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F0" w:rsidRPr="0061642A" w:rsidRDefault="003A1CF0" w:rsidP="003A1CF0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ПРОЕКТ</w:t>
      </w:r>
    </w:p>
    <w:p w:rsidR="003A1CF0" w:rsidRPr="0061642A" w:rsidRDefault="003A1CF0" w:rsidP="003A1CF0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3A1CF0" w:rsidRPr="0061642A" w:rsidRDefault="003A1CF0" w:rsidP="003A1CF0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семьдесят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восьмого</w:t>
      </w:r>
      <w:r w:rsidRPr="0061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очередного  заседания  Думы  городского  округа  </w:t>
      </w:r>
      <w:proofErr w:type="gramStart"/>
      <w:r w:rsidRPr="0061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Заречный</w:t>
      </w:r>
      <w:proofErr w:type="gramEnd"/>
      <w:r w:rsidRPr="0061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 созыва</w:t>
      </w:r>
    </w:p>
    <w:p w:rsidR="003A1CF0" w:rsidRPr="0061642A" w:rsidRDefault="003A1CF0" w:rsidP="003A1CF0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F0" w:rsidRPr="0061642A" w:rsidRDefault="003A1CF0" w:rsidP="003A1CF0">
      <w:pPr>
        <w:tabs>
          <w:tab w:val="left" w:pos="5580"/>
        </w:tabs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25.08</w:t>
      </w:r>
      <w:r w:rsidRPr="0061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.2016г. г.  16.00 ч.</w:t>
      </w:r>
    </w:p>
    <w:p w:rsidR="003A1CF0" w:rsidRDefault="003A1CF0" w:rsidP="003A1CF0">
      <w:pPr>
        <w:tabs>
          <w:tab w:val="left" w:pos="5580"/>
        </w:tabs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Невского, 3, конференц-зал  </w:t>
      </w:r>
    </w:p>
    <w:p w:rsidR="003A1CF0" w:rsidRDefault="003A1CF0" w:rsidP="003A1CF0">
      <w:pPr>
        <w:tabs>
          <w:tab w:val="left" w:pos="5580"/>
        </w:tabs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E76" w:rsidRPr="006A1E76" w:rsidRDefault="006A1E76" w:rsidP="006A1E76">
      <w:pPr>
        <w:pStyle w:val="a3"/>
        <w:spacing w:after="0"/>
        <w:ind w:left="-851" w:right="-14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A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оперативно-служебной деятельности  ОВД по городскому округу Заречный за 1 полугодие 2016г.</w:t>
      </w:r>
      <w:r w:rsidRPr="006A1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Внесен по плану  </w:t>
      </w:r>
      <w:r w:rsidR="0062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Докладчик - </w:t>
      </w:r>
      <w:proofErr w:type="spellStart"/>
      <w:r w:rsidR="00621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6A1E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6A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3A1CF0" w:rsidRDefault="003A1CF0" w:rsidP="006A1E76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 новой редакции Регламента Думы городского округа Заречный.</w:t>
      </w:r>
    </w:p>
    <w:p w:rsidR="003A1CF0" w:rsidRPr="003A1CF0" w:rsidRDefault="003A1CF0" w:rsidP="003A1CF0">
      <w:pPr>
        <w:pStyle w:val="a3"/>
        <w:spacing w:after="0"/>
        <w:ind w:left="-49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Внесен Думой               </w:t>
      </w:r>
      <w:r w:rsidR="008B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Ланских В.Н.</w:t>
      </w:r>
    </w:p>
    <w:p w:rsidR="003A1CF0" w:rsidRPr="003A1CF0" w:rsidRDefault="003A1CF0" w:rsidP="006A1E76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образца и описания должностного знака Главы городского округа Заречный.</w:t>
      </w:r>
    </w:p>
    <w:p w:rsidR="003A1CF0" w:rsidRPr="003A1CF0" w:rsidRDefault="003A1CF0" w:rsidP="003A1CF0">
      <w:pPr>
        <w:pStyle w:val="a3"/>
        <w:spacing w:after="0"/>
        <w:ind w:left="-49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Внесен Думой             </w:t>
      </w:r>
      <w:r w:rsidR="008B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Ланских В.Н.</w:t>
      </w:r>
    </w:p>
    <w:p w:rsidR="003A1CF0" w:rsidRPr="0061642A" w:rsidRDefault="006A1E76" w:rsidP="003A1CF0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A1CF0" w:rsidRPr="0061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в части установления зон и видов разрешенного использования на территории Сквера Победы. </w:t>
      </w:r>
    </w:p>
    <w:p w:rsidR="003A1CF0" w:rsidRDefault="003A1CF0" w:rsidP="003A1CF0">
      <w:pPr>
        <w:tabs>
          <w:tab w:val="left" w:pos="2955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                    </w:t>
      </w:r>
      <w:r w:rsidRPr="0061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Докладчик – Поляков А.В. </w:t>
      </w:r>
    </w:p>
    <w:p w:rsidR="003A1CF0" w:rsidRDefault="006A1E76" w:rsidP="003A1CF0">
      <w:pPr>
        <w:tabs>
          <w:tab w:val="left" w:pos="2955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A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3A1CF0" w:rsidRPr="00824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мест погребения и порядок деятельности общественных кладбищ на территории городского округа Заречный</w:t>
      </w:r>
      <w:r w:rsidR="003A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CF0" w:rsidRDefault="003A1CF0" w:rsidP="003A1CF0">
      <w:pPr>
        <w:tabs>
          <w:tab w:val="left" w:pos="2955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1E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администрацией             Докладчик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</w:p>
    <w:p w:rsidR="003A1CF0" w:rsidRDefault="006A1E76" w:rsidP="003A1CF0">
      <w:pPr>
        <w:tabs>
          <w:tab w:val="left" w:pos="2955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A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благоустройства территории городского округа Заречный, утвержденные решением Думы от 28.06.2012г. № 90-Р.</w:t>
      </w:r>
    </w:p>
    <w:p w:rsidR="003A1CF0" w:rsidRPr="0061642A" w:rsidRDefault="003A1CF0" w:rsidP="003A1CF0">
      <w:pPr>
        <w:tabs>
          <w:tab w:val="left" w:pos="2955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E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Думой                        Докладчик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</w:t>
      </w:r>
    </w:p>
    <w:p w:rsidR="00FD19DB" w:rsidRDefault="006A1E76" w:rsidP="003A1CF0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1CF0" w:rsidRPr="00213DB0">
        <w:rPr>
          <w:rFonts w:ascii="Times New Roman" w:hAnsi="Times New Roman" w:cs="Times New Roman"/>
          <w:sz w:val="24"/>
          <w:szCs w:val="24"/>
        </w:rPr>
        <w:t>О внесении изменений в Положение о квалификационных требованиях для замещения должностей муниципальной службы</w:t>
      </w:r>
      <w:r w:rsidR="00FD19DB">
        <w:rPr>
          <w:rFonts w:ascii="Times New Roman" w:hAnsi="Times New Roman" w:cs="Times New Roman"/>
          <w:sz w:val="24"/>
          <w:szCs w:val="24"/>
        </w:rPr>
        <w:t>.</w:t>
      </w:r>
    </w:p>
    <w:p w:rsidR="003A1CF0" w:rsidRDefault="00FD19DB" w:rsidP="003A1CF0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E0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Внесен Думой                      Докладчик – Ланских В.Н.</w:t>
      </w:r>
      <w:r w:rsidR="003A1CF0" w:rsidRPr="0021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850" w:rsidRDefault="00AA6850" w:rsidP="00AA68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A6850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Думы от 28.04.2016г. № 62-Р «Об      утверждении       Положения    о представлении Главой городского округа Заречный и депутатами Думы городского округа Заречный сведений о своих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  <w:proofErr w:type="gramEnd"/>
    </w:p>
    <w:p w:rsidR="00AA6850" w:rsidRDefault="00AA6850" w:rsidP="00AA68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Внесен Думой                        Докладчик – Ланских В.Н.</w:t>
      </w:r>
    </w:p>
    <w:p w:rsidR="006E2FD9" w:rsidRPr="00C917E7" w:rsidRDefault="006E2FD9" w:rsidP="006E2FD9">
      <w:pPr>
        <w:pStyle w:val="a3"/>
        <w:numPr>
          <w:ilvl w:val="0"/>
          <w:numId w:val="6"/>
        </w:numPr>
        <w:spacing w:after="0"/>
        <w:ind w:left="-851" w:right="-143" w:firstLine="0"/>
        <w:jc w:val="both"/>
        <w:rPr>
          <w:rFonts w:ascii="Times New Roman" w:hAnsi="Times New Roman"/>
          <w:sz w:val="24"/>
          <w:szCs w:val="24"/>
        </w:rPr>
      </w:pPr>
      <w:r w:rsidRPr="00C917E7">
        <w:rPr>
          <w:rFonts w:ascii="Times New Roman" w:hAnsi="Times New Roman"/>
          <w:sz w:val="24"/>
          <w:szCs w:val="24"/>
        </w:rPr>
        <w:t xml:space="preserve">О внесении изменений в решение Думы от 17.12.2015г. № 163-Р «О бюджете городского округа Заречный на 2016 год».                          </w:t>
      </w:r>
    </w:p>
    <w:p w:rsidR="006E2FD9" w:rsidRDefault="006E2FD9" w:rsidP="006E2FD9">
      <w:pPr>
        <w:pStyle w:val="a3"/>
        <w:spacing w:after="0"/>
        <w:ind w:left="-49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917E7">
        <w:rPr>
          <w:rFonts w:ascii="Times New Roman" w:hAnsi="Times New Roman"/>
          <w:sz w:val="24"/>
          <w:szCs w:val="24"/>
        </w:rPr>
        <w:t>Внесен администрацией                Докладчик – Гриценко И.В.</w:t>
      </w:r>
      <w:bookmarkStart w:id="0" w:name="_GoBack"/>
      <w:bookmarkEnd w:id="0"/>
    </w:p>
    <w:p w:rsidR="00BF20CF" w:rsidRDefault="006E2FD9" w:rsidP="00AA685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F20CF" w:rsidRPr="00BF20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исполнении бюджета городского округа Заречный за 1 полугодие 2016 года</w:t>
      </w:r>
      <w:r w:rsidR="00BF2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0CF" w:rsidRPr="00BF20CF" w:rsidRDefault="00BF20CF" w:rsidP="00AA685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E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Внесен по плану                  Докладчик – Гриценко И.В.</w:t>
      </w:r>
    </w:p>
    <w:p w:rsidR="003A1CF0" w:rsidRPr="0061642A" w:rsidRDefault="00AA6850" w:rsidP="003A1CF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2F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1CF0" w:rsidRPr="006164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освоении денежных средств, выделенных в рамках соглашения о сотрудничестве между Правительством Свердловской области и ГК «Росатом».</w:t>
      </w:r>
    </w:p>
    <w:p w:rsidR="003A1CF0" w:rsidRDefault="003A1CF0" w:rsidP="003A1CF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1E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Внесен  Думой                      Докладчик – Гриценко И.В. </w:t>
      </w:r>
    </w:p>
    <w:p w:rsidR="00046EE6" w:rsidRDefault="00046EE6" w:rsidP="003A1CF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2F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отказе от замены дотаций на выравнивание бюджетной обеспеченности из областного бюджета бюджету городского округа Заречный дополнительными нормативами отчислений в бюджет городского округа Заречный от налога на доходы физических лиц на 2017 год и плановый период 2018 и 2019 годов.</w:t>
      </w:r>
    </w:p>
    <w:p w:rsidR="001E0147" w:rsidRDefault="001E0147" w:rsidP="003A1CF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Внесен администрацией     Докладчик – Гриценко И.В.  </w:t>
      </w:r>
    </w:p>
    <w:p w:rsidR="00BF20CF" w:rsidRDefault="00BF20CF" w:rsidP="003A1CF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2F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награждении Почетными грамотами и Благодарственными письмами Думы городского округа Заречный в связи с празднованием Дня города.</w:t>
      </w:r>
    </w:p>
    <w:p w:rsidR="00BF20CF" w:rsidRDefault="00BF20CF" w:rsidP="003A1CF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Внесен Думой                    Докладчик – Ланских В.Н.</w:t>
      </w:r>
    </w:p>
    <w:p w:rsidR="003355BA" w:rsidRDefault="00BF20CF" w:rsidP="003A1CF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2F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55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исполнении решения Думы от 23.06.2016г. № 95-Р «О расширении территории лодочной станции «Удача».</w:t>
      </w:r>
    </w:p>
    <w:p w:rsidR="003355BA" w:rsidRPr="0061642A" w:rsidRDefault="003355BA" w:rsidP="003A1CF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Внесен Думой                        Докладчик – Бирюкова Е.С. </w:t>
      </w:r>
    </w:p>
    <w:p w:rsidR="003A1CF0" w:rsidRPr="00E27237" w:rsidRDefault="003A1CF0" w:rsidP="003A1CF0">
      <w:pPr>
        <w:spacing w:after="0"/>
        <w:ind w:left="-851" w:right="-143"/>
        <w:rPr>
          <w:rFonts w:ascii="Times New Roman" w:hAnsi="Times New Roman"/>
          <w:sz w:val="24"/>
          <w:szCs w:val="24"/>
        </w:rPr>
      </w:pPr>
    </w:p>
    <w:p w:rsidR="00CF36F4" w:rsidRDefault="00CF36F4"/>
    <w:sectPr w:rsidR="00CF36F4" w:rsidSect="001B1A1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6F5"/>
    <w:multiLevelType w:val="hybridMultilevel"/>
    <w:tmpl w:val="4A0C3484"/>
    <w:lvl w:ilvl="0" w:tplc="949CAA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C41D5A"/>
    <w:multiLevelType w:val="hybridMultilevel"/>
    <w:tmpl w:val="D1AA1B94"/>
    <w:lvl w:ilvl="0" w:tplc="6C3477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72C29CE"/>
    <w:multiLevelType w:val="hybridMultilevel"/>
    <w:tmpl w:val="A828ADC2"/>
    <w:lvl w:ilvl="0" w:tplc="56928B7C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A2A4A54"/>
    <w:multiLevelType w:val="hybridMultilevel"/>
    <w:tmpl w:val="1090A004"/>
    <w:lvl w:ilvl="0" w:tplc="4C941FDE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3BB3AAE"/>
    <w:multiLevelType w:val="hybridMultilevel"/>
    <w:tmpl w:val="30ACB548"/>
    <w:lvl w:ilvl="0" w:tplc="8200D9C0">
      <w:start w:val="9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22D0B41"/>
    <w:multiLevelType w:val="hybridMultilevel"/>
    <w:tmpl w:val="01D47E5E"/>
    <w:lvl w:ilvl="0" w:tplc="0C86D48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F0"/>
    <w:rsid w:val="00046EE6"/>
    <w:rsid w:val="001E0147"/>
    <w:rsid w:val="003355BA"/>
    <w:rsid w:val="003A1CF0"/>
    <w:rsid w:val="003E300A"/>
    <w:rsid w:val="00534838"/>
    <w:rsid w:val="00621B8F"/>
    <w:rsid w:val="006A1E76"/>
    <w:rsid w:val="006E2FD9"/>
    <w:rsid w:val="008B06AE"/>
    <w:rsid w:val="00AA6850"/>
    <w:rsid w:val="00B40D97"/>
    <w:rsid w:val="00BF20CF"/>
    <w:rsid w:val="00CF36F4"/>
    <w:rsid w:val="00FD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RePack by SPecialiST</cp:lastModifiedBy>
  <cp:revision>10</cp:revision>
  <cp:lastPrinted>2016-08-22T08:39:00Z</cp:lastPrinted>
  <dcterms:created xsi:type="dcterms:W3CDTF">2016-08-04T06:01:00Z</dcterms:created>
  <dcterms:modified xsi:type="dcterms:W3CDTF">2016-08-22T11:01:00Z</dcterms:modified>
</cp:coreProperties>
</file>