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7" w:rsidRDefault="00B76C57" w:rsidP="000B666E">
      <w:pPr>
        <w:jc w:val="center"/>
        <w:rPr>
          <w:color w:val="000000"/>
          <w:sz w:val="28"/>
          <w:szCs w:val="28"/>
        </w:rPr>
      </w:pPr>
    </w:p>
    <w:p w:rsidR="00B76C57" w:rsidRDefault="00B76C57" w:rsidP="000B666E">
      <w:pPr>
        <w:jc w:val="center"/>
        <w:rPr>
          <w:color w:val="000000"/>
          <w:sz w:val="28"/>
          <w:szCs w:val="28"/>
        </w:rPr>
      </w:pPr>
    </w:p>
    <w:p w:rsidR="000B666E" w:rsidRDefault="000B666E" w:rsidP="000B666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0B666E" w:rsidRDefault="000B666E" w:rsidP="000B666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0B666E" w:rsidRDefault="000B666E" w:rsidP="000B666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0B666E" w:rsidRDefault="000B666E" w:rsidP="000B666E">
      <w:pPr>
        <w:jc w:val="both"/>
        <w:rPr>
          <w:sz w:val="28"/>
          <w:szCs w:val="28"/>
        </w:rPr>
      </w:pPr>
    </w:p>
    <w:p w:rsidR="000B666E" w:rsidRDefault="00B34D65" w:rsidP="000B6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0B666E">
        <w:rPr>
          <w:sz w:val="28"/>
          <w:szCs w:val="28"/>
        </w:rPr>
        <w:t xml:space="preserve"> 2019 г.                               с. </w:t>
      </w:r>
      <w:proofErr w:type="gramStart"/>
      <w:r w:rsidR="000B666E">
        <w:rPr>
          <w:sz w:val="28"/>
          <w:szCs w:val="28"/>
        </w:rPr>
        <w:t>Ивановское</w:t>
      </w:r>
      <w:proofErr w:type="gramEnd"/>
      <w:r w:rsidR="000B66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№ 123</w:t>
      </w:r>
      <w:r w:rsidR="00B76C57">
        <w:rPr>
          <w:sz w:val="28"/>
          <w:szCs w:val="28"/>
        </w:rPr>
        <w:t>-</w:t>
      </w:r>
      <w:r w:rsidR="000B666E">
        <w:rPr>
          <w:sz w:val="28"/>
          <w:szCs w:val="28"/>
        </w:rPr>
        <w:t>р</w:t>
      </w:r>
    </w:p>
    <w:p w:rsidR="000B666E" w:rsidRDefault="000B666E" w:rsidP="000B66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66E" w:rsidRDefault="000B666E" w:rsidP="000B666E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работ по благоустройству, уборке территории и наведению санитарного порядка на территории муниципального образования Ивановского сельсовета Кочубеевского района в сентябре, октябре месяце 2020 года</w:t>
      </w:r>
    </w:p>
    <w:p w:rsidR="000B666E" w:rsidRDefault="000B666E" w:rsidP="000B666E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>
        <w:rPr>
          <w:sz w:val="28"/>
          <w:szCs w:val="28"/>
        </w:rPr>
        <w:t xml:space="preserve"> и Федеральным законом от 10 декабря 1995 года № 196-ФЗ, в целях наведения благоустройства, </w:t>
      </w:r>
      <w:r w:rsidRPr="00851C46">
        <w:rPr>
          <w:color w:val="2D2D2D"/>
          <w:spacing w:val="2"/>
          <w:sz w:val="28"/>
          <w:szCs w:val="28"/>
          <w:shd w:val="clear" w:color="auto" w:fill="FFFFFF"/>
        </w:rPr>
        <w:t>профилактики и защиты здоровья населения от аллергических заболеваний и улучшения санитарного состояния территории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0B666E" w:rsidRDefault="000B666E" w:rsidP="000B666E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ind w:right="-21"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>
        <w:rPr>
          <w:color w:val="000000"/>
          <w:spacing w:val="-2"/>
          <w:sz w:val="28"/>
          <w:szCs w:val="28"/>
        </w:rPr>
        <w:t>МК</w:t>
      </w:r>
      <w:r w:rsidR="00B34D65">
        <w:rPr>
          <w:color w:val="000000"/>
          <w:spacing w:val="-2"/>
          <w:sz w:val="28"/>
          <w:szCs w:val="28"/>
        </w:rPr>
        <w:t>У «ХЭС Ивановское» (Левченко Н.</w:t>
      </w:r>
      <w:r>
        <w:rPr>
          <w:color w:val="000000"/>
          <w:spacing w:val="-2"/>
          <w:sz w:val="28"/>
          <w:szCs w:val="28"/>
        </w:rPr>
        <w:t xml:space="preserve">А.)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3644FA">
        <w:rPr>
          <w:color w:val="2D2D2D"/>
          <w:spacing w:val="2"/>
          <w:sz w:val="28"/>
          <w:szCs w:val="28"/>
          <w:shd w:val="clear" w:color="auto" w:fill="FFFFFF"/>
        </w:rPr>
        <w:t xml:space="preserve">провести на территории муниципального образования Ивановского сельсовета Кочубеевского района Ставропольского края в период с </w:t>
      </w:r>
      <w:r w:rsidR="00B34D65">
        <w:rPr>
          <w:color w:val="2D2D2D"/>
          <w:spacing w:val="2"/>
          <w:sz w:val="28"/>
          <w:szCs w:val="28"/>
          <w:shd w:val="clear" w:color="auto" w:fill="FFFFFF"/>
        </w:rPr>
        <w:t>22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сентября по </w:t>
      </w:r>
      <w:r w:rsidRPr="003644FA">
        <w:rPr>
          <w:color w:val="2D2D2D"/>
          <w:spacing w:val="2"/>
          <w:sz w:val="28"/>
          <w:szCs w:val="28"/>
          <w:shd w:val="clear" w:color="auto" w:fill="FFFFFF"/>
        </w:rPr>
        <w:t xml:space="preserve">30 </w:t>
      </w:r>
      <w:r>
        <w:rPr>
          <w:color w:val="2D2D2D"/>
          <w:spacing w:val="2"/>
          <w:sz w:val="28"/>
          <w:szCs w:val="28"/>
          <w:shd w:val="clear" w:color="auto" w:fill="FFFFFF"/>
        </w:rPr>
        <w:t>октября</w:t>
      </w:r>
      <w:r w:rsidR="00B34D65">
        <w:rPr>
          <w:color w:val="2D2D2D"/>
          <w:spacing w:val="2"/>
          <w:sz w:val="28"/>
          <w:szCs w:val="28"/>
          <w:shd w:val="clear" w:color="auto" w:fill="FFFFFF"/>
        </w:rPr>
        <w:t xml:space="preserve"> 2020 года мероприятия</w:t>
      </w:r>
      <w:r w:rsidRPr="003644FA">
        <w:rPr>
          <w:color w:val="2D2D2D"/>
          <w:spacing w:val="2"/>
          <w:sz w:val="28"/>
          <w:szCs w:val="28"/>
          <w:shd w:val="clear" w:color="auto" w:fill="FFFFFF"/>
        </w:rPr>
        <w:t xml:space="preserve"> по борьбе с сорной растительностью и амброзией полыннолистной, для этой цели своевременно выявлять очаги амброзии полыннолистной и других карантинных объектов на территории муниципального образования Ивановского сельсовета Кочубеевского района Ставропольског</w:t>
      </w:r>
      <w:r w:rsidR="00B34D65">
        <w:rPr>
          <w:color w:val="2D2D2D"/>
          <w:spacing w:val="2"/>
          <w:sz w:val="28"/>
          <w:szCs w:val="28"/>
          <w:shd w:val="clear" w:color="auto" w:fill="FFFFFF"/>
        </w:rPr>
        <w:t>о края (вдоль улично-</w:t>
      </w:r>
      <w:r w:rsidRPr="003644FA">
        <w:rPr>
          <w:color w:val="2D2D2D"/>
          <w:spacing w:val="2"/>
          <w:sz w:val="28"/>
          <w:szCs w:val="28"/>
          <w:shd w:val="clear" w:color="auto" w:fill="FFFFFF"/>
        </w:rPr>
        <w:t>дорожной</w:t>
      </w:r>
      <w:proofErr w:type="gramEnd"/>
      <w:r w:rsidRPr="003644FA">
        <w:rPr>
          <w:color w:val="2D2D2D"/>
          <w:spacing w:val="2"/>
          <w:sz w:val="28"/>
          <w:szCs w:val="28"/>
          <w:shd w:val="clear" w:color="auto" w:fill="FFFFFF"/>
        </w:rPr>
        <w:t xml:space="preserve"> сети муниципального образования, общественные территории, социально значимые объекты).</w:t>
      </w:r>
    </w:p>
    <w:p w:rsidR="00B34D65" w:rsidRPr="003644FA" w:rsidRDefault="00B34D65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В процессе</w:t>
      </w:r>
      <w:r w:rsidRPr="003644FA">
        <w:rPr>
          <w:color w:val="2D2D2D"/>
          <w:spacing w:val="2"/>
          <w:sz w:val="28"/>
          <w:szCs w:val="28"/>
          <w:shd w:val="clear" w:color="auto" w:fill="FFFFFF"/>
        </w:rPr>
        <w:t xml:space="preserve"> выявл</w:t>
      </w:r>
      <w:r>
        <w:rPr>
          <w:color w:val="2D2D2D"/>
          <w:spacing w:val="2"/>
          <w:sz w:val="28"/>
          <w:szCs w:val="28"/>
          <w:shd w:val="clear" w:color="auto" w:fill="FFFFFF"/>
        </w:rPr>
        <w:t>ения,</w:t>
      </w:r>
      <w:r w:rsidRPr="003644F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силами МКУ «ХЭС Ивановское»</w:t>
      </w:r>
      <w:r w:rsidRPr="003644FA">
        <w:rPr>
          <w:color w:val="000000"/>
          <w:spacing w:val="-2"/>
          <w:sz w:val="28"/>
          <w:szCs w:val="28"/>
        </w:rPr>
        <w:t xml:space="preserve"> </w:t>
      </w:r>
      <w:r w:rsidR="00B34D65">
        <w:rPr>
          <w:color w:val="000000"/>
          <w:spacing w:val="-2"/>
          <w:sz w:val="28"/>
          <w:szCs w:val="28"/>
        </w:rPr>
        <w:t>(Левченко Н.</w:t>
      </w:r>
      <w:r>
        <w:rPr>
          <w:color w:val="000000"/>
          <w:spacing w:val="-2"/>
          <w:sz w:val="28"/>
          <w:szCs w:val="28"/>
        </w:rPr>
        <w:t>А.)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F75BF">
        <w:rPr>
          <w:color w:val="2D2D2D"/>
          <w:spacing w:val="2"/>
          <w:sz w:val="28"/>
          <w:szCs w:val="28"/>
          <w:shd w:val="clear" w:color="auto" w:fill="FFFFFF"/>
        </w:rPr>
        <w:t>принять исчерпывающие меры по уничтожению сорной растительности, амброзии полыннолистной и других карантинных объектов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B34D65">
        <w:rPr>
          <w:color w:val="2D2D2D"/>
          <w:spacing w:val="2"/>
          <w:sz w:val="28"/>
          <w:szCs w:val="28"/>
          <w:shd w:val="clear" w:color="auto" w:fill="FFFFFF"/>
        </w:rPr>
        <w:t>путем скашивания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карантинных объектов триммером.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B34D65" w:rsidRDefault="00B34D65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В процессе работы по скашиванию карантинных объектов трим</w:t>
      </w:r>
      <w:r w:rsidR="00B34D65"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 xml:space="preserve">ером строго соблюдать технику безопасности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МКУ «ХЭС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Ивановское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3644F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(Левченко Н. А.)</w:t>
      </w:r>
    </w:p>
    <w:p w:rsidR="00B34D65" w:rsidRDefault="00B34D65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proofErr w:type="gramStart"/>
      <w:r>
        <w:rPr>
          <w:color w:val="000000"/>
          <w:spacing w:val="-2"/>
          <w:sz w:val="28"/>
          <w:szCs w:val="28"/>
        </w:rPr>
        <w:t xml:space="preserve">В первоочередном порядке произвести обкос сорной растительности на хуторе Калиновский по улицам Первомайская и Интернациональная, села Ивановское </w:t>
      </w:r>
      <w:r w:rsidR="00B34D65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улица Зеленая, села Веселого </w:t>
      </w:r>
      <w:r w:rsidR="00B34D65">
        <w:rPr>
          <w:color w:val="000000"/>
          <w:spacing w:val="-2"/>
          <w:sz w:val="28"/>
          <w:szCs w:val="28"/>
        </w:rPr>
        <w:t>- новое кладбище</w:t>
      </w:r>
      <w:r w:rsidR="00A81525">
        <w:rPr>
          <w:color w:val="000000"/>
          <w:spacing w:val="-2"/>
          <w:sz w:val="28"/>
          <w:szCs w:val="28"/>
        </w:rPr>
        <w:t>.</w:t>
      </w:r>
      <w:proofErr w:type="gramEnd"/>
    </w:p>
    <w:p w:rsidR="000B666E" w:rsidRDefault="000B666E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Для </w:t>
      </w:r>
      <w:proofErr w:type="spellStart"/>
      <w:r>
        <w:rPr>
          <w:color w:val="000000"/>
          <w:spacing w:val="-2"/>
          <w:sz w:val="28"/>
          <w:szCs w:val="28"/>
        </w:rPr>
        <w:t>обкоса</w:t>
      </w:r>
      <w:proofErr w:type="spellEnd"/>
      <w:r>
        <w:rPr>
          <w:color w:val="000000"/>
          <w:spacing w:val="-2"/>
          <w:sz w:val="28"/>
          <w:szCs w:val="28"/>
        </w:rPr>
        <w:t xml:space="preserve"> сорной растительности использовать спецтехнику (навесную косилку к трактору)</w:t>
      </w:r>
    </w:p>
    <w:p w:rsidR="00B34D65" w:rsidRDefault="00B34D65" w:rsidP="000B666E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B76C57" w:rsidRDefault="00B76C57" w:rsidP="000B666E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B76C57" w:rsidRDefault="00B76C57" w:rsidP="000B666E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B76C57" w:rsidRDefault="00B76C57" w:rsidP="000B666E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</w:t>
      </w:r>
      <w:r w:rsidR="00B34D65">
        <w:rPr>
          <w:color w:val="000000"/>
          <w:spacing w:val="-2"/>
          <w:sz w:val="28"/>
          <w:szCs w:val="28"/>
        </w:rPr>
        <w:t xml:space="preserve">Ивановского сельсовета </w:t>
      </w:r>
      <w:r>
        <w:rPr>
          <w:color w:val="000000"/>
          <w:spacing w:val="-2"/>
          <w:sz w:val="28"/>
          <w:szCs w:val="28"/>
        </w:rPr>
        <w:t>Череватого И.Ю.</w:t>
      </w:r>
    </w:p>
    <w:p w:rsidR="00B34D65" w:rsidRDefault="00B34D65" w:rsidP="000B666E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 Настоящее распоряжение вступает в законную силу со дня его подписания.</w:t>
      </w:r>
    </w:p>
    <w:p w:rsidR="000B666E" w:rsidRDefault="000B666E" w:rsidP="00B34D65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B34D65" w:rsidRDefault="00B34D65" w:rsidP="000B666E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0B666E" w:rsidRDefault="000B666E" w:rsidP="000B666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666E" w:rsidRDefault="000B666E" w:rsidP="000B666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0B666E" w:rsidRDefault="000B666E" w:rsidP="000B666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0B666E" w:rsidRDefault="000B666E" w:rsidP="000B666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0B666E" w:rsidRDefault="000B666E" w:rsidP="000B666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B666E" w:rsidRDefault="000B666E" w:rsidP="000B666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80682" w:rsidRDefault="00780682"/>
    <w:sectPr w:rsidR="00780682" w:rsidSect="000B66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6E"/>
    <w:rsid w:val="000B666E"/>
    <w:rsid w:val="000E65BE"/>
    <w:rsid w:val="00780682"/>
    <w:rsid w:val="00A81525"/>
    <w:rsid w:val="00B34D65"/>
    <w:rsid w:val="00B76C57"/>
    <w:rsid w:val="00CD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2020-09-28T05:29:00Z</cp:lastPrinted>
  <dcterms:created xsi:type="dcterms:W3CDTF">2020-09-24T10:15:00Z</dcterms:created>
  <dcterms:modified xsi:type="dcterms:W3CDTF">2020-09-28T05:29:00Z</dcterms:modified>
</cp:coreProperties>
</file>