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1" w:rsidRDefault="00E47A21" w:rsidP="00E4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E47A21" w:rsidRDefault="00E47A21" w:rsidP="00E4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A21" w:rsidRDefault="00E47A21" w:rsidP="00E4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47A21" w:rsidRDefault="00E47A21" w:rsidP="00E4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E47A21" w:rsidRDefault="00E47A21" w:rsidP="00E4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A21" w:rsidRPr="00653B4F" w:rsidRDefault="00653B4F" w:rsidP="00E47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10 февраля 2020</w:t>
      </w:r>
      <w:r w:rsidR="00E47A21" w:rsidRPr="00653B4F">
        <w:rPr>
          <w:rFonts w:ascii="Times New Roman" w:eastAsia="Calibri" w:hAnsi="Times New Roman" w:cs="Times New Roman"/>
          <w:sz w:val="28"/>
          <w:szCs w:val="28"/>
        </w:rPr>
        <w:t xml:space="preserve"> г.                      с. </w:t>
      </w:r>
      <w:proofErr w:type="gramStart"/>
      <w:r w:rsidR="00E47A21" w:rsidRPr="00653B4F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E47A21" w:rsidRPr="00653B4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18</w:t>
      </w:r>
    </w:p>
    <w:p w:rsidR="00E47A21" w:rsidRDefault="00E47A21" w:rsidP="00E47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A21" w:rsidRDefault="00E47A21" w:rsidP="00E47A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 от 02.07.2018 № 129 «Об утверждении Положения о порядке применения взысканий за несоблюдение муниципальными служащими администрации муниципального образования Ивановского сельсовета Кочубеевского района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934A7D">
        <w:rPr>
          <w:rFonts w:ascii="Times New Roman" w:hAnsi="Times New Roman" w:cs="Times New Roman"/>
          <w:bCs/>
          <w:sz w:val="28"/>
          <w:szCs w:val="28"/>
        </w:rPr>
        <w:t xml:space="preserve"> с изменениями от 30.10.2018</w:t>
      </w:r>
      <w:proofErr w:type="gramEnd"/>
      <w:r w:rsidR="00934A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34A7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34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A21" w:rsidRDefault="00E47A21" w:rsidP="00E47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A21" w:rsidRPr="00653B4F" w:rsidRDefault="005826C3" w:rsidP="00934A7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sz w:val="28"/>
          <w:szCs w:val="28"/>
        </w:rPr>
      </w:pPr>
      <w:r w:rsidRPr="00653B4F">
        <w:rPr>
          <w:b w:val="0"/>
          <w:sz w:val="28"/>
          <w:szCs w:val="28"/>
        </w:rPr>
        <w:t>В соответствии с п. 3 ст. 59.3 Федерального закона от 27.07.2001 г. № 79-ФЗ (в редакции от 01.05.2019 г.) «О государственной гражданской службе в Российской Федерации»</w:t>
      </w:r>
      <w:r w:rsidR="00E47A21" w:rsidRPr="00653B4F">
        <w:rPr>
          <w:b w:val="0"/>
          <w:sz w:val="28"/>
          <w:szCs w:val="28"/>
        </w:rPr>
        <w:t xml:space="preserve">, </w:t>
      </w:r>
      <w:r w:rsidR="00EA1B09" w:rsidRPr="00653B4F">
        <w:rPr>
          <w:b w:val="0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E47A21" w:rsidRPr="00653B4F">
        <w:rPr>
          <w:b w:val="0"/>
          <w:sz w:val="28"/>
          <w:szCs w:val="28"/>
        </w:rPr>
        <w:t xml:space="preserve">администрация </w:t>
      </w:r>
      <w:r w:rsidR="00E47A21" w:rsidRPr="00653B4F">
        <w:rPr>
          <w:b w:val="0"/>
          <w:bCs w:val="0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E47A21" w:rsidRPr="00653B4F" w:rsidRDefault="00E47A21" w:rsidP="00E4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21" w:rsidRDefault="00E47A21" w:rsidP="00E4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A21" w:rsidRDefault="00E47A21" w:rsidP="00E4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92" w:rsidRPr="00324092" w:rsidRDefault="00E47A21" w:rsidP="00324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3B4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409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53B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53B4F">
        <w:rPr>
          <w:rFonts w:ascii="Times New Roman" w:hAnsi="Times New Roman" w:cs="Times New Roman"/>
          <w:bCs/>
          <w:sz w:val="28"/>
          <w:szCs w:val="28"/>
        </w:rPr>
        <w:t>п. 4 Положения</w:t>
      </w:r>
      <w:r w:rsidRPr="00653B4F">
        <w:rPr>
          <w:rFonts w:ascii="Times New Roman" w:hAnsi="Times New Roman" w:cs="Times New Roman"/>
          <w:bCs/>
          <w:sz w:val="28"/>
          <w:szCs w:val="28"/>
        </w:rPr>
        <w:t xml:space="preserve"> о порядке применения взысканий за несоблюдение муниципальными служащими администрации муниципального образования Ивановского сельсовета Кочубеевского района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муниципального образования Ивановского сельсовета Кочубеевского района Ставропольского края от 02.07.2018 № 129 «Об утверждении Положения о</w:t>
      </w:r>
      <w:proofErr w:type="gramEnd"/>
      <w:r w:rsidRPr="0065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3B4F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взысканий за несоблюдение муниципальными служащими администрации муниципального образования Ивановского сельсовета Кочубеевского района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934A7D" w:rsidRPr="00653B4F">
        <w:rPr>
          <w:rFonts w:ascii="Times New Roman" w:hAnsi="Times New Roman" w:cs="Times New Roman"/>
          <w:bCs/>
          <w:sz w:val="28"/>
          <w:szCs w:val="28"/>
        </w:rPr>
        <w:t>с изменениями от 30.10.2018 г.</w:t>
      </w:r>
      <w:r w:rsidR="00653B4F">
        <w:rPr>
          <w:rFonts w:ascii="Times New Roman" w:hAnsi="Times New Roman" w:cs="Times New Roman"/>
          <w:bCs/>
          <w:sz w:val="28"/>
          <w:szCs w:val="28"/>
        </w:rPr>
        <w:t>,</w:t>
      </w:r>
      <w:r w:rsidR="00653B4F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653B4F">
        <w:rPr>
          <w:rFonts w:ascii="Times New Roman" w:hAnsi="Times New Roman" w:cs="Times New Roman"/>
          <w:sz w:val="28"/>
          <w:szCs w:val="28"/>
        </w:rPr>
        <w:t xml:space="preserve"> </w:t>
      </w:r>
      <w:r w:rsidR="00324092">
        <w:rPr>
          <w:rFonts w:ascii="Times New Roman" w:hAnsi="Times New Roman" w:cs="Times New Roman"/>
          <w:sz w:val="28"/>
          <w:szCs w:val="28"/>
        </w:rPr>
        <w:t xml:space="preserve">его в новой </w:t>
      </w:r>
      <w:r w:rsidRPr="00653B4F">
        <w:rPr>
          <w:rFonts w:ascii="Times New Roman" w:hAnsi="Times New Roman" w:cs="Times New Roman"/>
          <w:sz w:val="28"/>
          <w:szCs w:val="28"/>
        </w:rPr>
        <w:t xml:space="preserve"> редакции:</w:t>
      </w:r>
      <w:proofErr w:type="gramEnd"/>
    </w:p>
    <w:p w:rsidR="006C69CA" w:rsidRPr="00653B4F" w:rsidRDefault="004E2CD3" w:rsidP="0032409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0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9CA" w:rsidRPr="0065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Взыскания, предусмотренные </w:t>
      </w:r>
      <w:hyperlink r:id="rId4" w:anchor="dst54" w:history="1">
        <w:r w:rsidR="006C69CA" w:rsidRPr="00653B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59.1</w:t>
        </w:r>
      </w:hyperlink>
      <w:r w:rsidR="006C69CA" w:rsidRPr="00653B4F">
        <w:rPr>
          <w:rFonts w:ascii="Times New Roman" w:hAnsi="Times New Roman" w:cs="Times New Roman"/>
          <w:sz w:val="28"/>
          <w:szCs w:val="28"/>
        </w:rPr>
        <w:t xml:space="preserve"> </w:t>
      </w:r>
      <w:r w:rsidR="006C69CA" w:rsidRPr="0065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5" w:anchor="dst59" w:history="1">
        <w:r w:rsidR="006C69CA" w:rsidRPr="00653B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59.2</w:t>
        </w:r>
      </w:hyperlink>
      <w:r w:rsidR="006C69CA" w:rsidRPr="0065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</w:t>
      </w:r>
      <w:r w:rsidR="006C69CA" w:rsidRPr="00653B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других случаев отсутствия его на службе по уважительным причинам, и не позднее трех лет со дня совершения им коррупционного правонарушения.</w:t>
      </w:r>
      <w:proofErr w:type="gramEnd"/>
      <w:r w:rsidR="006C69CA" w:rsidRPr="0065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C69CA" w:rsidRPr="00653B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7A21" w:rsidRPr="00653B4F" w:rsidRDefault="00E47A21" w:rsidP="00E47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7BE" w:rsidRPr="00653B4F" w:rsidRDefault="00D277BE" w:rsidP="00324092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B4F">
        <w:rPr>
          <w:rFonts w:ascii="Times New Roman" w:hAnsi="Times New Roman" w:cs="Times New Roman"/>
          <w:sz w:val="28"/>
          <w:szCs w:val="28"/>
        </w:rPr>
        <w:t>2. Подпункт 1.2.</w:t>
      </w:r>
      <w:r w:rsidR="0093742C" w:rsidRPr="00653B4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653B4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proofErr w:type="gramStart"/>
      <w:r w:rsidR="007364AF" w:rsidRPr="00653B4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742C" w:rsidRPr="00653B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364AF" w:rsidRPr="00653B4F">
        <w:rPr>
          <w:rFonts w:ascii="Times New Roman" w:eastAsia="Times New Roman" w:hAnsi="Times New Roman" w:cs="Times New Roman"/>
          <w:sz w:val="28"/>
          <w:szCs w:val="28"/>
        </w:rPr>
        <w:t xml:space="preserve">вановского сельсовета </w:t>
      </w:r>
      <w:r w:rsidR="0093742C" w:rsidRPr="00653B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64AF" w:rsidRPr="00653B4F">
        <w:rPr>
          <w:rFonts w:ascii="Times New Roman" w:eastAsia="Times New Roman" w:hAnsi="Times New Roman" w:cs="Times New Roman"/>
          <w:sz w:val="28"/>
          <w:szCs w:val="28"/>
        </w:rPr>
        <w:t xml:space="preserve">очубеевского района </w:t>
      </w:r>
      <w:r w:rsidR="0093742C" w:rsidRPr="00653B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64AF" w:rsidRPr="00653B4F">
        <w:rPr>
          <w:rFonts w:ascii="Times New Roman" w:eastAsia="Times New Roman" w:hAnsi="Times New Roman" w:cs="Times New Roman"/>
          <w:sz w:val="28"/>
          <w:szCs w:val="28"/>
        </w:rPr>
        <w:t>тавропольского края</w:t>
      </w:r>
      <w:proofErr w:type="gramEnd"/>
      <w:r w:rsidR="0093742C" w:rsidRPr="00653B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742C" w:rsidRPr="00653B4F">
        <w:rPr>
          <w:rFonts w:ascii="Times New Roman" w:eastAsia="Calibri" w:hAnsi="Times New Roman" w:cs="Times New Roman"/>
          <w:sz w:val="28"/>
          <w:szCs w:val="28"/>
        </w:rPr>
        <w:t xml:space="preserve">30 октября 2018 г. </w:t>
      </w:r>
      <w:r w:rsidR="007364AF" w:rsidRPr="00653B4F">
        <w:rPr>
          <w:rFonts w:ascii="Times New Roman" w:eastAsia="Calibri" w:hAnsi="Times New Roman" w:cs="Times New Roman"/>
          <w:sz w:val="28"/>
          <w:szCs w:val="28"/>
        </w:rPr>
        <w:t>№ 200</w:t>
      </w:r>
      <w:r w:rsidR="0093742C" w:rsidRPr="00653B4F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D277BE" w:rsidRPr="00653B4F" w:rsidRDefault="00D277BE" w:rsidP="00736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A21" w:rsidRPr="00653B4F" w:rsidRDefault="0093742C" w:rsidP="00324092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53B4F">
        <w:rPr>
          <w:rFonts w:ascii="Times New Roman" w:hAnsi="Times New Roman" w:cs="Times New Roman"/>
          <w:sz w:val="28"/>
          <w:szCs w:val="28"/>
        </w:rPr>
        <w:t>3</w:t>
      </w:r>
      <w:r w:rsidR="00E47A21" w:rsidRPr="00653B4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E47A21" w:rsidRPr="00653B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="00E47A21" w:rsidRPr="00653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A21" w:rsidRPr="00653B4F" w:rsidRDefault="00E47A21" w:rsidP="00E47A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21" w:rsidRPr="00653B4F" w:rsidRDefault="0093742C" w:rsidP="00324092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B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47A21" w:rsidRPr="00653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47A21" w:rsidRPr="00653B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47A21" w:rsidRPr="00653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r w:rsidR="006C69CA" w:rsidRPr="00653B4F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Хлопцеву Н.А.</w:t>
      </w:r>
    </w:p>
    <w:p w:rsidR="00E47A21" w:rsidRPr="00653B4F" w:rsidRDefault="00E47A21" w:rsidP="00E47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7A21" w:rsidRPr="00653B4F" w:rsidRDefault="0093742C" w:rsidP="00324092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53B4F">
        <w:rPr>
          <w:rFonts w:ascii="Times New Roman" w:hAnsi="Times New Roman" w:cs="Times New Roman"/>
          <w:sz w:val="28"/>
          <w:szCs w:val="28"/>
        </w:rPr>
        <w:t>5</w:t>
      </w:r>
      <w:r w:rsidR="00E47A21" w:rsidRPr="00653B4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53B4F">
        <w:rPr>
          <w:rFonts w:ascii="Times New Roman" w:hAnsi="Times New Roman" w:cs="Times New Roman"/>
          <w:sz w:val="28"/>
          <w:szCs w:val="28"/>
        </w:rPr>
        <w:t>подписания.</w:t>
      </w:r>
    </w:p>
    <w:p w:rsidR="00E47A21" w:rsidRDefault="00E47A21" w:rsidP="00E4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21" w:rsidRDefault="00E47A21" w:rsidP="00E4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21" w:rsidRDefault="00E47A21" w:rsidP="00E4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21" w:rsidRDefault="00E47A21" w:rsidP="00E47A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7A21" w:rsidRDefault="00E47A21" w:rsidP="00E47A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47A21" w:rsidRDefault="00E47A21" w:rsidP="00E47A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47A21" w:rsidRDefault="00E47A21" w:rsidP="00E47A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6C6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А.И. Солдатов</w:t>
      </w:r>
    </w:p>
    <w:p w:rsidR="00E47A21" w:rsidRDefault="00E47A21" w:rsidP="00E4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A21" w:rsidSect="0085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47A21"/>
    <w:rsid w:val="00030FE4"/>
    <w:rsid w:val="00324092"/>
    <w:rsid w:val="004E2CD3"/>
    <w:rsid w:val="005826C3"/>
    <w:rsid w:val="00653B4F"/>
    <w:rsid w:val="006C69CA"/>
    <w:rsid w:val="007364AF"/>
    <w:rsid w:val="00823F4B"/>
    <w:rsid w:val="00853BE6"/>
    <w:rsid w:val="00934A7D"/>
    <w:rsid w:val="0093742C"/>
    <w:rsid w:val="00D277BE"/>
    <w:rsid w:val="00E47A21"/>
    <w:rsid w:val="00EA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6"/>
  </w:style>
  <w:style w:type="paragraph" w:styleId="1">
    <w:name w:val="heading 1"/>
    <w:basedOn w:val="a"/>
    <w:link w:val="10"/>
    <w:uiPriority w:val="9"/>
    <w:qFormat/>
    <w:rsid w:val="0082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A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3F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skoe26.ru" TargetMode="External"/><Relationship Id="rId5" Type="http://schemas.openxmlformats.org/officeDocument/2006/relationships/hyperlink" Target="http://www.consultant.ru/document/cons_doc_LAW_340367/fbd36a9cdae3d0a1ea934541443aabe898d668f3/" TargetMode="External"/><Relationship Id="rId4" Type="http://schemas.openxmlformats.org/officeDocument/2006/relationships/hyperlink" Target="http://www.consultant.ru/document/cons_doc_LAW_340367/94b3072bbd0a0e7edfe24c05ea50a6ed655319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5</cp:revision>
  <dcterms:created xsi:type="dcterms:W3CDTF">2020-02-10T10:36:00Z</dcterms:created>
  <dcterms:modified xsi:type="dcterms:W3CDTF">2020-02-10T12:47:00Z</dcterms:modified>
</cp:coreProperties>
</file>