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7E9" w:rsidRPr="00E22EBE" w:rsidRDefault="00D77CEC" w:rsidP="006627E9">
      <w:pPr>
        <w:rPr>
          <w:b/>
        </w:rPr>
      </w:pPr>
      <w:r>
        <w:rPr>
          <w:b/>
        </w:rPr>
        <w:t>27.11.2020</w:t>
      </w:r>
    </w:p>
    <w:p w:rsidR="006627E9" w:rsidRDefault="006627E9" w:rsidP="006627E9">
      <w:pPr>
        <w:jc w:val="both"/>
        <w:rPr>
          <w:b/>
          <w:u w:val="single"/>
        </w:rPr>
      </w:pPr>
      <w:r w:rsidRPr="00E22EBE">
        <w:rPr>
          <w:b/>
          <w:u w:val="single"/>
        </w:rPr>
        <w:t xml:space="preserve">Заключение контрольно-ревизионной комиссии </w:t>
      </w:r>
      <w:r>
        <w:rPr>
          <w:b/>
          <w:u w:val="single"/>
        </w:rPr>
        <w:t xml:space="preserve">на проект решения сельского поселения </w:t>
      </w:r>
      <w:proofErr w:type="spellStart"/>
      <w:r>
        <w:rPr>
          <w:b/>
          <w:u w:val="single"/>
        </w:rPr>
        <w:t>Енангское</w:t>
      </w:r>
      <w:proofErr w:type="spellEnd"/>
      <w:r>
        <w:rPr>
          <w:b/>
          <w:u w:val="single"/>
        </w:rPr>
        <w:t xml:space="preserve"> «О бюджете сельс</w:t>
      </w:r>
      <w:r w:rsidR="00D77CEC">
        <w:rPr>
          <w:b/>
          <w:u w:val="single"/>
        </w:rPr>
        <w:t xml:space="preserve">кого поселения </w:t>
      </w:r>
      <w:proofErr w:type="spellStart"/>
      <w:r w:rsidR="00D77CEC">
        <w:rPr>
          <w:b/>
          <w:u w:val="single"/>
        </w:rPr>
        <w:t>Енангское</w:t>
      </w:r>
      <w:proofErr w:type="spellEnd"/>
      <w:r w:rsidR="00D77CEC">
        <w:rPr>
          <w:b/>
          <w:u w:val="single"/>
        </w:rPr>
        <w:t xml:space="preserve"> на 2021</w:t>
      </w:r>
      <w:r w:rsidR="000E55B7">
        <w:rPr>
          <w:b/>
          <w:u w:val="single"/>
        </w:rPr>
        <w:t xml:space="preserve"> год и</w:t>
      </w:r>
      <w:r w:rsidR="00D77CEC">
        <w:rPr>
          <w:b/>
          <w:u w:val="single"/>
        </w:rPr>
        <w:t> плановый период 2022 и 2023</w:t>
      </w:r>
      <w:r>
        <w:rPr>
          <w:b/>
          <w:u w:val="single"/>
        </w:rPr>
        <w:t xml:space="preserve"> годов»</w:t>
      </w:r>
    </w:p>
    <w:p w:rsidR="006627E9" w:rsidRDefault="006627E9" w:rsidP="006627E9">
      <w:pPr>
        <w:jc w:val="both"/>
        <w:rPr>
          <w:b/>
          <w:u w:val="single"/>
        </w:rPr>
      </w:pPr>
    </w:p>
    <w:p w:rsidR="006627E9" w:rsidRDefault="006627E9" w:rsidP="006627E9">
      <w:pPr>
        <w:ind w:firstLine="567"/>
        <w:jc w:val="both"/>
        <w:rPr>
          <w:sz w:val="28"/>
          <w:szCs w:val="28"/>
        </w:rPr>
      </w:pPr>
      <w:proofErr w:type="gramStart"/>
      <w:r w:rsidRPr="00CB5E74">
        <w:rPr>
          <w:sz w:val="28"/>
          <w:szCs w:val="28"/>
        </w:rPr>
        <w:t xml:space="preserve">Заключение контрольно-ревизионной комиссии на </w:t>
      </w:r>
      <w:r>
        <w:rPr>
          <w:sz w:val="28"/>
          <w:szCs w:val="28"/>
        </w:rPr>
        <w:t xml:space="preserve">проект решения сельского поселения </w:t>
      </w:r>
      <w:proofErr w:type="spellStart"/>
      <w:r>
        <w:rPr>
          <w:sz w:val="28"/>
          <w:szCs w:val="28"/>
        </w:rPr>
        <w:t>Ена</w:t>
      </w:r>
      <w:r w:rsidRPr="00164F79">
        <w:rPr>
          <w:sz w:val="28"/>
          <w:szCs w:val="28"/>
        </w:rPr>
        <w:t>нгское</w:t>
      </w:r>
      <w:proofErr w:type="spellEnd"/>
      <w:r w:rsidRPr="00164F79">
        <w:rPr>
          <w:sz w:val="28"/>
          <w:szCs w:val="28"/>
        </w:rPr>
        <w:t xml:space="preserve"> «О бюджете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Ена</w:t>
      </w:r>
      <w:r w:rsidR="00D77CEC">
        <w:rPr>
          <w:sz w:val="28"/>
          <w:szCs w:val="28"/>
        </w:rPr>
        <w:t>нгское</w:t>
      </w:r>
      <w:proofErr w:type="spellEnd"/>
      <w:r w:rsidR="00D77CEC">
        <w:rPr>
          <w:sz w:val="28"/>
          <w:szCs w:val="28"/>
        </w:rPr>
        <w:t xml:space="preserve"> на 2021 год и плановый период 2022 и 2023</w:t>
      </w:r>
      <w:r w:rsidRPr="00164F79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</w:t>
      </w:r>
      <w:r w:rsidR="00824991">
        <w:rPr>
          <w:sz w:val="28"/>
          <w:szCs w:val="28"/>
        </w:rPr>
        <w:t xml:space="preserve">(далее – проект решения) </w:t>
      </w:r>
      <w:r w:rsidRPr="00CB5E74">
        <w:rPr>
          <w:sz w:val="28"/>
          <w:szCs w:val="28"/>
        </w:rPr>
        <w:t>подготовлено в соответствии</w:t>
      </w:r>
      <w:r>
        <w:rPr>
          <w:sz w:val="28"/>
          <w:szCs w:val="28"/>
        </w:rPr>
        <w:t xml:space="preserve"> с требованиями Бюджетного кодекса Р</w:t>
      </w:r>
      <w:r w:rsidR="00C44E8A">
        <w:rPr>
          <w:sz w:val="28"/>
          <w:szCs w:val="28"/>
        </w:rPr>
        <w:t>Ф</w:t>
      </w:r>
      <w:r>
        <w:rPr>
          <w:sz w:val="28"/>
          <w:szCs w:val="28"/>
        </w:rPr>
        <w:t xml:space="preserve">, решения Муниципального Собрания </w:t>
      </w:r>
      <w:r w:rsidR="00D77CEC">
        <w:rPr>
          <w:sz w:val="28"/>
          <w:szCs w:val="28"/>
        </w:rPr>
        <w:t xml:space="preserve">от 08.12.2011 № 208 </w:t>
      </w:r>
      <w:r>
        <w:rPr>
          <w:sz w:val="28"/>
          <w:szCs w:val="28"/>
        </w:rPr>
        <w:t xml:space="preserve">«О контрольно-ревизионной </w:t>
      </w:r>
      <w:r w:rsidRPr="00CB5E74">
        <w:rPr>
          <w:sz w:val="28"/>
          <w:szCs w:val="28"/>
        </w:rPr>
        <w:t>комиссии Муниципального Собрания Кичменгско-Горо</w:t>
      </w:r>
      <w:r>
        <w:rPr>
          <w:sz w:val="28"/>
          <w:szCs w:val="28"/>
        </w:rPr>
        <w:t>децкого муниципального района»</w:t>
      </w:r>
      <w:r w:rsidR="00D77CEC">
        <w:rPr>
          <w:sz w:val="28"/>
          <w:szCs w:val="28"/>
        </w:rPr>
        <w:t xml:space="preserve"> (с изменениями)</w:t>
      </w:r>
      <w:r>
        <w:rPr>
          <w:sz w:val="28"/>
          <w:szCs w:val="28"/>
        </w:rPr>
        <w:t xml:space="preserve">, решения Совета сельского поселения </w:t>
      </w:r>
      <w:proofErr w:type="spellStart"/>
      <w:r>
        <w:rPr>
          <w:sz w:val="28"/>
          <w:szCs w:val="28"/>
        </w:rPr>
        <w:t>Енангское</w:t>
      </w:r>
      <w:proofErr w:type="spellEnd"/>
      <w:r w:rsidR="00D77CEC">
        <w:rPr>
          <w:sz w:val="28"/>
          <w:szCs w:val="28"/>
        </w:rPr>
        <w:t xml:space="preserve"> от 22.12.2015 № 45</w:t>
      </w:r>
      <w:r>
        <w:rPr>
          <w:sz w:val="28"/>
          <w:szCs w:val="28"/>
        </w:rPr>
        <w:t xml:space="preserve"> «Об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утверждении Положения о</w:t>
      </w:r>
      <w:r w:rsidR="00D77CEC">
        <w:rPr>
          <w:sz w:val="28"/>
          <w:szCs w:val="28"/>
        </w:rPr>
        <w:t> </w:t>
      </w:r>
      <w:r>
        <w:rPr>
          <w:sz w:val="28"/>
          <w:szCs w:val="28"/>
        </w:rPr>
        <w:t xml:space="preserve">бюджетном процессе сельского поселения </w:t>
      </w:r>
      <w:proofErr w:type="spellStart"/>
      <w:r>
        <w:rPr>
          <w:sz w:val="28"/>
          <w:szCs w:val="28"/>
        </w:rPr>
        <w:t>Ена</w:t>
      </w:r>
      <w:r w:rsidRPr="00CB5E74">
        <w:rPr>
          <w:sz w:val="28"/>
          <w:szCs w:val="28"/>
        </w:rPr>
        <w:t>нгско</w:t>
      </w:r>
      <w:r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>»</w:t>
      </w:r>
      <w:r w:rsidR="00D77CEC">
        <w:rPr>
          <w:sz w:val="28"/>
          <w:szCs w:val="28"/>
        </w:rPr>
        <w:t xml:space="preserve"> (с изменениями)</w:t>
      </w:r>
      <w:r>
        <w:rPr>
          <w:sz w:val="28"/>
          <w:szCs w:val="28"/>
        </w:rPr>
        <w:t>, на</w:t>
      </w:r>
      <w:r w:rsidR="00D77CEC">
        <w:rPr>
          <w:sz w:val="28"/>
          <w:szCs w:val="28"/>
        </w:rPr>
        <w:t> </w:t>
      </w:r>
      <w:r>
        <w:rPr>
          <w:sz w:val="28"/>
          <w:szCs w:val="28"/>
        </w:rPr>
        <w:t xml:space="preserve">основании соглашения между Советом сельского поселения </w:t>
      </w:r>
      <w:proofErr w:type="spellStart"/>
      <w:r>
        <w:rPr>
          <w:sz w:val="28"/>
          <w:szCs w:val="28"/>
        </w:rPr>
        <w:t>Енангское</w:t>
      </w:r>
      <w:proofErr w:type="spellEnd"/>
      <w:r>
        <w:rPr>
          <w:sz w:val="28"/>
          <w:szCs w:val="28"/>
        </w:rPr>
        <w:t xml:space="preserve"> и</w:t>
      </w:r>
      <w:r w:rsidR="00D77CEC">
        <w:rPr>
          <w:sz w:val="28"/>
          <w:szCs w:val="28"/>
        </w:rPr>
        <w:t> </w:t>
      </w:r>
      <w:r>
        <w:rPr>
          <w:sz w:val="28"/>
          <w:szCs w:val="28"/>
        </w:rPr>
        <w:t>Муниципальным Собранием района о передаче полномочий контрольно-счетному органу муниципального района полномочий контрольно-счетного органа поселения по осуществлению внешнего муниципального финансового контроля, в соответствии с</w:t>
      </w:r>
      <w:r w:rsidRPr="000656B8">
        <w:rPr>
          <w:sz w:val="28"/>
          <w:szCs w:val="28"/>
        </w:rPr>
        <w:t xml:space="preserve"> </w:t>
      </w:r>
      <w:r w:rsidRPr="00CB5E74">
        <w:rPr>
          <w:sz w:val="28"/>
          <w:szCs w:val="28"/>
        </w:rPr>
        <w:t>планом работы контрол</w:t>
      </w:r>
      <w:r w:rsidR="00D77CEC">
        <w:rPr>
          <w:sz w:val="28"/>
          <w:szCs w:val="28"/>
        </w:rPr>
        <w:t>ьно-ревизионной комиссии на 2020</w:t>
      </w:r>
      <w:r w:rsidRPr="00CB5E74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  <w:proofErr w:type="gramEnd"/>
    </w:p>
    <w:p w:rsidR="006627E9" w:rsidRPr="000656B8" w:rsidRDefault="00824991" w:rsidP="006627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решения </w:t>
      </w:r>
      <w:r w:rsidR="006627E9" w:rsidRPr="000656B8">
        <w:rPr>
          <w:sz w:val="28"/>
          <w:szCs w:val="28"/>
        </w:rPr>
        <w:t xml:space="preserve">внесен Главой сельского поселения на рассмотрение Совета </w:t>
      </w:r>
      <w:r w:rsidR="006627E9">
        <w:rPr>
          <w:sz w:val="28"/>
          <w:szCs w:val="28"/>
        </w:rPr>
        <w:t xml:space="preserve">сельского поселения </w:t>
      </w:r>
      <w:proofErr w:type="spellStart"/>
      <w:r w:rsidR="006627E9">
        <w:rPr>
          <w:sz w:val="28"/>
          <w:szCs w:val="28"/>
        </w:rPr>
        <w:t>Ена</w:t>
      </w:r>
      <w:r w:rsidR="006627E9" w:rsidRPr="000656B8">
        <w:rPr>
          <w:sz w:val="28"/>
          <w:szCs w:val="28"/>
        </w:rPr>
        <w:t>нгское</w:t>
      </w:r>
      <w:proofErr w:type="spellEnd"/>
      <w:r w:rsidR="00D77CEC">
        <w:rPr>
          <w:sz w:val="28"/>
          <w:szCs w:val="28"/>
        </w:rPr>
        <w:t xml:space="preserve"> 13 ноября 2020</w:t>
      </w:r>
      <w:r w:rsidR="006627E9" w:rsidRPr="000656B8">
        <w:rPr>
          <w:sz w:val="28"/>
          <w:szCs w:val="28"/>
        </w:rPr>
        <w:t xml:space="preserve"> года с соблюдением срока, установленного статьей 185 Бюджетного кодекса Р</w:t>
      </w:r>
      <w:r>
        <w:rPr>
          <w:sz w:val="28"/>
          <w:szCs w:val="28"/>
        </w:rPr>
        <w:t xml:space="preserve">Ф </w:t>
      </w:r>
      <w:r w:rsidR="006627E9" w:rsidRPr="000656B8">
        <w:rPr>
          <w:sz w:val="28"/>
          <w:szCs w:val="28"/>
        </w:rPr>
        <w:t xml:space="preserve">и </w:t>
      </w:r>
      <w:r w:rsidR="006627E9">
        <w:rPr>
          <w:sz w:val="28"/>
          <w:szCs w:val="28"/>
        </w:rPr>
        <w:t>статьей 7.1 раздела</w:t>
      </w:r>
      <w:r w:rsidR="006627E9" w:rsidRPr="000656B8">
        <w:rPr>
          <w:sz w:val="28"/>
          <w:szCs w:val="28"/>
        </w:rPr>
        <w:t xml:space="preserve"> 7 Положения о бюджетном процессе </w:t>
      </w:r>
      <w:r w:rsidR="006627E9">
        <w:rPr>
          <w:sz w:val="28"/>
          <w:szCs w:val="28"/>
        </w:rPr>
        <w:t xml:space="preserve">сельского поселения </w:t>
      </w:r>
      <w:proofErr w:type="spellStart"/>
      <w:r w:rsidR="006627E9">
        <w:rPr>
          <w:sz w:val="28"/>
          <w:szCs w:val="28"/>
        </w:rPr>
        <w:t>Ена</w:t>
      </w:r>
      <w:r w:rsidR="00D77CEC">
        <w:rPr>
          <w:sz w:val="28"/>
          <w:szCs w:val="28"/>
        </w:rPr>
        <w:t>нгское</w:t>
      </w:r>
      <w:proofErr w:type="spellEnd"/>
      <w:r w:rsidR="00D77CEC">
        <w:rPr>
          <w:sz w:val="28"/>
          <w:szCs w:val="28"/>
        </w:rPr>
        <w:t>.</w:t>
      </w:r>
    </w:p>
    <w:p w:rsidR="00426FD8" w:rsidRPr="00445329" w:rsidRDefault="00426FD8" w:rsidP="00426FD8">
      <w:pPr>
        <w:suppressAutoHyphens/>
        <w:spacing w:line="240" w:lineRule="atLeast"/>
        <w:ind w:firstLine="567"/>
        <w:jc w:val="both"/>
        <w:rPr>
          <w:sz w:val="28"/>
          <w:szCs w:val="28"/>
        </w:rPr>
      </w:pPr>
      <w:r w:rsidRPr="00445329">
        <w:rPr>
          <w:sz w:val="28"/>
          <w:szCs w:val="28"/>
        </w:rPr>
        <w:t>Проект бюджета сформирован</w:t>
      </w:r>
      <w:r w:rsidR="00D77CEC">
        <w:rPr>
          <w:sz w:val="28"/>
          <w:szCs w:val="28"/>
        </w:rPr>
        <w:t xml:space="preserve"> на три года – на очередной 2021</w:t>
      </w:r>
      <w:r w:rsidRPr="00445329">
        <w:rPr>
          <w:sz w:val="28"/>
          <w:szCs w:val="28"/>
        </w:rPr>
        <w:t xml:space="preserve"> финан</w:t>
      </w:r>
      <w:r w:rsidR="00D77CEC">
        <w:rPr>
          <w:sz w:val="28"/>
          <w:szCs w:val="28"/>
        </w:rPr>
        <w:t>совый год и плановый период 2022 и 2023</w:t>
      </w:r>
      <w:r w:rsidRPr="00445329">
        <w:rPr>
          <w:sz w:val="28"/>
          <w:szCs w:val="28"/>
        </w:rPr>
        <w:t xml:space="preserve"> годов, что соответствует требованиям статьи 169 Бюджетного кодекса РФ и</w:t>
      </w:r>
      <w:r w:rsidRPr="00445329">
        <w:rPr>
          <w:spacing w:val="-2"/>
          <w:sz w:val="28"/>
          <w:szCs w:val="28"/>
        </w:rPr>
        <w:t xml:space="preserve"> статье 5.1 раздела 5 </w:t>
      </w:r>
      <w:r w:rsidRPr="00445329">
        <w:rPr>
          <w:sz w:val="28"/>
          <w:szCs w:val="28"/>
        </w:rPr>
        <w:t xml:space="preserve">Положения о бюджетном процессе сельского поселения </w:t>
      </w:r>
      <w:proofErr w:type="spellStart"/>
      <w:r w:rsidRPr="00445329">
        <w:rPr>
          <w:sz w:val="28"/>
          <w:szCs w:val="28"/>
        </w:rPr>
        <w:t>Енангское</w:t>
      </w:r>
      <w:proofErr w:type="spellEnd"/>
      <w:r w:rsidRPr="00445329">
        <w:rPr>
          <w:sz w:val="28"/>
          <w:szCs w:val="28"/>
        </w:rPr>
        <w:t>.</w:t>
      </w:r>
    </w:p>
    <w:p w:rsidR="00445329" w:rsidRPr="00F32972" w:rsidRDefault="00445329" w:rsidP="00445329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решения сформирован с учетом Основных направлений бюджетной и налоговой политики сельского поселения </w:t>
      </w:r>
      <w:proofErr w:type="spellStart"/>
      <w:r>
        <w:rPr>
          <w:sz w:val="28"/>
          <w:szCs w:val="28"/>
        </w:rPr>
        <w:t>Енангское</w:t>
      </w:r>
      <w:proofErr w:type="spellEnd"/>
      <w:r>
        <w:rPr>
          <w:sz w:val="28"/>
          <w:szCs w:val="28"/>
        </w:rPr>
        <w:t>, утвержденных постановлением администрации сельского поселения от</w:t>
      </w:r>
      <w:r w:rsidR="00D77CEC">
        <w:rPr>
          <w:sz w:val="28"/>
          <w:szCs w:val="28"/>
        </w:rPr>
        <w:t> 12.11.2020 № 41</w:t>
      </w:r>
      <w:r>
        <w:rPr>
          <w:sz w:val="28"/>
          <w:szCs w:val="28"/>
        </w:rPr>
        <w:t>.</w:t>
      </w:r>
    </w:p>
    <w:p w:rsidR="00445329" w:rsidRDefault="00445329" w:rsidP="00445329">
      <w:pPr>
        <w:suppressAutoHyphens/>
        <w:ind w:firstLine="567"/>
        <w:jc w:val="both"/>
        <w:rPr>
          <w:sz w:val="28"/>
          <w:szCs w:val="28"/>
        </w:rPr>
      </w:pPr>
      <w:r w:rsidRPr="0095055B">
        <w:rPr>
          <w:sz w:val="28"/>
          <w:szCs w:val="28"/>
        </w:rPr>
        <w:t>Параметры местного</w:t>
      </w:r>
      <w:r>
        <w:rPr>
          <w:sz w:val="28"/>
          <w:szCs w:val="28"/>
        </w:rPr>
        <w:t xml:space="preserve"> бюджета </w:t>
      </w:r>
      <w:r w:rsidRPr="0095055B">
        <w:rPr>
          <w:sz w:val="28"/>
          <w:szCs w:val="28"/>
        </w:rPr>
        <w:t xml:space="preserve">рассчитаны исходя из показателей </w:t>
      </w:r>
      <w:r>
        <w:rPr>
          <w:sz w:val="28"/>
          <w:szCs w:val="28"/>
        </w:rPr>
        <w:t xml:space="preserve">плана </w:t>
      </w:r>
      <w:proofErr w:type="gramStart"/>
      <w:r>
        <w:rPr>
          <w:sz w:val="28"/>
          <w:szCs w:val="28"/>
        </w:rPr>
        <w:t>-</w:t>
      </w:r>
      <w:r w:rsidRPr="0095055B">
        <w:rPr>
          <w:sz w:val="28"/>
          <w:szCs w:val="28"/>
        </w:rPr>
        <w:t>п</w:t>
      </w:r>
      <w:proofErr w:type="gramEnd"/>
      <w:r w:rsidRPr="0095055B">
        <w:rPr>
          <w:sz w:val="28"/>
          <w:szCs w:val="28"/>
        </w:rPr>
        <w:t xml:space="preserve">рогноза социально-экономического развития сельского поселения </w:t>
      </w:r>
      <w:proofErr w:type="spellStart"/>
      <w:r>
        <w:rPr>
          <w:sz w:val="28"/>
          <w:szCs w:val="28"/>
        </w:rPr>
        <w:t>Енангское</w:t>
      </w:r>
      <w:proofErr w:type="spellEnd"/>
      <w:r w:rsidRPr="0095055B">
        <w:rPr>
          <w:sz w:val="28"/>
          <w:szCs w:val="28"/>
        </w:rPr>
        <w:t xml:space="preserve"> </w:t>
      </w:r>
      <w:r w:rsidR="00D77CEC">
        <w:rPr>
          <w:sz w:val="28"/>
          <w:szCs w:val="28"/>
        </w:rPr>
        <w:t>на 2021</w:t>
      </w:r>
      <w:r w:rsidRPr="0095055B">
        <w:rPr>
          <w:sz w:val="28"/>
          <w:szCs w:val="28"/>
        </w:rPr>
        <w:t xml:space="preserve"> год</w:t>
      </w:r>
      <w:r w:rsidR="00D77CEC">
        <w:rPr>
          <w:sz w:val="28"/>
          <w:szCs w:val="28"/>
        </w:rPr>
        <w:t xml:space="preserve"> и на период до 2023</w:t>
      </w:r>
      <w:r>
        <w:rPr>
          <w:sz w:val="28"/>
          <w:szCs w:val="28"/>
        </w:rPr>
        <w:t xml:space="preserve"> года,</w:t>
      </w:r>
      <w:r w:rsidRPr="002141F3">
        <w:rPr>
          <w:sz w:val="28"/>
          <w:szCs w:val="28"/>
        </w:rPr>
        <w:t xml:space="preserve"> </w:t>
      </w:r>
      <w:r>
        <w:rPr>
          <w:sz w:val="28"/>
          <w:szCs w:val="28"/>
        </w:rPr>
        <w:t>одобренного постановлением админис</w:t>
      </w:r>
      <w:r w:rsidR="00D77CEC">
        <w:rPr>
          <w:sz w:val="28"/>
          <w:szCs w:val="28"/>
        </w:rPr>
        <w:t>трации сельского поселения от 12.11.2020 № 42</w:t>
      </w:r>
      <w:r>
        <w:rPr>
          <w:sz w:val="28"/>
          <w:szCs w:val="28"/>
        </w:rPr>
        <w:t>.</w:t>
      </w:r>
    </w:p>
    <w:p w:rsidR="00426FD8" w:rsidRPr="000656B8" w:rsidRDefault="00426FD8" w:rsidP="00426FD8">
      <w:pPr>
        <w:ind w:firstLine="567"/>
        <w:jc w:val="both"/>
        <w:rPr>
          <w:sz w:val="28"/>
          <w:szCs w:val="28"/>
        </w:rPr>
      </w:pPr>
      <w:r w:rsidRPr="000656B8">
        <w:rPr>
          <w:sz w:val="28"/>
          <w:szCs w:val="28"/>
        </w:rPr>
        <w:t>Проект ре</w:t>
      </w:r>
      <w:r>
        <w:rPr>
          <w:sz w:val="28"/>
          <w:szCs w:val="28"/>
        </w:rPr>
        <w:t>шения</w:t>
      </w:r>
      <w:r w:rsidRPr="000656B8">
        <w:rPr>
          <w:sz w:val="28"/>
          <w:szCs w:val="28"/>
        </w:rPr>
        <w:t>, а также перечень документов и материалов, представленных одновременно с ним, в целом соответствуют Бюджетному кодексу Р</w:t>
      </w:r>
      <w:r>
        <w:rPr>
          <w:sz w:val="28"/>
          <w:szCs w:val="28"/>
        </w:rPr>
        <w:t>Ф</w:t>
      </w:r>
      <w:r w:rsidRPr="000656B8">
        <w:rPr>
          <w:sz w:val="28"/>
          <w:szCs w:val="28"/>
        </w:rPr>
        <w:t xml:space="preserve"> и Положению о бюджетном процессе сельского поселения.</w:t>
      </w:r>
    </w:p>
    <w:p w:rsidR="00D77CEC" w:rsidRPr="00D77CEC" w:rsidRDefault="00426FD8" w:rsidP="00D77CEC">
      <w:pPr>
        <w:spacing w:line="285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445329">
        <w:rPr>
          <w:sz w:val="28"/>
          <w:szCs w:val="28"/>
        </w:rPr>
        <w:t xml:space="preserve">Содержание приложений </w:t>
      </w:r>
      <w:r w:rsidR="00D77CEC">
        <w:rPr>
          <w:sz w:val="28"/>
          <w:szCs w:val="28"/>
        </w:rPr>
        <w:t>к проекту решения</w:t>
      </w:r>
      <w:r w:rsidRPr="00445329">
        <w:rPr>
          <w:sz w:val="28"/>
          <w:szCs w:val="28"/>
        </w:rPr>
        <w:t xml:space="preserve"> о бюджете, в целом, соответствуют бюджетному законодательству, вместе с тем, в результате их изучения</w:t>
      </w:r>
      <w:r w:rsidR="00D77CEC">
        <w:rPr>
          <w:sz w:val="28"/>
          <w:szCs w:val="28"/>
        </w:rPr>
        <w:t xml:space="preserve"> </w:t>
      </w:r>
      <w:r w:rsidR="00D77CEC" w:rsidRPr="00D77CEC">
        <w:rPr>
          <w:sz w:val="28"/>
          <w:szCs w:val="28"/>
        </w:rPr>
        <w:t>установлено:</w:t>
      </w:r>
    </w:p>
    <w:p w:rsidR="00D77CEC" w:rsidRPr="00D77CEC" w:rsidRDefault="00D77CEC" w:rsidP="00D77CE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D77CEC">
        <w:rPr>
          <w:color w:val="000000"/>
          <w:sz w:val="28"/>
          <w:szCs w:val="28"/>
        </w:rPr>
        <w:t>в текстовую часть проекта решения не включен размер дефицита бюджета на 2021-2023 годы;</w:t>
      </w:r>
    </w:p>
    <w:p w:rsidR="00D77CEC" w:rsidRPr="00D77CEC" w:rsidRDefault="00D77CEC" w:rsidP="00D77CE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D77CEC">
        <w:rPr>
          <w:color w:val="000000"/>
          <w:sz w:val="28"/>
          <w:szCs w:val="28"/>
        </w:rPr>
        <w:lastRenderedPageBreak/>
        <w:t>не утверждены источники внутреннего финансового дефицита бюджета на 2021-2023 годы;</w:t>
      </w:r>
    </w:p>
    <w:p w:rsidR="00D77CEC" w:rsidRPr="00815148" w:rsidRDefault="00D77CEC" w:rsidP="00D77CE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proofErr w:type="gramStart"/>
      <w:r w:rsidRPr="00815148">
        <w:rPr>
          <w:color w:val="000000"/>
          <w:sz w:val="28"/>
          <w:szCs w:val="28"/>
        </w:rPr>
        <w:t>в приложениях №№ 5, 6, 7, 9, 10, 11 к проекту реш</w:t>
      </w:r>
      <w:r w:rsidR="00815148">
        <w:rPr>
          <w:color w:val="000000"/>
          <w:sz w:val="28"/>
          <w:szCs w:val="28"/>
        </w:rPr>
        <w:t xml:space="preserve">ения </w:t>
      </w:r>
      <w:r w:rsidRPr="00815148">
        <w:rPr>
          <w:color w:val="000000"/>
          <w:sz w:val="28"/>
          <w:szCs w:val="28"/>
        </w:rPr>
        <w:t>указано наименование подраздела 0310 «Обеспечение пожарной безопасности»</w:t>
      </w:r>
      <w:r w:rsidR="00DC0AE1">
        <w:rPr>
          <w:color w:val="000000"/>
          <w:sz w:val="28"/>
          <w:szCs w:val="28"/>
        </w:rPr>
        <w:t xml:space="preserve">, которое </w:t>
      </w:r>
      <w:r w:rsidRPr="00815148">
        <w:rPr>
          <w:color w:val="000000"/>
          <w:sz w:val="28"/>
          <w:szCs w:val="28"/>
        </w:rPr>
        <w:t>не</w:t>
      </w:r>
      <w:r w:rsidR="00815148">
        <w:rPr>
          <w:color w:val="000000"/>
          <w:sz w:val="28"/>
          <w:szCs w:val="28"/>
        </w:rPr>
        <w:t> </w:t>
      </w:r>
      <w:r w:rsidR="00DC0AE1">
        <w:rPr>
          <w:color w:val="000000"/>
          <w:sz w:val="28"/>
          <w:szCs w:val="28"/>
        </w:rPr>
        <w:t>соответствует</w:t>
      </w:r>
      <w:r w:rsidRPr="00815148">
        <w:rPr>
          <w:color w:val="000000"/>
          <w:sz w:val="28"/>
          <w:szCs w:val="28"/>
        </w:rPr>
        <w:t xml:space="preserve"> приказу Минфина России от 08.06.2020 года № 98н «О</w:t>
      </w:r>
      <w:r w:rsidR="00815148">
        <w:rPr>
          <w:color w:val="000000"/>
          <w:sz w:val="28"/>
          <w:szCs w:val="28"/>
        </w:rPr>
        <w:t> </w:t>
      </w:r>
      <w:r w:rsidRPr="00815148">
        <w:rPr>
          <w:color w:val="000000"/>
          <w:sz w:val="28"/>
          <w:szCs w:val="28"/>
        </w:rPr>
        <w:t>внесении изменений в приказ Министерства финансов Российской Федерации от 6 июня 2019 года № 85н «О порядке формирования и</w:t>
      </w:r>
      <w:r w:rsidR="00815148">
        <w:rPr>
          <w:color w:val="000000"/>
          <w:sz w:val="28"/>
          <w:szCs w:val="28"/>
        </w:rPr>
        <w:t> </w:t>
      </w:r>
      <w:r w:rsidRPr="00815148">
        <w:rPr>
          <w:color w:val="000000"/>
          <w:sz w:val="28"/>
          <w:szCs w:val="28"/>
        </w:rPr>
        <w:t>применения кодов бюджетной классификации Российской Федерации, их</w:t>
      </w:r>
      <w:r w:rsidR="00815148">
        <w:rPr>
          <w:color w:val="000000"/>
          <w:sz w:val="28"/>
          <w:szCs w:val="28"/>
        </w:rPr>
        <w:t> </w:t>
      </w:r>
      <w:r w:rsidRPr="00815148">
        <w:rPr>
          <w:color w:val="000000"/>
          <w:sz w:val="28"/>
          <w:szCs w:val="28"/>
        </w:rPr>
        <w:t>структуре и принципах назначения».</w:t>
      </w:r>
      <w:proofErr w:type="gramEnd"/>
      <w:r w:rsidR="00DC0AE1">
        <w:rPr>
          <w:color w:val="000000"/>
          <w:sz w:val="28"/>
          <w:szCs w:val="28"/>
        </w:rPr>
        <w:t xml:space="preserve"> </w:t>
      </w:r>
      <w:r w:rsidRPr="00815148">
        <w:rPr>
          <w:color w:val="000000"/>
          <w:sz w:val="28"/>
          <w:szCs w:val="28"/>
        </w:rPr>
        <w:t>Необходимо уточнить наименование подраздела 0310 «Защита населения и территории от чрезвычайных ситуаций природного и техногенного характера, пожарная безопасность»;</w:t>
      </w:r>
    </w:p>
    <w:p w:rsidR="00D77CEC" w:rsidRPr="00815148" w:rsidRDefault="00D77CEC" w:rsidP="00D77CE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815148">
        <w:rPr>
          <w:color w:val="000000"/>
          <w:sz w:val="28"/>
          <w:szCs w:val="28"/>
        </w:rPr>
        <w:t xml:space="preserve">в содержании раздела 4 текстовой части проекта бюджета «установить верхний предел муниципального долга сельского поселения </w:t>
      </w:r>
      <w:proofErr w:type="spellStart"/>
      <w:r w:rsidRPr="00815148">
        <w:rPr>
          <w:color w:val="000000"/>
          <w:sz w:val="28"/>
          <w:szCs w:val="28"/>
        </w:rPr>
        <w:t>Енангское</w:t>
      </w:r>
      <w:proofErr w:type="spellEnd"/>
      <w:r w:rsidRPr="00815148">
        <w:rPr>
          <w:color w:val="000000"/>
          <w:sz w:val="28"/>
          <w:szCs w:val="28"/>
        </w:rPr>
        <w:t xml:space="preserve"> по состоянию: на 01 января 2021 года; на 01 января 2022 года; на 01 января 2023 года» </w:t>
      </w:r>
      <w:r w:rsidR="00DC0AE1">
        <w:rPr>
          <w:color w:val="000000"/>
          <w:sz w:val="28"/>
          <w:szCs w:val="28"/>
        </w:rPr>
        <w:t>годы следует заменить на</w:t>
      </w:r>
      <w:r w:rsidRPr="00815148">
        <w:rPr>
          <w:color w:val="000000"/>
          <w:sz w:val="28"/>
          <w:szCs w:val="28"/>
        </w:rPr>
        <w:t xml:space="preserve"> «2022», «2023», «2024» соответственно.</w:t>
      </w:r>
    </w:p>
    <w:p w:rsidR="00D77CEC" w:rsidRPr="00815148" w:rsidRDefault="00D77CEC" w:rsidP="00D77CE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815148">
        <w:rPr>
          <w:color w:val="000000"/>
          <w:sz w:val="28"/>
          <w:szCs w:val="28"/>
        </w:rPr>
        <w:t>Проект бюджета не соответствует требованиям, установленным пунктом 3 статьи 184.1 Бюджетного кодекса Российской Федерации, в части утверждения общего объема условно утверждаемых расходов бюджета:</w:t>
      </w:r>
    </w:p>
    <w:p w:rsidR="00D77CEC" w:rsidRDefault="00D77CEC" w:rsidP="00D77CEC">
      <w:pPr>
        <w:shd w:val="clear" w:color="auto" w:fill="FFFFFF"/>
        <w:ind w:firstLine="567"/>
        <w:jc w:val="both"/>
        <w:rPr>
          <w:sz w:val="28"/>
          <w:szCs w:val="28"/>
        </w:rPr>
      </w:pPr>
      <w:proofErr w:type="gramStart"/>
      <w:r w:rsidRPr="00815148">
        <w:rPr>
          <w:color w:val="000000"/>
          <w:sz w:val="28"/>
          <w:szCs w:val="28"/>
        </w:rPr>
        <w:t xml:space="preserve">в проекте </w:t>
      </w:r>
      <w:r w:rsidR="00815148">
        <w:rPr>
          <w:color w:val="000000"/>
          <w:sz w:val="28"/>
          <w:szCs w:val="28"/>
        </w:rPr>
        <w:t xml:space="preserve">решения </w:t>
      </w:r>
      <w:r w:rsidRPr="00815148">
        <w:rPr>
          <w:color w:val="000000"/>
          <w:sz w:val="28"/>
          <w:szCs w:val="28"/>
        </w:rPr>
        <w:t>общий объем условно утверждаемых расходов бюджета на 2023 год установлен 167,5 тыс. рублей, что не соответствует нормативу - на второй год планового периода в объеме не менее 5% общего объема расходов бюджета (без учета расходов бюджета, предусмотренных за счет межбюджетных трансфертов из других бюджетов бюджетной системы Российской Федерации, имеющих целевое назначение, то есть не менее 355 тыс. рублей</w:t>
      </w:r>
      <w:proofErr w:type="gramEnd"/>
      <w:r w:rsidRPr="00815148">
        <w:rPr>
          <w:color w:val="000000"/>
          <w:sz w:val="28"/>
          <w:szCs w:val="28"/>
        </w:rPr>
        <w:t>;</w:t>
      </w:r>
      <w:r w:rsidR="00DC0AE1">
        <w:rPr>
          <w:color w:val="000000"/>
          <w:sz w:val="28"/>
          <w:szCs w:val="28"/>
        </w:rPr>
        <w:t xml:space="preserve"> </w:t>
      </w:r>
      <w:r w:rsidRPr="00815148">
        <w:rPr>
          <w:sz w:val="28"/>
          <w:szCs w:val="28"/>
        </w:rPr>
        <w:t xml:space="preserve">приложения №№ 9, 10, 11 проекта решения </w:t>
      </w:r>
      <w:r w:rsidR="00DC0AE1">
        <w:rPr>
          <w:sz w:val="28"/>
          <w:szCs w:val="28"/>
        </w:rPr>
        <w:t xml:space="preserve">следует </w:t>
      </w:r>
      <w:r w:rsidRPr="00815148">
        <w:rPr>
          <w:sz w:val="28"/>
          <w:szCs w:val="28"/>
        </w:rPr>
        <w:t>привести в соответствие в части объема условно утверждаемых расходов бюджета на 2022-2023 годы с текстовой частью.</w:t>
      </w:r>
    </w:p>
    <w:p w:rsidR="00815148" w:rsidRPr="00815148" w:rsidRDefault="00815148" w:rsidP="00D77CEC">
      <w:pPr>
        <w:shd w:val="clear" w:color="auto" w:fill="FFFFFF"/>
        <w:ind w:firstLine="567"/>
        <w:jc w:val="both"/>
        <w:rPr>
          <w:color w:val="000000"/>
          <w:sz w:val="14"/>
          <w:szCs w:val="14"/>
        </w:rPr>
      </w:pPr>
    </w:p>
    <w:p w:rsidR="005436BD" w:rsidRPr="00445329" w:rsidRDefault="005436BD" w:rsidP="008151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5329">
        <w:rPr>
          <w:sz w:val="28"/>
          <w:szCs w:val="28"/>
        </w:rPr>
        <w:t>Прогнозируемый общий объем доходов и р</w:t>
      </w:r>
      <w:r w:rsidR="00815148">
        <w:rPr>
          <w:sz w:val="28"/>
          <w:szCs w:val="28"/>
        </w:rPr>
        <w:t>асходов местного бюджета на 2021</w:t>
      </w:r>
      <w:r w:rsidRPr="00445329">
        <w:rPr>
          <w:sz w:val="28"/>
          <w:szCs w:val="28"/>
        </w:rPr>
        <w:t xml:space="preserve"> </w:t>
      </w:r>
      <w:r w:rsidR="00815148">
        <w:rPr>
          <w:sz w:val="28"/>
          <w:szCs w:val="28"/>
        </w:rPr>
        <w:t>год составит 10 346,8</w:t>
      </w:r>
      <w:r w:rsidRPr="00445329">
        <w:rPr>
          <w:sz w:val="28"/>
          <w:szCs w:val="28"/>
        </w:rPr>
        <w:t xml:space="preserve"> тыс. рублей. </w:t>
      </w:r>
    </w:p>
    <w:p w:rsidR="005436BD" w:rsidRDefault="005436BD" w:rsidP="005436BD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445329">
        <w:rPr>
          <w:color w:val="000000"/>
          <w:spacing w:val="-1"/>
          <w:sz w:val="28"/>
          <w:szCs w:val="28"/>
        </w:rPr>
        <w:t xml:space="preserve">Доходная часть бюджета сельского поселения </w:t>
      </w:r>
      <w:proofErr w:type="spellStart"/>
      <w:r w:rsidRPr="00445329">
        <w:rPr>
          <w:color w:val="000000"/>
          <w:spacing w:val="-1"/>
          <w:sz w:val="28"/>
          <w:szCs w:val="28"/>
        </w:rPr>
        <w:t>Енангское</w:t>
      </w:r>
      <w:proofErr w:type="spellEnd"/>
      <w:r w:rsidRPr="00445329">
        <w:rPr>
          <w:color w:val="000000"/>
          <w:spacing w:val="-1"/>
          <w:sz w:val="28"/>
          <w:szCs w:val="28"/>
        </w:rPr>
        <w:t xml:space="preserve"> на 202</w:t>
      </w:r>
      <w:r w:rsidR="00815148">
        <w:rPr>
          <w:color w:val="000000"/>
          <w:spacing w:val="-1"/>
          <w:sz w:val="28"/>
          <w:szCs w:val="28"/>
        </w:rPr>
        <w:t>1</w:t>
      </w:r>
      <w:r w:rsidRPr="00445329">
        <w:rPr>
          <w:color w:val="000000"/>
          <w:spacing w:val="-1"/>
          <w:sz w:val="28"/>
          <w:szCs w:val="28"/>
        </w:rPr>
        <w:t xml:space="preserve"> год будет обеспечена </w:t>
      </w:r>
      <w:r w:rsidR="00815148">
        <w:rPr>
          <w:color w:val="000000"/>
          <w:spacing w:val="-1"/>
          <w:sz w:val="28"/>
          <w:szCs w:val="28"/>
        </w:rPr>
        <w:t>всего лишь на 7,9</w:t>
      </w:r>
      <w:r w:rsidRPr="00445329">
        <w:rPr>
          <w:color w:val="000000"/>
          <w:spacing w:val="-1"/>
          <w:sz w:val="28"/>
          <w:szCs w:val="28"/>
        </w:rPr>
        <w:t>%</w:t>
      </w:r>
      <w:r w:rsidR="00815148">
        <w:rPr>
          <w:color w:val="000000"/>
          <w:spacing w:val="-1"/>
          <w:sz w:val="28"/>
          <w:szCs w:val="28"/>
        </w:rPr>
        <w:t xml:space="preserve"> собственными доходами и на 92,1</w:t>
      </w:r>
      <w:r w:rsidRPr="00445329">
        <w:rPr>
          <w:color w:val="000000"/>
          <w:spacing w:val="-1"/>
          <w:sz w:val="28"/>
          <w:szCs w:val="28"/>
        </w:rPr>
        <w:t>% -</w:t>
      </w:r>
      <w:r w:rsidRPr="00445329">
        <w:rPr>
          <w:color w:val="000000"/>
          <w:sz w:val="28"/>
          <w:szCs w:val="28"/>
        </w:rPr>
        <w:t xml:space="preserve"> </w:t>
      </w:r>
      <w:r w:rsidRPr="00445329">
        <w:rPr>
          <w:color w:val="000000"/>
          <w:spacing w:val="-1"/>
          <w:sz w:val="28"/>
          <w:szCs w:val="28"/>
        </w:rPr>
        <w:t xml:space="preserve">безвозмездными поступлениями. </w:t>
      </w:r>
      <w:r w:rsidRPr="00445329">
        <w:rPr>
          <w:color w:val="000000"/>
          <w:sz w:val="28"/>
          <w:szCs w:val="28"/>
        </w:rPr>
        <w:t xml:space="preserve">В доходах бюджета сельского поселения объем финансовой помощи других уровней бюджетов </w:t>
      </w:r>
      <w:r w:rsidR="00815148">
        <w:rPr>
          <w:color w:val="000000"/>
          <w:sz w:val="28"/>
          <w:szCs w:val="28"/>
        </w:rPr>
        <w:t xml:space="preserve">очень </w:t>
      </w:r>
      <w:r w:rsidRPr="00445329">
        <w:rPr>
          <w:color w:val="000000"/>
          <w:sz w:val="28"/>
          <w:szCs w:val="28"/>
        </w:rPr>
        <w:t>значительно превышает объем поступл</w:t>
      </w:r>
      <w:r w:rsidR="00815148">
        <w:rPr>
          <w:color w:val="000000"/>
          <w:sz w:val="28"/>
          <w:szCs w:val="28"/>
        </w:rPr>
        <w:t>ений собственных доходов (в 11,7 раза).</w:t>
      </w:r>
    </w:p>
    <w:p w:rsidR="00DC0AE1" w:rsidRPr="00DC0AE1" w:rsidRDefault="00DC0AE1" w:rsidP="00DC0AE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DC0AE1">
        <w:rPr>
          <w:color w:val="000000"/>
          <w:sz w:val="28"/>
          <w:szCs w:val="28"/>
        </w:rPr>
        <w:t xml:space="preserve">Расходы бюджета поселения в 2021 году </w:t>
      </w:r>
      <w:r>
        <w:rPr>
          <w:color w:val="000000"/>
          <w:sz w:val="28"/>
          <w:szCs w:val="28"/>
        </w:rPr>
        <w:t>предусмотрены</w:t>
      </w:r>
      <w:r w:rsidRPr="00DC0AE1">
        <w:rPr>
          <w:color w:val="000000"/>
          <w:sz w:val="28"/>
          <w:szCs w:val="28"/>
        </w:rPr>
        <w:t xml:space="preserve"> с уменьшением на 44,7% (или на 8 366,3 тыс. рублей) к ожидаемому исполнению за 2020 год.</w:t>
      </w:r>
    </w:p>
    <w:p w:rsidR="00DC0AE1" w:rsidRPr="00DC0AE1" w:rsidRDefault="00DC0AE1" w:rsidP="00DC0AE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DC0AE1">
        <w:rPr>
          <w:color w:val="000000"/>
          <w:sz w:val="28"/>
          <w:szCs w:val="28"/>
        </w:rPr>
        <w:t>Увеличение к ожидаемому результату за 2020 год планируется по разделу «Национальная оборона» на 11,0 тыс. рублей или на 11,8%.</w:t>
      </w:r>
    </w:p>
    <w:p w:rsidR="00DC0AE1" w:rsidRPr="00DC0AE1" w:rsidRDefault="00DC0AE1" w:rsidP="00DC0AE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proofErr w:type="gramStart"/>
      <w:r w:rsidRPr="00DC0AE1">
        <w:rPr>
          <w:color w:val="000000"/>
          <w:sz w:val="28"/>
          <w:szCs w:val="28"/>
        </w:rPr>
        <w:t xml:space="preserve">Уменьшение к ожидаемому результату за 2020 год предусмотрено по разделам «Общегосударственные вопросы» на 103,6 тыс. рублей или на 1,8%, «Национальная безопасность и правоохранительная деятельность» на 28,0 тыс. рублей или на 41,2%, «Национальная экономика» на 558,3 тыс. рублей или на 21,7%, «Жилищно-коммунальное хозяйство» на 522,2 тыс. </w:t>
      </w:r>
      <w:r w:rsidRPr="00DC0AE1">
        <w:rPr>
          <w:color w:val="000000"/>
          <w:sz w:val="28"/>
          <w:szCs w:val="28"/>
        </w:rPr>
        <w:lastRenderedPageBreak/>
        <w:t>рублей или на 18,7%, «Культура, кинематография» на 7 165,2 тыс. рублей (</w:t>
      </w:r>
      <w:r>
        <w:rPr>
          <w:color w:val="000000"/>
          <w:sz w:val="28"/>
          <w:szCs w:val="28"/>
        </w:rPr>
        <w:t xml:space="preserve">«культура» </w:t>
      </w:r>
      <w:r w:rsidRPr="00DC0AE1">
        <w:rPr>
          <w:color w:val="000000"/>
          <w:sz w:val="28"/>
          <w:szCs w:val="28"/>
        </w:rPr>
        <w:t>будет финансироваться из</w:t>
      </w:r>
      <w:proofErr w:type="gramEnd"/>
      <w:r w:rsidRPr="00DC0AE1">
        <w:rPr>
          <w:color w:val="000000"/>
          <w:sz w:val="28"/>
          <w:szCs w:val="28"/>
        </w:rPr>
        <w:t xml:space="preserve"> районного бюджета).</w:t>
      </w:r>
    </w:p>
    <w:p w:rsidR="00DC0AE1" w:rsidRPr="00DC0AE1" w:rsidRDefault="00DC0AE1" w:rsidP="00DC0AE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DC0AE1">
        <w:rPr>
          <w:color w:val="000000"/>
          <w:sz w:val="28"/>
          <w:szCs w:val="28"/>
        </w:rPr>
        <w:t>По разделам «Образование», «Социальная политика», «Физическая культура и спорт» бюджетные расходы запланированы на уровне 2020 года 10,0 тыс. рублей, 282,0 тыс. рублей, 20,0 тыс. рублей соответственно.</w:t>
      </w:r>
    </w:p>
    <w:p w:rsidR="00DC0AE1" w:rsidRPr="00DC0AE1" w:rsidRDefault="00DC0AE1" w:rsidP="00DC0AE1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DC0AE1">
        <w:rPr>
          <w:color w:val="000000"/>
          <w:sz w:val="28"/>
          <w:szCs w:val="28"/>
        </w:rPr>
        <w:t>Расходы бюджета представлены с распределением бюджетных ассигнований по разделам, подразделам, целевым статьям и видам расходов бюджетной классификации, расходов бюджетов в ведомственной структуре расходов местного бюджета на 2021 год. Все расходные обязательства обеспечивают выполнение задач по решению вопросов местного значения.</w:t>
      </w:r>
    </w:p>
    <w:p w:rsidR="00DC0AE1" w:rsidRPr="00DC0AE1" w:rsidRDefault="00DC0AE1" w:rsidP="00DC0AE1">
      <w:pPr>
        <w:shd w:val="clear" w:color="auto" w:fill="FFFFFF"/>
        <w:ind w:firstLine="567"/>
        <w:jc w:val="both"/>
        <w:rPr>
          <w:sz w:val="28"/>
          <w:szCs w:val="28"/>
        </w:rPr>
      </w:pPr>
      <w:r w:rsidRPr="00DC0AE1">
        <w:rPr>
          <w:color w:val="000000"/>
          <w:sz w:val="28"/>
          <w:szCs w:val="28"/>
        </w:rPr>
        <w:t xml:space="preserve">Наибольший удельный вес в общей сумме расходов бюджета поселения занимают расходы по разделам «Общегосударственные вопросы» 54,2%; </w:t>
      </w:r>
      <w:r w:rsidRPr="00DC0AE1">
        <w:rPr>
          <w:sz w:val="28"/>
          <w:szCs w:val="28"/>
        </w:rPr>
        <w:t>«Жилищно-коммунальное хозяйство» 22,0%, «Национальная экономика» 19,4%.</w:t>
      </w:r>
    </w:p>
    <w:p w:rsidR="00DC0AE1" w:rsidRPr="00DC0AE1" w:rsidRDefault="00DC0AE1" w:rsidP="005436BD">
      <w:pPr>
        <w:shd w:val="clear" w:color="auto" w:fill="FFFFFF"/>
        <w:ind w:firstLine="567"/>
        <w:jc w:val="both"/>
        <w:rPr>
          <w:color w:val="000000"/>
          <w:sz w:val="14"/>
          <w:szCs w:val="14"/>
        </w:rPr>
      </w:pPr>
    </w:p>
    <w:p w:rsidR="00DC0AE1" w:rsidRDefault="005436BD" w:rsidP="008151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5329">
        <w:rPr>
          <w:sz w:val="28"/>
          <w:szCs w:val="28"/>
        </w:rPr>
        <w:t>Планируемые доходы и расходы на плановый период снизятся и</w:t>
      </w:r>
      <w:r w:rsidR="00815148">
        <w:rPr>
          <w:sz w:val="28"/>
          <w:szCs w:val="28"/>
        </w:rPr>
        <w:t> составят: на 2022 год 8 258,2</w:t>
      </w:r>
      <w:r w:rsidRPr="00445329">
        <w:rPr>
          <w:sz w:val="28"/>
          <w:szCs w:val="28"/>
        </w:rPr>
        <w:t xml:space="preserve"> ты</w:t>
      </w:r>
      <w:r w:rsidR="00815148">
        <w:rPr>
          <w:sz w:val="28"/>
          <w:szCs w:val="28"/>
        </w:rPr>
        <w:t>с. рублей, на 2022 год – 8 263,0</w:t>
      </w:r>
      <w:r w:rsidR="00DC0AE1">
        <w:rPr>
          <w:sz w:val="28"/>
          <w:szCs w:val="28"/>
        </w:rPr>
        <w:t xml:space="preserve"> тыс. рублей.</w:t>
      </w:r>
    </w:p>
    <w:p w:rsidR="00815148" w:rsidRDefault="005436BD" w:rsidP="008151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45329">
        <w:rPr>
          <w:sz w:val="28"/>
          <w:szCs w:val="28"/>
        </w:rPr>
        <w:t>Проектом бюджета на 20</w:t>
      </w:r>
      <w:r w:rsidR="00815148">
        <w:rPr>
          <w:sz w:val="28"/>
          <w:szCs w:val="28"/>
        </w:rPr>
        <w:t>21 год и плановый период 2022 и 2023</w:t>
      </w:r>
      <w:r w:rsidRPr="00445329">
        <w:rPr>
          <w:sz w:val="28"/>
          <w:szCs w:val="28"/>
        </w:rPr>
        <w:t xml:space="preserve"> годов плановый дефицит бюджета не предусматривается. </w:t>
      </w:r>
    </w:p>
    <w:p w:rsidR="005436BD" w:rsidRDefault="00815148" w:rsidP="008151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Бюджет сбалансирован – объем предусмотренных расходов равен суммарному объему доходов и поступлений источников финансирования.</w:t>
      </w:r>
    </w:p>
    <w:p w:rsidR="00DC0AE1" w:rsidRPr="00DC0AE1" w:rsidRDefault="00DC0AE1" w:rsidP="00815148">
      <w:pPr>
        <w:autoSpaceDE w:val="0"/>
        <w:autoSpaceDN w:val="0"/>
        <w:adjustRightInd w:val="0"/>
        <w:ind w:firstLine="567"/>
        <w:jc w:val="both"/>
        <w:rPr>
          <w:sz w:val="14"/>
          <w:szCs w:val="14"/>
        </w:rPr>
      </w:pPr>
    </w:p>
    <w:p w:rsidR="005436BD" w:rsidRPr="00445329" w:rsidRDefault="005436BD" w:rsidP="005436BD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445329">
        <w:rPr>
          <w:bCs/>
          <w:color w:val="000000"/>
          <w:sz w:val="28"/>
          <w:szCs w:val="28"/>
        </w:rPr>
        <w:t>Контрольно-ревизионная комиссия полагает</w:t>
      </w:r>
      <w:r w:rsidRPr="00445329">
        <w:rPr>
          <w:color w:val="000000"/>
          <w:sz w:val="28"/>
          <w:szCs w:val="28"/>
        </w:rPr>
        <w:t>, что доработанный проект решения Совета сельского поселе</w:t>
      </w:r>
      <w:r w:rsidR="00445329">
        <w:rPr>
          <w:color w:val="000000"/>
          <w:sz w:val="28"/>
          <w:szCs w:val="28"/>
        </w:rPr>
        <w:t xml:space="preserve">ния </w:t>
      </w:r>
      <w:proofErr w:type="spellStart"/>
      <w:r w:rsidR="00445329">
        <w:rPr>
          <w:color w:val="000000"/>
          <w:sz w:val="28"/>
          <w:szCs w:val="28"/>
        </w:rPr>
        <w:t>Енангское</w:t>
      </w:r>
      <w:proofErr w:type="spellEnd"/>
      <w:r w:rsidR="00445329">
        <w:rPr>
          <w:color w:val="000000"/>
          <w:sz w:val="28"/>
          <w:szCs w:val="28"/>
        </w:rPr>
        <w:t xml:space="preserve"> </w:t>
      </w:r>
      <w:r w:rsidRPr="00445329">
        <w:rPr>
          <w:color w:val="000000"/>
          <w:sz w:val="28"/>
          <w:szCs w:val="28"/>
        </w:rPr>
        <w:t>«О бюджете сельского поселения на</w:t>
      </w:r>
      <w:r w:rsidR="00815148">
        <w:rPr>
          <w:color w:val="000000"/>
          <w:sz w:val="28"/>
          <w:szCs w:val="28"/>
        </w:rPr>
        <w:t xml:space="preserve"> 2021 год и плановый период 2022 и 2023</w:t>
      </w:r>
      <w:r w:rsidRPr="00445329">
        <w:rPr>
          <w:color w:val="000000"/>
          <w:sz w:val="28"/>
          <w:szCs w:val="28"/>
        </w:rPr>
        <w:t xml:space="preserve"> годов» после устранения отмеченных заме</w:t>
      </w:r>
      <w:r w:rsidR="00426FD8" w:rsidRPr="00445329">
        <w:rPr>
          <w:color w:val="000000"/>
          <w:sz w:val="28"/>
          <w:szCs w:val="28"/>
        </w:rPr>
        <w:t xml:space="preserve">чаний, содержащихся в </w:t>
      </w:r>
      <w:r w:rsidRPr="00445329">
        <w:rPr>
          <w:color w:val="000000"/>
          <w:sz w:val="28"/>
          <w:szCs w:val="28"/>
        </w:rPr>
        <w:t xml:space="preserve">заключении, может быть принят к рассмотрению и внесен на утверждение Советом сельского поселения </w:t>
      </w:r>
      <w:proofErr w:type="spellStart"/>
      <w:r w:rsidRPr="00445329">
        <w:rPr>
          <w:color w:val="000000"/>
          <w:sz w:val="28"/>
          <w:szCs w:val="28"/>
        </w:rPr>
        <w:t>Енангское</w:t>
      </w:r>
      <w:proofErr w:type="spellEnd"/>
      <w:r w:rsidRPr="00445329">
        <w:rPr>
          <w:color w:val="000000"/>
          <w:sz w:val="28"/>
          <w:szCs w:val="28"/>
        </w:rPr>
        <w:t>.</w:t>
      </w:r>
    </w:p>
    <w:p w:rsidR="00DC0AE1" w:rsidRDefault="00DC0AE1" w:rsidP="00815148">
      <w:pPr>
        <w:shd w:val="clear" w:color="auto" w:fill="FFFFFF"/>
        <w:ind w:firstLine="567"/>
        <w:jc w:val="both"/>
        <w:rPr>
          <w:bCs/>
          <w:color w:val="000000"/>
          <w:spacing w:val="3"/>
          <w:sz w:val="28"/>
          <w:szCs w:val="28"/>
        </w:rPr>
      </w:pPr>
      <w:r>
        <w:rPr>
          <w:bCs/>
          <w:color w:val="000000"/>
          <w:spacing w:val="3"/>
          <w:sz w:val="28"/>
          <w:szCs w:val="28"/>
        </w:rPr>
        <w:t>Контрольно-ревизионной комиссией предложено</w:t>
      </w:r>
      <w:r w:rsidR="005436BD" w:rsidRPr="00445329">
        <w:rPr>
          <w:bCs/>
          <w:color w:val="000000"/>
          <w:spacing w:val="3"/>
          <w:sz w:val="28"/>
          <w:szCs w:val="28"/>
        </w:rPr>
        <w:t xml:space="preserve"> использовать все резервы пополнения доходной части местного бюджета, а именно:</w:t>
      </w:r>
      <w:r w:rsidR="00426FD8" w:rsidRPr="00445329">
        <w:rPr>
          <w:bCs/>
          <w:color w:val="000000"/>
          <w:spacing w:val="3"/>
          <w:sz w:val="28"/>
          <w:szCs w:val="28"/>
        </w:rPr>
        <w:t xml:space="preserve"> </w:t>
      </w:r>
    </w:p>
    <w:p w:rsidR="00815148" w:rsidRPr="00DC0AE1" w:rsidRDefault="00815148" w:rsidP="00815148">
      <w:pPr>
        <w:shd w:val="clear" w:color="auto" w:fill="FFFFFF"/>
        <w:ind w:firstLine="567"/>
        <w:jc w:val="both"/>
        <w:rPr>
          <w:sz w:val="28"/>
          <w:szCs w:val="28"/>
        </w:rPr>
      </w:pPr>
      <w:r w:rsidRPr="00DC0AE1">
        <w:rPr>
          <w:bCs/>
          <w:color w:val="000000"/>
          <w:spacing w:val="3"/>
          <w:sz w:val="28"/>
          <w:szCs w:val="28"/>
        </w:rPr>
        <w:t>- д</w:t>
      </w:r>
      <w:r w:rsidRPr="00DC0AE1">
        <w:rPr>
          <w:sz w:val="28"/>
          <w:szCs w:val="28"/>
        </w:rPr>
        <w:t>обиваться максимально возможного уровня собираемости налогов;</w:t>
      </w:r>
    </w:p>
    <w:p w:rsidR="00815148" w:rsidRPr="00DC0AE1" w:rsidRDefault="00815148" w:rsidP="00815148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DC0AE1">
        <w:rPr>
          <w:color w:val="000000"/>
          <w:sz w:val="28"/>
          <w:szCs w:val="28"/>
        </w:rPr>
        <w:t>- повысить результативность адресной работы с плательщиками, имеющими задолженность в местный бюджет;</w:t>
      </w:r>
    </w:p>
    <w:p w:rsidR="00445329" w:rsidRPr="00445329" w:rsidRDefault="00815148" w:rsidP="00DC0AE1">
      <w:pPr>
        <w:shd w:val="clear" w:color="auto" w:fill="FFFFFF"/>
        <w:ind w:firstLine="567"/>
        <w:jc w:val="both"/>
        <w:rPr>
          <w:sz w:val="20"/>
          <w:szCs w:val="20"/>
        </w:rPr>
      </w:pPr>
      <w:r w:rsidRPr="00DC0AE1">
        <w:rPr>
          <w:color w:val="000000"/>
          <w:sz w:val="28"/>
          <w:szCs w:val="28"/>
        </w:rPr>
        <w:t>- продолжать работу по привлечению в сельское поселение средств вышестоящих бюджетов, а также внебюджетных источников.</w:t>
      </w:r>
    </w:p>
    <w:sectPr w:rsidR="00445329" w:rsidRPr="00445329" w:rsidSect="00123BF8">
      <w:headerReference w:type="default" r:id="rId6"/>
      <w:pgSz w:w="11906" w:h="16838" w:code="9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168" w:rsidRDefault="00252168" w:rsidP="00DF58CF">
      <w:r>
        <w:separator/>
      </w:r>
    </w:p>
  </w:endnote>
  <w:endnote w:type="continuationSeparator" w:id="0">
    <w:p w:rsidR="00252168" w:rsidRDefault="00252168" w:rsidP="00DF58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168" w:rsidRDefault="00252168" w:rsidP="00DF58CF">
      <w:r>
        <w:separator/>
      </w:r>
    </w:p>
  </w:footnote>
  <w:footnote w:type="continuationSeparator" w:id="0">
    <w:p w:rsidR="00252168" w:rsidRDefault="00252168" w:rsidP="00DF58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5810690"/>
      <w:docPartObj>
        <w:docPartGallery w:val="Page Numbers (Top of Page)"/>
        <w:docPartUnique/>
      </w:docPartObj>
    </w:sdtPr>
    <w:sdtContent>
      <w:p w:rsidR="00123BF8" w:rsidRDefault="00410227">
        <w:pPr>
          <w:pStyle w:val="a3"/>
          <w:jc w:val="center"/>
        </w:pPr>
        <w:r w:rsidRPr="00123BF8">
          <w:rPr>
            <w:sz w:val="20"/>
            <w:szCs w:val="20"/>
          </w:rPr>
          <w:fldChar w:fldCharType="begin"/>
        </w:r>
        <w:r w:rsidR="00D73580" w:rsidRPr="00123BF8">
          <w:rPr>
            <w:sz w:val="20"/>
            <w:szCs w:val="20"/>
          </w:rPr>
          <w:instrText xml:space="preserve"> PAGE   \* MERGEFORMAT </w:instrText>
        </w:r>
        <w:r w:rsidRPr="00123BF8">
          <w:rPr>
            <w:sz w:val="20"/>
            <w:szCs w:val="20"/>
          </w:rPr>
          <w:fldChar w:fldCharType="separate"/>
        </w:r>
        <w:r w:rsidR="00E245B4">
          <w:rPr>
            <w:noProof/>
            <w:sz w:val="20"/>
            <w:szCs w:val="20"/>
          </w:rPr>
          <w:t>2</w:t>
        </w:r>
        <w:r w:rsidRPr="00123BF8">
          <w:rPr>
            <w:sz w:val="20"/>
            <w:szCs w:val="20"/>
          </w:rPr>
          <w:fldChar w:fldCharType="end"/>
        </w:r>
      </w:p>
    </w:sdtContent>
  </w:sdt>
  <w:p w:rsidR="00123BF8" w:rsidRDefault="0025216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27E9"/>
    <w:rsid w:val="00014885"/>
    <w:rsid w:val="000E55B7"/>
    <w:rsid w:val="00252168"/>
    <w:rsid w:val="002D7A8F"/>
    <w:rsid w:val="00410227"/>
    <w:rsid w:val="00411126"/>
    <w:rsid w:val="00426FD8"/>
    <w:rsid w:val="00445329"/>
    <w:rsid w:val="00522060"/>
    <w:rsid w:val="005436BD"/>
    <w:rsid w:val="005F75B5"/>
    <w:rsid w:val="006627E9"/>
    <w:rsid w:val="00684E31"/>
    <w:rsid w:val="00700319"/>
    <w:rsid w:val="007D07B6"/>
    <w:rsid w:val="00815148"/>
    <w:rsid w:val="00824991"/>
    <w:rsid w:val="008606C1"/>
    <w:rsid w:val="00872298"/>
    <w:rsid w:val="00910F7F"/>
    <w:rsid w:val="00B61B74"/>
    <w:rsid w:val="00C44E8A"/>
    <w:rsid w:val="00C563D4"/>
    <w:rsid w:val="00D73580"/>
    <w:rsid w:val="00D77CEC"/>
    <w:rsid w:val="00DB1120"/>
    <w:rsid w:val="00DC0AE1"/>
    <w:rsid w:val="00DF58CF"/>
    <w:rsid w:val="00E245B4"/>
    <w:rsid w:val="00F1549C"/>
    <w:rsid w:val="00FB5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7E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27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27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rsid w:val="00D77CEC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D77C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rsid w:val="00D77CE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1103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2018-12-20T13:27:00Z</dcterms:created>
  <dcterms:modified xsi:type="dcterms:W3CDTF">2020-12-04T11:32:00Z</dcterms:modified>
</cp:coreProperties>
</file>