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0C" w:rsidRDefault="00DE2814" w:rsidP="00F53726">
      <w:pPr>
        <w:widowControl w:val="0"/>
        <w:suppressAutoHyphens/>
        <w:autoSpaceDE w:val="0"/>
        <w:spacing w:after="0" w:line="240" w:lineRule="auto"/>
        <w:ind w:firstLine="609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00916E70">
        <w:rPr>
          <w:rFonts w:ascii="Times New Roman" w:eastAsia="Times New Roman" w:hAnsi="Times New Roman" w:cs="Times New Roman"/>
          <w:sz w:val="24"/>
          <w:szCs w:val="24"/>
          <w:lang w:eastAsia="zh-CN"/>
        </w:rPr>
        <w:t>ТВЕРЖДЕН</w:t>
      </w:r>
    </w:p>
    <w:p w:rsidR="00F53726" w:rsidRPr="006D490C" w:rsidRDefault="00F53726" w:rsidP="00F53726">
      <w:pPr>
        <w:widowControl w:val="0"/>
        <w:suppressAutoHyphens/>
        <w:autoSpaceDE w:val="0"/>
        <w:spacing w:after="0" w:line="240" w:lineRule="auto"/>
        <w:ind w:firstLine="6096"/>
        <w:rPr>
          <w:rFonts w:ascii="Times New Roman" w:eastAsia="Times New Roman" w:hAnsi="Times New Roman" w:cs="Times New Roman"/>
          <w:sz w:val="24"/>
          <w:szCs w:val="24"/>
          <w:lang w:eastAsia="zh-CN"/>
        </w:rPr>
      </w:pPr>
    </w:p>
    <w:p w:rsidR="006D490C" w:rsidRPr="006D490C" w:rsidRDefault="006D490C" w:rsidP="00F53726">
      <w:pPr>
        <w:widowControl w:val="0"/>
        <w:suppressAutoHyphens/>
        <w:autoSpaceDE w:val="0"/>
        <w:spacing w:after="0" w:line="240" w:lineRule="auto"/>
        <w:ind w:firstLine="6096"/>
        <w:rPr>
          <w:rFonts w:ascii="Times New Roman" w:eastAsia="Times New Roman" w:hAnsi="Times New Roman" w:cs="Times New Roman"/>
          <w:sz w:val="24"/>
          <w:szCs w:val="24"/>
          <w:lang w:eastAsia="zh-CN"/>
        </w:rPr>
      </w:pPr>
      <w:r w:rsidRPr="006D490C">
        <w:rPr>
          <w:rFonts w:ascii="Times New Roman" w:eastAsia="Times New Roman" w:hAnsi="Times New Roman" w:cs="Times New Roman"/>
          <w:sz w:val="24"/>
          <w:szCs w:val="24"/>
          <w:lang w:eastAsia="zh-CN"/>
        </w:rPr>
        <w:t>постановлени</w:t>
      </w:r>
      <w:r w:rsidR="00DB76B2">
        <w:rPr>
          <w:rFonts w:ascii="Times New Roman" w:eastAsia="Times New Roman" w:hAnsi="Times New Roman" w:cs="Times New Roman"/>
          <w:sz w:val="24"/>
          <w:szCs w:val="24"/>
          <w:lang w:eastAsia="zh-CN"/>
        </w:rPr>
        <w:t>ем</w:t>
      </w:r>
    </w:p>
    <w:p w:rsidR="006D490C" w:rsidRPr="006D490C" w:rsidRDefault="006D490C" w:rsidP="00F53726">
      <w:pPr>
        <w:widowControl w:val="0"/>
        <w:suppressAutoHyphens/>
        <w:autoSpaceDE w:val="0"/>
        <w:spacing w:after="0" w:line="240" w:lineRule="auto"/>
        <w:ind w:firstLine="6096"/>
        <w:rPr>
          <w:rFonts w:ascii="Times New Roman" w:eastAsia="Times New Roman" w:hAnsi="Times New Roman" w:cs="Times New Roman"/>
          <w:sz w:val="24"/>
          <w:szCs w:val="24"/>
          <w:lang w:eastAsia="zh-CN"/>
        </w:rPr>
      </w:pPr>
      <w:r w:rsidRPr="006D490C">
        <w:rPr>
          <w:rFonts w:ascii="Times New Roman" w:eastAsia="Times New Roman" w:hAnsi="Times New Roman" w:cs="Times New Roman"/>
          <w:sz w:val="24"/>
          <w:szCs w:val="24"/>
          <w:lang w:eastAsia="zh-CN"/>
        </w:rPr>
        <w:t>администрации Суровикинского</w:t>
      </w:r>
    </w:p>
    <w:p w:rsidR="006D490C" w:rsidRPr="006D490C" w:rsidRDefault="006D490C" w:rsidP="00F53726">
      <w:pPr>
        <w:widowControl w:val="0"/>
        <w:suppressAutoHyphens/>
        <w:autoSpaceDE w:val="0"/>
        <w:spacing w:after="0" w:line="240" w:lineRule="auto"/>
        <w:ind w:firstLine="6096"/>
        <w:rPr>
          <w:rFonts w:ascii="Times New Roman" w:eastAsia="Times New Roman" w:hAnsi="Times New Roman" w:cs="Times New Roman"/>
          <w:sz w:val="24"/>
          <w:szCs w:val="24"/>
          <w:lang w:eastAsia="zh-CN"/>
        </w:rPr>
      </w:pPr>
      <w:r w:rsidRPr="006D490C">
        <w:rPr>
          <w:rFonts w:ascii="Times New Roman" w:eastAsia="Times New Roman" w:hAnsi="Times New Roman" w:cs="Times New Roman"/>
          <w:sz w:val="24"/>
          <w:szCs w:val="24"/>
          <w:lang w:eastAsia="zh-CN"/>
        </w:rPr>
        <w:t>муниципального района</w:t>
      </w:r>
    </w:p>
    <w:p w:rsidR="006D490C" w:rsidRPr="00CE302F" w:rsidRDefault="006D490C" w:rsidP="00F53726">
      <w:pPr>
        <w:widowControl w:val="0"/>
        <w:suppressAutoHyphens/>
        <w:autoSpaceDE w:val="0"/>
        <w:spacing w:after="0" w:line="240" w:lineRule="auto"/>
        <w:ind w:firstLine="6096"/>
        <w:rPr>
          <w:rFonts w:ascii="Times New Roman" w:eastAsia="Times New Roman" w:hAnsi="Times New Roman" w:cs="Times New Roman"/>
          <w:sz w:val="16"/>
          <w:szCs w:val="16"/>
          <w:lang w:eastAsia="zh-CN"/>
        </w:rPr>
      </w:pPr>
    </w:p>
    <w:p w:rsidR="0060302E" w:rsidRPr="004E7065" w:rsidRDefault="006D490C" w:rsidP="00F53726">
      <w:pPr>
        <w:autoSpaceDE w:val="0"/>
        <w:autoSpaceDN w:val="0"/>
        <w:adjustRightInd w:val="0"/>
        <w:spacing w:after="0" w:line="240" w:lineRule="auto"/>
        <w:ind w:firstLine="6096"/>
        <w:rPr>
          <w:rFonts w:ascii="Times New Roman" w:hAnsi="Times New Roman" w:cs="Times New Roman"/>
          <w:sz w:val="24"/>
          <w:szCs w:val="24"/>
        </w:rPr>
      </w:pPr>
      <w:r w:rsidRPr="006D490C">
        <w:rPr>
          <w:rFonts w:ascii="Times New Roman" w:eastAsia="Times New Roman" w:hAnsi="Times New Roman" w:cs="Times New Roman"/>
          <w:sz w:val="24"/>
          <w:szCs w:val="24"/>
          <w:lang w:eastAsia="zh-CN"/>
        </w:rPr>
        <w:t xml:space="preserve">от </w:t>
      </w:r>
      <w:r w:rsidR="00F53726">
        <w:rPr>
          <w:rFonts w:ascii="Times New Roman" w:eastAsia="Times New Roman" w:hAnsi="Times New Roman" w:cs="Times New Roman"/>
          <w:sz w:val="24"/>
          <w:szCs w:val="24"/>
          <w:lang w:eastAsia="zh-CN"/>
        </w:rPr>
        <w:t xml:space="preserve">24 октября </w:t>
      </w:r>
      <w:r w:rsidRPr="006D490C">
        <w:rPr>
          <w:rFonts w:ascii="Times New Roman" w:eastAsia="Times New Roman" w:hAnsi="Times New Roman" w:cs="Times New Roman"/>
          <w:sz w:val="24"/>
          <w:szCs w:val="24"/>
          <w:lang w:eastAsia="zh-CN"/>
        </w:rPr>
        <w:t xml:space="preserve">2016 </w:t>
      </w:r>
      <w:r w:rsidR="00F53726">
        <w:rPr>
          <w:rFonts w:ascii="Times New Roman" w:eastAsia="Times New Roman" w:hAnsi="Times New Roman" w:cs="Times New Roman"/>
          <w:sz w:val="24"/>
          <w:szCs w:val="24"/>
          <w:lang w:eastAsia="zh-CN"/>
        </w:rPr>
        <w:t xml:space="preserve">г. </w:t>
      </w:r>
      <w:r w:rsidRPr="006D490C">
        <w:rPr>
          <w:rFonts w:ascii="Times New Roman" w:eastAsia="Times New Roman" w:hAnsi="Times New Roman" w:cs="Times New Roman"/>
          <w:sz w:val="24"/>
          <w:szCs w:val="24"/>
          <w:lang w:eastAsia="zh-CN"/>
        </w:rPr>
        <w:t xml:space="preserve">№ </w:t>
      </w:r>
      <w:r w:rsidR="00F53726">
        <w:rPr>
          <w:rFonts w:ascii="Times New Roman" w:eastAsia="Times New Roman" w:hAnsi="Times New Roman" w:cs="Times New Roman"/>
          <w:sz w:val="24"/>
          <w:szCs w:val="24"/>
          <w:lang w:eastAsia="zh-CN"/>
        </w:rPr>
        <w:t>1261</w:t>
      </w:r>
    </w:p>
    <w:p w:rsidR="0060302E" w:rsidRPr="004E7065" w:rsidRDefault="0060302E" w:rsidP="00F53726">
      <w:pPr>
        <w:autoSpaceDE w:val="0"/>
        <w:autoSpaceDN w:val="0"/>
        <w:adjustRightInd w:val="0"/>
        <w:spacing w:after="0" w:line="240" w:lineRule="auto"/>
        <w:ind w:firstLine="6096"/>
        <w:jc w:val="both"/>
        <w:rPr>
          <w:rFonts w:ascii="Times New Roman" w:hAnsi="Times New Roman" w:cs="Times New Roman"/>
          <w:sz w:val="24"/>
          <w:szCs w:val="24"/>
        </w:rPr>
      </w:pPr>
    </w:p>
    <w:p w:rsidR="006D490C" w:rsidRPr="00161C7C" w:rsidRDefault="00916E70" w:rsidP="006D490C">
      <w:pPr>
        <w:autoSpaceDE w:val="0"/>
        <w:autoSpaceDN w:val="0"/>
        <w:adjustRightInd w:val="0"/>
        <w:spacing w:after="0" w:line="240" w:lineRule="auto"/>
        <w:jc w:val="center"/>
        <w:rPr>
          <w:rFonts w:ascii="Times New Roman" w:hAnsi="Times New Roman" w:cs="Times New Roman"/>
          <w:bCs/>
          <w:sz w:val="24"/>
          <w:szCs w:val="24"/>
        </w:rPr>
      </w:pPr>
      <w:r w:rsidRPr="00161C7C">
        <w:rPr>
          <w:rFonts w:ascii="Times New Roman" w:hAnsi="Times New Roman" w:cs="Times New Roman"/>
          <w:bCs/>
          <w:sz w:val="24"/>
          <w:szCs w:val="24"/>
        </w:rPr>
        <w:t>АДМИНИСТРАТИВНЫЙ РЕГЛАМЕНТ</w:t>
      </w:r>
    </w:p>
    <w:p w:rsidR="006D490C" w:rsidRPr="00161C7C" w:rsidRDefault="001949A4" w:rsidP="006D490C">
      <w:pPr>
        <w:autoSpaceDE w:val="0"/>
        <w:autoSpaceDN w:val="0"/>
        <w:adjustRightInd w:val="0"/>
        <w:spacing w:after="0" w:line="240" w:lineRule="auto"/>
        <w:jc w:val="center"/>
        <w:rPr>
          <w:rFonts w:ascii="Times New Roman" w:hAnsi="Times New Roman" w:cs="Times New Roman"/>
          <w:bCs/>
          <w:sz w:val="24"/>
          <w:szCs w:val="24"/>
        </w:rPr>
      </w:pPr>
      <w:r w:rsidRPr="00161C7C">
        <w:rPr>
          <w:rFonts w:ascii="Times New Roman" w:hAnsi="Times New Roman" w:cs="Times New Roman"/>
          <w:bCs/>
          <w:sz w:val="24"/>
          <w:szCs w:val="24"/>
        </w:rPr>
        <w:t>предоставления муниципальной услуги «</w:t>
      </w:r>
      <w:r>
        <w:rPr>
          <w:rFonts w:ascii="Times New Roman" w:hAnsi="Times New Roman" w:cs="Times New Roman"/>
          <w:bCs/>
          <w:sz w:val="24"/>
          <w:szCs w:val="24"/>
        </w:rPr>
        <w:t>В</w:t>
      </w:r>
      <w:r w:rsidRPr="00161C7C">
        <w:rPr>
          <w:rFonts w:ascii="Times New Roman" w:hAnsi="Times New Roman" w:cs="Times New Roman"/>
          <w:bCs/>
          <w:sz w:val="24"/>
          <w:szCs w:val="24"/>
        </w:rPr>
        <w:t>ыдача разрешений</w:t>
      </w:r>
    </w:p>
    <w:p w:rsidR="001949A4" w:rsidRDefault="001949A4" w:rsidP="006D490C">
      <w:pPr>
        <w:autoSpaceDE w:val="0"/>
        <w:autoSpaceDN w:val="0"/>
        <w:adjustRightInd w:val="0"/>
        <w:spacing w:after="0" w:line="240" w:lineRule="auto"/>
        <w:jc w:val="center"/>
        <w:rPr>
          <w:rFonts w:ascii="Times New Roman" w:hAnsi="Times New Roman" w:cs="Times New Roman"/>
          <w:bCs/>
          <w:sz w:val="24"/>
          <w:szCs w:val="24"/>
        </w:rPr>
      </w:pPr>
      <w:r w:rsidRPr="00161C7C">
        <w:rPr>
          <w:rFonts w:ascii="Times New Roman" w:hAnsi="Times New Roman" w:cs="Times New Roman"/>
          <w:bCs/>
          <w:sz w:val="24"/>
          <w:szCs w:val="24"/>
        </w:rPr>
        <w:t xml:space="preserve">на ввод в эксплуатацию объектов капитального строительства </w:t>
      </w:r>
    </w:p>
    <w:p w:rsidR="00916E70" w:rsidRDefault="001949A4" w:rsidP="006D490C">
      <w:pPr>
        <w:autoSpaceDE w:val="0"/>
        <w:autoSpaceDN w:val="0"/>
        <w:adjustRightInd w:val="0"/>
        <w:spacing w:after="0" w:line="240" w:lineRule="auto"/>
        <w:jc w:val="center"/>
        <w:rPr>
          <w:rFonts w:ascii="Times New Roman" w:hAnsi="Times New Roman" w:cs="Times New Roman"/>
          <w:bCs/>
          <w:sz w:val="24"/>
          <w:szCs w:val="24"/>
        </w:rPr>
      </w:pPr>
      <w:r w:rsidRPr="00161C7C">
        <w:rPr>
          <w:rFonts w:ascii="Times New Roman" w:hAnsi="Times New Roman" w:cs="Times New Roman"/>
          <w:bCs/>
          <w:sz w:val="24"/>
          <w:szCs w:val="24"/>
        </w:rPr>
        <w:t xml:space="preserve">на территории </w:t>
      </w:r>
      <w:r>
        <w:rPr>
          <w:rFonts w:ascii="Times New Roman" w:hAnsi="Times New Roman" w:cs="Times New Roman"/>
          <w:bCs/>
          <w:sz w:val="24"/>
          <w:szCs w:val="24"/>
        </w:rPr>
        <w:t>С</w:t>
      </w:r>
      <w:r w:rsidRPr="00161C7C">
        <w:rPr>
          <w:rFonts w:ascii="Times New Roman" w:hAnsi="Times New Roman" w:cs="Times New Roman"/>
          <w:bCs/>
          <w:sz w:val="24"/>
          <w:szCs w:val="24"/>
        </w:rPr>
        <w:t xml:space="preserve">уровикинского муниципального района </w:t>
      </w:r>
    </w:p>
    <w:p w:rsidR="0060302E" w:rsidRPr="00161C7C" w:rsidRDefault="001949A4" w:rsidP="006D49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В</w:t>
      </w:r>
      <w:r w:rsidRPr="00161C7C">
        <w:rPr>
          <w:rFonts w:ascii="Times New Roman" w:hAnsi="Times New Roman" w:cs="Times New Roman"/>
          <w:bCs/>
          <w:sz w:val="24"/>
          <w:szCs w:val="24"/>
        </w:rPr>
        <w:t>олгоградской области»</w:t>
      </w:r>
    </w:p>
    <w:p w:rsidR="0060302E" w:rsidRPr="004E7065" w:rsidRDefault="0060302E" w:rsidP="0060302E">
      <w:pPr>
        <w:autoSpaceDE w:val="0"/>
        <w:autoSpaceDN w:val="0"/>
        <w:adjustRightInd w:val="0"/>
        <w:spacing w:after="0" w:line="240" w:lineRule="auto"/>
        <w:jc w:val="both"/>
        <w:rPr>
          <w:rFonts w:ascii="Times New Roman" w:hAnsi="Times New Roman" w:cs="Times New Roman"/>
          <w:sz w:val="24"/>
          <w:szCs w:val="24"/>
        </w:rPr>
      </w:pPr>
    </w:p>
    <w:p w:rsidR="0060302E" w:rsidRPr="004E7065"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4E7065">
        <w:rPr>
          <w:rFonts w:ascii="Times New Roman" w:hAnsi="Times New Roman" w:cs="Times New Roman"/>
          <w:sz w:val="24"/>
          <w:szCs w:val="24"/>
        </w:rPr>
        <w:t>1. Общие положения</w:t>
      </w:r>
    </w:p>
    <w:p w:rsidR="0060302E" w:rsidRPr="004E7065" w:rsidRDefault="0060302E" w:rsidP="0060302E">
      <w:pPr>
        <w:autoSpaceDE w:val="0"/>
        <w:autoSpaceDN w:val="0"/>
        <w:adjustRightInd w:val="0"/>
        <w:spacing w:after="0" w:line="240" w:lineRule="auto"/>
        <w:jc w:val="both"/>
        <w:rPr>
          <w:rFonts w:ascii="Times New Roman" w:hAnsi="Times New Roman" w:cs="Times New Roman"/>
          <w:sz w:val="24"/>
          <w:szCs w:val="24"/>
        </w:rPr>
      </w:pP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1.1. Предмет регулирования административного регламента.</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1.1.1. </w:t>
      </w:r>
      <w:proofErr w:type="gramStart"/>
      <w:r w:rsidRPr="004E7065">
        <w:rPr>
          <w:rFonts w:ascii="Times New Roman" w:hAnsi="Times New Roman" w:cs="Times New Roman"/>
          <w:sz w:val="24"/>
          <w:szCs w:val="24"/>
        </w:rPr>
        <w:t xml:space="preserve">Административный регламент предоставления муниципальной услуги </w:t>
      </w:r>
      <w:r w:rsidR="006D490C" w:rsidRPr="006D490C">
        <w:rPr>
          <w:rFonts w:ascii="Times New Roman" w:hAnsi="Times New Roman" w:cs="Times New Roman"/>
          <w:sz w:val="24"/>
          <w:szCs w:val="24"/>
        </w:rPr>
        <w:t>«Выдача разрешений на ввод в эксплуатацию объектов капитального строительства на территории Суровикинского муниципального района Волгоградской области»</w:t>
      </w:r>
      <w:r w:rsidRPr="004E7065">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roofErr w:type="gramEnd"/>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1.1.2. Предметом регулирования Административного регламента являются отношения, возникающие между заявителями муниципальной услуги, администрацией </w:t>
      </w:r>
      <w:r w:rsidR="006D490C">
        <w:rPr>
          <w:rFonts w:ascii="Times New Roman" w:hAnsi="Times New Roman" w:cs="Times New Roman"/>
          <w:sz w:val="24"/>
          <w:szCs w:val="24"/>
        </w:rPr>
        <w:t>Суровикинского муниципального района</w:t>
      </w:r>
      <w:r w:rsidRPr="004E7065">
        <w:rPr>
          <w:rFonts w:ascii="Times New Roman" w:hAnsi="Times New Roman" w:cs="Times New Roman"/>
          <w:sz w:val="24"/>
          <w:szCs w:val="24"/>
        </w:rPr>
        <w:t xml:space="preserve"> Волгоградской области в лице </w:t>
      </w:r>
      <w:r w:rsidR="006D490C">
        <w:rPr>
          <w:rFonts w:ascii="Times New Roman" w:hAnsi="Times New Roman" w:cs="Times New Roman"/>
          <w:sz w:val="24"/>
          <w:szCs w:val="24"/>
        </w:rPr>
        <w:t>отдела</w:t>
      </w:r>
      <w:r w:rsidRPr="004E7065">
        <w:rPr>
          <w:rFonts w:ascii="Times New Roman" w:hAnsi="Times New Roman" w:cs="Times New Roman"/>
          <w:sz w:val="24"/>
          <w:szCs w:val="24"/>
        </w:rPr>
        <w:t xml:space="preserve"> архитектуры и градостроительства администрации </w:t>
      </w:r>
      <w:r w:rsidR="006D490C" w:rsidRPr="006D490C">
        <w:rPr>
          <w:rFonts w:ascii="Times New Roman" w:hAnsi="Times New Roman" w:cs="Times New Roman"/>
          <w:sz w:val="24"/>
          <w:szCs w:val="24"/>
        </w:rPr>
        <w:t>Суровикинского муниципального района Волгоградской области</w:t>
      </w:r>
      <w:r w:rsidRPr="004E7065">
        <w:rPr>
          <w:rFonts w:ascii="Times New Roman" w:hAnsi="Times New Roman" w:cs="Times New Roman"/>
          <w:sz w:val="24"/>
          <w:szCs w:val="24"/>
        </w:rPr>
        <w:t xml:space="preserve"> </w:t>
      </w:r>
      <w:r w:rsidRPr="005117D8">
        <w:rPr>
          <w:rFonts w:ascii="Times New Roman" w:hAnsi="Times New Roman" w:cs="Times New Roman"/>
          <w:sz w:val="24"/>
          <w:szCs w:val="24"/>
        </w:rPr>
        <w:t xml:space="preserve">и </w:t>
      </w:r>
      <w:r w:rsidR="005117D8" w:rsidRPr="005117D8">
        <w:rPr>
          <w:rFonts w:ascii="Times New Roman" w:hAnsi="Times New Roman" w:cs="Times New Roman"/>
          <w:sz w:val="24"/>
          <w:szCs w:val="24"/>
        </w:rPr>
        <w:t>муниципальным автономным</w:t>
      </w:r>
      <w:r w:rsidRPr="005117D8">
        <w:rPr>
          <w:rFonts w:ascii="Times New Roman" w:hAnsi="Times New Roman" w:cs="Times New Roman"/>
          <w:sz w:val="24"/>
          <w:szCs w:val="24"/>
        </w:rPr>
        <w:t xml:space="preserve"> учреждением </w:t>
      </w:r>
      <w:r w:rsidR="002D690E">
        <w:rPr>
          <w:rFonts w:ascii="Times New Roman" w:hAnsi="Times New Roman" w:cs="Times New Roman"/>
          <w:sz w:val="24"/>
          <w:szCs w:val="24"/>
        </w:rPr>
        <w:t>«</w:t>
      </w:r>
      <w:r w:rsidRPr="005117D8">
        <w:rPr>
          <w:rFonts w:ascii="Times New Roman" w:hAnsi="Times New Roman" w:cs="Times New Roman"/>
          <w:sz w:val="24"/>
          <w:szCs w:val="24"/>
        </w:rPr>
        <w:t>Многофункциональный центр предоставления государственных и муниципальных услуг</w:t>
      </w:r>
      <w:r w:rsidR="002D690E">
        <w:rPr>
          <w:rFonts w:ascii="Times New Roman" w:hAnsi="Times New Roman" w:cs="Times New Roman"/>
          <w:sz w:val="24"/>
          <w:szCs w:val="24"/>
        </w:rPr>
        <w:t>»</w:t>
      </w:r>
      <w:r w:rsidR="005117D8" w:rsidRPr="005117D8">
        <w:rPr>
          <w:rFonts w:ascii="Times New Roman" w:hAnsi="Times New Roman" w:cs="Times New Roman"/>
          <w:sz w:val="24"/>
          <w:szCs w:val="24"/>
        </w:rPr>
        <w:t xml:space="preserve"> Суровикинского муниципального района Волгоградской области</w:t>
      </w:r>
      <w:r w:rsidRPr="005117D8">
        <w:rPr>
          <w:rFonts w:ascii="Times New Roman" w:hAnsi="Times New Roman" w:cs="Times New Roman"/>
          <w:sz w:val="24"/>
          <w:szCs w:val="24"/>
        </w:rPr>
        <w:t xml:space="preserve"> (далее - МФЦ): </w:t>
      </w:r>
      <w:r w:rsidRPr="004E7065">
        <w:rPr>
          <w:rFonts w:ascii="Times New Roman" w:hAnsi="Times New Roman" w:cs="Times New Roman"/>
          <w:sz w:val="24"/>
          <w:szCs w:val="24"/>
        </w:rPr>
        <w:t>определение сроков,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1.2. Заявители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Заявителями муниципальной услуги могут быть:</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физические лица - граждане Российской Федерации, граждане иностранных государств, лица без гражданства (в том числе и индивидуальные предприниматели);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юридические лица всех форм собственности;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физические и юридические лица, имеющие право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1.3. Требования к информированию о порядке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1.3.1. Информацию о порядке предоставления муниципальной услуги можно получить:</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непосредственно в </w:t>
      </w:r>
      <w:r w:rsidR="005117D8">
        <w:rPr>
          <w:rFonts w:ascii="Times New Roman" w:hAnsi="Times New Roman" w:cs="Times New Roman"/>
          <w:sz w:val="24"/>
          <w:szCs w:val="24"/>
        </w:rPr>
        <w:t>отделе</w:t>
      </w:r>
      <w:r w:rsidRPr="004E7065">
        <w:rPr>
          <w:rFonts w:ascii="Times New Roman" w:hAnsi="Times New Roman" w:cs="Times New Roman"/>
          <w:sz w:val="24"/>
          <w:szCs w:val="24"/>
        </w:rPr>
        <w:t xml:space="preserve"> архитектуры и градостроительства администрации </w:t>
      </w:r>
      <w:r w:rsidR="005117D8" w:rsidRPr="005117D8">
        <w:rPr>
          <w:rFonts w:ascii="Times New Roman" w:hAnsi="Times New Roman" w:cs="Times New Roman"/>
          <w:sz w:val="24"/>
          <w:szCs w:val="24"/>
        </w:rPr>
        <w:t>Суровикинского муниципального района Волгоградской области</w:t>
      </w:r>
      <w:r w:rsidRPr="004E7065">
        <w:rPr>
          <w:rFonts w:ascii="Times New Roman" w:hAnsi="Times New Roman" w:cs="Times New Roman"/>
          <w:sz w:val="24"/>
          <w:szCs w:val="24"/>
        </w:rPr>
        <w:t xml:space="preserve"> (далее - </w:t>
      </w:r>
      <w:r w:rsidR="005117D8">
        <w:rPr>
          <w:rFonts w:ascii="Times New Roman" w:hAnsi="Times New Roman" w:cs="Times New Roman"/>
          <w:sz w:val="24"/>
          <w:szCs w:val="24"/>
        </w:rPr>
        <w:t>Отдел</w:t>
      </w:r>
      <w:r w:rsidRPr="004E7065">
        <w:rPr>
          <w:rFonts w:ascii="Times New Roman" w:hAnsi="Times New Roman" w:cs="Times New Roman"/>
          <w:sz w:val="24"/>
          <w:szCs w:val="24"/>
        </w:rPr>
        <w:t xml:space="preserve">) при личном или письменном обращении по адресу: </w:t>
      </w:r>
      <w:r w:rsidR="005117D8" w:rsidRPr="005117D8">
        <w:rPr>
          <w:rFonts w:ascii="Times New Roman" w:hAnsi="Times New Roman" w:cs="Times New Roman"/>
          <w:sz w:val="24"/>
          <w:szCs w:val="24"/>
        </w:rPr>
        <w:t>404415, Волгоградская область, г. Суровикино, ул. Ленина, 64А</w:t>
      </w:r>
      <w:r w:rsidRPr="004E7065">
        <w:rPr>
          <w:rFonts w:ascii="Times New Roman" w:hAnsi="Times New Roman" w:cs="Times New Roman"/>
          <w:sz w:val="24"/>
          <w:szCs w:val="24"/>
        </w:rPr>
        <w:t>, а также по телефонам (844</w:t>
      </w:r>
      <w:r w:rsidR="005117D8">
        <w:rPr>
          <w:rFonts w:ascii="Times New Roman" w:hAnsi="Times New Roman" w:cs="Times New Roman"/>
          <w:sz w:val="24"/>
          <w:szCs w:val="24"/>
        </w:rPr>
        <w:t>7</w:t>
      </w:r>
      <w:r w:rsidRPr="004E7065">
        <w:rPr>
          <w:rFonts w:ascii="Times New Roman" w:hAnsi="Times New Roman" w:cs="Times New Roman"/>
          <w:sz w:val="24"/>
          <w:szCs w:val="24"/>
        </w:rPr>
        <w:t xml:space="preserve">3) </w:t>
      </w:r>
      <w:r w:rsidR="005117D8" w:rsidRPr="005117D8">
        <w:rPr>
          <w:rFonts w:ascii="Times New Roman" w:hAnsi="Times New Roman" w:cs="Times New Roman"/>
          <w:sz w:val="24"/>
          <w:szCs w:val="24"/>
        </w:rPr>
        <w:t>9-49-23</w:t>
      </w:r>
      <w:r w:rsidR="005117D8">
        <w:rPr>
          <w:rFonts w:ascii="Times New Roman" w:hAnsi="Times New Roman" w:cs="Times New Roman"/>
          <w:sz w:val="24"/>
          <w:szCs w:val="24"/>
        </w:rPr>
        <w:t>, 2-14-50</w:t>
      </w:r>
      <w:r w:rsidRPr="004E7065">
        <w:rPr>
          <w:rFonts w:ascii="Times New Roman" w:hAnsi="Times New Roman" w:cs="Times New Roman"/>
          <w:sz w:val="24"/>
          <w:szCs w:val="24"/>
        </w:rPr>
        <w:t>;</w:t>
      </w:r>
    </w:p>
    <w:p w:rsidR="00BC14DC" w:rsidRDefault="00BC14DC" w:rsidP="0060302E">
      <w:pPr>
        <w:autoSpaceDE w:val="0"/>
        <w:autoSpaceDN w:val="0"/>
        <w:adjustRightInd w:val="0"/>
        <w:spacing w:after="0" w:line="240" w:lineRule="auto"/>
        <w:ind w:firstLine="540"/>
        <w:jc w:val="both"/>
        <w:rPr>
          <w:rFonts w:ascii="Times New Roman" w:hAnsi="Times New Roman" w:cs="Times New Roman"/>
          <w:sz w:val="24"/>
          <w:szCs w:val="24"/>
        </w:rPr>
      </w:pP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xml:space="preserve">- на информационных стендах, размещенных в </w:t>
      </w:r>
      <w:r w:rsidR="005117D8">
        <w:rPr>
          <w:rFonts w:ascii="Times New Roman" w:hAnsi="Times New Roman" w:cs="Times New Roman"/>
          <w:sz w:val="24"/>
          <w:szCs w:val="24"/>
        </w:rPr>
        <w:t>Отделе</w:t>
      </w:r>
      <w:r w:rsidRPr="004E7065">
        <w:rPr>
          <w:rFonts w:ascii="Times New Roman" w:hAnsi="Times New Roman" w:cs="Times New Roman"/>
          <w:sz w:val="24"/>
          <w:szCs w:val="24"/>
        </w:rPr>
        <w:t xml:space="preserve"> по адресу: </w:t>
      </w:r>
      <w:r w:rsidR="005117D8" w:rsidRPr="005117D8">
        <w:rPr>
          <w:rFonts w:ascii="Times New Roman" w:hAnsi="Times New Roman" w:cs="Times New Roman"/>
          <w:sz w:val="24"/>
          <w:szCs w:val="24"/>
        </w:rPr>
        <w:t>404415, Волгоградская область,</w:t>
      </w:r>
      <w:r w:rsidR="005117D8">
        <w:rPr>
          <w:rFonts w:ascii="Times New Roman" w:hAnsi="Times New Roman" w:cs="Times New Roman"/>
          <w:sz w:val="24"/>
          <w:szCs w:val="24"/>
        </w:rPr>
        <w:t xml:space="preserve"> </w:t>
      </w:r>
      <w:proofErr w:type="gramStart"/>
      <w:r w:rsidR="005117D8">
        <w:rPr>
          <w:rFonts w:ascii="Times New Roman" w:hAnsi="Times New Roman" w:cs="Times New Roman"/>
          <w:sz w:val="24"/>
          <w:szCs w:val="24"/>
        </w:rPr>
        <w:t>г</w:t>
      </w:r>
      <w:proofErr w:type="gramEnd"/>
      <w:r w:rsidR="005117D8">
        <w:rPr>
          <w:rFonts w:ascii="Times New Roman" w:hAnsi="Times New Roman" w:cs="Times New Roman"/>
          <w:sz w:val="24"/>
          <w:szCs w:val="24"/>
        </w:rPr>
        <w:t>. Суровикино, ул. Ленина, 64А</w:t>
      </w:r>
      <w:r w:rsidRPr="004E7065">
        <w:rPr>
          <w:rFonts w:ascii="Times New Roman" w:hAnsi="Times New Roman" w:cs="Times New Roman"/>
          <w:sz w:val="24"/>
          <w:szCs w:val="24"/>
        </w:rPr>
        <w:t>;</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на официальном сайте администрации </w:t>
      </w:r>
      <w:r w:rsidR="005117D8" w:rsidRPr="005117D8">
        <w:rPr>
          <w:rFonts w:ascii="Times New Roman" w:hAnsi="Times New Roman" w:cs="Times New Roman"/>
          <w:sz w:val="24"/>
          <w:szCs w:val="24"/>
        </w:rPr>
        <w:t>Суровикинского муниципального района Волгоградской области</w:t>
      </w:r>
      <w:r w:rsidRPr="004E7065">
        <w:rPr>
          <w:rFonts w:ascii="Times New Roman" w:hAnsi="Times New Roman" w:cs="Times New Roman"/>
          <w:sz w:val="24"/>
          <w:szCs w:val="24"/>
        </w:rPr>
        <w:t xml:space="preserve"> в информационно-телекоммуникационной сети </w:t>
      </w:r>
      <w:r w:rsidR="00DB76B2">
        <w:rPr>
          <w:rFonts w:ascii="Times New Roman" w:hAnsi="Times New Roman" w:cs="Times New Roman"/>
          <w:sz w:val="24"/>
          <w:szCs w:val="24"/>
        </w:rPr>
        <w:t>«</w:t>
      </w:r>
      <w:r w:rsidRPr="004E7065">
        <w:rPr>
          <w:rFonts w:ascii="Times New Roman" w:hAnsi="Times New Roman" w:cs="Times New Roman"/>
          <w:sz w:val="24"/>
          <w:szCs w:val="24"/>
        </w:rPr>
        <w:t>Интернет</w:t>
      </w:r>
      <w:r w:rsidR="00DB76B2">
        <w:rPr>
          <w:rFonts w:ascii="Times New Roman" w:hAnsi="Times New Roman" w:cs="Times New Roman"/>
          <w:sz w:val="24"/>
          <w:szCs w:val="24"/>
        </w:rPr>
        <w:t>»</w:t>
      </w:r>
      <w:r w:rsidRPr="004E7065">
        <w:rPr>
          <w:rFonts w:ascii="Times New Roman" w:hAnsi="Times New Roman" w:cs="Times New Roman"/>
          <w:sz w:val="24"/>
          <w:szCs w:val="24"/>
        </w:rPr>
        <w:t xml:space="preserve">: </w:t>
      </w:r>
      <w:hyperlink r:id="rId7" w:history="1">
        <w:r w:rsidR="00652C05" w:rsidRPr="00105B66">
          <w:rPr>
            <w:rStyle w:val="a3"/>
            <w:rFonts w:ascii="Times New Roman" w:hAnsi="Times New Roman" w:cs="Times New Roman"/>
            <w:color w:val="auto"/>
            <w:sz w:val="24"/>
            <w:szCs w:val="24"/>
            <w:u w:val="none"/>
          </w:rPr>
          <w:t>ra_</w:t>
        </w:r>
        <w:r w:rsidR="00652C05" w:rsidRPr="00105B66">
          <w:rPr>
            <w:rStyle w:val="a3"/>
            <w:rFonts w:ascii="Times New Roman" w:hAnsi="Times New Roman" w:cs="Times New Roman"/>
            <w:color w:val="auto"/>
            <w:sz w:val="24"/>
            <w:szCs w:val="24"/>
            <w:u w:val="none"/>
            <w:lang w:val="en-US"/>
          </w:rPr>
          <w:t>sur</w:t>
        </w:r>
        <w:r w:rsidR="00652C05" w:rsidRPr="00105B66">
          <w:rPr>
            <w:rStyle w:val="a3"/>
            <w:rFonts w:ascii="Times New Roman" w:hAnsi="Times New Roman" w:cs="Times New Roman"/>
            <w:color w:val="auto"/>
            <w:sz w:val="24"/>
            <w:szCs w:val="24"/>
            <w:u w:val="none"/>
          </w:rPr>
          <w:t>@volganet.ru</w:t>
        </w:r>
      </w:hyperlink>
      <w:r w:rsidRPr="00105B66">
        <w:rPr>
          <w:rFonts w:ascii="Times New Roman" w:hAnsi="Times New Roman" w:cs="Times New Roman"/>
          <w:sz w:val="24"/>
          <w:szCs w:val="24"/>
        </w:rPr>
        <w:t>;</w:t>
      </w:r>
    </w:p>
    <w:p w:rsidR="00652C05" w:rsidRDefault="00652C05" w:rsidP="00652C05">
      <w:pPr>
        <w:pStyle w:val="ConsPlusNormal"/>
        <w:ind w:firstLine="540"/>
        <w:jc w:val="both"/>
      </w:pPr>
      <w:r>
        <w:t xml:space="preserve">- на официальном портале Губернатора и Администрации Волгоградской области в информационно-телекоммуникационной сети </w:t>
      </w:r>
      <w:r w:rsidR="006F2349">
        <w:t>«</w:t>
      </w:r>
      <w:r>
        <w:t>Интернет</w:t>
      </w:r>
      <w:r w:rsidR="006F2349">
        <w:t>»</w:t>
      </w:r>
      <w:r>
        <w:t>: www.volganet.ru;</w:t>
      </w:r>
    </w:p>
    <w:p w:rsidR="00652C05" w:rsidRPr="004E7065" w:rsidRDefault="00652C05" w:rsidP="00652C05">
      <w:pPr>
        <w:pStyle w:val="ConsPlusNormal"/>
        <w:ind w:firstLine="540"/>
        <w:jc w:val="both"/>
      </w:pPr>
      <w:r>
        <w:t>- на Едином портале государственных и муниципальных услуг в информационно-телекоммуникационной сети «Интернет»: www.gosuslugi.ru;</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непосредственно в МФЦ при личном обращении по адрес</w:t>
      </w:r>
      <w:r w:rsidR="005117D8">
        <w:rPr>
          <w:rFonts w:ascii="Times New Roman" w:hAnsi="Times New Roman" w:cs="Times New Roman"/>
          <w:sz w:val="24"/>
          <w:szCs w:val="24"/>
        </w:rPr>
        <w:t>у</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404</w:t>
      </w:r>
      <w:r w:rsidR="005117D8">
        <w:rPr>
          <w:rFonts w:ascii="Times New Roman" w:hAnsi="Times New Roman" w:cs="Times New Roman"/>
          <w:sz w:val="24"/>
          <w:szCs w:val="24"/>
        </w:rPr>
        <w:t>415</w:t>
      </w:r>
      <w:r w:rsidRPr="004E7065">
        <w:rPr>
          <w:rFonts w:ascii="Times New Roman" w:hAnsi="Times New Roman" w:cs="Times New Roman"/>
          <w:sz w:val="24"/>
          <w:szCs w:val="24"/>
        </w:rPr>
        <w:t xml:space="preserve">, г. </w:t>
      </w:r>
      <w:r w:rsidR="005117D8">
        <w:rPr>
          <w:rFonts w:ascii="Times New Roman" w:hAnsi="Times New Roman" w:cs="Times New Roman"/>
          <w:sz w:val="24"/>
          <w:szCs w:val="24"/>
        </w:rPr>
        <w:t>Суровикино</w:t>
      </w:r>
      <w:r w:rsidRPr="004E7065">
        <w:rPr>
          <w:rFonts w:ascii="Times New Roman" w:hAnsi="Times New Roman" w:cs="Times New Roman"/>
          <w:sz w:val="24"/>
          <w:szCs w:val="24"/>
        </w:rPr>
        <w:t xml:space="preserve">, </w:t>
      </w:r>
      <w:r w:rsidR="005117D8">
        <w:rPr>
          <w:rFonts w:ascii="Times New Roman" w:hAnsi="Times New Roman" w:cs="Times New Roman"/>
          <w:sz w:val="24"/>
          <w:szCs w:val="24"/>
        </w:rPr>
        <w:t>МКР 2</w:t>
      </w:r>
      <w:r w:rsidRPr="004E7065">
        <w:rPr>
          <w:rFonts w:ascii="Times New Roman" w:hAnsi="Times New Roman" w:cs="Times New Roman"/>
          <w:sz w:val="24"/>
          <w:szCs w:val="24"/>
        </w:rPr>
        <w:t xml:space="preserve">, </w:t>
      </w:r>
      <w:r w:rsidR="005117D8">
        <w:rPr>
          <w:rFonts w:ascii="Times New Roman" w:hAnsi="Times New Roman" w:cs="Times New Roman"/>
          <w:sz w:val="24"/>
          <w:szCs w:val="24"/>
        </w:rPr>
        <w:t>дом 4</w:t>
      </w:r>
      <w:r w:rsidRPr="004E7065">
        <w:rPr>
          <w:rFonts w:ascii="Times New Roman" w:hAnsi="Times New Roman" w:cs="Times New Roman"/>
          <w:sz w:val="24"/>
          <w:szCs w:val="24"/>
        </w:rPr>
        <w:t>, тел. (844</w:t>
      </w:r>
      <w:r w:rsidR="005117D8">
        <w:rPr>
          <w:rFonts w:ascii="Times New Roman" w:hAnsi="Times New Roman" w:cs="Times New Roman"/>
          <w:sz w:val="24"/>
          <w:szCs w:val="24"/>
        </w:rPr>
        <w:t>7</w:t>
      </w:r>
      <w:r w:rsidRPr="004E7065">
        <w:rPr>
          <w:rFonts w:ascii="Times New Roman" w:hAnsi="Times New Roman" w:cs="Times New Roman"/>
          <w:sz w:val="24"/>
          <w:szCs w:val="24"/>
        </w:rPr>
        <w:t xml:space="preserve">3) </w:t>
      </w:r>
      <w:r w:rsidR="005117D8">
        <w:rPr>
          <w:rFonts w:ascii="Times New Roman" w:hAnsi="Times New Roman" w:cs="Times New Roman"/>
          <w:sz w:val="24"/>
          <w:szCs w:val="24"/>
        </w:rPr>
        <w:t>2-10-10, 2-20-30</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непосредственно в МФЦ при письменном обращении по адресу: </w:t>
      </w:r>
      <w:r w:rsidR="005117D8" w:rsidRPr="005117D8">
        <w:rPr>
          <w:rFonts w:ascii="Times New Roman" w:hAnsi="Times New Roman" w:cs="Times New Roman"/>
          <w:sz w:val="24"/>
          <w:szCs w:val="24"/>
        </w:rPr>
        <w:t>404415, г. Суровикино, МКР 2, дом 4</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 информационных стендах, размещенных в МФЦ;</w:t>
      </w:r>
    </w:p>
    <w:p w:rsidR="0060302E" w:rsidRPr="006D3014"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6D3014">
        <w:rPr>
          <w:rFonts w:ascii="Times New Roman" w:hAnsi="Times New Roman" w:cs="Times New Roman"/>
          <w:sz w:val="24"/>
          <w:szCs w:val="24"/>
        </w:rPr>
        <w:t xml:space="preserve">- на официальном сайте МФЦ в информационно-телекоммуникационной сети </w:t>
      </w:r>
      <w:r w:rsidR="00DB76B2">
        <w:rPr>
          <w:rFonts w:ascii="Times New Roman" w:hAnsi="Times New Roman" w:cs="Times New Roman"/>
          <w:sz w:val="24"/>
          <w:szCs w:val="24"/>
        </w:rPr>
        <w:t>«</w:t>
      </w:r>
      <w:r w:rsidRPr="006D3014">
        <w:rPr>
          <w:rFonts w:ascii="Times New Roman" w:hAnsi="Times New Roman" w:cs="Times New Roman"/>
          <w:sz w:val="24"/>
          <w:szCs w:val="24"/>
        </w:rPr>
        <w:t>Интернет</w:t>
      </w:r>
      <w:r w:rsidR="00DB76B2">
        <w:rPr>
          <w:rFonts w:ascii="Times New Roman" w:hAnsi="Times New Roman" w:cs="Times New Roman"/>
          <w:sz w:val="24"/>
          <w:szCs w:val="24"/>
        </w:rPr>
        <w:t>»</w:t>
      </w:r>
      <w:r w:rsidRPr="006D3014">
        <w:rPr>
          <w:rFonts w:ascii="Times New Roman" w:hAnsi="Times New Roman" w:cs="Times New Roman"/>
          <w:sz w:val="24"/>
          <w:szCs w:val="24"/>
        </w:rPr>
        <w:t xml:space="preserve">: </w:t>
      </w:r>
      <w:hyperlink r:id="rId8" w:history="1">
        <w:r w:rsidRPr="006D3014">
          <w:rPr>
            <w:rFonts w:ascii="Times New Roman" w:hAnsi="Times New Roman" w:cs="Times New Roman"/>
            <w:sz w:val="24"/>
            <w:szCs w:val="24"/>
          </w:rPr>
          <w:t>www.mfc.volganet.ru</w:t>
        </w:r>
      </w:hyperlink>
      <w:r w:rsidRPr="006D3014">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1.3.2. МФЦ по адрес</w:t>
      </w:r>
      <w:r w:rsidR="005117D8">
        <w:rPr>
          <w:rFonts w:ascii="Times New Roman" w:hAnsi="Times New Roman" w:cs="Times New Roman"/>
          <w:sz w:val="24"/>
          <w:szCs w:val="24"/>
        </w:rPr>
        <w:t>у</w:t>
      </w:r>
      <w:r w:rsidRPr="004E7065">
        <w:rPr>
          <w:rFonts w:ascii="Times New Roman" w:hAnsi="Times New Roman" w:cs="Times New Roman"/>
          <w:sz w:val="24"/>
          <w:szCs w:val="24"/>
        </w:rPr>
        <w:t>:</w:t>
      </w:r>
    </w:p>
    <w:p w:rsidR="0060302E" w:rsidRPr="004E7065" w:rsidRDefault="005117D8" w:rsidP="0060302E">
      <w:pPr>
        <w:autoSpaceDE w:val="0"/>
        <w:autoSpaceDN w:val="0"/>
        <w:adjustRightInd w:val="0"/>
        <w:spacing w:after="0" w:line="240" w:lineRule="auto"/>
        <w:ind w:firstLine="540"/>
        <w:jc w:val="both"/>
        <w:rPr>
          <w:rFonts w:ascii="Times New Roman" w:hAnsi="Times New Roman" w:cs="Times New Roman"/>
          <w:sz w:val="24"/>
          <w:szCs w:val="24"/>
        </w:rPr>
      </w:pPr>
      <w:r w:rsidRPr="005117D8">
        <w:rPr>
          <w:rFonts w:ascii="Times New Roman" w:hAnsi="Times New Roman" w:cs="Times New Roman"/>
          <w:sz w:val="24"/>
          <w:szCs w:val="24"/>
        </w:rPr>
        <w:t>404415, г. Суровикино, МКР 2, дом 4, тел. (84473) 2-10-10, 2-20-30</w:t>
      </w:r>
      <w:r w:rsidR="0060302E" w:rsidRPr="004E7065">
        <w:rPr>
          <w:rFonts w:ascii="Times New Roman" w:hAnsi="Times New Roman" w:cs="Times New Roman"/>
          <w:sz w:val="24"/>
          <w:szCs w:val="24"/>
        </w:rPr>
        <w:t xml:space="preserve"> - осуществляет прием заявителей, консультирование по вопросам предоставления муниципальной услуги в соответствии с графиком:</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понедельник</w:t>
      </w:r>
      <w:r w:rsidR="00B92CEB">
        <w:rPr>
          <w:rFonts w:ascii="Times New Roman" w:hAnsi="Times New Roman" w:cs="Times New Roman"/>
          <w:sz w:val="24"/>
          <w:szCs w:val="24"/>
        </w:rPr>
        <w:t>, вторник, четверг, пятница</w:t>
      </w:r>
      <w:r w:rsidRPr="004E7065">
        <w:rPr>
          <w:rFonts w:ascii="Times New Roman" w:hAnsi="Times New Roman" w:cs="Times New Roman"/>
          <w:sz w:val="24"/>
          <w:szCs w:val="24"/>
        </w:rPr>
        <w:t>: с 09</w:t>
      </w:r>
      <w:r w:rsidR="00B92CEB">
        <w:rPr>
          <w:rFonts w:ascii="Times New Roman" w:hAnsi="Times New Roman" w:cs="Times New Roman"/>
          <w:sz w:val="24"/>
          <w:szCs w:val="24"/>
        </w:rPr>
        <w:t>-</w:t>
      </w:r>
      <w:r w:rsidRPr="004E7065">
        <w:rPr>
          <w:rFonts w:ascii="Times New Roman" w:hAnsi="Times New Roman" w:cs="Times New Roman"/>
          <w:sz w:val="24"/>
          <w:szCs w:val="24"/>
        </w:rPr>
        <w:t xml:space="preserve">00 до </w:t>
      </w:r>
      <w:r w:rsidR="00B92CEB">
        <w:rPr>
          <w:rFonts w:ascii="Times New Roman" w:hAnsi="Times New Roman" w:cs="Times New Roman"/>
          <w:sz w:val="24"/>
          <w:szCs w:val="24"/>
        </w:rPr>
        <w:t>18-00 час</w:t>
      </w:r>
      <w:proofErr w:type="gramStart"/>
      <w:r w:rsidR="00B92CEB">
        <w:rPr>
          <w:rFonts w:ascii="Times New Roman" w:hAnsi="Times New Roman" w:cs="Times New Roman"/>
          <w:sz w:val="24"/>
          <w:szCs w:val="24"/>
        </w:rPr>
        <w:t>.</w:t>
      </w:r>
      <w:r w:rsidRPr="004E7065">
        <w:rPr>
          <w:rFonts w:ascii="Times New Roman" w:hAnsi="Times New Roman" w:cs="Times New Roman"/>
          <w:sz w:val="24"/>
          <w:szCs w:val="24"/>
        </w:rPr>
        <w:t>;</w:t>
      </w:r>
      <w:proofErr w:type="gramEnd"/>
    </w:p>
    <w:p w:rsidR="00B92CEB" w:rsidRPr="004E7065" w:rsidRDefault="00B92CEB" w:rsidP="006030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среда: с </w:t>
      </w:r>
      <w:r w:rsidRPr="00B92CEB">
        <w:rPr>
          <w:rFonts w:ascii="Times New Roman" w:hAnsi="Times New Roman" w:cs="Times New Roman"/>
          <w:sz w:val="24"/>
          <w:szCs w:val="24"/>
        </w:rPr>
        <w:t>09</w:t>
      </w:r>
      <w:r>
        <w:rPr>
          <w:rFonts w:ascii="Times New Roman" w:hAnsi="Times New Roman" w:cs="Times New Roman"/>
          <w:sz w:val="24"/>
          <w:szCs w:val="24"/>
        </w:rPr>
        <w:t>-</w:t>
      </w:r>
      <w:r w:rsidRPr="00B92CEB">
        <w:rPr>
          <w:rFonts w:ascii="Times New Roman" w:hAnsi="Times New Roman" w:cs="Times New Roman"/>
          <w:sz w:val="24"/>
          <w:szCs w:val="24"/>
        </w:rPr>
        <w:t>00 до</w:t>
      </w:r>
      <w:r>
        <w:rPr>
          <w:rFonts w:ascii="Times New Roman" w:hAnsi="Times New Roman" w:cs="Times New Roman"/>
          <w:sz w:val="24"/>
          <w:szCs w:val="24"/>
        </w:rPr>
        <w:t xml:space="preserve"> 20-00</w:t>
      </w:r>
      <w:r w:rsidRPr="00B92CEB">
        <w:t xml:space="preserve"> </w:t>
      </w:r>
      <w:r w:rsidRPr="00B92CEB">
        <w:rPr>
          <w:rFonts w:ascii="Times New Roman" w:hAnsi="Times New Roman" w:cs="Times New Roman"/>
          <w:sz w:val="24"/>
          <w:szCs w:val="24"/>
        </w:rPr>
        <w:t>час.</w:t>
      </w:r>
      <w:r>
        <w:rPr>
          <w:rFonts w:ascii="Times New Roman" w:hAnsi="Times New Roman" w:cs="Times New Roman"/>
          <w:sz w:val="24"/>
          <w:szCs w:val="24"/>
        </w:rPr>
        <w:t xml:space="preserve">, суббота: </w:t>
      </w:r>
      <w:r w:rsidRPr="00B92CEB">
        <w:rPr>
          <w:rFonts w:ascii="Times New Roman" w:hAnsi="Times New Roman" w:cs="Times New Roman"/>
          <w:sz w:val="24"/>
          <w:szCs w:val="24"/>
        </w:rPr>
        <w:t xml:space="preserve">с 09-00 до </w:t>
      </w:r>
      <w:r>
        <w:rPr>
          <w:rFonts w:ascii="Times New Roman" w:hAnsi="Times New Roman" w:cs="Times New Roman"/>
          <w:sz w:val="24"/>
          <w:szCs w:val="24"/>
        </w:rPr>
        <w:t>14</w:t>
      </w:r>
      <w:r w:rsidRPr="00B92CEB">
        <w:rPr>
          <w:rFonts w:ascii="Times New Roman" w:hAnsi="Times New Roman" w:cs="Times New Roman"/>
          <w:sz w:val="24"/>
          <w:szCs w:val="24"/>
        </w:rPr>
        <w:t>-00</w:t>
      </w:r>
      <w:r w:rsidRPr="00B92CEB">
        <w:t xml:space="preserve"> </w:t>
      </w:r>
      <w:r w:rsidRPr="00B92CEB">
        <w:rPr>
          <w:rFonts w:ascii="Times New Roman" w:hAnsi="Times New Roman" w:cs="Times New Roman"/>
          <w:sz w:val="24"/>
          <w:szCs w:val="24"/>
        </w:rPr>
        <w:t>час.</w:t>
      </w:r>
      <w:r>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воскресенье - выходной день.</w:t>
      </w:r>
    </w:p>
    <w:p w:rsidR="0060302E" w:rsidRPr="004E7065" w:rsidRDefault="00B92CEB" w:rsidP="006030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Отдел</w:t>
      </w:r>
      <w:r w:rsidR="0060302E" w:rsidRPr="004E7065">
        <w:rPr>
          <w:rFonts w:ascii="Times New Roman" w:hAnsi="Times New Roman" w:cs="Times New Roman"/>
          <w:sz w:val="24"/>
          <w:szCs w:val="24"/>
        </w:rPr>
        <w:t xml:space="preserve"> осуществляет консультирование по вопросам предоставления муниципальной услуги в соответствии с графиком:</w:t>
      </w:r>
    </w:p>
    <w:p w:rsidR="00DB76B2"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понедельник</w:t>
      </w:r>
      <w:r w:rsidR="00DB76B2">
        <w:rPr>
          <w:rFonts w:ascii="Times New Roman" w:hAnsi="Times New Roman" w:cs="Times New Roman"/>
          <w:sz w:val="24"/>
          <w:szCs w:val="24"/>
        </w:rPr>
        <w:t>-среда</w:t>
      </w:r>
      <w:r w:rsidR="00B92CEB">
        <w:rPr>
          <w:rFonts w:ascii="Times New Roman" w:hAnsi="Times New Roman" w:cs="Times New Roman"/>
          <w:sz w:val="24"/>
          <w:szCs w:val="24"/>
        </w:rPr>
        <w:t xml:space="preserve"> </w:t>
      </w:r>
      <w:r w:rsidR="00DB76B2" w:rsidRPr="00DB76B2">
        <w:rPr>
          <w:rFonts w:ascii="Times New Roman" w:hAnsi="Times New Roman" w:cs="Times New Roman"/>
          <w:sz w:val="24"/>
          <w:szCs w:val="24"/>
        </w:rPr>
        <w:t>с 0</w:t>
      </w:r>
      <w:r w:rsidR="00DB76B2">
        <w:rPr>
          <w:rFonts w:ascii="Times New Roman" w:hAnsi="Times New Roman" w:cs="Times New Roman"/>
          <w:sz w:val="24"/>
          <w:szCs w:val="24"/>
        </w:rPr>
        <w:t>8</w:t>
      </w:r>
      <w:r w:rsidR="00DB76B2" w:rsidRPr="00DB76B2">
        <w:rPr>
          <w:rFonts w:ascii="Times New Roman" w:hAnsi="Times New Roman" w:cs="Times New Roman"/>
          <w:sz w:val="24"/>
          <w:szCs w:val="24"/>
        </w:rPr>
        <w:t>-00 до 12-00 час., с 13-00 до 1</w:t>
      </w:r>
      <w:r w:rsidR="00DB76B2">
        <w:rPr>
          <w:rFonts w:ascii="Times New Roman" w:hAnsi="Times New Roman" w:cs="Times New Roman"/>
          <w:sz w:val="24"/>
          <w:szCs w:val="24"/>
        </w:rPr>
        <w:t>7</w:t>
      </w:r>
      <w:r w:rsidR="00DB76B2" w:rsidRPr="00DB76B2">
        <w:rPr>
          <w:rFonts w:ascii="Times New Roman" w:hAnsi="Times New Roman" w:cs="Times New Roman"/>
          <w:sz w:val="24"/>
          <w:szCs w:val="24"/>
        </w:rPr>
        <w:t>-00 час.;</w:t>
      </w:r>
    </w:p>
    <w:p w:rsidR="0060302E" w:rsidRPr="004E7065" w:rsidRDefault="00B92CEB" w:rsidP="006030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92CEB">
        <w:rPr>
          <w:rFonts w:ascii="Times New Roman" w:hAnsi="Times New Roman" w:cs="Times New Roman"/>
          <w:sz w:val="24"/>
          <w:szCs w:val="24"/>
        </w:rPr>
        <w:t xml:space="preserve"> </w:t>
      </w:r>
      <w:r w:rsidR="00DB76B2">
        <w:rPr>
          <w:rFonts w:ascii="Times New Roman" w:hAnsi="Times New Roman" w:cs="Times New Roman"/>
          <w:sz w:val="24"/>
          <w:szCs w:val="24"/>
        </w:rPr>
        <w:t xml:space="preserve">четверг, </w:t>
      </w:r>
      <w:r w:rsidRPr="00B92CEB">
        <w:rPr>
          <w:rFonts w:ascii="Times New Roman" w:hAnsi="Times New Roman" w:cs="Times New Roman"/>
          <w:sz w:val="24"/>
          <w:szCs w:val="24"/>
        </w:rPr>
        <w:t>пятница</w:t>
      </w:r>
      <w:r w:rsidR="00DB76B2">
        <w:rPr>
          <w:rFonts w:ascii="Times New Roman" w:hAnsi="Times New Roman" w:cs="Times New Roman"/>
          <w:sz w:val="24"/>
          <w:szCs w:val="24"/>
        </w:rPr>
        <w:t xml:space="preserve"> не приемные дни.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суббота, воскресенье - выходные дни.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Администрация </w:t>
      </w:r>
      <w:r w:rsidR="00B92CEB" w:rsidRPr="00B92CEB">
        <w:rPr>
          <w:rFonts w:ascii="Times New Roman" w:hAnsi="Times New Roman" w:cs="Times New Roman"/>
          <w:sz w:val="24"/>
          <w:szCs w:val="24"/>
        </w:rPr>
        <w:t>Суровикинского муниципального района Волгоградской области</w:t>
      </w:r>
      <w:r w:rsidRPr="004E7065">
        <w:rPr>
          <w:rFonts w:ascii="Times New Roman" w:hAnsi="Times New Roman" w:cs="Times New Roman"/>
          <w:sz w:val="24"/>
          <w:szCs w:val="24"/>
        </w:rPr>
        <w:t xml:space="preserve"> (далее - Администрация) осуществляет прием заявлений и документов на предоставление муниципальной услуги по адресу: </w:t>
      </w:r>
      <w:r w:rsidR="00B92CEB" w:rsidRPr="00B92CEB">
        <w:rPr>
          <w:rFonts w:ascii="Times New Roman" w:hAnsi="Times New Roman" w:cs="Times New Roman"/>
          <w:sz w:val="24"/>
          <w:szCs w:val="24"/>
        </w:rPr>
        <w:t>404415, Волгоградская область</w:t>
      </w:r>
      <w:r w:rsidR="00B92CEB">
        <w:rPr>
          <w:rFonts w:ascii="Times New Roman" w:hAnsi="Times New Roman" w:cs="Times New Roman"/>
          <w:sz w:val="24"/>
          <w:szCs w:val="24"/>
        </w:rPr>
        <w:t>, г. Суровикино, ул. Ленина, 64</w:t>
      </w:r>
      <w:r w:rsidRPr="004E7065">
        <w:rPr>
          <w:rFonts w:ascii="Times New Roman" w:hAnsi="Times New Roman" w:cs="Times New Roman"/>
          <w:sz w:val="24"/>
          <w:szCs w:val="24"/>
        </w:rPr>
        <w:t xml:space="preserve">, в соответствии с графиком: понедельник - пятница: с </w:t>
      </w:r>
      <w:r w:rsidR="00B92CEB">
        <w:rPr>
          <w:rFonts w:ascii="Times New Roman" w:hAnsi="Times New Roman" w:cs="Times New Roman"/>
          <w:sz w:val="24"/>
          <w:szCs w:val="24"/>
        </w:rPr>
        <w:t>09-</w:t>
      </w:r>
      <w:r w:rsidRPr="004E7065">
        <w:rPr>
          <w:rFonts w:ascii="Times New Roman" w:hAnsi="Times New Roman" w:cs="Times New Roman"/>
          <w:sz w:val="24"/>
          <w:szCs w:val="24"/>
        </w:rPr>
        <w:t>00 до 1</w:t>
      </w:r>
      <w:r w:rsidR="00B92CEB">
        <w:rPr>
          <w:rFonts w:ascii="Times New Roman" w:hAnsi="Times New Roman" w:cs="Times New Roman"/>
          <w:sz w:val="24"/>
          <w:szCs w:val="24"/>
        </w:rPr>
        <w:t>2-</w:t>
      </w:r>
      <w:r w:rsidRPr="004E7065">
        <w:rPr>
          <w:rFonts w:ascii="Times New Roman" w:hAnsi="Times New Roman" w:cs="Times New Roman"/>
          <w:sz w:val="24"/>
          <w:szCs w:val="24"/>
        </w:rPr>
        <w:t xml:space="preserve">00 час., с </w:t>
      </w:r>
      <w:r w:rsidR="00B92CEB">
        <w:rPr>
          <w:rFonts w:ascii="Times New Roman" w:hAnsi="Times New Roman" w:cs="Times New Roman"/>
          <w:sz w:val="24"/>
          <w:szCs w:val="24"/>
        </w:rPr>
        <w:t>13-</w:t>
      </w:r>
      <w:r w:rsidRPr="004E7065">
        <w:rPr>
          <w:rFonts w:ascii="Times New Roman" w:hAnsi="Times New Roman" w:cs="Times New Roman"/>
          <w:sz w:val="24"/>
          <w:szCs w:val="24"/>
        </w:rPr>
        <w:t>00 до 16</w:t>
      </w:r>
      <w:r w:rsidR="00B92CEB">
        <w:rPr>
          <w:rFonts w:ascii="Times New Roman" w:hAnsi="Times New Roman" w:cs="Times New Roman"/>
          <w:sz w:val="24"/>
          <w:szCs w:val="24"/>
        </w:rPr>
        <w:t>-</w:t>
      </w:r>
      <w:r w:rsidRPr="004E7065">
        <w:rPr>
          <w:rFonts w:ascii="Times New Roman" w:hAnsi="Times New Roman" w:cs="Times New Roman"/>
          <w:sz w:val="24"/>
          <w:szCs w:val="24"/>
        </w:rPr>
        <w:t>00 час.</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1.3.3. Прием заявлений и документов на предоставление муниципальной услуги осуществляется Администрацией, МФЦ в соответствии с режимом работы, установленным </w:t>
      </w:r>
      <w:r w:rsidR="00E248EF" w:rsidRPr="00105B66">
        <w:rPr>
          <w:rFonts w:ascii="Times New Roman" w:hAnsi="Times New Roman" w:cs="Times New Roman"/>
          <w:sz w:val="24"/>
          <w:szCs w:val="24"/>
        </w:rPr>
        <w:t>под</w:t>
      </w:r>
      <w:hyperlink r:id="rId9" w:history="1">
        <w:r w:rsidRPr="00105B66">
          <w:rPr>
            <w:rFonts w:ascii="Times New Roman" w:hAnsi="Times New Roman" w:cs="Times New Roman"/>
            <w:sz w:val="24"/>
            <w:szCs w:val="24"/>
          </w:rPr>
          <w:t>пунктом 1.3.2</w:t>
        </w:r>
      </w:hyperlink>
      <w:r w:rsidRPr="004E7065">
        <w:rPr>
          <w:rFonts w:ascii="Times New Roman" w:hAnsi="Times New Roman" w:cs="Times New Roman"/>
          <w:sz w:val="24"/>
          <w:szCs w:val="24"/>
        </w:rPr>
        <w:t xml:space="preserve"> </w:t>
      </w:r>
      <w:r w:rsidR="00E248EF">
        <w:rPr>
          <w:rFonts w:ascii="Times New Roman" w:hAnsi="Times New Roman" w:cs="Times New Roman"/>
          <w:sz w:val="24"/>
          <w:szCs w:val="24"/>
        </w:rPr>
        <w:t xml:space="preserve">пункта 1.3 </w:t>
      </w:r>
      <w:r w:rsidRPr="004E7065">
        <w:rPr>
          <w:rFonts w:ascii="Times New Roman" w:hAnsi="Times New Roman" w:cs="Times New Roman"/>
          <w:sz w:val="24"/>
          <w:szCs w:val="24"/>
        </w:rPr>
        <w:t>Административного регламента.</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1.3.4. Информирование по вопросам предоставления муниципальной услуги осуществляется должностными лицами </w:t>
      </w:r>
      <w:r w:rsidR="008D1C46">
        <w:rPr>
          <w:rFonts w:ascii="Times New Roman" w:hAnsi="Times New Roman" w:cs="Times New Roman"/>
          <w:sz w:val="24"/>
          <w:szCs w:val="24"/>
        </w:rPr>
        <w:t>Отдела</w:t>
      </w:r>
      <w:r w:rsidRPr="004E7065">
        <w:rPr>
          <w:rFonts w:ascii="Times New Roman" w:hAnsi="Times New Roman" w:cs="Times New Roman"/>
          <w:sz w:val="24"/>
          <w:szCs w:val="24"/>
        </w:rPr>
        <w:t xml:space="preserve"> и специалистами МФЦ, участвующими в предоставлении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1.3.5. На информационных стендах в помещениях, предназначенных для приема заявителей, </w:t>
      </w:r>
      <w:r w:rsidR="00D171D8">
        <w:rPr>
          <w:rFonts w:ascii="Times New Roman" w:hAnsi="Times New Roman" w:cs="Times New Roman"/>
          <w:sz w:val="24"/>
          <w:szCs w:val="24"/>
        </w:rPr>
        <w:t xml:space="preserve">официальном </w:t>
      </w:r>
      <w:r w:rsidRPr="004E7065">
        <w:rPr>
          <w:rFonts w:ascii="Times New Roman" w:hAnsi="Times New Roman" w:cs="Times New Roman"/>
          <w:sz w:val="24"/>
          <w:szCs w:val="24"/>
        </w:rPr>
        <w:t>сайт</w:t>
      </w:r>
      <w:r w:rsidR="00D171D8">
        <w:rPr>
          <w:rFonts w:ascii="Times New Roman" w:hAnsi="Times New Roman" w:cs="Times New Roman"/>
          <w:sz w:val="24"/>
          <w:szCs w:val="24"/>
        </w:rPr>
        <w:t>е Администрации в информационно-коммуникационной сети «Интернет»</w:t>
      </w:r>
      <w:r w:rsidRPr="004E7065">
        <w:rPr>
          <w:rFonts w:ascii="Times New Roman" w:hAnsi="Times New Roman" w:cs="Times New Roman"/>
          <w:sz w:val="24"/>
          <w:szCs w:val="24"/>
        </w:rPr>
        <w:t xml:space="preserve"> размещается следующая информация: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текст Административного регламента с приложениями;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перечень документов, необходимых для получения муниципальной услуги, и требования, предъявляемые к этим документам;</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бланки и образцы оформления заявления, необходимые для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адреса, номера телефонов, график (режим) работы, адрес электронной почты органов, в которых заявители могут получить необходимую информацию;</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основания отказа в предоставлении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порядок информирования о ходе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1.3.6. При ответах на телефонные звонки и устные обращения специалисты </w:t>
      </w:r>
      <w:r w:rsidR="008D1C46">
        <w:rPr>
          <w:rFonts w:ascii="Times New Roman" w:hAnsi="Times New Roman" w:cs="Times New Roman"/>
          <w:sz w:val="24"/>
          <w:szCs w:val="24"/>
        </w:rPr>
        <w:t>Отдела</w:t>
      </w:r>
      <w:r w:rsidRPr="004E7065">
        <w:rPr>
          <w:rFonts w:ascii="Times New Roman" w:hAnsi="Times New Roman" w:cs="Times New Roman"/>
          <w:sz w:val="24"/>
          <w:szCs w:val="24"/>
        </w:rPr>
        <w:t>, МФЦ подробно и в вежливой форме информируют заявителя по интересующим его вопросам.</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1.3.7. 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w:t>
      </w:r>
      <w:r w:rsidR="008D1C46">
        <w:rPr>
          <w:rFonts w:ascii="Times New Roman" w:hAnsi="Times New Roman" w:cs="Times New Roman"/>
          <w:sz w:val="24"/>
          <w:szCs w:val="24"/>
        </w:rPr>
        <w:t>отдела</w:t>
      </w:r>
      <w:r w:rsidRPr="004E7065">
        <w:rPr>
          <w:rFonts w:ascii="Times New Roman" w:hAnsi="Times New Roman" w:cs="Times New Roman"/>
          <w:sz w:val="24"/>
          <w:szCs w:val="24"/>
        </w:rPr>
        <w:t>, МФЦ, принявшего звонок.</w:t>
      </w:r>
    </w:p>
    <w:p w:rsidR="00652C05" w:rsidRDefault="0060302E" w:rsidP="00652C05">
      <w:pPr>
        <w:pStyle w:val="ConsPlusNormal"/>
        <w:ind w:firstLine="540"/>
        <w:jc w:val="both"/>
      </w:pPr>
      <w:r w:rsidRPr="004E7065">
        <w:t xml:space="preserve">1.3.8. С момента приема документов заявитель имеет право получить сведения о ходе предоставления муниципальной услуги при личном обращении в </w:t>
      </w:r>
      <w:r w:rsidR="008D1C46">
        <w:t>Отдел</w:t>
      </w:r>
      <w:r w:rsidRPr="004E7065">
        <w:t>, МФЦ</w:t>
      </w:r>
      <w:r w:rsidR="00B40B12">
        <w:t>,</w:t>
      </w:r>
      <w:r w:rsidRPr="004E7065">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w:t>
      </w:r>
      <w:r w:rsidR="00652C05">
        <w:t>Заявителю, подавшему заявление посредством официального портала Губернатора и Администрации Волгоградской области (www.volganet.ru), специалистом Отдела, ответственным за формирование пакета документов, направляются сведения о статусе оказания услуги в его личный кабинет на указанном портале.</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p>
    <w:p w:rsidR="0060302E" w:rsidRPr="004E7065"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4E7065">
        <w:rPr>
          <w:rFonts w:ascii="Times New Roman" w:hAnsi="Times New Roman" w:cs="Times New Roman"/>
          <w:sz w:val="24"/>
          <w:szCs w:val="24"/>
        </w:rPr>
        <w:t>2. Стандарт предоставления муниципальной услуги</w:t>
      </w:r>
    </w:p>
    <w:p w:rsidR="0060302E" w:rsidRPr="004E7065" w:rsidRDefault="0060302E" w:rsidP="0060302E">
      <w:pPr>
        <w:autoSpaceDE w:val="0"/>
        <w:autoSpaceDN w:val="0"/>
        <w:adjustRightInd w:val="0"/>
        <w:spacing w:after="0" w:line="240" w:lineRule="auto"/>
        <w:jc w:val="both"/>
        <w:rPr>
          <w:rFonts w:ascii="Times New Roman" w:hAnsi="Times New Roman" w:cs="Times New Roman"/>
          <w:sz w:val="24"/>
          <w:szCs w:val="24"/>
        </w:rPr>
      </w:pP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2.1. Наименование муниципальной услуги: </w:t>
      </w:r>
      <w:r w:rsidR="008F6209" w:rsidRPr="008F6209">
        <w:rPr>
          <w:rFonts w:ascii="Times New Roman" w:hAnsi="Times New Roman" w:cs="Times New Roman"/>
          <w:sz w:val="24"/>
          <w:szCs w:val="24"/>
        </w:rPr>
        <w:t>«Выдача разрешений на ввод в эксплуатацию объектов капитального строительства на территории Суровикинского муниципального района Волгоградской области»</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2.2. Наименование органа, непосредственно предоставляющего муниципальную услугу.</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2.2.1. Муниципальная услуга предоставляется </w:t>
      </w:r>
      <w:r w:rsidR="00652C05">
        <w:rPr>
          <w:rFonts w:ascii="Times New Roman" w:hAnsi="Times New Roman" w:cs="Times New Roman"/>
          <w:sz w:val="24"/>
          <w:szCs w:val="24"/>
        </w:rPr>
        <w:t xml:space="preserve">Администрацией </w:t>
      </w:r>
      <w:r w:rsidRPr="004E7065">
        <w:rPr>
          <w:rFonts w:ascii="Times New Roman" w:hAnsi="Times New Roman" w:cs="Times New Roman"/>
          <w:sz w:val="24"/>
          <w:szCs w:val="24"/>
        </w:rPr>
        <w:t xml:space="preserve">в лице уполномоченного органа - </w:t>
      </w:r>
      <w:r w:rsidR="00652C05">
        <w:rPr>
          <w:rFonts w:ascii="Times New Roman" w:hAnsi="Times New Roman" w:cs="Times New Roman"/>
          <w:sz w:val="24"/>
          <w:szCs w:val="24"/>
        </w:rPr>
        <w:t>О</w:t>
      </w:r>
      <w:r w:rsidR="008F6209">
        <w:rPr>
          <w:rFonts w:ascii="Times New Roman" w:hAnsi="Times New Roman" w:cs="Times New Roman"/>
          <w:sz w:val="24"/>
          <w:szCs w:val="24"/>
        </w:rPr>
        <w:t>тдела</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2.2.2. В предоставлении муниципальной услуги участвуют:</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w:t>
      </w:r>
      <w:r w:rsidR="008F6209">
        <w:rPr>
          <w:rFonts w:ascii="Times New Roman" w:hAnsi="Times New Roman" w:cs="Times New Roman"/>
          <w:sz w:val="24"/>
          <w:szCs w:val="24"/>
        </w:rPr>
        <w:t>Суровикинский</w:t>
      </w:r>
      <w:r w:rsidRPr="004E7065">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Волгоградской области;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МФЦ;</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инспекция государственного строительного надзора Волгоградской области;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страховая организация;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управление Федеральной службы по надзору в сфере природопользования по Волгоградской области.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2.2.3. МФЦ участвует в предоставлении муниципальной услуги, и в частности: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осуществляет консультирование граждан по вопросу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осуществляет прием и регистрацию заявлений и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передает принятые заявление и документы в уполномоченный орган по предоставлению услуги (</w:t>
      </w:r>
      <w:r w:rsidR="0042626F">
        <w:rPr>
          <w:rFonts w:ascii="Times New Roman" w:hAnsi="Times New Roman" w:cs="Times New Roman"/>
          <w:sz w:val="24"/>
          <w:szCs w:val="24"/>
        </w:rPr>
        <w:t>Отдел</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осуществляет выдачу документа, являющегося результатом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xml:space="preserve">2.2.4. В соответствии с </w:t>
      </w:r>
      <w:hyperlink r:id="rId10" w:history="1">
        <w:r w:rsidRPr="004E7065">
          <w:rPr>
            <w:rFonts w:ascii="Times New Roman" w:hAnsi="Times New Roman" w:cs="Times New Roman"/>
            <w:color w:val="0000FF"/>
            <w:sz w:val="24"/>
            <w:szCs w:val="24"/>
          </w:rPr>
          <w:t>пунктом 3 части 1 статьи 7</w:t>
        </w:r>
      </w:hyperlink>
      <w:r w:rsidRPr="004E7065">
        <w:rPr>
          <w:rFonts w:ascii="Times New Roman" w:hAnsi="Times New Roman" w:cs="Times New Roman"/>
          <w:sz w:val="24"/>
          <w:szCs w:val="24"/>
        </w:rPr>
        <w:t xml:space="preserve"> Федерального закона от 27.07.2010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210-ФЗ </w:t>
      </w:r>
      <w:r w:rsidR="002D690E">
        <w:rPr>
          <w:rFonts w:ascii="Times New Roman" w:hAnsi="Times New Roman" w:cs="Times New Roman"/>
          <w:sz w:val="24"/>
          <w:szCs w:val="24"/>
        </w:rPr>
        <w:t>«</w:t>
      </w:r>
      <w:r w:rsidRPr="004E7065">
        <w:rPr>
          <w:rFonts w:ascii="Times New Roman" w:hAnsi="Times New Roman" w:cs="Times New Roman"/>
          <w:sz w:val="24"/>
          <w:szCs w:val="24"/>
        </w:rPr>
        <w:t>Об организации предоставления государственных и муниципальных услуг</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исполнитель услуг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E7065">
          <w:rPr>
            <w:rFonts w:ascii="Times New Roman" w:hAnsi="Times New Roman" w:cs="Times New Roman"/>
            <w:color w:val="0000FF"/>
            <w:sz w:val="24"/>
            <w:szCs w:val="24"/>
          </w:rPr>
          <w:t>части 1 статьи 9</w:t>
        </w:r>
      </w:hyperlink>
      <w:r w:rsidRPr="004E7065">
        <w:rPr>
          <w:rFonts w:ascii="Times New Roman" w:hAnsi="Times New Roman" w:cs="Times New Roman"/>
          <w:sz w:val="24"/>
          <w:szCs w:val="24"/>
        </w:rPr>
        <w:t xml:space="preserve"> Федерального закона от 27.07.2010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210-ФЗ </w:t>
      </w:r>
      <w:r w:rsidR="002D690E">
        <w:rPr>
          <w:rFonts w:ascii="Times New Roman" w:hAnsi="Times New Roman" w:cs="Times New Roman"/>
          <w:sz w:val="24"/>
          <w:szCs w:val="24"/>
        </w:rPr>
        <w:t>«</w:t>
      </w:r>
      <w:r w:rsidRPr="004E7065">
        <w:rPr>
          <w:rFonts w:ascii="Times New Roman" w:hAnsi="Times New Roman" w:cs="Times New Roman"/>
          <w:sz w:val="24"/>
          <w:szCs w:val="24"/>
        </w:rPr>
        <w:t>Об организации предоставления государственных и муниципальных услуг</w:t>
      </w:r>
      <w:r w:rsidR="002D690E">
        <w:rPr>
          <w:rFonts w:ascii="Times New Roman" w:hAnsi="Times New Roman" w:cs="Times New Roman"/>
          <w:sz w:val="24"/>
          <w:szCs w:val="24"/>
        </w:rPr>
        <w:t>»</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2.3. Результат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Результатом предоставления муниципальной услуги является: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выдача разрешения на ввод в эксплуатацию объект</w:t>
      </w:r>
      <w:r w:rsidR="00A20D91">
        <w:rPr>
          <w:rFonts w:ascii="Times New Roman" w:hAnsi="Times New Roman" w:cs="Times New Roman"/>
          <w:sz w:val="24"/>
          <w:szCs w:val="24"/>
        </w:rPr>
        <w:t>а</w:t>
      </w:r>
      <w:r w:rsidRPr="004E7065">
        <w:rPr>
          <w:rFonts w:ascii="Times New Roman" w:hAnsi="Times New Roman" w:cs="Times New Roman"/>
          <w:sz w:val="24"/>
          <w:szCs w:val="24"/>
        </w:rPr>
        <w:t xml:space="preserve"> капитального строительства, расположенн</w:t>
      </w:r>
      <w:r w:rsidR="00A20D91">
        <w:rPr>
          <w:rFonts w:ascii="Times New Roman" w:hAnsi="Times New Roman" w:cs="Times New Roman"/>
          <w:sz w:val="24"/>
          <w:szCs w:val="24"/>
        </w:rPr>
        <w:t>ого</w:t>
      </w:r>
      <w:r w:rsidRPr="004E7065">
        <w:rPr>
          <w:rFonts w:ascii="Times New Roman" w:hAnsi="Times New Roman" w:cs="Times New Roman"/>
          <w:sz w:val="24"/>
          <w:szCs w:val="24"/>
        </w:rPr>
        <w:t xml:space="preserve"> на территории </w:t>
      </w:r>
      <w:r w:rsidR="0042626F" w:rsidRPr="0042626F">
        <w:rPr>
          <w:rFonts w:ascii="Times New Roman" w:hAnsi="Times New Roman" w:cs="Times New Roman"/>
          <w:sz w:val="24"/>
          <w:szCs w:val="24"/>
        </w:rPr>
        <w:t>Суровикинского муниципального района Волгоградской области</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отказ в предоставлении разрешения на ввод в эксплуатацию объект</w:t>
      </w:r>
      <w:r w:rsidR="00A20D91">
        <w:rPr>
          <w:rFonts w:ascii="Times New Roman" w:hAnsi="Times New Roman" w:cs="Times New Roman"/>
          <w:sz w:val="24"/>
          <w:szCs w:val="24"/>
        </w:rPr>
        <w:t>а</w:t>
      </w:r>
      <w:r w:rsidRPr="004E7065">
        <w:rPr>
          <w:rFonts w:ascii="Times New Roman" w:hAnsi="Times New Roman" w:cs="Times New Roman"/>
          <w:sz w:val="24"/>
          <w:szCs w:val="24"/>
        </w:rPr>
        <w:t xml:space="preserve"> капитального строительства, расположенн</w:t>
      </w:r>
      <w:r w:rsidR="00A20D91">
        <w:rPr>
          <w:rFonts w:ascii="Times New Roman" w:hAnsi="Times New Roman" w:cs="Times New Roman"/>
          <w:sz w:val="24"/>
          <w:szCs w:val="24"/>
        </w:rPr>
        <w:t>ого</w:t>
      </w:r>
      <w:r w:rsidRPr="004E7065">
        <w:rPr>
          <w:rFonts w:ascii="Times New Roman" w:hAnsi="Times New Roman" w:cs="Times New Roman"/>
          <w:sz w:val="24"/>
          <w:szCs w:val="24"/>
        </w:rPr>
        <w:t xml:space="preserve"> на территории </w:t>
      </w:r>
      <w:r w:rsidR="0042626F" w:rsidRPr="0042626F">
        <w:rPr>
          <w:rFonts w:ascii="Times New Roman" w:hAnsi="Times New Roman" w:cs="Times New Roman"/>
          <w:sz w:val="24"/>
          <w:szCs w:val="24"/>
        </w:rPr>
        <w:t>Суровикинского муниципального района Волгоградской области</w:t>
      </w:r>
      <w:r w:rsidRPr="004E7065">
        <w:rPr>
          <w:rFonts w:ascii="Times New Roman" w:hAnsi="Times New Roman" w:cs="Times New Roman"/>
          <w:sz w:val="24"/>
          <w:szCs w:val="24"/>
        </w:rPr>
        <w:t>, оформленный в форме письма, с указанием причин, на основании которых в предоставлении муниципальной услуги отказано.</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2.4. Срок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Срок предоставления муниципальной услуги не должен превышать 10 календарных дней со дня поступления заявления в Администрацию.</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w:t>
      </w:r>
      <w:hyperlink r:id="rId12" w:history="1">
        <w:r w:rsidRPr="004E7065">
          <w:rPr>
            <w:rFonts w:ascii="Times New Roman" w:hAnsi="Times New Roman" w:cs="Times New Roman"/>
            <w:color w:val="0000FF"/>
            <w:sz w:val="24"/>
            <w:szCs w:val="24"/>
          </w:rPr>
          <w:t>Конституция</w:t>
        </w:r>
      </w:hyperlink>
      <w:r w:rsidRPr="004E7065">
        <w:rPr>
          <w:rFonts w:ascii="Times New Roman" w:hAnsi="Times New Roman" w:cs="Times New Roman"/>
          <w:sz w:val="24"/>
          <w:szCs w:val="24"/>
        </w:rPr>
        <w:t xml:space="preserve"> Российской Федерации от 12.12.1993, последняя ред. от 21.07.2014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11-ФКЗ (</w:t>
      </w:r>
      <w:hyperlink r:id="rId13" w:history="1">
        <w:r w:rsidRPr="002D690E">
          <w:rPr>
            <w:rFonts w:ascii="Times New Roman" w:hAnsi="Times New Roman" w:cs="Times New Roman"/>
            <w:color w:val="0000FF"/>
            <w:sz w:val="24"/>
            <w:szCs w:val="24"/>
          </w:rPr>
          <w:t>www.pravo.gov.ru</w:t>
        </w:r>
      </w:hyperlink>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Российская газета</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163, 23.07.2014; </w:t>
      </w:r>
      <w:r w:rsidR="002D690E">
        <w:rPr>
          <w:rFonts w:ascii="Times New Roman" w:hAnsi="Times New Roman" w:cs="Times New Roman"/>
          <w:sz w:val="24"/>
          <w:szCs w:val="24"/>
        </w:rPr>
        <w:t>«</w:t>
      </w:r>
      <w:r w:rsidRPr="004E7065">
        <w:rPr>
          <w:rFonts w:ascii="Times New Roman" w:hAnsi="Times New Roman" w:cs="Times New Roman"/>
          <w:sz w:val="24"/>
          <w:szCs w:val="24"/>
        </w:rPr>
        <w:t>Собрание законодательства РФ</w:t>
      </w:r>
      <w:r w:rsidR="002D690E">
        <w:rPr>
          <w:rFonts w:ascii="Times New Roman" w:hAnsi="Times New Roman" w:cs="Times New Roman"/>
          <w:sz w:val="24"/>
          <w:szCs w:val="24"/>
        </w:rPr>
        <w:t>»</w:t>
      </w:r>
      <w:r w:rsidRPr="004E7065">
        <w:rPr>
          <w:rFonts w:ascii="Times New Roman" w:hAnsi="Times New Roman" w:cs="Times New Roman"/>
          <w:sz w:val="24"/>
          <w:szCs w:val="24"/>
        </w:rPr>
        <w:t>, N 30, ч. 1, ст. 4202);</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Градостроительный </w:t>
      </w:r>
      <w:hyperlink r:id="rId14" w:history="1">
        <w:r w:rsidRPr="004E7065">
          <w:rPr>
            <w:rFonts w:ascii="Times New Roman" w:hAnsi="Times New Roman" w:cs="Times New Roman"/>
            <w:color w:val="0000FF"/>
            <w:sz w:val="24"/>
            <w:szCs w:val="24"/>
          </w:rPr>
          <w:t>кодекс</w:t>
        </w:r>
      </w:hyperlink>
      <w:r w:rsidRPr="004E7065">
        <w:rPr>
          <w:rFonts w:ascii="Times New Roman" w:hAnsi="Times New Roman" w:cs="Times New Roman"/>
          <w:sz w:val="24"/>
          <w:szCs w:val="24"/>
        </w:rPr>
        <w:t xml:space="preserve"> Российской Федерации от 29.12.2004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190-ФЗ (первоначальная редакция опубликована: </w:t>
      </w:r>
      <w:r w:rsidR="002D690E">
        <w:rPr>
          <w:rFonts w:ascii="Times New Roman" w:hAnsi="Times New Roman" w:cs="Times New Roman"/>
          <w:sz w:val="24"/>
          <w:szCs w:val="24"/>
        </w:rPr>
        <w:t>«</w:t>
      </w:r>
      <w:r w:rsidRPr="004E7065">
        <w:rPr>
          <w:rFonts w:ascii="Times New Roman" w:hAnsi="Times New Roman" w:cs="Times New Roman"/>
          <w:sz w:val="24"/>
          <w:szCs w:val="24"/>
        </w:rPr>
        <w:t>Российская газета</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N 290, 30.12.2004; </w:t>
      </w:r>
      <w:r w:rsidR="002D690E">
        <w:rPr>
          <w:rFonts w:ascii="Times New Roman" w:hAnsi="Times New Roman" w:cs="Times New Roman"/>
          <w:sz w:val="24"/>
          <w:szCs w:val="24"/>
        </w:rPr>
        <w:t>«</w:t>
      </w:r>
      <w:r w:rsidRPr="004E7065">
        <w:rPr>
          <w:rFonts w:ascii="Times New Roman" w:hAnsi="Times New Roman" w:cs="Times New Roman"/>
          <w:sz w:val="24"/>
          <w:szCs w:val="24"/>
        </w:rPr>
        <w:t>Собрание законодательства РФ</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03.01.2005,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 (часть 1), ст. 16; </w:t>
      </w:r>
      <w:r w:rsidR="002D690E">
        <w:rPr>
          <w:rFonts w:ascii="Times New Roman" w:hAnsi="Times New Roman" w:cs="Times New Roman"/>
          <w:sz w:val="24"/>
          <w:szCs w:val="24"/>
        </w:rPr>
        <w:t>«</w:t>
      </w:r>
      <w:r w:rsidRPr="004E7065">
        <w:rPr>
          <w:rFonts w:ascii="Times New Roman" w:hAnsi="Times New Roman" w:cs="Times New Roman"/>
          <w:sz w:val="24"/>
          <w:szCs w:val="24"/>
        </w:rPr>
        <w:t>Парламентская газета</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5 - 6, 14.01.2005);</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Федеральный </w:t>
      </w:r>
      <w:hyperlink r:id="rId15" w:history="1">
        <w:r w:rsidRPr="004E7065">
          <w:rPr>
            <w:rFonts w:ascii="Times New Roman" w:hAnsi="Times New Roman" w:cs="Times New Roman"/>
            <w:color w:val="0000FF"/>
            <w:sz w:val="24"/>
            <w:szCs w:val="24"/>
          </w:rPr>
          <w:t>закон</w:t>
        </w:r>
      </w:hyperlink>
      <w:r w:rsidRPr="004E7065">
        <w:rPr>
          <w:rFonts w:ascii="Times New Roman" w:hAnsi="Times New Roman" w:cs="Times New Roman"/>
          <w:sz w:val="24"/>
          <w:szCs w:val="24"/>
        </w:rPr>
        <w:t xml:space="preserve"> от 06.10.2003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131-ФЗ </w:t>
      </w:r>
      <w:r w:rsidR="002D690E">
        <w:rPr>
          <w:rFonts w:ascii="Times New Roman" w:hAnsi="Times New Roman" w:cs="Times New Roman"/>
          <w:sz w:val="24"/>
          <w:szCs w:val="24"/>
        </w:rPr>
        <w:t>«</w:t>
      </w:r>
      <w:r w:rsidRPr="004E7065">
        <w:rPr>
          <w:rFonts w:ascii="Times New Roman" w:hAnsi="Times New Roman" w:cs="Times New Roman"/>
          <w:sz w:val="24"/>
          <w:szCs w:val="24"/>
        </w:rPr>
        <w:t>Об общих принципах организации местного самоуправления в Российской Федерации</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Российская газета</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202, 08.10.2003; </w:t>
      </w:r>
      <w:r w:rsidR="002D690E">
        <w:rPr>
          <w:rFonts w:ascii="Times New Roman" w:hAnsi="Times New Roman" w:cs="Times New Roman"/>
          <w:sz w:val="24"/>
          <w:szCs w:val="24"/>
        </w:rPr>
        <w:t>«</w:t>
      </w:r>
      <w:r w:rsidRPr="004E7065">
        <w:rPr>
          <w:rFonts w:ascii="Times New Roman" w:hAnsi="Times New Roman" w:cs="Times New Roman"/>
          <w:sz w:val="24"/>
          <w:szCs w:val="24"/>
        </w:rPr>
        <w:t>Собрание законодательств РФ</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06.10.2003,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40, ст. 3822; </w:t>
      </w:r>
      <w:r w:rsidR="002D690E">
        <w:rPr>
          <w:rFonts w:ascii="Times New Roman" w:hAnsi="Times New Roman" w:cs="Times New Roman"/>
          <w:sz w:val="24"/>
          <w:szCs w:val="24"/>
        </w:rPr>
        <w:t>«</w:t>
      </w:r>
      <w:r w:rsidRPr="004E7065">
        <w:rPr>
          <w:rFonts w:ascii="Times New Roman" w:hAnsi="Times New Roman" w:cs="Times New Roman"/>
          <w:sz w:val="24"/>
          <w:szCs w:val="24"/>
        </w:rPr>
        <w:t>Парламентская газета</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186, 08.10.2003);</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w:t>
      </w:r>
      <w:hyperlink r:id="rId16" w:history="1">
        <w:r w:rsidRPr="004E7065">
          <w:rPr>
            <w:rFonts w:ascii="Times New Roman" w:hAnsi="Times New Roman" w:cs="Times New Roman"/>
            <w:color w:val="0000FF"/>
            <w:sz w:val="24"/>
            <w:szCs w:val="24"/>
          </w:rPr>
          <w:t>приказ</w:t>
        </w:r>
      </w:hyperlink>
      <w:r w:rsidRPr="004E7065">
        <w:rPr>
          <w:rFonts w:ascii="Times New Roman" w:hAnsi="Times New Roman" w:cs="Times New Roman"/>
          <w:sz w:val="24"/>
          <w:szCs w:val="24"/>
        </w:rPr>
        <w:t xml:space="preserve"> Министерства строительства и жилищно-строительного хозяйства Российской Федерации от 19.02.2015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117/</w:t>
      </w:r>
      <w:proofErr w:type="spellStart"/>
      <w:r w:rsidRPr="004E7065">
        <w:rPr>
          <w:rFonts w:ascii="Times New Roman" w:hAnsi="Times New Roman" w:cs="Times New Roman"/>
          <w:sz w:val="24"/>
          <w:szCs w:val="24"/>
        </w:rPr>
        <w:t>пр</w:t>
      </w:r>
      <w:proofErr w:type="spellEnd"/>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(интернет-портал </w:t>
      </w:r>
      <w:hyperlink r:id="rId17" w:history="1">
        <w:r w:rsidRPr="002D690E">
          <w:rPr>
            <w:rFonts w:ascii="Times New Roman" w:hAnsi="Times New Roman" w:cs="Times New Roman"/>
            <w:color w:val="0000FF"/>
            <w:sz w:val="24"/>
            <w:szCs w:val="24"/>
          </w:rPr>
          <w:t>www.pravo.gov.ru</w:t>
        </w:r>
      </w:hyperlink>
      <w:r w:rsidRPr="004E7065">
        <w:rPr>
          <w:rFonts w:ascii="Times New Roman" w:hAnsi="Times New Roman" w:cs="Times New Roman"/>
          <w:sz w:val="24"/>
          <w:szCs w:val="24"/>
        </w:rPr>
        <w:t xml:space="preserve"> 08.05.2015);</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Земельный </w:t>
      </w:r>
      <w:hyperlink r:id="rId18" w:history="1">
        <w:r w:rsidRPr="004E7065">
          <w:rPr>
            <w:rFonts w:ascii="Times New Roman" w:hAnsi="Times New Roman" w:cs="Times New Roman"/>
            <w:color w:val="0000FF"/>
            <w:sz w:val="24"/>
            <w:szCs w:val="24"/>
          </w:rPr>
          <w:t>кодекс</w:t>
        </w:r>
      </w:hyperlink>
      <w:r w:rsidRPr="004E7065">
        <w:rPr>
          <w:rFonts w:ascii="Times New Roman" w:hAnsi="Times New Roman" w:cs="Times New Roman"/>
          <w:sz w:val="24"/>
          <w:szCs w:val="24"/>
        </w:rPr>
        <w:t xml:space="preserve"> Российской Федерации от 25.10.2001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136-ФЗ (</w:t>
      </w:r>
      <w:r w:rsidR="002D690E">
        <w:rPr>
          <w:rFonts w:ascii="Times New Roman" w:hAnsi="Times New Roman" w:cs="Times New Roman"/>
          <w:sz w:val="24"/>
          <w:szCs w:val="24"/>
        </w:rPr>
        <w:t>«</w:t>
      </w:r>
      <w:r w:rsidRPr="004E7065">
        <w:rPr>
          <w:rFonts w:ascii="Times New Roman" w:hAnsi="Times New Roman" w:cs="Times New Roman"/>
          <w:sz w:val="24"/>
          <w:szCs w:val="24"/>
        </w:rPr>
        <w:t>Российская газета</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211 - 212, 30.10.2001; </w:t>
      </w:r>
      <w:r w:rsidR="002D690E">
        <w:rPr>
          <w:rFonts w:ascii="Times New Roman" w:hAnsi="Times New Roman" w:cs="Times New Roman"/>
          <w:sz w:val="24"/>
          <w:szCs w:val="24"/>
        </w:rPr>
        <w:t>«</w:t>
      </w:r>
      <w:r w:rsidRPr="004E7065">
        <w:rPr>
          <w:rFonts w:ascii="Times New Roman" w:hAnsi="Times New Roman" w:cs="Times New Roman"/>
          <w:sz w:val="24"/>
          <w:szCs w:val="24"/>
        </w:rPr>
        <w:t>Собрание законодательства РФ</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29.10.2001,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44, ст. 4147; </w:t>
      </w:r>
      <w:r w:rsidR="002D690E">
        <w:rPr>
          <w:rFonts w:ascii="Times New Roman" w:hAnsi="Times New Roman" w:cs="Times New Roman"/>
          <w:sz w:val="24"/>
          <w:szCs w:val="24"/>
        </w:rPr>
        <w:t>«</w:t>
      </w:r>
      <w:r w:rsidRPr="004E7065">
        <w:rPr>
          <w:rFonts w:ascii="Times New Roman" w:hAnsi="Times New Roman" w:cs="Times New Roman"/>
          <w:sz w:val="24"/>
          <w:szCs w:val="24"/>
        </w:rPr>
        <w:t>Парламентская газета</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204 - 205, 30.10.2001);</w:t>
      </w:r>
    </w:p>
    <w:p w:rsidR="00652C05" w:rsidRDefault="00652C05" w:rsidP="00652C05">
      <w:pPr>
        <w:pStyle w:val="ConsPlusNormal"/>
        <w:ind w:firstLine="540"/>
        <w:jc w:val="both"/>
      </w:pPr>
      <w:r>
        <w:t xml:space="preserve">- Федеральный </w:t>
      </w:r>
      <w:hyperlink r:id="rId19" w:history="1">
        <w:r>
          <w:rPr>
            <w:color w:val="0000FF"/>
          </w:rPr>
          <w:t>закон</w:t>
        </w:r>
      </w:hyperlink>
      <w:r>
        <w:t xml:space="preserve"> от 06.04.2011 N 63-ФЗ </w:t>
      </w:r>
      <w:r w:rsidR="00EA1B85">
        <w:t>«</w:t>
      </w:r>
      <w:r>
        <w:t>Об электронной подписи</w:t>
      </w:r>
      <w:r w:rsidR="00EA1B85">
        <w:t>»</w:t>
      </w:r>
      <w:r>
        <w:t xml:space="preserve"> (</w:t>
      </w:r>
      <w:r w:rsidR="00EA1B85">
        <w:t>«</w:t>
      </w:r>
      <w:r>
        <w:t>Российская газета</w:t>
      </w:r>
      <w:r w:rsidR="00EA1B85">
        <w:t>»</w:t>
      </w:r>
      <w:r>
        <w:t xml:space="preserve">, N 75, 08.04.2011; </w:t>
      </w:r>
      <w:r w:rsidR="00EA1B85">
        <w:t>«</w:t>
      </w:r>
      <w:r>
        <w:t>Парламентская газета</w:t>
      </w:r>
      <w:r w:rsidR="00EA1B85">
        <w:t>»</w:t>
      </w:r>
      <w:r>
        <w:t xml:space="preserve">, N 17, 08 - 14.04.2011; </w:t>
      </w:r>
      <w:r w:rsidR="00EA1B85">
        <w:t>«</w:t>
      </w:r>
      <w:r>
        <w:t>Собрание законодательства РФ</w:t>
      </w:r>
      <w:r w:rsidR="00EA1B85">
        <w:t>»</w:t>
      </w:r>
      <w:r>
        <w:t>, 11.04.2011, N 15, ст. 2036);</w:t>
      </w:r>
    </w:p>
    <w:p w:rsidR="00BC14DC" w:rsidRDefault="00652C05" w:rsidP="00652C05">
      <w:pPr>
        <w:pStyle w:val="ConsPlusNormal"/>
        <w:ind w:firstLine="540"/>
        <w:jc w:val="both"/>
      </w:pPr>
      <w:r>
        <w:t xml:space="preserve">- </w:t>
      </w:r>
      <w:hyperlink r:id="rId20" w:history="1">
        <w:r>
          <w:rPr>
            <w:color w:val="0000FF"/>
          </w:rPr>
          <w:t>постановление</w:t>
        </w:r>
      </w:hyperlink>
      <w:r>
        <w:t xml:space="preserve"> Правительства РФ от 25.06.2012 N 634 </w:t>
      </w:r>
      <w:r w:rsidR="00EA1B85">
        <w:t>«</w:t>
      </w:r>
      <w:r>
        <w:t xml:space="preserve">О видах электронной подписи, использование которых допускается при обращении за получением государственных и </w:t>
      </w:r>
    </w:p>
    <w:p w:rsidR="00652C05" w:rsidRPr="004E7065" w:rsidRDefault="00652C05" w:rsidP="00BC14DC">
      <w:pPr>
        <w:pStyle w:val="ConsPlusNormal"/>
        <w:jc w:val="both"/>
      </w:pPr>
      <w:r>
        <w:t>муниципальных услуг</w:t>
      </w:r>
      <w:r w:rsidR="00EA1B85">
        <w:t>»</w:t>
      </w:r>
      <w:r>
        <w:t xml:space="preserve"> (вместе с Правилами определения видов электронной подписи, использование которых допускается при обращении за получением государственных и </w:t>
      </w:r>
      <w:r>
        <w:lastRenderedPageBreak/>
        <w:t>муниципальных услуг) (</w:t>
      </w:r>
      <w:r w:rsidR="00EA1B85">
        <w:t>«</w:t>
      </w:r>
      <w:r>
        <w:t>Российская газета</w:t>
      </w:r>
      <w:r w:rsidR="00EA1B85">
        <w:t>»</w:t>
      </w:r>
      <w:r>
        <w:t xml:space="preserve">, N 148, 02.07.2012; </w:t>
      </w:r>
      <w:r w:rsidR="00EA1B85">
        <w:t>«</w:t>
      </w:r>
      <w:r>
        <w:t>Собрание законодательства РФ</w:t>
      </w:r>
      <w:r w:rsidR="00EA1B85">
        <w:t>»</w:t>
      </w:r>
      <w:r>
        <w:t>, N 27, ст. 3744);</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Федеральный </w:t>
      </w:r>
      <w:hyperlink r:id="rId21" w:history="1">
        <w:r w:rsidRPr="004E7065">
          <w:rPr>
            <w:rFonts w:ascii="Times New Roman" w:hAnsi="Times New Roman" w:cs="Times New Roman"/>
            <w:color w:val="0000FF"/>
            <w:sz w:val="24"/>
            <w:szCs w:val="24"/>
          </w:rPr>
          <w:t>закон</w:t>
        </w:r>
      </w:hyperlink>
      <w:r w:rsidRPr="004E7065">
        <w:rPr>
          <w:rFonts w:ascii="Times New Roman" w:hAnsi="Times New Roman" w:cs="Times New Roman"/>
          <w:sz w:val="24"/>
          <w:szCs w:val="24"/>
        </w:rPr>
        <w:t xml:space="preserve"> от 27.07.2010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210-ФЗ </w:t>
      </w:r>
      <w:r w:rsidR="002D690E">
        <w:rPr>
          <w:rFonts w:ascii="Times New Roman" w:hAnsi="Times New Roman" w:cs="Times New Roman"/>
          <w:sz w:val="24"/>
          <w:szCs w:val="24"/>
        </w:rPr>
        <w:t>«</w:t>
      </w:r>
      <w:r w:rsidRPr="004E7065">
        <w:rPr>
          <w:rFonts w:ascii="Times New Roman" w:hAnsi="Times New Roman" w:cs="Times New Roman"/>
          <w:sz w:val="24"/>
          <w:szCs w:val="24"/>
        </w:rPr>
        <w:t>Об организации предоставления государственных и муниципальных услуг</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Российская газета</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168, 30.07.2010, </w:t>
      </w:r>
      <w:r w:rsidR="002D690E">
        <w:rPr>
          <w:rFonts w:ascii="Times New Roman" w:hAnsi="Times New Roman" w:cs="Times New Roman"/>
          <w:sz w:val="24"/>
          <w:szCs w:val="24"/>
        </w:rPr>
        <w:t>«</w:t>
      </w:r>
      <w:r w:rsidRPr="004E7065">
        <w:rPr>
          <w:rFonts w:ascii="Times New Roman" w:hAnsi="Times New Roman" w:cs="Times New Roman"/>
          <w:sz w:val="24"/>
          <w:szCs w:val="24"/>
        </w:rPr>
        <w:t>Собрание законодательства РФ</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02.08.2010,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31, ст. 4179);</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Федеральный </w:t>
      </w:r>
      <w:hyperlink r:id="rId22" w:history="1">
        <w:r w:rsidRPr="004E7065">
          <w:rPr>
            <w:rFonts w:ascii="Times New Roman" w:hAnsi="Times New Roman" w:cs="Times New Roman"/>
            <w:color w:val="0000FF"/>
            <w:sz w:val="24"/>
            <w:szCs w:val="24"/>
          </w:rPr>
          <w:t>закон</w:t>
        </w:r>
      </w:hyperlink>
      <w:r w:rsidRPr="004E7065">
        <w:rPr>
          <w:rFonts w:ascii="Times New Roman" w:hAnsi="Times New Roman" w:cs="Times New Roman"/>
          <w:sz w:val="24"/>
          <w:szCs w:val="24"/>
        </w:rPr>
        <w:t xml:space="preserve"> от 27.07.2006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152-ФЗ </w:t>
      </w:r>
      <w:r w:rsidR="002D690E">
        <w:rPr>
          <w:rFonts w:ascii="Times New Roman" w:hAnsi="Times New Roman" w:cs="Times New Roman"/>
          <w:sz w:val="24"/>
          <w:szCs w:val="24"/>
        </w:rPr>
        <w:t>«</w:t>
      </w:r>
      <w:r w:rsidRPr="004E7065">
        <w:rPr>
          <w:rFonts w:ascii="Times New Roman" w:hAnsi="Times New Roman" w:cs="Times New Roman"/>
          <w:sz w:val="24"/>
          <w:szCs w:val="24"/>
        </w:rPr>
        <w:t>О персональных данных</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Российская газета</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165, 29.07.2006, </w:t>
      </w:r>
      <w:r w:rsidR="002D690E">
        <w:rPr>
          <w:rFonts w:ascii="Times New Roman" w:hAnsi="Times New Roman" w:cs="Times New Roman"/>
          <w:sz w:val="24"/>
          <w:szCs w:val="24"/>
        </w:rPr>
        <w:t>«</w:t>
      </w:r>
      <w:r w:rsidRPr="004E7065">
        <w:rPr>
          <w:rFonts w:ascii="Times New Roman" w:hAnsi="Times New Roman" w:cs="Times New Roman"/>
          <w:sz w:val="24"/>
          <w:szCs w:val="24"/>
        </w:rPr>
        <w:t>Собрание законодательства РФ</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31.07.2006,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31 (1 ч.), ст. 3451, </w:t>
      </w:r>
      <w:r w:rsidR="002D690E">
        <w:rPr>
          <w:rFonts w:ascii="Times New Roman" w:hAnsi="Times New Roman" w:cs="Times New Roman"/>
          <w:sz w:val="24"/>
          <w:szCs w:val="24"/>
        </w:rPr>
        <w:t>«</w:t>
      </w:r>
      <w:r w:rsidRPr="004E7065">
        <w:rPr>
          <w:rFonts w:ascii="Times New Roman" w:hAnsi="Times New Roman" w:cs="Times New Roman"/>
          <w:sz w:val="24"/>
          <w:szCs w:val="24"/>
        </w:rPr>
        <w:t>Парламентская газета</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w:t>
      </w:r>
      <w:r w:rsidR="002D690E">
        <w:rPr>
          <w:rFonts w:ascii="Times New Roman" w:hAnsi="Times New Roman" w:cs="Times New Roman"/>
          <w:sz w:val="24"/>
          <w:szCs w:val="24"/>
        </w:rPr>
        <w:t>№</w:t>
      </w:r>
      <w:r w:rsidRPr="004E7065">
        <w:rPr>
          <w:rFonts w:ascii="Times New Roman" w:hAnsi="Times New Roman" w:cs="Times New Roman"/>
          <w:sz w:val="24"/>
          <w:szCs w:val="24"/>
        </w:rPr>
        <w:t xml:space="preserve"> 126 - 127, 03.08.2006);</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Федеральный </w:t>
      </w:r>
      <w:hyperlink r:id="rId23" w:history="1">
        <w:r w:rsidRPr="004E7065">
          <w:rPr>
            <w:rFonts w:ascii="Times New Roman" w:hAnsi="Times New Roman" w:cs="Times New Roman"/>
            <w:color w:val="0000FF"/>
            <w:sz w:val="24"/>
            <w:szCs w:val="24"/>
          </w:rPr>
          <w:t>закон</w:t>
        </w:r>
      </w:hyperlink>
      <w:r w:rsidRPr="004E7065">
        <w:rPr>
          <w:rFonts w:ascii="Times New Roman" w:hAnsi="Times New Roman" w:cs="Times New Roman"/>
          <w:sz w:val="24"/>
          <w:szCs w:val="24"/>
        </w:rPr>
        <w:t xml:space="preserve"> от 24.07.2007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221-ФЗ </w:t>
      </w:r>
      <w:r w:rsidR="00C45871">
        <w:rPr>
          <w:rFonts w:ascii="Times New Roman" w:hAnsi="Times New Roman" w:cs="Times New Roman"/>
          <w:sz w:val="24"/>
          <w:szCs w:val="24"/>
        </w:rPr>
        <w:t>«</w:t>
      </w:r>
      <w:r w:rsidRPr="004E7065">
        <w:rPr>
          <w:rFonts w:ascii="Times New Roman" w:hAnsi="Times New Roman" w:cs="Times New Roman"/>
          <w:sz w:val="24"/>
          <w:szCs w:val="24"/>
        </w:rPr>
        <w:t>О государственном кадастре недвижимости</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w:t>
      </w:r>
      <w:r w:rsidR="00C45871">
        <w:rPr>
          <w:rFonts w:ascii="Times New Roman" w:hAnsi="Times New Roman" w:cs="Times New Roman"/>
          <w:sz w:val="24"/>
          <w:szCs w:val="24"/>
        </w:rPr>
        <w:t>«</w:t>
      </w:r>
      <w:r w:rsidRPr="004E7065">
        <w:rPr>
          <w:rFonts w:ascii="Times New Roman" w:hAnsi="Times New Roman" w:cs="Times New Roman"/>
          <w:sz w:val="24"/>
          <w:szCs w:val="24"/>
        </w:rPr>
        <w:t>Российская газета</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165, 01.08.2007, </w:t>
      </w:r>
      <w:r w:rsidR="00C45871">
        <w:rPr>
          <w:rFonts w:ascii="Times New Roman" w:hAnsi="Times New Roman" w:cs="Times New Roman"/>
          <w:sz w:val="24"/>
          <w:szCs w:val="24"/>
        </w:rPr>
        <w:t>«</w:t>
      </w:r>
      <w:r w:rsidRPr="004E7065">
        <w:rPr>
          <w:rFonts w:ascii="Times New Roman" w:hAnsi="Times New Roman" w:cs="Times New Roman"/>
          <w:sz w:val="24"/>
          <w:szCs w:val="24"/>
        </w:rPr>
        <w:t>Собрание законодательства РФ</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30.07.2007,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31, ст. 4017, </w:t>
      </w:r>
      <w:r w:rsidR="00C45871">
        <w:rPr>
          <w:rFonts w:ascii="Times New Roman" w:hAnsi="Times New Roman" w:cs="Times New Roman"/>
          <w:sz w:val="24"/>
          <w:szCs w:val="24"/>
        </w:rPr>
        <w:t>«</w:t>
      </w:r>
      <w:r w:rsidRPr="004E7065">
        <w:rPr>
          <w:rFonts w:ascii="Times New Roman" w:hAnsi="Times New Roman" w:cs="Times New Roman"/>
          <w:sz w:val="24"/>
          <w:szCs w:val="24"/>
        </w:rPr>
        <w:t>Парламентская газета</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от 09.08.2007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99 - 101);</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Федеральный </w:t>
      </w:r>
      <w:hyperlink r:id="rId24" w:history="1">
        <w:r w:rsidRPr="004E7065">
          <w:rPr>
            <w:rFonts w:ascii="Times New Roman" w:hAnsi="Times New Roman" w:cs="Times New Roman"/>
            <w:color w:val="0000FF"/>
            <w:sz w:val="24"/>
            <w:szCs w:val="24"/>
          </w:rPr>
          <w:t>закон</w:t>
        </w:r>
      </w:hyperlink>
      <w:r w:rsidRPr="004E7065">
        <w:rPr>
          <w:rFonts w:ascii="Times New Roman" w:hAnsi="Times New Roman" w:cs="Times New Roman"/>
          <w:sz w:val="24"/>
          <w:szCs w:val="24"/>
        </w:rPr>
        <w:t xml:space="preserve"> от 27.07.2010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225-ФЗ </w:t>
      </w:r>
      <w:r w:rsidR="00C45871">
        <w:rPr>
          <w:rFonts w:ascii="Times New Roman" w:hAnsi="Times New Roman" w:cs="Times New Roman"/>
          <w:sz w:val="24"/>
          <w:szCs w:val="24"/>
        </w:rPr>
        <w:t>«</w:t>
      </w:r>
      <w:r w:rsidRPr="004E7065">
        <w:rPr>
          <w:rFonts w:ascii="Times New Roman" w:hAnsi="Times New Roman" w:cs="Times New Roman"/>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w:t>
      </w:r>
      <w:r w:rsidR="00C45871">
        <w:rPr>
          <w:rFonts w:ascii="Times New Roman" w:hAnsi="Times New Roman" w:cs="Times New Roman"/>
          <w:sz w:val="24"/>
          <w:szCs w:val="24"/>
        </w:rPr>
        <w:t>«</w:t>
      </w:r>
      <w:r w:rsidRPr="004E7065">
        <w:rPr>
          <w:rFonts w:ascii="Times New Roman" w:hAnsi="Times New Roman" w:cs="Times New Roman"/>
          <w:sz w:val="24"/>
          <w:szCs w:val="24"/>
        </w:rPr>
        <w:t>Российская газета</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169, 02.08.2010, </w:t>
      </w:r>
      <w:r w:rsidR="00C45871">
        <w:rPr>
          <w:rFonts w:ascii="Times New Roman" w:hAnsi="Times New Roman" w:cs="Times New Roman"/>
          <w:sz w:val="24"/>
          <w:szCs w:val="24"/>
        </w:rPr>
        <w:t>«</w:t>
      </w:r>
      <w:r w:rsidRPr="004E7065">
        <w:rPr>
          <w:rFonts w:ascii="Times New Roman" w:hAnsi="Times New Roman" w:cs="Times New Roman"/>
          <w:sz w:val="24"/>
          <w:szCs w:val="24"/>
        </w:rPr>
        <w:t>Собрание законодательства РФ</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02.08.2010,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31, ст. 4194);</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Федеральный </w:t>
      </w:r>
      <w:hyperlink r:id="rId25" w:history="1">
        <w:r w:rsidRPr="004E7065">
          <w:rPr>
            <w:rFonts w:ascii="Times New Roman" w:hAnsi="Times New Roman" w:cs="Times New Roman"/>
            <w:color w:val="0000FF"/>
            <w:sz w:val="24"/>
            <w:szCs w:val="24"/>
          </w:rPr>
          <w:t>закон</w:t>
        </w:r>
      </w:hyperlink>
      <w:r w:rsidRPr="004E7065">
        <w:rPr>
          <w:rFonts w:ascii="Times New Roman" w:hAnsi="Times New Roman" w:cs="Times New Roman"/>
          <w:sz w:val="24"/>
          <w:szCs w:val="24"/>
        </w:rPr>
        <w:t xml:space="preserve"> от 23.11.2009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261-ФЗ </w:t>
      </w:r>
      <w:r w:rsidR="00C45871">
        <w:rPr>
          <w:rFonts w:ascii="Times New Roman" w:hAnsi="Times New Roman" w:cs="Times New Roman"/>
          <w:sz w:val="24"/>
          <w:szCs w:val="24"/>
        </w:rPr>
        <w:t>«</w:t>
      </w:r>
      <w:r w:rsidRPr="004E7065">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w:t>
      </w:r>
      <w:r w:rsidR="00C45871">
        <w:rPr>
          <w:rFonts w:ascii="Times New Roman" w:hAnsi="Times New Roman" w:cs="Times New Roman"/>
          <w:sz w:val="24"/>
          <w:szCs w:val="24"/>
        </w:rPr>
        <w:t>«</w:t>
      </w:r>
      <w:r w:rsidRPr="004E7065">
        <w:rPr>
          <w:rFonts w:ascii="Times New Roman" w:hAnsi="Times New Roman" w:cs="Times New Roman"/>
          <w:sz w:val="24"/>
          <w:szCs w:val="24"/>
        </w:rPr>
        <w:t>Российская газета</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226, 27.11.2009, </w:t>
      </w:r>
      <w:r w:rsidR="00C45871">
        <w:rPr>
          <w:rFonts w:ascii="Times New Roman" w:hAnsi="Times New Roman" w:cs="Times New Roman"/>
          <w:sz w:val="24"/>
          <w:szCs w:val="24"/>
        </w:rPr>
        <w:t>«</w:t>
      </w:r>
      <w:r w:rsidRPr="004E7065">
        <w:rPr>
          <w:rFonts w:ascii="Times New Roman" w:hAnsi="Times New Roman" w:cs="Times New Roman"/>
          <w:sz w:val="24"/>
          <w:szCs w:val="24"/>
        </w:rPr>
        <w:t>Собрание законодательства РФ</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30.11.2009,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48, ст. 5711, </w:t>
      </w:r>
      <w:r w:rsidR="00C45871">
        <w:rPr>
          <w:rFonts w:ascii="Times New Roman" w:hAnsi="Times New Roman" w:cs="Times New Roman"/>
          <w:sz w:val="24"/>
          <w:szCs w:val="24"/>
        </w:rPr>
        <w:t>«</w:t>
      </w:r>
      <w:r w:rsidRPr="004E7065">
        <w:rPr>
          <w:rFonts w:ascii="Times New Roman" w:hAnsi="Times New Roman" w:cs="Times New Roman"/>
          <w:sz w:val="24"/>
          <w:szCs w:val="24"/>
        </w:rPr>
        <w:t>Парламентская газета</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от 27.11.2009 </w:t>
      </w:r>
      <w:r w:rsidR="00C45871">
        <w:rPr>
          <w:rFonts w:ascii="Times New Roman" w:hAnsi="Times New Roman" w:cs="Times New Roman"/>
          <w:sz w:val="24"/>
          <w:szCs w:val="24"/>
        </w:rPr>
        <w:t>№</w:t>
      </w:r>
      <w:r w:rsidRPr="004E7065">
        <w:rPr>
          <w:rFonts w:ascii="Times New Roman" w:hAnsi="Times New Roman" w:cs="Times New Roman"/>
          <w:sz w:val="24"/>
          <w:szCs w:val="24"/>
        </w:rPr>
        <w:t xml:space="preserve"> 63)</w:t>
      </w:r>
      <w:r w:rsidR="00B40B12">
        <w:rPr>
          <w:rFonts w:ascii="Times New Roman" w:hAnsi="Times New Roman" w:cs="Times New Roman"/>
          <w:sz w:val="24"/>
          <w:szCs w:val="24"/>
        </w:rPr>
        <w:t>;</w:t>
      </w:r>
    </w:p>
    <w:p w:rsidR="00B40B12" w:rsidRPr="004E7065" w:rsidRDefault="00B40B12" w:rsidP="006030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2.6.1. Для получения муниципальной услуги </w:t>
      </w:r>
      <w:r w:rsidR="005B028B">
        <w:rPr>
          <w:rFonts w:ascii="Times New Roman" w:hAnsi="Times New Roman" w:cs="Times New Roman"/>
          <w:sz w:val="24"/>
          <w:szCs w:val="24"/>
        </w:rPr>
        <w:t xml:space="preserve">необходимы </w:t>
      </w:r>
      <w:r w:rsidRPr="004E7065">
        <w:rPr>
          <w:rFonts w:ascii="Times New Roman" w:hAnsi="Times New Roman" w:cs="Times New Roman"/>
          <w:sz w:val="24"/>
          <w:szCs w:val="24"/>
        </w:rPr>
        <w:t>следующие документы и сведения:</w:t>
      </w:r>
    </w:p>
    <w:p w:rsidR="0060302E" w:rsidRPr="004D5234"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1) </w:t>
      </w:r>
      <w:hyperlink r:id="rId26" w:history="1">
        <w:r w:rsidRPr="004E7065">
          <w:rPr>
            <w:rFonts w:ascii="Times New Roman" w:hAnsi="Times New Roman" w:cs="Times New Roman"/>
            <w:color w:val="0000FF"/>
            <w:sz w:val="24"/>
            <w:szCs w:val="24"/>
          </w:rPr>
          <w:t>заявление</w:t>
        </w:r>
      </w:hyperlink>
      <w:r w:rsidRPr="004E7065">
        <w:rPr>
          <w:rFonts w:ascii="Times New Roman" w:hAnsi="Times New Roman" w:cs="Times New Roman"/>
          <w:sz w:val="24"/>
          <w:szCs w:val="24"/>
        </w:rPr>
        <w:t xml:space="preserve"> о выдаче разрешения на ввод в эксплуатацию объекта капитального </w:t>
      </w:r>
      <w:r w:rsidRPr="004D5234">
        <w:rPr>
          <w:rFonts w:ascii="Times New Roman" w:hAnsi="Times New Roman" w:cs="Times New Roman"/>
          <w:sz w:val="24"/>
          <w:szCs w:val="24"/>
        </w:rPr>
        <w:t>строительства (</w:t>
      </w:r>
      <w:r w:rsidR="00C45871" w:rsidRPr="004D5234">
        <w:rPr>
          <w:rFonts w:ascii="Times New Roman" w:hAnsi="Times New Roman" w:cs="Times New Roman"/>
          <w:sz w:val="24"/>
          <w:szCs w:val="24"/>
        </w:rPr>
        <w:t>П</w:t>
      </w:r>
      <w:r w:rsidRPr="004D5234">
        <w:rPr>
          <w:rFonts w:ascii="Times New Roman" w:hAnsi="Times New Roman" w:cs="Times New Roman"/>
          <w:sz w:val="24"/>
          <w:szCs w:val="24"/>
        </w:rPr>
        <w:t>риложение 1);</w:t>
      </w:r>
    </w:p>
    <w:p w:rsidR="008818D1" w:rsidRPr="008818D1" w:rsidRDefault="008818D1" w:rsidP="008818D1">
      <w:pPr>
        <w:autoSpaceDE w:val="0"/>
        <w:autoSpaceDN w:val="0"/>
        <w:adjustRightInd w:val="0"/>
        <w:spacing w:after="0" w:line="240" w:lineRule="auto"/>
        <w:ind w:firstLine="540"/>
        <w:jc w:val="both"/>
        <w:rPr>
          <w:rFonts w:ascii="Times New Roman" w:hAnsi="Times New Roman" w:cs="Times New Roman"/>
          <w:sz w:val="24"/>
          <w:szCs w:val="24"/>
        </w:rPr>
      </w:pPr>
      <w:r w:rsidRPr="008818D1">
        <w:rPr>
          <w:rFonts w:ascii="Times New Roman" w:hAnsi="Times New Roman" w:cs="Times New Roman"/>
          <w:sz w:val="24"/>
          <w:szCs w:val="24"/>
        </w:rPr>
        <w:t>2) правоустанавливающие документы на земельный участок;</w:t>
      </w:r>
    </w:p>
    <w:p w:rsidR="008818D1" w:rsidRPr="008818D1" w:rsidRDefault="008818D1" w:rsidP="008818D1">
      <w:pPr>
        <w:autoSpaceDE w:val="0"/>
        <w:autoSpaceDN w:val="0"/>
        <w:adjustRightInd w:val="0"/>
        <w:spacing w:after="0" w:line="240" w:lineRule="auto"/>
        <w:ind w:firstLine="540"/>
        <w:jc w:val="both"/>
        <w:rPr>
          <w:rFonts w:ascii="Times New Roman" w:hAnsi="Times New Roman" w:cs="Times New Roman"/>
          <w:sz w:val="24"/>
          <w:szCs w:val="24"/>
        </w:rPr>
      </w:pPr>
      <w:r w:rsidRPr="008818D1">
        <w:rPr>
          <w:rFonts w:ascii="Times New Roman" w:hAnsi="Times New Roman" w:cs="Times New Roman"/>
          <w:sz w:val="24"/>
          <w:szCs w:val="24"/>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0302E" w:rsidRPr="004E7065" w:rsidRDefault="008818D1" w:rsidP="008818D1">
      <w:pPr>
        <w:autoSpaceDE w:val="0"/>
        <w:autoSpaceDN w:val="0"/>
        <w:adjustRightInd w:val="0"/>
        <w:spacing w:after="0" w:line="240" w:lineRule="auto"/>
        <w:ind w:firstLine="540"/>
        <w:jc w:val="both"/>
        <w:rPr>
          <w:rFonts w:ascii="Times New Roman" w:hAnsi="Times New Roman" w:cs="Times New Roman"/>
          <w:sz w:val="24"/>
          <w:szCs w:val="24"/>
        </w:rPr>
      </w:pPr>
      <w:r w:rsidRPr="008818D1">
        <w:rPr>
          <w:rFonts w:ascii="Times New Roman" w:hAnsi="Times New Roman" w:cs="Times New Roman"/>
          <w:sz w:val="24"/>
          <w:szCs w:val="24"/>
        </w:rPr>
        <w:t>4) разрешение на строительство;</w:t>
      </w:r>
    </w:p>
    <w:p w:rsidR="0060302E" w:rsidRPr="004D5234"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9E142F">
        <w:rPr>
          <w:rFonts w:ascii="Times New Roman" w:hAnsi="Times New Roman" w:cs="Times New Roman"/>
          <w:sz w:val="24"/>
          <w:szCs w:val="24"/>
        </w:rPr>
        <w:t xml:space="preserve">5) </w:t>
      </w:r>
      <w:hyperlink r:id="rId27" w:history="1">
        <w:r w:rsidRPr="009E142F">
          <w:rPr>
            <w:rFonts w:ascii="Times New Roman" w:hAnsi="Times New Roman" w:cs="Times New Roman"/>
            <w:sz w:val="24"/>
            <w:szCs w:val="24"/>
          </w:rPr>
          <w:t>акт</w:t>
        </w:r>
      </w:hyperlink>
      <w:r w:rsidRPr="009E142F">
        <w:rPr>
          <w:rFonts w:ascii="Times New Roman" w:hAnsi="Times New Roman" w:cs="Times New Roman"/>
          <w:sz w:val="24"/>
          <w:szCs w:val="24"/>
        </w:rPr>
        <w:t xml:space="preserve"> приемки объекта капитального строительства (в случае осуществления строительства, реконструкции на основании договора) </w:t>
      </w:r>
      <w:r w:rsidRPr="004D5234">
        <w:rPr>
          <w:rFonts w:ascii="Times New Roman" w:hAnsi="Times New Roman" w:cs="Times New Roman"/>
          <w:sz w:val="24"/>
          <w:szCs w:val="24"/>
        </w:rPr>
        <w:t>(</w:t>
      </w:r>
      <w:r w:rsidR="00642F88" w:rsidRPr="004D5234">
        <w:rPr>
          <w:rFonts w:ascii="Times New Roman" w:hAnsi="Times New Roman" w:cs="Times New Roman"/>
          <w:sz w:val="24"/>
          <w:szCs w:val="24"/>
        </w:rPr>
        <w:t>П</w:t>
      </w:r>
      <w:r w:rsidRPr="004D5234">
        <w:rPr>
          <w:rFonts w:ascii="Times New Roman" w:hAnsi="Times New Roman" w:cs="Times New Roman"/>
          <w:sz w:val="24"/>
          <w:szCs w:val="24"/>
        </w:rPr>
        <w:t>риложение 4);</w:t>
      </w:r>
    </w:p>
    <w:p w:rsidR="0060302E" w:rsidRPr="004D5234"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w:t>
      </w:r>
      <w:r w:rsidRPr="004D5234">
        <w:rPr>
          <w:rFonts w:ascii="Times New Roman" w:hAnsi="Times New Roman" w:cs="Times New Roman"/>
          <w:sz w:val="24"/>
          <w:szCs w:val="24"/>
        </w:rPr>
        <w:t xml:space="preserve">строительство </w:t>
      </w:r>
      <w:hyperlink r:id="rId28" w:history="1">
        <w:r w:rsidRPr="004D5234">
          <w:rPr>
            <w:rFonts w:ascii="Times New Roman" w:hAnsi="Times New Roman" w:cs="Times New Roman"/>
            <w:sz w:val="24"/>
            <w:szCs w:val="24"/>
          </w:rPr>
          <w:t>(</w:t>
        </w:r>
        <w:r w:rsidR="00642F88" w:rsidRPr="004D5234">
          <w:rPr>
            <w:rFonts w:ascii="Times New Roman" w:hAnsi="Times New Roman" w:cs="Times New Roman"/>
            <w:sz w:val="24"/>
            <w:szCs w:val="24"/>
          </w:rPr>
          <w:t>П</w:t>
        </w:r>
        <w:r w:rsidRPr="004D5234">
          <w:rPr>
            <w:rFonts w:ascii="Times New Roman" w:hAnsi="Times New Roman" w:cs="Times New Roman"/>
            <w:sz w:val="24"/>
            <w:szCs w:val="24"/>
          </w:rPr>
          <w:t>риложение 2)</w:t>
        </w:r>
      </w:hyperlink>
      <w:r w:rsidRPr="004D5234">
        <w:rPr>
          <w:rFonts w:ascii="Times New Roman" w:hAnsi="Times New Roman" w:cs="Times New Roman"/>
          <w:sz w:val="24"/>
          <w:szCs w:val="24"/>
        </w:rPr>
        <w:t>;</w:t>
      </w:r>
    </w:p>
    <w:p w:rsidR="00BC14DC"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w:t>
      </w:r>
    </w:p>
    <w:p w:rsidR="00BC14DC" w:rsidRDefault="00BC14DC" w:rsidP="0060302E">
      <w:pPr>
        <w:autoSpaceDE w:val="0"/>
        <w:autoSpaceDN w:val="0"/>
        <w:adjustRightInd w:val="0"/>
        <w:spacing w:after="0" w:line="240" w:lineRule="auto"/>
        <w:ind w:firstLine="540"/>
        <w:jc w:val="both"/>
        <w:rPr>
          <w:rFonts w:ascii="Times New Roman" w:hAnsi="Times New Roman" w:cs="Times New Roman"/>
          <w:sz w:val="24"/>
          <w:szCs w:val="24"/>
        </w:rPr>
      </w:pPr>
    </w:p>
    <w:p w:rsidR="0060302E" w:rsidRPr="004D5234" w:rsidRDefault="0060302E" w:rsidP="00BC14DC">
      <w:pPr>
        <w:autoSpaceDE w:val="0"/>
        <w:autoSpaceDN w:val="0"/>
        <w:adjustRightInd w:val="0"/>
        <w:spacing w:after="0" w:line="240" w:lineRule="auto"/>
        <w:jc w:val="both"/>
        <w:rPr>
          <w:rFonts w:ascii="Times New Roman" w:hAnsi="Times New Roman" w:cs="Times New Roman"/>
          <w:sz w:val="24"/>
          <w:szCs w:val="24"/>
        </w:rPr>
      </w:pPr>
      <w:r w:rsidRPr="004E7065">
        <w:rPr>
          <w:rFonts w:ascii="Times New Roman" w:hAnsi="Times New Roman" w:cs="Times New Roman"/>
          <w:sz w:val="24"/>
          <w:szCs w:val="24"/>
        </w:rPr>
        <w:t xml:space="preserve">договора), за исключением случаев осуществления строительства, реконструкции объектов индивидуального жилищного </w:t>
      </w:r>
      <w:r w:rsidRPr="004D5234">
        <w:rPr>
          <w:rFonts w:ascii="Times New Roman" w:hAnsi="Times New Roman" w:cs="Times New Roman"/>
          <w:sz w:val="24"/>
          <w:szCs w:val="24"/>
        </w:rPr>
        <w:t xml:space="preserve">строительства </w:t>
      </w:r>
      <w:hyperlink r:id="rId29" w:history="1">
        <w:r w:rsidRPr="004D5234">
          <w:rPr>
            <w:rFonts w:ascii="Times New Roman" w:hAnsi="Times New Roman" w:cs="Times New Roman"/>
            <w:sz w:val="24"/>
            <w:szCs w:val="24"/>
          </w:rPr>
          <w:t>(</w:t>
        </w:r>
        <w:r w:rsidR="00085CBC" w:rsidRPr="004D5234">
          <w:rPr>
            <w:rFonts w:ascii="Times New Roman" w:hAnsi="Times New Roman" w:cs="Times New Roman"/>
            <w:sz w:val="24"/>
            <w:szCs w:val="24"/>
          </w:rPr>
          <w:t>П</w:t>
        </w:r>
        <w:r w:rsidRPr="004D5234">
          <w:rPr>
            <w:rFonts w:ascii="Times New Roman" w:hAnsi="Times New Roman" w:cs="Times New Roman"/>
            <w:sz w:val="24"/>
            <w:szCs w:val="24"/>
          </w:rPr>
          <w:t>риложение 3)</w:t>
        </w:r>
      </w:hyperlink>
      <w:r w:rsidRPr="004D5234">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C3CAE" w:rsidRPr="00EC3CAE" w:rsidRDefault="00EC3CAE" w:rsidP="00EC3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EC3CAE">
        <w:rPr>
          <w:rFonts w:ascii="Times New Roman" w:hAnsi="Times New Roman" w:cs="Times New Roman"/>
          <w:sz w:val="24"/>
          <w:szCs w:val="24"/>
        </w:rPr>
        <w:t>зак</w:t>
      </w:r>
      <w:r>
        <w:rPr>
          <w:rFonts w:ascii="Times New Roman" w:hAnsi="Times New Roman" w:cs="Times New Roman"/>
          <w:sz w:val="24"/>
          <w:szCs w:val="24"/>
        </w:rPr>
        <w:t>л</w:t>
      </w:r>
      <w:r w:rsidRPr="00EC3CAE">
        <w:rPr>
          <w:rFonts w:ascii="Times New Roman" w:hAnsi="Times New Roman" w:cs="Times New Roman"/>
          <w:sz w:val="24"/>
          <w:szCs w:val="24"/>
        </w:rPr>
        <w:t>ючение органа государственного строительного надзора (в случае если предусмотрено</w:t>
      </w:r>
      <w:r>
        <w:rPr>
          <w:rFonts w:ascii="Times New Roman" w:hAnsi="Times New Roman" w:cs="Times New Roman"/>
          <w:sz w:val="24"/>
          <w:szCs w:val="24"/>
        </w:rPr>
        <w:t xml:space="preserve"> </w:t>
      </w:r>
      <w:r w:rsidRPr="00EC3CAE">
        <w:rPr>
          <w:rFonts w:ascii="Times New Roman" w:hAnsi="Times New Roman" w:cs="Times New Roman"/>
          <w:sz w:val="24"/>
          <w:szCs w:val="24"/>
        </w:rPr>
        <w:t>осуществление государственного строительного надзора) о соответствии построенного,</w:t>
      </w:r>
      <w:r>
        <w:rPr>
          <w:rFonts w:ascii="Times New Roman" w:hAnsi="Times New Roman" w:cs="Times New Roman"/>
          <w:sz w:val="24"/>
          <w:szCs w:val="24"/>
        </w:rPr>
        <w:t xml:space="preserve"> </w:t>
      </w:r>
      <w:r w:rsidRPr="00EC3CAE">
        <w:rPr>
          <w:rFonts w:ascii="Times New Roman" w:hAnsi="Times New Roman" w:cs="Times New Roman"/>
          <w:sz w:val="24"/>
          <w:szCs w:val="24"/>
        </w:rPr>
        <w:t>реконструированного объекта капитального строительства требованиям технических регламентов и</w:t>
      </w:r>
      <w:r>
        <w:rPr>
          <w:rFonts w:ascii="Times New Roman" w:hAnsi="Times New Roman" w:cs="Times New Roman"/>
          <w:sz w:val="24"/>
          <w:szCs w:val="24"/>
        </w:rPr>
        <w:t xml:space="preserve"> </w:t>
      </w:r>
      <w:r w:rsidRPr="00EC3CAE">
        <w:rPr>
          <w:rFonts w:ascii="Times New Roman" w:hAnsi="Times New Roman" w:cs="Times New Roman"/>
          <w:sz w:val="24"/>
          <w:szCs w:val="24"/>
        </w:rPr>
        <w:t>проектной документации, в том числе требованиям энергетической эффективности и требованиям</w:t>
      </w:r>
      <w:r>
        <w:rPr>
          <w:rFonts w:ascii="Times New Roman" w:hAnsi="Times New Roman" w:cs="Times New Roman"/>
          <w:sz w:val="24"/>
          <w:szCs w:val="24"/>
        </w:rPr>
        <w:t xml:space="preserve"> </w:t>
      </w:r>
      <w:r w:rsidRPr="00EC3CAE">
        <w:rPr>
          <w:rFonts w:ascii="Times New Roman" w:hAnsi="Times New Roman" w:cs="Times New Roman"/>
          <w:sz w:val="24"/>
          <w:szCs w:val="24"/>
        </w:rPr>
        <w:t>оснащенности объекта капитального строительства приборами учета используемых энергетических</w:t>
      </w:r>
      <w:r>
        <w:rPr>
          <w:rFonts w:ascii="Times New Roman" w:hAnsi="Times New Roman" w:cs="Times New Roman"/>
          <w:sz w:val="24"/>
          <w:szCs w:val="24"/>
        </w:rPr>
        <w:t xml:space="preserve"> </w:t>
      </w:r>
      <w:r w:rsidRPr="00EC3CAE">
        <w:rPr>
          <w:rFonts w:ascii="Times New Roman" w:hAnsi="Times New Roman" w:cs="Times New Roman"/>
          <w:sz w:val="24"/>
          <w:szCs w:val="24"/>
        </w:rPr>
        <w:t>ресурсов, заключение федерального государственного экологического надзора в случаях,</w:t>
      </w:r>
      <w:r>
        <w:rPr>
          <w:rFonts w:ascii="Times New Roman" w:hAnsi="Times New Roman" w:cs="Times New Roman"/>
          <w:sz w:val="24"/>
          <w:szCs w:val="24"/>
        </w:rPr>
        <w:t xml:space="preserve"> </w:t>
      </w:r>
      <w:r w:rsidRPr="00EC3CAE">
        <w:rPr>
          <w:rFonts w:ascii="Times New Roman" w:hAnsi="Times New Roman" w:cs="Times New Roman"/>
          <w:sz w:val="24"/>
          <w:szCs w:val="24"/>
        </w:rPr>
        <w:t>предусмотренных частью 7 статьи 54 Градостроительного кодекса Российской Федерации;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1</w:t>
      </w:r>
      <w:r w:rsidR="00EC3CAE">
        <w:rPr>
          <w:rFonts w:ascii="Times New Roman" w:hAnsi="Times New Roman" w:cs="Times New Roman"/>
          <w:sz w:val="24"/>
          <w:szCs w:val="24"/>
        </w:rPr>
        <w:t>1</w:t>
      </w:r>
      <w:r w:rsidRPr="004E7065">
        <w:rPr>
          <w:rFonts w:ascii="Times New Roman" w:hAnsi="Times New Roman" w:cs="Times New Roman"/>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F77C7" w:rsidRPr="007F77C7" w:rsidRDefault="0060302E" w:rsidP="007F77C7">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1</w:t>
      </w:r>
      <w:r w:rsidR="00EC3CAE">
        <w:rPr>
          <w:rFonts w:ascii="Times New Roman" w:hAnsi="Times New Roman" w:cs="Times New Roman"/>
          <w:sz w:val="24"/>
          <w:szCs w:val="24"/>
        </w:rPr>
        <w:t>2</w:t>
      </w:r>
      <w:r w:rsidRPr="004E7065">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30" w:history="1">
        <w:r w:rsidRPr="004E7065">
          <w:rPr>
            <w:rFonts w:ascii="Times New Roman" w:hAnsi="Times New Roman" w:cs="Times New Roman"/>
            <w:color w:val="0000FF"/>
            <w:sz w:val="24"/>
            <w:szCs w:val="24"/>
          </w:rPr>
          <w:t>законом</w:t>
        </w:r>
      </w:hyperlink>
      <w:r w:rsidRPr="004E7065">
        <w:rPr>
          <w:rFonts w:ascii="Times New Roman" w:hAnsi="Times New Roman" w:cs="Times New Roman"/>
          <w:sz w:val="24"/>
          <w:szCs w:val="24"/>
        </w:rPr>
        <w:t xml:space="preserve"> от 24 июля 2007 г</w:t>
      </w:r>
      <w:r w:rsidR="00EA1B85">
        <w:rPr>
          <w:rFonts w:ascii="Times New Roman" w:hAnsi="Times New Roman" w:cs="Times New Roman"/>
          <w:sz w:val="24"/>
          <w:szCs w:val="24"/>
        </w:rPr>
        <w:t>.</w:t>
      </w:r>
      <w:r w:rsidRPr="004E7065">
        <w:rPr>
          <w:rFonts w:ascii="Times New Roman" w:hAnsi="Times New Roman" w:cs="Times New Roman"/>
          <w:sz w:val="24"/>
          <w:szCs w:val="24"/>
        </w:rPr>
        <w:t xml:space="preserve"> </w:t>
      </w:r>
      <w:r w:rsidR="0013038B">
        <w:rPr>
          <w:rFonts w:ascii="Times New Roman" w:hAnsi="Times New Roman" w:cs="Times New Roman"/>
          <w:sz w:val="24"/>
          <w:szCs w:val="24"/>
        </w:rPr>
        <w:t>№</w:t>
      </w:r>
      <w:r w:rsidRPr="004E7065">
        <w:rPr>
          <w:rFonts w:ascii="Times New Roman" w:hAnsi="Times New Roman" w:cs="Times New Roman"/>
          <w:sz w:val="24"/>
          <w:szCs w:val="24"/>
        </w:rPr>
        <w:t xml:space="preserve"> 221-ФЗ </w:t>
      </w:r>
      <w:r w:rsidR="0013038B">
        <w:rPr>
          <w:rFonts w:ascii="Times New Roman" w:hAnsi="Times New Roman" w:cs="Times New Roman"/>
          <w:sz w:val="24"/>
          <w:szCs w:val="24"/>
        </w:rPr>
        <w:t>«</w:t>
      </w:r>
      <w:r w:rsidRPr="004E7065">
        <w:rPr>
          <w:rFonts w:ascii="Times New Roman" w:hAnsi="Times New Roman" w:cs="Times New Roman"/>
          <w:sz w:val="24"/>
          <w:szCs w:val="24"/>
        </w:rPr>
        <w:t>О государственном кадастре недвижимости</w:t>
      </w:r>
      <w:r w:rsidR="0013038B">
        <w:rPr>
          <w:rFonts w:ascii="Times New Roman" w:hAnsi="Times New Roman" w:cs="Times New Roman"/>
          <w:sz w:val="24"/>
          <w:szCs w:val="24"/>
        </w:rPr>
        <w:t>»</w:t>
      </w:r>
      <w:r w:rsidR="00EA1B85">
        <w:rPr>
          <w:rFonts w:ascii="Times New Roman" w:hAnsi="Times New Roman" w:cs="Times New Roman"/>
          <w:sz w:val="24"/>
          <w:szCs w:val="24"/>
        </w:rPr>
        <w:t>.</w:t>
      </w:r>
    </w:p>
    <w:p w:rsidR="005B028B" w:rsidRDefault="005B028B" w:rsidP="005B028B">
      <w:pPr>
        <w:pStyle w:val="ConsPlusNormal"/>
        <w:ind w:firstLine="540"/>
        <w:jc w:val="both"/>
      </w:pPr>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F77C7" w:rsidRDefault="007F77C7" w:rsidP="007F77C7">
      <w:pPr>
        <w:pStyle w:val="ConsPlusNormal"/>
        <w:ind w:firstLine="540"/>
        <w:jc w:val="both"/>
      </w:pPr>
      <w:r>
        <w:t xml:space="preserve">Указанные в подпунктах 7 и 10 настоящего подпункта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1" w:history="1">
        <w:r>
          <w:rPr>
            <w:color w:val="0000FF"/>
          </w:rPr>
          <w:t>законодательством</w:t>
        </w:r>
      </w:hyperlink>
      <w:r>
        <w:t xml:space="preserve"> об энергосбережении и о повышении энергетической эффективности.</w:t>
      </w:r>
    </w:p>
    <w:p w:rsidR="005B028B" w:rsidRDefault="005B028B" w:rsidP="00E81D4C">
      <w:pPr>
        <w:pStyle w:val="ConsPlusNormal"/>
        <w:ind w:firstLine="540"/>
        <w:jc w:val="both"/>
      </w:pPr>
      <w:proofErr w:type="gramStart"/>
      <w:r>
        <w:t xml:space="preserve">Документы (их копии или сведения, содержащиеся в них), указанные в </w:t>
      </w:r>
      <w:r w:rsidR="00E81D4C">
        <w:t>подпунктах 2, 3, 4 и 10 настоящего подпункта А</w:t>
      </w:r>
      <w:r>
        <w:t xml:space="preserve">дминистративного регламента, запрашиваются </w:t>
      </w:r>
      <w:r w:rsidR="00E81D4C">
        <w:t xml:space="preserve">Администрацией </w:t>
      </w:r>
      <w:r>
        <w:t xml:space="preserve">в </w:t>
      </w:r>
      <w:r>
        <w:lastRenderedPageBreak/>
        <w:t xml:space="preserve">государственных органах, органах местного самоуправления Волгограда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roofErr w:type="gramEnd"/>
    </w:p>
    <w:p w:rsidR="005B028B" w:rsidRDefault="005B028B" w:rsidP="005B028B">
      <w:pPr>
        <w:pStyle w:val="ConsPlusNormal"/>
        <w:ind w:firstLine="540"/>
        <w:jc w:val="both"/>
      </w:pPr>
      <w:r>
        <w:t xml:space="preserve">Документы, указанные в </w:t>
      </w:r>
      <w:r w:rsidR="007F77C7">
        <w:t>подпунктах 2, 5, 6, 7, 8, 9</w:t>
      </w:r>
      <w:r w:rsidR="00516AAD">
        <w:t xml:space="preserve"> и 12</w:t>
      </w:r>
      <w:r w:rsidR="002F252A">
        <w:t xml:space="preserve"> </w:t>
      </w:r>
      <w:r>
        <w:t xml:space="preserve">настоящего </w:t>
      </w:r>
      <w:r w:rsidR="002F252A">
        <w:t>подпункта А</w:t>
      </w:r>
      <w:r>
        <w:t xml:space="preserve">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2F252A">
        <w:t xml:space="preserve">Администрацией </w:t>
      </w:r>
      <w:r>
        <w:t>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5B028B" w:rsidRDefault="005B028B" w:rsidP="005B028B">
      <w:pPr>
        <w:pStyle w:val="ConsPlusNormal"/>
        <w:ind w:firstLine="540"/>
        <w:jc w:val="both"/>
      </w:pPr>
      <w:r>
        <w:t>Документы, прилагаемые к заявлению, возврату не подлежат.</w:t>
      </w:r>
    </w:p>
    <w:p w:rsidR="005B028B" w:rsidRDefault="005B028B" w:rsidP="002F252A">
      <w:pPr>
        <w:pStyle w:val="ConsPlusNormal"/>
        <w:tabs>
          <w:tab w:val="left" w:pos="7136"/>
        </w:tabs>
        <w:ind w:firstLine="540"/>
        <w:jc w:val="both"/>
      </w:pPr>
      <w:r>
        <w:t>Заявитель представляет оригиналы документов и их копии.</w:t>
      </w:r>
      <w:r w:rsidR="002F252A">
        <w:tab/>
      </w:r>
    </w:p>
    <w:p w:rsidR="005B028B" w:rsidRDefault="005B028B" w:rsidP="005B028B">
      <w:pPr>
        <w:pStyle w:val="ConsPlusNormal"/>
        <w:ind w:firstLine="540"/>
        <w:jc w:val="both"/>
      </w:pPr>
      <w:r>
        <w:t>Копии документов, представляемых заявителем - юридическим лицом, должны быть заверены надписью "Копия верна", печатью и подписью руководителя (уполномоченного представителя).</w:t>
      </w:r>
    </w:p>
    <w:p w:rsidR="005B028B" w:rsidRDefault="005B028B" w:rsidP="005B028B">
      <w:pPr>
        <w:pStyle w:val="ConsPlusNormal"/>
        <w:ind w:firstLine="540"/>
        <w:jc w:val="both"/>
      </w:pPr>
      <w:r>
        <w:t>Копии документов, представляемых заявителем - физическим лицом, должны быть заверены надписью "Копия верна" и подписью физического лица (уполномоченного представителя).</w:t>
      </w:r>
    </w:p>
    <w:p w:rsidR="005B028B" w:rsidRDefault="005B028B" w:rsidP="005B028B">
      <w:pPr>
        <w:pStyle w:val="ConsPlusNormal"/>
        <w:ind w:firstLine="540"/>
        <w:jc w:val="both"/>
      </w:pPr>
      <w:r>
        <w:t>Заявитель вправе представить копии документов, удостоверенные нотариально. В этом случае представление оригиналов не требуется.</w:t>
      </w:r>
    </w:p>
    <w:p w:rsidR="005B028B" w:rsidRDefault="005B028B" w:rsidP="005B028B">
      <w:pPr>
        <w:pStyle w:val="ConsPlusNormal"/>
        <w:ind w:firstLine="540"/>
        <w:jc w:val="both"/>
      </w:pPr>
      <w:r>
        <w:t xml:space="preserve">Ответственность за достоверность сведений, предоставляемых для получения разрешения на ввод объекта в эксплуатацию, несет заявитель в соответствии со </w:t>
      </w:r>
      <w:hyperlink r:id="rId32" w:history="1">
        <w:r>
          <w:rPr>
            <w:color w:val="0000FF"/>
          </w:rPr>
          <w:t>статьей 58</w:t>
        </w:r>
      </w:hyperlink>
      <w:r>
        <w:t xml:space="preserve"> Градостроительного кодекса Российской Федерации.</w:t>
      </w:r>
    </w:p>
    <w:p w:rsidR="005B028B" w:rsidRDefault="005B028B" w:rsidP="005B028B">
      <w:pPr>
        <w:pStyle w:val="ConsPlusNormal"/>
        <w:ind w:firstLine="540"/>
        <w:jc w:val="both"/>
      </w:pPr>
      <w:r>
        <w:t>Документы могут быть направлены в электронной форме.</w:t>
      </w:r>
    </w:p>
    <w:p w:rsidR="0060302E" w:rsidRPr="004E7065" w:rsidRDefault="007F77C7" w:rsidP="007F77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2.6.2</w:t>
      </w:r>
      <w:r w:rsidR="0060302E" w:rsidRPr="004E7065">
        <w:rPr>
          <w:rFonts w:ascii="Times New Roman" w:hAnsi="Times New Roman" w:cs="Times New Roman"/>
          <w:sz w:val="24"/>
          <w:szCs w:val="24"/>
        </w:rPr>
        <w:t xml:space="preserve">. В соответствии с </w:t>
      </w:r>
      <w:hyperlink r:id="rId33" w:history="1">
        <w:r w:rsidR="0060302E" w:rsidRPr="004E7065">
          <w:rPr>
            <w:rFonts w:ascii="Times New Roman" w:hAnsi="Times New Roman" w:cs="Times New Roman"/>
            <w:color w:val="0000FF"/>
            <w:sz w:val="24"/>
            <w:szCs w:val="24"/>
          </w:rPr>
          <w:t>пунктами 1</w:t>
        </w:r>
      </w:hyperlink>
      <w:r w:rsidR="0060302E" w:rsidRPr="004E7065">
        <w:rPr>
          <w:rFonts w:ascii="Times New Roman" w:hAnsi="Times New Roman" w:cs="Times New Roman"/>
          <w:sz w:val="24"/>
          <w:szCs w:val="24"/>
        </w:rPr>
        <w:t xml:space="preserve"> и </w:t>
      </w:r>
      <w:hyperlink r:id="rId34" w:history="1">
        <w:r w:rsidR="0060302E" w:rsidRPr="004E7065">
          <w:rPr>
            <w:rFonts w:ascii="Times New Roman" w:hAnsi="Times New Roman" w:cs="Times New Roman"/>
            <w:color w:val="0000FF"/>
            <w:sz w:val="24"/>
            <w:szCs w:val="24"/>
          </w:rPr>
          <w:t>2 статьи 7</w:t>
        </w:r>
      </w:hyperlink>
      <w:r w:rsidR="0060302E" w:rsidRPr="004E7065">
        <w:rPr>
          <w:rFonts w:ascii="Times New Roman" w:hAnsi="Times New Roman" w:cs="Times New Roman"/>
          <w:sz w:val="24"/>
          <w:szCs w:val="24"/>
        </w:rPr>
        <w:t xml:space="preserve"> Федерального закона от 27.07.2010 </w:t>
      </w:r>
      <w:r w:rsidR="0013038B">
        <w:rPr>
          <w:rFonts w:ascii="Times New Roman" w:hAnsi="Times New Roman" w:cs="Times New Roman"/>
          <w:sz w:val="24"/>
          <w:szCs w:val="24"/>
        </w:rPr>
        <w:t>№</w:t>
      </w:r>
      <w:r w:rsidR="0060302E" w:rsidRPr="004E7065">
        <w:rPr>
          <w:rFonts w:ascii="Times New Roman" w:hAnsi="Times New Roman" w:cs="Times New Roman"/>
          <w:sz w:val="24"/>
          <w:szCs w:val="24"/>
        </w:rPr>
        <w:t xml:space="preserve"> 210-ФЗ </w:t>
      </w:r>
      <w:r w:rsidR="0013038B">
        <w:rPr>
          <w:rFonts w:ascii="Times New Roman" w:hAnsi="Times New Roman" w:cs="Times New Roman"/>
          <w:sz w:val="24"/>
          <w:szCs w:val="24"/>
        </w:rPr>
        <w:t>«</w:t>
      </w:r>
      <w:r w:rsidR="0060302E" w:rsidRPr="004E7065">
        <w:rPr>
          <w:rFonts w:ascii="Times New Roman" w:hAnsi="Times New Roman" w:cs="Times New Roman"/>
          <w:sz w:val="24"/>
          <w:szCs w:val="24"/>
        </w:rPr>
        <w:t>Об организации предоставления государственных и муниципальных услуг</w:t>
      </w:r>
      <w:r w:rsidR="0013038B">
        <w:rPr>
          <w:rFonts w:ascii="Times New Roman" w:hAnsi="Times New Roman" w:cs="Times New Roman"/>
          <w:sz w:val="24"/>
          <w:szCs w:val="24"/>
        </w:rPr>
        <w:t>»</w:t>
      </w:r>
      <w:r w:rsidR="0060302E" w:rsidRPr="004E7065">
        <w:rPr>
          <w:rFonts w:ascii="Times New Roman" w:hAnsi="Times New Roman" w:cs="Times New Roman"/>
          <w:sz w:val="24"/>
          <w:szCs w:val="24"/>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B2BEC" w:rsidRDefault="009B2BEC" w:rsidP="009B2BEC">
      <w:pPr>
        <w:pStyle w:val="ConsPlusNormal"/>
        <w:ind w:firstLine="540"/>
        <w:jc w:val="both"/>
      </w:pPr>
      <w:r>
        <w:t>Основаниями для отказа в приеме документов,</w:t>
      </w:r>
      <w:r w:rsidRPr="009B2BEC">
        <w:t xml:space="preserve"> </w:t>
      </w:r>
      <w:r w:rsidRPr="004E7065">
        <w:t>необходимых для предоставления муниципальной услуги</w:t>
      </w:r>
      <w:r>
        <w:t>, являются:</w:t>
      </w:r>
    </w:p>
    <w:p w:rsidR="009B2BEC" w:rsidRDefault="009B2BEC" w:rsidP="009B2BEC">
      <w:pPr>
        <w:pStyle w:val="ConsPlusNormal"/>
        <w:ind w:firstLine="540"/>
        <w:jc w:val="both"/>
      </w:pPr>
      <w:r>
        <w:t>- обращение неправомочного лица;</w:t>
      </w:r>
    </w:p>
    <w:p w:rsidR="009B2BEC" w:rsidRDefault="009B2BEC" w:rsidP="009B2BEC">
      <w:pPr>
        <w:pStyle w:val="ConsPlusNormal"/>
        <w:ind w:firstLine="540"/>
        <w:jc w:val="both"/>
      </w:pPr>
      <w:r>
        <w:t>- представление неполного пакета документов, необходимого для предоставления муниципальной услуги;</w:t>
      </w:r>
    </w:p>
    <w:p w:rsidR="009B2BEC" w:rsidRDefault="009B2BEC" w:rsidP="009B2BEC">
      <w:pPr>
        <w:pStyle w:val="ConsPlusNormal"/>
        <w:ind w:firstLine="540"/>
        <w:jc w:val="both"/>
      </w:pPr>
      <w:r>
        <w:t>- заявление подано не по установленной форме;</w:t>
      </w:r>
    </w:p>
    <w:p w:rsidR="009B2BEC" w:rsidRDefault="009B2BEC" w:rsidP="009B2BEC">
      <w:pPr>
        <w:pStyle w:val="ConsPlusNormal"/>
        <w:ind w:firstLine="540"/>
        <w:jc w:val="both"/>
      </w:pPr>
      <w:r>
        <w:lastRenderedPageBreak/>
        <w:t>- наличие в заявлении или в других представленных документах неоговоренных исправлений, серьезных повреждений, не позволяющих однозначно истолковать их содержание.</w:t>
      </w:r>
    </w:p>
    <w:p w:rsidR="0060302E" w:rsidRPr="004E7065" w:rsidRDefault="009B2BEC" w:rsidP="009B2B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302E" w:rsidRPr="004E7065">
        <w:rPr>
          <w:rFonts w:ascii="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2.8.1. В предоставлении муниципальной услуги должно быть отказано в следующих случаях:</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1) непредставление заявителем документов, обязанность по представлению которых в соответствии с </w:t>
      </w:r>
      <w:hyperlink r:id="rId35" w:history="1">
        <w:r w:rsidR="009B2BEC">
          <w:rPr>
            <w:rFonts w:ascii="Times New Roman" w:hAnsi="Times New Roman" w:cs="Times New Roman"/>
            <w:color w:val="0000FF"/>
            <w:sz w:val="24"/>
            <w:szCs w:val="24"/>
          </w:rPr>
          <w:t>пунктом</w:t>
        </w:r>
        <w:r w:rsidRPr="004E7065">
          <w:rPr>
            <w:rFonts w:ascii="Times New Roman" w:hAnsi="Times New Roman" w:cs="Times New Roman"/>
            <w:color w:val="0000FF"/>
            <w:sz w:val="24"/>
            <w:szCs w:val="24"/>
          </w:rPr>
          <w:t xml:space="preserve"> 2.6</w:t>
        </w:r>
      </w:hyperlink>
      <w:r w:rsidRPr="004E7065">
        <w:rPr>
          <w:rFonts w:ascii="Times New Roman" w:hAnsi="Times New Roman" w:cs="Times New Roman"/>
          <w:sz w:val="24"/>
          <w:szCs w:val="24"/>
        </w:rPr>
        <w:t xml:space="preserve"> Административного регламента возложена на заявителя, в том числе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5) невыполнение застройщиком требований, предусмотренных </w:t>
      </w:r>
      <w:hyperlink r:id="rId36" w:history="1">
        <w:r w:rsidRPr="004E7065">
          <w:rPr>
            <w:rFonts w:ascii="Times New Roman" w:hAnsi="Times New Roman" w:cs="Times New Roman"/>
            <w:color w:val="0000FF"/>
            <w:sz w:val="24"/>
            <w:szCs w:val="24"/>
          </w:rPr>
          <w:t>частью 18 статьи 51</w:t>
        </w:r>
      </w:hyperlink>
      <w:r w:rsidRPr="004E7065">
        <w:rPr>
          <w:rFonts w:ascii="Times New Roman" w:hAnsi="Times New Roman" w:cs="Times New Roman"/>
          <w:sz w:val="24"/>
          <w:szCs w:val="24"/>
        </w:rPr>
        <w:t xml:space="preserve"> Градостроительного кодекса Российской Федерации, по передаче безвозмездно в орган местного самоуправления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7" w:history="1">
        <w:r w:rsidRPr="004E7065">
          <w:rPr>
            <w:rFonts w:ascii="Times New Roman" w:hAnsi="Times New Roman" w:cs="Times New Roman"/>
            <w:color w:val="0000FF"/>
            <w:sz w:val="24"/>
            <w:szCs w:val="24"/>
          </w:rPr>
          <w:t>пунктами 2</w:t>
        </w:r>
      </w:hyperlink>
      <w:r w:rsidRPr="004E7065">
        <w:rPr>
          <w:rFonts w:ascii="Times New Roman" w:hAnsi="Times New Roman" w:cs="Times New Roman"/>
          <w:sz w:val="24"/>
          <w:szCs w:val="24"/>
        </w:rPr>
        <w:t xml:space="preserve">, </w:t>
      </w:r>
      <w:hyperlink r:id="rId38" w:history="1">
        <w:r w:rsidRPr="004E7065">
          <w:rPr>
            <w:rFonts w:ascii="Times New Roman" w:hAnsi="Times New Roman" w:cs="Times New Roman"/>
            <w:color w:val="0000FF"/>
            <w:sz w:val="24"/>
            <w:szCs w:val="24"/>
          </w:rPr>
          <w:t>8</w:t>
        </w:r>
      </w:hyperlink>
      <w:r w:rsidRPr="004E7065">
        <w:rPr>
          <w:rFonts w:ascii="Times New Roman" w:hAnsi="Times New Roman" w:cs="Times New Roman"/>
          <w:sz w:val="24"/>
          <w:szCs w:val="24"/>
        </w:rPr>
        <w:t xml:space="preserve"> - </w:t>
      </w:r>
      <w:hyperlink r:id="rId39" w:history="1">
        <w:r w:rsidRPr="004E7065">
          <w:rPr>
            <w:rFonts w:ascii="Times New Roman" w:hAnsi="Times New Roman" w:cs="Times New Roman"/>
            <w:color w:val="0000FF"/>
            <w:sz w:val="24"/>
            <w:szCs w:val="24"/>
          </w:rPr>
          <w:t>10</w:t>
        </w:r>
      </w:hyperlink>
      <w:r w:rsidRPr="004E7065">
        <w:rPr>
          <w:rFonts w:ascii="Times New Roman" w:hAnsi="Times New Roman" w:cs="Times New Roman"/>
          <w:sz w:val="24"/>
          <w:szCs w:val="24"/>
        </w:rPr>
        <w:t xml:space="preserve"> и </w:t>
      </w:r>
      <w:hyperlink r:id="rId40" w:history="1">
        <w:r w:rsidRPr="004E7065">
          <w:rPr>
            <w:rFonts w:ascii="Times New Roman" w:hAnsi="Times New Roman" w:cs="Times New Roman"/>
            <w:color w:val="0000FF"/>
            <w:sz w:val="24"/>
            <w:szCs w:val="24"/>
          </w:rPr>
          <w:t>11.1 части 12 статьи 48</w:t>
        </w:r>
      </w:hyperlink>
      <w:r w:rsidRPr="004E7065">
        <w:rPr>
          <w:rFonts w:ascii="Times New Roman" w:hAnsi="Times New Roman" w:cs="Times New Roman"/>
          <w:sz w:val="24"/>
          <w:szCs w:val="24"/>
        </w:rPr>
        <w:t xml:space="preserve"> Градостроительного кодекса Российской Федерации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одного экземпляра копии схемы планировочной организации земельного участка с обозначением места размещения объекта индивиду</w:t>
      </w:r>
      <w:r w:rsidR="00AE035D">
        <w:rPr>
          <w:rFonts w:ascii="Times New Roman" w:hAnsi="Times New Roman" w:cs="Times New Roman"/>
          <w:sz w:val="24"/>
          <w:szCs w:val="24"/>
        </w:rPr>
        <w:t>ального жилищного строительства;</w:t>
      </w:r>
    </w:p>
    <w:p w:rsidR="00BC14DC" w:rsidRDefault="00AE035D" w:rsidP="0060302E">
      <w:pPr>
        <w:autoSpaceDE w:val="0"/>
        <w:autoSpaceDN w:val="0"/>
        <w:adjustRightInd w:val="0"/>
        <w:spacing w:after="0" w:line="240" w:lineRule="auto"/>
        <w:ind w:firstLine="540"/>
        <w:jc w:val="both"/>
        <w:rPr>
          <w:rFonts w:ascii="Times New Roman" w:hAnsi="Times New Roman" w:cs="Times New Roman"/>
          <w:sz w:val="24"/>
          <w:szCs w:val="24"/>
        </w:rPr>
      </w:pPr>
      <w:r w:rsidRPr="000C0F40">
        <w:rPr>
          <w:rFonts w:ascii="Times New Roman" w:hAnsi="Times New Roman" w:cs="Times New Roman"/>
          <w:sz w:val="24"/>
          <w:szCs w:val="24"/>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w:t>
      </w:r>
    </w:p>
    <w:p w:rsidR="00AE035D" w:rsidRPr="000C0F40" w:rsidRDefault="00AE035D" w:rsidP="00BC14DC">
      <w:pPr>
        <w:autoSpaceDE w:val="0"/>
        <w:autoSpaceDN w:val="0"/>
        <w:adjustRightInd w:val="0"/>
        <w:spacing w:after="0" w:line="240" w:lineRule="auto"/>
        <w:jc w:val="both"/>
        <w:rPr>
          <w:rFonts w:ascii="Times New Roman" w:hAnsi="Times New Roman" w:cs="Times New Roman"/>
          <w:sz w:val="24"/>
          <w:szCs w:val="24"/>
        </w:rPr>
      </w:pPr>
      <w:r w:rsidRPr="000C0F40">
        <w:rPr>
          <w:rFonts w:ascii="Times New Roman" w:hAnsi="Times New Roman" w:cs="Times New Roman"/>
          <w:sz w:val="24"/>
          <w:szCs w:val="24"/>
        </w:rPr>
        <w:t xml:space="preserve">иным законодательством Российской </w:t>
      </w:r>
      <w:proofErr w:type="gramStart"/>
      <w:r w:rsidR="00E7353B" w:rsidRPr="000C0F40">
        <w:rPr>
          <w:rFonts w:ascii="Times New Roman" w:hAnsi="Times New Roman" w:cs="Times New Roman"/>
          <w:sz w:val="24"/>
          <w:szCs w:val="24"/>
        </w:rPr>
        <w:t>Федерации</w:t>
      </w:r>
      <w:proofErr w:type="gramEnd"/>
      <w:r w:rsidRPr="000C0F40">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E248EF" w:rsidRPr="000C0F40">
        <w:rPr>
          <w:rFonts w:ascii="Times New Roman" w:hAnsi="Times New Roman" w:cs="Times New Roman"/>
          <w:sz w:val="24"/>
          <w:szCs w:val="24"/>
        </w:rPr>
        <w:t xml:space="preserve"> </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2.8.2. Основания для приостановления предоставления муниципальной услуги отсутствуют.</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2.9. Перечень услуг, необходимых и обязательных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rsidR="0060302E" w:rsidRPr="004E7065" w:rsidRDefault="00843BEF" w:rsidP="006030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0302E" w:rsidRPr="004E7065">
        <w:rPr>
          <w:rFonts w:ascii="Times New Roman" w:hAnsi="Times New Roman" w:cs="Times New Roman"/>
          <w:sz w:val="24"/>
          <w:szCs w:val="24"/>
        </w:rPr>
        <w:t>)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60302E" w:rsidRPr="004E7065" w:rsidRDefault="00843BEF" w:rsidP="006030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0302E" w:rsidRPr="004E7065">
        <w:rPr>
          <w:rFonts w:ascii="Times New Roman" w:hAnsi="Times New Roman" w:cs="Times New Roman"/>
          <w:sz w:val="24"/>
          <w:szCs w:val="24"/>
        </w:rPr>
        <w:t>) подготовка и 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0302E" w:rsidRPr="004E7065" w:rsidRDefault="00843BEF" w:rsidP="006030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60302E" w:rsidRPr="004E7065">
        <w:rPr>
          <w:rFonts w:ascii="Times New Roman" w:hAnsi="Times New Roman" w:cs="Times New Roman"/>
          <w:sz w:val="24"/>
          <w:szCs w:val="24"/>
        </w:rPr>
        <w:t>)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60302E" w:rsidRPr="004E7065" w:rsidRDefault="00843BEF" w:rsidP="006030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60302E" w:rsidRPr="004E7065">
        <w:rPr>
          <w:rFonts w:ascii="Times New Roman" w:hAnsi="Times New Roman" w:cs="Times New Roman"/>
          <w:sz w:val="24"/>
          <w:szCs w:val="24"/>
        </w:rPr>
        <w:t>) выдача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0302E" w:rsidRPr="004E7065" w:rsidRDefault="00843BEF" w:rsidP="006030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0302E" w:rsidRPr="004E7065">
        <w:rPr>
          <w:rFonts w:ascii="Times New Roman" w:hAnsi="Times New Roman" w:cs="Times New Roman"/>
          <w:sz w:val="24"/>
          <w:szCs w:val="24"/>
        </w:rPr>
        <w:t>)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EA1B8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Муниципальная услуга предоставляется бесплатно.</w:t>
      </w:r>
    </w:p>
    <w:p w:rsidR="009B2BEC" w:rsidRPr="009B2BEC" w:rsidRDefault="00795B7A" w:rsidP="009B2BEC">
      <w:pPr>
        <w:pStyle w:val="ConsPlusNormal"/>
        <w:ind w:firstLine="540"/>
        <w:jc w:val="both"/>
      </w:pPr>
      <w:r w:rsidRPr="009B2BEC">
        <w:t xml:space="preserve">2.10.1. </w:t>
      </w:r>
      <w:r w:rsidR="009B2BEC" w:rsidRPr="009B2BEC">
        <w:t>Порядок, размер и основания взимания платы за предоставление услуг, необходимых и обязательных для предоставления муниципальной услуги.</w:t>
      </w:r>
    </w:p>
    <w:p w:rsidR="00BC14DC" w:rsidRDefault="009B2BEC" w:rsidP="009B2BEC">
      <w:pPr>
        <w:autoSpaceDE w:val="0"/>
        <w:autoSpaceDN w:val="0"/>
        <w:adjustRightInd w:val="0"/>
        <w:spacing w:after="0" w:line="240" w:lineRule="auto"/>
        <w:ind w:firstLine="540"/>
        <w:jc w:val="both"/>
        <w:rPr>
          <w:rFonts w:ascii="Times New Roman" w:hAnsi="Times New Roman" w:cs="Times New Roman"/>
          <w:sz w:val="24"/>
          <w:szCs w:val="24"/>
        </w:rPr>
      </w:pPr>
      <w:r w:rsidRPr="009B2BEC">
        <w:rPr>
          <w:rFonts w:ascii="Times New Roman" w:hAnsi="Times New Roman" w:cs="Times New Roman"/>
          <w:sz w:val="24"/>
          <w:szCs w:val="24"/>
        </w:rPr>
        <w:t xml:space="preserve"> </w:t>
      </w:r>
      <w:r w:rsidR="00795B7A" w:rsidRPr="009B2BEC">
        <w:rPr>
          <w:rFonts w:ascii="Times New Roman" w:hAnsi="Times New Roman" w:cs="Times New Roman"/>
          <w:sz w:val="24"/>
          <w:szCs w:val="24"/>
        </w:rPr>
        <w:t>Размер платы за оказание услуг, которые являются необходимыми и обязательными для предоставления муниципальн</w:t>
      </w:r>
      <w:r w:rsidR="004C7A54" w:rsidRPr="009B2BEC">
        <w:rPr>
          <w:rFonts w:ascii="Times New Roman" w:hAnsi="Times New Roman" w:cs="Times New Roman"/>
          <w:sz w:val="24"/>
          <w:szCs w:val="24"/>
        </w:rPr>
        <w:t>ой</w:t>
      </w:r>
      <w:r w:rsidR="00795B7A" w:rsidRPr="009B2BEC">
        <w:rPr>
          <w:rFonts w:ascii="Times New Roman" w:hAnsi="Times New Roman" w:cs="Times New Roman"/>
          <w:sz w:val="24"/>
          <w:szCs w:val="24"/>
        </w:rPr>
        <w:t xml:space="preserve"> услуг</w:t>
      </w:r>
      <w:r w:rsidR="004C7A54" w:rsidRPr="009B2BEC">
        <w:rPr>
          <w:rFonts w:ascii="Times New Roman" w:hAnsi="Times New Roman" w:cs="Times New Roman"/>
          <w:sz w:val="24"/>
          <w:szCs w:val="24"/>
        </w:rPr>
        <w:t>и</w:t>
      </w:r>
      <w:r w:rsidR="00795B7A" w:rsidRPr="009B2BEC">
        <w:rPr>
          <w:rFonts w:ascii="Times New Roman" w:hAnsi="Times New Roman" w:cs="Times New Roman"/>
          <w:sz w:val="24"/>
          <w:szCs w:val="24"/>
        </w:rPr>
        <w:t>, определяется в порядке</w:t>
      </w:r>
      <w:r w:rsidR="00E7353B" w:rsidRPr="009B2BEC">
        <w:rPr>
          <w:rFonts w:ascii="Times New Roman" w:hAnsi="Times New Roman" w:cs="Times New Roman"/>
          <w:sz w:val="24"/>
          <w:szCs w:val="24"/>
        </w:rPr>
        <w:t xml:space="preserve">, установленном решением </w:t>
      </w:r>
      <w:r w:rsidR="003E19B7" w:rsidRPr="009B2BEC">
        <w:rPr>
          <w:rFonts w:ascii="Times New Roman" w:hAnsi="Times New Roman" w:cs="Times New Roman"/>
          <w:sz w:val="24"/>
          <w:szCs w:val="24"/>
        </w:rPr>
        <w:t>Суровикинской районной Думы Волгоградской области от 28.10.2011 №16/149 «</w:t>
      </w:r>
      <w:r w:rsidR="00423814" w:rsidRPr="009B2BEC">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w:t>
      </w:r>
    </w:p>
    <w:p w:rsidR="00795B7A" w:rsidRPr="009B2BEC" w:rsidRDefault="00423814" w:rsidP="00BC14DC">
      <w:pPr>
        <w:autoSpaceDE w:val="0"/>
        <w:autoSpaceDN w:val="0"/>
        <w:adjustRightInd w:val="0"/>
        <w:spacing w:after="0" w:line="240" w:lineRule="auto"/>
        <w:jc w:val="both"/>
        <w:rPr>
          <w:rFonts w:ascii="Times New Roman" w:hAnsi="Times New Roman" w:cs="Times New Roman"/>
          <w:sz w:val="24"/>
          <w:szCs w:val="24"/>
        </w:rPr>
      </w:pPr>
      <w:proofErr w:type="gramStart"/>
      <w:r w:rsidRPr="009B2BEC">
        <w:rPr>
          <w:rFonts w:ascii="Times New Roman" w:hAnsi="Times New Roman" w:cs="Times New Roman"/>
          <w:sz w:val="24"/>
          <w:szCs w:val="24"/>
        </w:rPr>
        <w:t>предоставлении</w:t>
      </w:r>
      <w:proofErr w:type="gramEnd"/>
      <w:r w:rsidRPr="009B2BEC">
        <w:rPr>
          <w:rFonts w:ascii="Times New Roman" w:hAnsi="Times New Roman" w:cs="Times New Roman"/>
          <w:sz w:val="24"/>
          <w:szCs w:val="24"/>
        </w:rPr>
        <w:t xml:space="preserve"> муниципальных услуг, а также порядка определения размера платы за их оказание».</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2.1</w:t>
      </w:r>
      <w:r w:rsidR="00EA1B85">
        <w:rPr>
          <w:rFonts w:ascii="Times New Roman" w:hAnsi="Times New Roman" w:cs="Times New Roman"/>
          <w:sz w:val="24"/>
          <w:szCs w:val="24"/>
        </w:rPr>
        <w:t>1</w:t>
      </w:r>
      <w:r w:rsidRPr="004E7065">
        <w:rPr>
          <w:rFonts w:ascii="Times New Roman" w:hAnsi="Times New Roman" w:cs="Times New Roman"/>
          <w:sz w:val="24"/>
          <w:szCs w:val="24"/>
        </w:rPr>
        <w:t>. Максимальный срок ожидания в очереди при подаче запроса о предоставлении услуги, а также при получении результата предоставления муниципальной услуги не может превышать 15 минут.</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2.1</w:t>
      </w:r>
      <w:r w:rsidR="00EA1B85">
        <w:rPr>
          <w:rFonts w:ascii="Times New Roman" w:hAnsi="Times New Roman" w:cs="Times New Roman"/>
          <w:sz w:val="24"/>
          <w:szCs w:val="24"/>
        </w:rPr>
        <w:t>2</w:t>
      </w:r>
      <w:r w:rsidRPr="004E7065">
        <w:rPr>
          <w:rFonts w:ascii="Times New Roman" w:hAnsi="Times New Roman" w:cs="Times New Roman"/>
          <w:sz w:val="24"/>
          <w:szCs w:val="24"/>
        </w:rPr>
        <w:t xml:space="preserve">. Срок регистрации запроса заявителя о предоставлении муниципальной услуги, определен </w:t>
      </w:r>
      <w:hyperlink r:id="rId41" w:history="1">
        <w:r w:rsidRPr="004E7065">
          <w:rPr>
            <w:rFonts w:ascii="Times New Roman" w:hAnsi="Times New Roman" w:cs="Times New Roman"/>
            <w:color w:val="0000FF"/>
            <w:sz w:val="24"/>
            <w:szCs w:val="24"/>
          </w:rPr>
          <w:t>пунктами 3.2</w:t>
        </w:r>
      </w:hyperlink>
      <w:r w:rsidRPr="004E7065">
        <w:rPr>
          <w:rFonts w:ascii="Times New Roman" w:hAnsi="Times New Roman" w:cs="Times New Roman"/>
          <w:sz w:val="24"/>
          <w:szCs w:val="24"/>
        </w:rPr>
        <w:t xml:space="preserve">, </w:t>
      </w:r>
      <w:hyperlink r:id="rId42" w:history="1">
        <w:r w:rsidRPr="004E7065">
          <w:rPr>
            <w:rFonts w:ascii="Times New Roman" w:hAnsi="Times New Roman" w:cs="Times New Roman"/>
            <w:color w:val="0000FF"/>
            <w:sz w:val="24"/>
            <w:szCs w:val="24"/>
          </w:rPr>
          <w:t>3.7</w:t>
        </w:r>
      </w:hyperlink>
      <w:r w:rsidRPr="004E7065">
        <w:rPr>
          <w:rFonts w:ascii="Times New Roman" w:hAnsi="Times New Roman" w:cs="Times New Roman"/>
          <w:sz w:val="24"/>
          <w:szCs w:val="24"/>
        </w:rPr>
        <w:t xml:space="preserve"> Административного регламента.</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2.1</w:t>
      </w:r>
      <w:r w:rsidR="00EA1B85">
        <w:rPr>
          <w:rFonts w:ascii="Times New Roman" w:hAnsi="Times New Roman" w:cs="Times New Roman"/>
          <w:sz w:val="24"/>
          <w:szCs w:val="24"/>
        </w:rPr>
        <w:t>3</w:t>
      </w:r>
      <w:r w:rsidRPr="004E7065">
        <w:rPr>
          <w:rFonts w:ascii="Times New Roman" w:hAnsi="Times New Roman" w:cs="Times New Roman"/>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2.1</w:t>
      </w:r>
      <w:r w:rsidR="00EA1B85">
        <w:rPr>
          <w:rFonts w:ascii="Times New Roman" w:hAnsi="Times New Roman" w:cs="Times New Roman"/>
          <w:sz w:val="24"/>
          <w:szCs w:val="24"/>
        </w:rPr>
        <w:t>3</w:t>
      </w:r>
      <w:r w:rsidRPr="004E7065">
        <w:rPr>
          <w:rFonts w:ascii="Times New Roman" w:hAnsi="Times New Roman" w:cs="Times New Roman"/>
          <w:sz w:val="24"/>
          <w:szCs w:val="24"/>
        </w:rPr>
        <w:t>.1. Требования к помещениям МФЦ, в которых предоставляется муниципальная услуга.</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Для организации взаимодействия с заявителями помещение должно делиться на следующие функциональные секторы (зоны):</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информирования и ожидания;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приема заявителей.</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Секторы должны быть оборудованы:</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системой кондиционирования воздуха;</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противопожарной системой и средствами пожаротушения;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системой оповещения о возникновении чрезвычайной ситуации;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системой охраны.</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Сектор информирования и ожидания оборудуется: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информационными стендами, содержащими информацию, указанную в </w:t>
      </w:r>
      <w:hyperlink r:id="rId43" w:history="1">
        <w:r w:rsidRPr="004E7065">
          <w:rPr>
            <w:rFonts w:ascii="Times New Roman" w:hAnsi="Times New Roman" w:cs="Times New Roman"/>
            <w:color w:val="0000FF"/>
            <w:sz w:val="24"/>
            <w:szCs w:val="24"/>
          </w:rPr>
          <w:t>п</w:t>
        </w:r>
        <w:r w:rsidR="00EA1B85">
          <w:rPr>
            <w:rFonts w:ascii="Times New Roman" w:hAnsi="Times New Roman" w:cs="Times New Roman"/>
            <w:color w:val="0000FF"/>
            <w:sz w:val="24"/>
            <w:szCs w:val="24"/>
          </w:rPr>
          <w:t>одпункте</w:t>
        </w:r>
        <w:r w:rsidRPr="004E7065">
          <w:rPr>
            <w:rFonts w:ascii="Times New Roman" w:hAnsi="Times New Roman" w:cs="Times New Roman"/>
            <w:color w:val="0000FF"/>
            <w:sz w:val="24"/>
            <w:szCs w:val="24"/>
          </w:rPr>
          <w:t xml:space="preserve"> 1.3.5</w:t>
        </w:r>
      </w:hyperlink>
      <w:r w:rsidRPr="004E7065">
        <w:rPr>
          <w:rFonts w:ascii="Times New Roman" w:hAnsi="Times New Roman" w:cs="Times New Roman"/>
          <w:sz w:val="24"/>
          <w:szCs w:val="24"/>
        </w:rPr>
        <w:t xml:space="preserve"> </w:t>
      </w:r>
      <w:r w:rsidR="00272859">
        <w:rPr>
          <w:rFonts w:ascii="Times New Roman" w:hAnsi="Times New Roman" w:cs="Times New Roman"/>
          <w:sz w:val="24"/>
          <w:szCs w:val="24"/>
        </w:rPr>
        <w:t xml:space="preserve">пункта 1.3 </w:t>
      </w:r>
      <w:r w:rsidRPr="004E7065">
        <w:rPr>
          <w:rFonts w:ascii="Times New Roman" w:hAnsi="Times New Roman" w:cs="Times New Roman"/>
          <w:sz w:val="24"/>
          <w:szCs w:val="24"/>
        </w:rPr>
        <w:t>Административного регламента;</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стульями, кресельными секциями и столами (стойками) для оформления документов с размещением на них форм (бланков) документов, необходимых для получения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электронной системой управления очередью.</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Окна приема заявителей должны быть оборудованы информационными табличками (вывесками) с указанием:</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номера окна;</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фамилии, имени, отчества и должности специалиста, осуществляющего прием граждан.</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Рабочее место специалиста, осуществляющего прием граждан, оборудуется персональным компьютером с возможностью доступа к необходимым информационным системам, печатающим и сканирующим устройствам.</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2.1</w:t>
      </w:r>
      <w:r w:rsidR="00EA1B85">
        <w:rPr>
          <w:rFonts w:ascii="Times New Roman" w:hAnsi="Times New Roman" w:cs="Times New Roman"/>
          <w:sz w:val="24"/>
          <w:szCs w:val="24"/>
        </w:rPr>
        <w:t>3</w:t>
      </w:r>
      <w:r w:rsidRPr="004E7065">
        <w:rPr>
          <w:rFonts w:ascii="Times New Roman" w:hAnsi="Times New Roman" w:cs="Times New Roman"/>
          <w:sz w:val="24"/>
          <w:szCs w:val="24"/>
        </w:rPr>
        <w:t xml:space="preserve">.2. Требования к помещениям Администрации, </w:t>
      </w:r>
      <w:r w:rsidR="00DB0250">
        <w:rPr>
          <w:rFonts w:ascii="Times New Roman" w:hAnsi="Times New Roman" w:cs="Times New Roman"/>
          <w:sz w:val="24"/>
          <w:szCs w:val="24"/>
        </w:rPr>
        <w:t>Отдела</w:t>
      </w:r>
      <w:r w:rsidRPr="004E7065">
        <w:rPr>
          <w:rFonts w:ascii="Times New Roman" w:hAnsi="Times New Roman" w:cs="Times New Roman"/>
          <w:sz w:val="24"/>
          <w:szCs w:val="24"/>
        </w:rPr>
        <w:t>, в которых предоставляется муниципальная услуга:</w:t>
      </w:r>
    </w:p>
    <w:p w:rsidR="00BC14DC" w:rsidRDefault="00BC14DC" w:rsidP="0060302E">
      <w:pPr>
        <w:autoSpaceDE w:val="0"/>
        <w:autoSpaceDN w:val="0"/>
        <w:adjustRightInd w:val="0"/>
        <w:spacing w:after="0" w:line="240" w:lineRule="auto"/>
        <w:ind w:firstLine="540"/>
        <w:jc w:val="both"/>
        <w:rPr>
          <w:rFonts w:ascii="Times New Roman" w:hAnsi="Times New Roman" w:cs="Times New Roman"/>
          <w:sz w:val="24"/>
          <w:szCs w:val="24"/>
        </w:rPr>
      </w:pP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помещения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в указанных помещениях размещаются стенды с информацией, относящейся к получению муниципальной услуги, и образцами документов, предоставляемых для получения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для ожидания приема заявителям отводятся места, оснащенные стульями и столами для оформления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рабочее место специалистов, предоставляющих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66693D" w:rsidRPr="0066693D" w:rsidRDefault="0060302E" w:rsidP="0066693D">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2.1</w:t>
      </w:r>
      <w:r w:rsidR="00EA1B85">
        <w:rPr>
          <w:rFonts w:ascii="Times New Roman" w:hAnsi="Times New Roman" w:cs="Times New Roman"/>
          <w:sz w:val="24"/>
          <w:szCs w:val="24"/>
        </w:rPr>
        <w:t>3</w:t>
      </w:r>
      <w:r w:rsidRPr="004E7065">
        <w:rPr>
          <w:rFonts w:ascii="Times New Roman" w:hAnsi="Times New Roman" w:cs="Times New Roman"/>
          <w:sz w:val="24"/>
          <w:szCs w:val="24"/>
        </w:rPr>
        <w:t xml:space="preserve">.3. </w:t>
      </w:r>
      <w:r w:rsidR="0066693D" w:rsidRPr="0066693D">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66693D" w:rsidRPr="0066693D" w:rsidRDefault="0066693D" w:rsidP="0066693D">
      <w:pPr>
        <w:autoSpaceDE w:val="0"/>
        <w:autoSpaceDN w:val="0"/>
        <w:adjustRightInd w:val="0"/>
        <w:spacing w:after="0" w:line="240" w:lineRule="auto"/>
        <w:ind w:firstLine="567"/>
        <w:jc w:val="both"/>
        <w:rPr>
          <w:rFonts w:ascii="Times New Roman" w:hAnsi="Times New Roman" w:cs="Times New Roman"/>
          <w:sz w:val="24"/>
          <w:szCs w:val="24"/>
        </w:rPr>
      </w:pPr>
      <w:r w:rsidRPr="0066693D">
        <w:rPr>
          <w:rFonts w:ascii="Times New Roman" w:hAnsi="Times New Roman" w:cs="Times New Roman"/>
          <w:sz w:val="24"/>
          <w:szCs w:val="24"/>
        </w:rPr>
        <w:t>- оказание специалистами помощи инвалидам в посадке в транспортное</w:t>
      </w:r>
      <w:r>
        <w:rPr>
          <w:rFonts w:ascii="Times New Roman" w:hAnsi="Times New Roman" w:cs="Times New Roman"/>
          <w:sz w:val="24"/>
          <w:szCs w:val="24"/>
        </w:rPr>
        <w:t xml:space="preserve"> </w:t>
      </w:r>
      <w:r w:rsidRPr="0066693D">
        <w:rPr>
          <w:rFonts w:ascii="Times New Roman" w:hAnsi="Times New Roman" w:cs="Times New Roman"/>
          <w:sz w:val="24"/>
          <w:szCs w:val="24"/>
        </w:rPr>
        <w:t>средство и высадке из него перед входом в помещения, в которых</w:t>
      </w:r>
      <w:r>
        <w:rPr>
          <w:rFonts w:ascii="Times New Roman" w:hAnsi="Times New Roman" w:cs="Times New Roman"/>
          <w:sz w:val="24"/>
          <w:szCs w:val="24"/>
        </w:rPr>
        <w:t xml:space="preserve"> </w:t>
      </w:r>
      <w:r w:rsidRPr="0066693D">
        <w:rPr>
          <w:rFonts w:ascii="Times New Roman" w:hAnsi="Times New Roman" w:cs="Times New Roman"/>
          <w:sz w:val="24"/>
          <w:szCs w:val="24"/>
        </w:rPr>
        <w:t xml:space="preserve">предоставляется муниципальная </w:t>
      </w:r>
      <w:r>
        <w:rPr>
          <w:rFonts w:ascii="Times New Roman" w:hAnsi="Times New Roman" w:cs="Times New Roman"/>
          <w:sz w:val="24"/>
          <w:szCs w:val="24"/>
        </w:rPr>
        <w:t>у</w:t>
      </w:r>
      <w:r w:rsidRPr="0066693D">
        <w:rPr>
          <w:rFonts w:ascii="Times New Roman" w:hAnsi="Times New Roman" w:cs="Times New Roman"/>
          <w:sz w:val="24"/>
          <w:szCs w:val="24"/>
        </w:rPr>
        <w:t>слуга, в том числе с использованием кресла-коляски;</w:t>
      </w:r>
    </w:p>
    <w:p w:rsidR="0066693D" w:rsidRPr="0066693D" w:rsidRDefault="0066693D" w:rsidP="0066693D">
      <w:pPr>
        <w:autoSpaceDE w:val="0"/>
        <w:autoSpaceDN w:val="0"/>
        <w:adjustRightInd w:val="0"/>
        <w:spacing w:after="0" w:line="240" w:lineRule="auto"/>
        <w:ind w:firstLine="567"/>
        <w:jc w:val="both"/>
        <w:rPr>
          <w:rFonts w:ascii="Times New Roman" w:hAnsi="Times New Roman" w:cs="Times New Roman"/>
          <w:sz w:val="24"/>
          <w:szCs w:val="24"/>
        </w:rPr>
      </w:pPr>
      <w:r w:rsidRPr="0066693D">
        <w:rPr>
          <w:rFonts w:ascii="Times New Roman" w:hAnsi="Times New Roman" w:cs="Times New Roman"/>
          <w:sz w:val="24"/>
          <w:szCs w:val="24"/>
        </w:rPr>
        <w:t>- беспрепятственный вход инвалидов в помещение и выход из него;</w:t>
      </w:r>
    </w:p>
    <w:p w:rsidR="0066693D" w:rsidRPr="0066693D" w:rsidRDefault="0066693D" w:rsidP="0066693D">
      <w:pPr>
        <w:autoSpaceDE w:val="0"/>
        <w:autoSpaceDN w:val="0"/>
        <w:adjustRightInd w:val="0"/>
        <w:spacing w:after="0" w:line="240" w:lineRule="auto"/>
        <w:ind w:firstLine="567"/>
        <w:jc w:val="both"/>
        <w:rPr>
          <w:rFonts w:ascii="Times New Roman" w:hAnsi="Times New Roman" w:cs="Times New Roman"/>
          <w:sz w:val="24"/>
          <w:szCs w:val="24"/>
        </w:rPr>
      </w:pPr>
      <w:r w:rsidRPr="0066693D">
        <w:rPr>
          <w:rFonts w:ascii="Times New Roman" w:hAnsi="Times New Roman" w:cs="Times New Roman"/>
          <w:sz w:val="24"/>
          <w:szCs w:val="24"/>
        </w:rPr>
        <w:t>- возможность самостоятельного передвижения инвалидов по территории</w:t>
      </w:r>
      <w:r>
        <w:rPr>
          <w:rFonts w:ascii="Times New Roman" w:hAnsi="Times New Roman" w:cs="Times New Roman"/>
          <w:sz w:val="24"/>
          <w:szCs w:val="24"/>
        </w:rPr>
        <w:t xml:space="preserve"> </w:t>
      </w:r>
      <w:r w:rsidRPr="0066693D">
        <w:rPr>
          <w:rFonts w:ascii="Times New Roman" w:hAnsi="Times New Roman" w:cs="Times New Roman"/>
          <w:sz w:val="24"/>
          <w:szCs w:val="24"/>
        </w:rPr>
        <w:t>организации, помещения, в которых оказывается муниципальная услуга;</w:t>
      </w:r>
    </w:p>
    <w:p w:rsidR="0066693D" w:rsidRPr="0066693D" w:rsidRDefault="0066693D" w:rsidP="0066693D">
      <w:pPr>
        <w:autoSpaceDE w:val="0"/>
        <w:autoSpaceDN w:val="0"/>
        <w:adjustRightInd w:val="0"/>
        <w:spacing w:after="0" w:line="240" w:lineRule="auto"/>
        <w:ind w:firstLine="567"/>
        <w:jc w:val="both"/>
        <w:rPr>
          <w:rFonts w:ascii="Times New Roman" w:hAnsi="Times New Roman" w:cs="Times New Roman"/>
          <w:sz w:val="24"/>
          <w:szCs w:val="24"/>
        </w:rPr>
      </w:pPr>
      <w:r w:rsidRPr="0066693D">
        <w:rPr>
          <w:rFonts w:ascii="Times New Roman" w:hAnsi="Times New Roman" w:cs="Times New Roman"/>
          <w:sz w:val="24"/>
          <w:szCs w:val="24"/>
        </w:rPr>
        <w:t>- сопровождение инвалидов, имеющих стойкие расстройства функции</w:t>
      </w:r>
      <w:r>
        <w:rPr>
          <w:rFonts w:ascii="Times New Roman" w:hAnsi="Times New Roman" w:cs="Times New Roman"/>
          <w:sz w:val="24"/>
          <w:szCs w:val="24"/>
        </w:rPr>
        <w:t xml:space="preserve"> </w:t>
      </w:r>
      <w:r w:rsidRPr="0066693D">
        <w:rPr>
          <w:rFonts w:ascii="Times New Roman" w:hAnsi="Times New Roman" w:cs="Times New Roman"/>
          <w:sz w:val="24"/>
          <w:szCs w:val="24"/>
        </w:rPr>
        <w:t>зрения и самостоятельного передвижения, и оказание им помощи на</w:t>
      </w:r>
      <w:r>
        <w:rPr>
          <w:rFonts w:ascii="Times New Roman" w:hAnsi="Times New Roman" w:cs="Times New Roman"/>
          <w:sz w:val="24"/>
          <w:szCs w:val="24"/>
        </w:rPr>
        <w:t xml:space="preserve"> </w:t>
      </w:r>
      <w:r w:rsidRPr="0066693D">
        <w:rPr>
          <w:rFonts w:ascii="Times New Roman" w:hAnsi="Times New Roman" w:cs="Times New Roman"/>
          <w:sz w:val="24"/>
          <w:szCs w:val="24"/>
        </w:rPr>
        <w:t>территории организации, помещения, в которых оказывается муниципальная</w:t>
      </w:r>
      <w:r>
        <w:rPr>
          <w:rFonts w:ascii="Times New Roman" w:hAnsi="Times New Roman" w:cs="Times New Roman"/>
          <w:sz w:val="24"/>
          <w:szCs w:val="24"/>
        </w:rPr>
        <w:t xml:space="preserve"> </w:t>
      </w:r>
      <w:r w:rsidRPr="0066693D">
        <w:rPr>
          <w:rFonts w:ascii="Times New Roman" w:hAnsi="Times New Roman" w:cs="Times New Roman"/>
          <w:sz w:val="24"/>
          <w:szCs w:val="24"/>
        </w:rPr>
        <w:t>услуга;</w:t>
      </w:r>
    </w:p>
    <w:p w:rsidR="0066693D" w:rsidRPr="0066693D" w:rsidRDefault="0066693D" w:rsidP="0066693D">
      <w:pPr>
        <w:autoSpaceDE w:val="0"/>
        <w:autoSpaceDN w:val="0"/>
        <w:adjustRightInd w:val="0"/>
        <w:spacing w:after="0" w:line="240" w:lineRule="auto"/>
        <w:ind w:firstLine="567"/>
        <w:jc w:val="both"/>
        <w:rPr>
          <w:rFonts w:ascii="Times New Roman" w:hAnsi="Times New Roman" w:cs="Times New Roman"/>
          <w:sz w:val="24"/>
          <w:szCs w:val="24"/>
        </w:rPr>
      </w:pPr>
      <w:r w:rsidRPr="0066693D">
        <w:rPr>
          <w:rFonts w:ascii="Times New Roman" w:hAnsi="Times New Roman" w:cs="Times New Roman"/>
          <w:sz w:val="24"/>
          <w:szCs w:val="24"/>
        </w:rPr>
        <w:t>- надлежащее размещение оборудования и носителей информации,</w:t>
      </w:r>
      <w:r>
        <w:rPr>
          <w:rFonts w:ascii="Times New Roman" w:hAnsi="Times New Roman" w:cs="Times New Roman"/>
          <w:sz w:val="24"/>
          <w:szCs w:val="24"/>
        </w:rPr>
        <w:t xml:space="preserve"> </w:t>
      </w:r>
      <w:r w:rsidRPr="0066693D">
        <w:rPr>
          <w:rFonts w:ascii="Times New Roman" w:hAnsi="Times New Roman" w:cs="Times New Roman"/>
          <w:sz w:val="24"/>
          <w:szCs w:val="24"/>
        </w:rPr>
        <w:t>необходимых для обеспечения беспрепятственного доступа инвалидов в</w:t>
      </w:r>
      <w:r>
        <w:rPr>
          <w:rFonts w:ascii="Times New Roman" w:hAnsi="Times New Roman" w:cs="Times New Roman"/>
          <w:sz w:val="24"/>
          <w:szCs w:val="24"/>
        </w:rPr>
        <w:t xml:space="preserve"> </w:t>
      </w:r>
      <w:r w:rsidRPr="0066693D">
        <w:rPr>
          <w:rFonts w:ascii="Times New Roman" w:hAnsi="Times New Roman" w:cs="Times New Roman"/>
          <w:sz w:val="24"/>
          <w:szCs w:val="24"/>
        </w:rPr>
        <w:t>помещения и к услугам, с учетом ограничений их жизнедеятельности;</w:t>
      </w:r>
    </w:p>
    <w:p w:rsidR="0066693D" w:rsidRPr="0066693D" w:rsidRDefault="0066693D" w:rsidP="0066693D">
      <w:pPr>
        <w:autoSpaceDE w:val="0"/>
        <w:autoSpaceDN w:val="0"/>
        <w:adjustRightInd w:val="0"/>
        <w:spacing w:after="0" w:line="240" w:lineRule="auto"/>
        <w:ind w:firstLine="567"/>
        <w:jc w:val="both"/>
        <w:rPr>
          <w:rFonts w:ascii="Times New Roman" w:hAnsi="Times New Roman" w:cs="Times New Roman"/>
          <w:sz w:val="24"/>
          <w:szCs w:val="24"/>
        </w:rPr>
      </w:pPr>
      <w:r w:rsidRPr="0066693D">
        <w:rPr>
          <w:rFonts w:ascii="Times New Roman" w:hAnsi="Times New Roman" w:cs="Times New Roman"/>
          <w:sz w:val="24"/>
          <w:szCs w:val="24"/>
        </w:rPr>
        <w:t>- дублирование необходимой для инвалидов звуковой и зрительной</w:t>
      </w:r>
      <w:r>
        <w:rPr>
          <w:rFonts w:ascii="Times New Roman" w:hAnsi="Times New Roman" w:cs="Times New Roman"/>
          <w:sz w:val="24"/>
          <w:szCs w:val="24"/>
        </w:rPr>
        <w:t xml:space="preserve"> </w:t>
      </w:r>
      <w:r w:rsidRPr="0066693D">
        <w:rPr>
          <w:rFonts w:ascii="Times New Roman" w:hAnsi="Times New Roman" w:cs="Times New Roman"/>
          <w:sz w:val="24"/>
          <w:szCs w:val="24"/>
        </w:rPr>
        <w:t>информации, а также над</w:t>
      </w:r>
      <w:r w:rsidR="00FA554B">
        <w:rPr>
          <w:rFonts w:ascii="Times New Roman" w:hAnsi="Times New Roman" w:cs="Times New Roman"/>
          <w:sz w:val="24"/>
          <w:szCs w:val="24"/>
        </w:rPr>
        <w:t>п</w:t>
      </w:r>
      <w:r w:rsidRPr="0066693D">
        <w:rPr>
          <w:rFonts w:ascii="Times New Roman" w:hAnsi="Times New Roman" w:cs="Times New Roman"/>
          <w:sz w:val="24"/>
          <w:szCs w:val="24"/>
        </w:rPr>
        <w:t>исей, знаков и иной текстовой и графической</w:t>
      </w:r>
      <w:r>
        <w:rPr>
          <w:rFonts w:ascii="Times New Roman" w:hAnsi="Times New Roman" w:cs="Times New Roman"/>
          <w:sz w:val="24"/>
          <w:szCs w:val="24"/>
        </w:rPr>
        <w:t xml:space="preserve"> </w:t>
      </w:r>
      <w:r w:rsidRPr="0066693D">
        <w:rPr>
          <w:rFonts w:ascii="Times New Roman" w:hAnsi="Times New Roman" w:cs="Times New Roman"/>
          <w:sz w:val="24"/>
          <w:szCs w:val="24"/>
        </w:rPr>
        <w:t>информации знаками, выполненными рельефно-точечным шрифтом Брайля;</w:t>
      </w:r>
    </w:p>
    <w:p w:rsidR="0066693D" w:rsidRPr="0066693D" w:rsidRDefault="0066693D" w:rsidP="0066693D">
      <w:pPr>
        <w:autoSpaceDE w:val="0"/>
        <w:autoSpaceDN w:val="0"/>
        <w:adjustRightInd w:val="0"/>
        <w:spacing w:after="0" w:line="240" w:lineRule="auto"/>
        <w:ind w:firstLine="567"/>
        <w:jc w:val="both"/>
        <w:rPr>
          <w:rFonts w:ascii="Times New Roman" w:hAnsi="Times New Roman" w:cs="Times New Roman"/>
          <w:sz w:val="24"/>
          <w:szCs w:val="24"/>
        </w:rPr>
      </w:pPr>
      <w:r w:rsidRPr="0066693D">
        <w:rPr>
          <w:rFonts w:ascii="Times New Roman" w:hAnsi="Times New Roman" w:cs="Times New Roman"/>
          <w:sz w:val="24"/>
          <w:szCs w:val="24"/>
        </w:rPr>
        <w:t xml:space="preserve">- допуск </w:t>
      </w:r>
      <w:proofErr w:type="spellStart"/>
      <w:r w:rsidRPr="0066693D">
        <w:rPr>
          <w:rFonts w:ascii="Times New Roman" w:hAnsi="Times New Roman" w:cs="Times New Roman"/>
          <w:sz w:val="24"/>
          <w:szCs w:val="24"/>
        </w:rPr>
        <w:t>сурдопереводчика</w:t>
      </w:r>
      <w:proofErr w:type="spellEnd"/>
      <w:r w:rsidRPr="0066693D">
        <w:rPr>
          <w:rFonts w:ascii="Times New Roman" w:hAnsi="Times New Roman" w:cs="Times New Roman"/>
          <w:sz w:val="24"/>
          <w:szCs w:val="24"/>
        </w:rPr>
        <w:t xml:space="preserve"> и </w:t>
      </w:r>
      <w:proofErr w:type="spellStart"/>
      <w:r w:rsidRPr="0066693D">
        <w:rPr>
          <w:rFonts w:ascii="Times New Roman" w:hAnsi="Times New Roman" w:cs="Times New Roman"/>
          <w:sz w:val="24"/>
          <w:szCs w:val="24"/>
        </w:rPr>
        <w:t>тифлосурдопереводчика</w:t>
      </w:r>
      <w:proofErr w:type="spellEnd"/>
      <w:r w:rsidRPr="0066693D">
        <w:rPr>
          <w:rFonts w:ascii="Times New Roman" w:hAnsi="Times New Roman" w:cs="Times New Roman"/>
          <w:sz w:val="24"/>
          <w:szCs w:val="24"/>
        </w:rPr>
        <w:t>;</w:t>
      </w:r>
    </w:p>
    <w:p w:rsidR="0066693D" w:rsidRPr="0066693D" w:rsidRDefault="0066693D" w:rsidP="0066693D">
      <w:pPr>
        <w:autoSpaceDE w:val="0"/>
        <w:autoSpaceDN w:val="0"/>
        <w:adjustRightInd w:val="0"/>
        <w:spacing w:after="0" w:line="240" w:lineRule="auto"/>
        <w:ind w:firstLine="567"/>
        <w:jc w:val="both"/>
        <w:rPr>
          <w:rFonts w:ascii="Times New Roman" w:hAnsi="Times New Roman" w:cs="Times New Roman"/>
          <w:sz w:val="24"/>
          <w:szCs w:val="24"/>
        </w:rPr>
      </w:pPr>
      <w:r w:rsidRPr="0066693D">
        <w:rPr>
          <w:rFonts w:ascii="Times New Roman" w:hAnsi="Times New Roman" w:cs="Times New Roman"/>
          <w:sz w:val="24"/>
          <w:szCs w:val="24"/>
        </w:rPr>
        <w:t>- допуск собаки-проводника при наличии документа, подтверждающего</w:t>
      </w:r>
      <w:r>
        <w:rPr>
          <w:rFonts w:ascii="Times New Roman" w:hAnsi="Times New Roman" w:cs="Times New Roman"/>
          <w:sz w:val="24"/>
          <w:szCs w:val="24"/>
        </w:rPr>
        <w:t xml:space="preserve"> </w:t>
      </w:r>
      <w:r w:rsidRPr="0066693D">
        <w:rPr>
          <w:rFonts w:ascii="Times New Roman" w:hAnsi="Times New Roman" w:cs="Times New Roman"/>
          <w:sz w:val="24"/>
          <w:szCs w:val="24"/>
        </w:rPr>
        <w:t>ее специальное обучение и выданного по форме и в порядке, которые</w:t>
      </w:r>
      <w:r>
        <w:rPr>
          <w:rFonts w:ascii="Times New Roman" w:hAnsi="Times New Roman" w:cs="Times New Roman"/>
          <w:sz w:val="24"/>
          <w:szCs w:val="24"/>
        </w:rPr>
        <w:t xml:space="preserve"> </w:t>
      </w:r>
      <w:r w:rsidRPr="0066693D">
        <w:rPr>
          <w:rFonts w:ascii="Times New Roman" w:hAnsi="Times New Roman" w:cs="Times New Roman"/>
          <w:sz w:val="24"/>
          <w:szCs w:val="24"/>
        </w:rPr>
        <w:t>определяются федеральным органом исполнительной власти, осуществляющим</w:t>
      </w:r>
      <w:r>
        <w:rPr>
          <w:rFonts w:ascii="Times New Roman" w:hAnsi="Times New Roman" w:cs="Times New Roman"/>
          <w:sz w:val="24"/>
          <w:szCs w:val="24"/>
        </w:rPr>
        <w:t xml:space="preserve"> </w:t>
      </w:r>
      <w:r w:rsidRPr="0066693D">
        <w:rPr>
          <w:rFonts w:ascii="Times New Roman" w:hAnsi="Times New Roman" w:cs="Times New Roman"/>
          <w:sz w:val="24"/>
          <w:szCs w:val="24"/>
        </w:rPr>
        <w:t>функции по выработке и реализации государственной политики и нормативно</w:t>
      </w:r>
      <w:r w:rsidR="00FA554B">
        <w:rPr>
          <w:rFonts w:ascii="Times New Roman" w:hAnsi="Times New Roman" w:cs="Times New Roman"/>
          <w:sz w:val="24"/>
          <w:szCs w:val="24"/>
        </w:rPr>
        <w:t>-</w:t>
      </w:r>
      <w:r w:rsidRPr="0066693D">
        <w:rPr>
          <w:rFonts w:ascii="Times New Roman" w:hAnsi="Times New Roman" w:cs="Times New Roman"/>
          <w:sz w:val="24"/>
          <w:szCs w:val="24"/>
        </w:rPr>
        <w:t>правовому</w:t>
      </w:r>
      <w:r>
        <w:rPr>
          <w:rFonts w:ascii="Times New Roman" w:hAnsi="Times New Roman" w:cs="Times New Roman"/>
          <w:sz w:val="24"/>
          <w:szCs w:val="24"/>
        </w:rPr>
        <w:t xml:space="preserve"> </w:t>
      </w:r>
      <w:r w:rsidRPr="0066693D">
        <w:rPr>
          <w:rFonts w:ascii="Times New Roman" w:hAnsi="Times New Roman" w:cs="Times New Roman"/>
          <w:sz w:val="24"/>
          <w:szCs w:val="24"/>
        </w:rPr>
        <w:t>регулированию в сфере социальной защиты населения;</w:t>
      </w:r>
    </w:p>
    <w:p w:rsidR="0066693D" w:rsidRPr="0066693D" w:rsidRDefault="0066693D" w:rsidP="0066693D">
      <w:pPr>
        <w:autoSpaceDE w:val="0"/>
        <w:autoSpaceDN w:val="0"/>
        <w:adjustRightInd w:val="0"/>
        <w:spacing w:after="0" w:line="240" w:lineRule="auto"/>
        <w:ind w:firstLine="567"/>
        <w:jc w:val="both"/>
        <w:rPr>
          <w:rFonts w:ascii="Times New Roman" w:hAnsi="Times New Roman" w:cs="Times New Roman"/>
          <w:sz w:val="24"/>
          <w:szCs w:val="24"/>
        </w:rPr>
      </w:pPr>
      <w:r w:rsidRPr="0066693D">
        <w:rPr>
          <w:rFonts w:ascii="Times New Roman" w:hAnsi="Times New Roman" w:cs="Times New Roman"/>
          <w:sz w:val="24"/>
          <w:szCs w:val="24"/>
        </w:rPr>
        <w:t>- предоставление при необходимости услуги по месту жительства</w:t>
      </w:r>
      <w:r>
        <w:rPr>
          <w:rFonts w:ascii="Times New Roman" w:hAnsi="Times New Roman" w:cs="Times New Roman"/>
          <w:sz w:val="24"/>
          <w:szCs w:val="24"/>
        </w:rPr>
        <w:t xml:space="preserve"> </w:t>
      </w:r>
      <w:r w:rsidRPr="0066693D">
        <w:rPr>
          <w:rFonts w:ascii="Times New Roman" w:hAnsi="Times New Roman" w:cs="Times New Roman"/>
          <w:sz w:val="24"/>
          <w:szCs w:val="24"/>
        </w:rPr>
        <w:t>инвалида или в дистанционном режиме;</w:t>
      </w:r>
    </w:p>
    <w:p w:rsidR="0060302E" w:rsidRPr="0066693D" w:rsidRDefault="0066693D" w:rsidP="0066693D">
      <w:pPr>
        <w:autoSpaceDE w:val="0"/>
        <w:autoSpaceDN w:val="0"/>
        <w:adjustRightInd w:val="0"/>
        <w:spacing w:after="0" w:line="240" w:lineRule="auto"/>
        <w:ind w:firstLine="567"/>
        <w:jc w:val="both"/>
        <w:rPr>
          <w:rFonts w:ascii="Times New Roman" w:hAnsi="Times New Roman" w:cs="Times New Roman"/>
          <w:sz w:val="24"/>
          <w:szCs w:val="24"/>
        </w:rPr>
      </w:pPr>
      <w:r w:rsidRPr="0066693D">
        <w:rPr>
          <w:rFonts w:ascii="Times New Roman" w:hAnsi="Times New Roman" w:cs="Times New Roman"/>
          <w:sz w:val="24"/>
          <w:szCs w:val="24"/>
        </w:rPr>
        <w:t>- оказание специалистами иной необходимой помощи инвалидам в</w:t>
      </w:r>
      <w:r>
        <w:rPr>
          <w:rFonts w:ascii="Times New Roman" w:hAnsi="Times New Roman" w:cs="Times New Roman"/>
          <w:sz w:val="24"/>
          <w:szCs w:val="24"/>
        </w:rPr>
        <w:t xml:space="preserve"> </w:t>
      </w:r>
      <w:r w:rsidRPr="0066693D">
        <w:rPr>
          <w:rFonts w:ascii="Times New Roman" w:hAnsi="Times New Roman" w:cs="Times New Roman"/>
          <w:sz w:val="24"/>
          <w:szCs w:val="24"/>
        </w:rPr>
        <w:t>преодолении барьеров, препятствующих получению ими услуг наравне с</w:t>
      </w:r>
      <w:r>
        <w:rPr>
          <w:rFonts w:ascii="Times New Roman" w:hAnsi="Times New Roman" w:cs="Times New Roman"/>
          <w:sz w:val="24"/>
          <w:szCs w:val="24"/>
        </w:rPr>
        <w:t xml:space="preserve"> </w:t>
      </w:r>
      <w:r w:rsidRPr="0066693D">
        <w:rPr>
          <w:rFonts w:ascii="Times New Roman" w:hAnsi="Times New Roman" w:cs="Times New Roman"/>
          <w:sz w:val="24"/>
          <w:szCs w:val="24"/>
        </w:rPr>
        <w:t>другими лицами.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2.1</w:t>
      </w:r>
      <w:r w:rsidR="00EA1B85">
        <w:rPr>
          <w:rFonts w:ascii="Times New Roman" w:hAnsi="Times New Roman" w:cs="Times New Roman"/>
          <w:sz w:val="24"/>
          <w:szCs w:val="24"/>
        </w:rPr>
        <w:t>4</w:t>
      </w:r>
      <w:r w:rsidRPr="004E7065">
        <w:rPr>
          <w:rFonts w:ascii="Times New Roman" w:hAnsi="Times New Roman" w:cs="Times New Roman"/>
          <w:sz w:val="24"/>
          <w:szCs w:val="24"/>
        </w:rPr>
        <w:t>. Показатели доступности и качества муниципальных услуг.</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2.1</w:t>
      </w:r>
      <w:r w:rsidR="00EA1B85">
        <w:rPr>
          <w:rFonts w:ascii="Times New Roman" w:hAnsi="Times New Roman" w:cs="Times New Roman"/>
          <w:sz w:val="24"/>
          <w:szCs w:val="24"/>
        </w:rPr>
        <w:t>4</w:t>
      </w:r>
      <w:r w:rsidRPr="004E7065">
        <w:rPr>
          <w:rFonts w:ascii="Times New Roman" w:hAnsi="Times New Roman" w:cs="Times New Roman"/>
          <w:sz w:val="24"/>
          <w:szCs w:val="24"/>
        </w:rPr>
        <w:t>.1. Показателями оценки доступности муниципальной услуги являются:</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транспортная доступность к местам предоставления услуги;</w:t>
      </w:r>
    </w:p>
    <w:p w:rsidR="006F2349" w:rsidRPr="004E7065" w:rsidRDefault="006F2349" w:rsidP="006F2349">
      <w:pPr>
        <w:pStyle w:val="ConsPlusNormal"/>
        <w:ind w:firstLine="540"/>
        <w:jc w:val="both"/>
      </w:pPr>
      <w:r>
        <w:t>- размещение информации о порядке предоставления муниципальной услуги на Едином портале государственных и муниципальных услуг, на официальном портале Губернатора и Администрации Волгоградской области в информационно-телекоммуникационной сети «Интернет»;</w:t>
      </w:r>
    </w:p>
    <w:p w:rsidR="006F2349" w:rsidRPr="004E7065" w:rsidRDefault="0060302E" w:rsidP="006F2349">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размещение информации о порядке предоставления </w:t>
      </w:r>
      <w:r w:rsidR="006F2349">
        <w:rPr>
          <w:rFonts w:ascii="Times New Roman" w:hAnsi="Times New Roman" w:cs="Times New Roman"/>
          <w:sz w:val="24"/>
          <w:szCs w:val="24"/>
        </w:rPr>
        <w:t xml:space="preserve">муниципальной </w:t>
      </w:r>
      <w:r w:rsidRPr="004E7065">
        <w:rPr>
          <w:rFonts w:ascii="Times New Roman" w:hAnsi="Times New Roman" w:cs="Times New Roman"/>
          <w:sz w:val="24"/>
          <w:szCs w:val="24"/>
        </w:rPr>
        <w:t xml:space="preserve">услуги на официальном сайте </w:t>
      </w:r>
      <w:r w:rsidR="00C66959">
        <w:rPr>
          <w:rFonts w:ascii="Times New Roman" w:hAnsi="Times New Roman" w:cs="Times New Roman"/>
          <w:sz w:val="24"/>
          <w:szCs w:val="24"/>
        </w:rPr>
        <w:t>А</w:t>
      </w:r>
      <w:r w:rsidRPr="004E7065">
        <w:rPr>
          <w:rFonts w:ascii="Times New Roman" w:hAnsi="Times New Roman" w:cs="Times New Roman"/>
          <w:sz w:val="24"/>
          <w:szCs w:val="24"/>
        </w:rPr>
        <w:t>дминистрации, сайте МФЦ.</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2.1</w:t>
      </w:r>
      <w:r w:rsidR="00EA1B85">
        <w:rPr>
          <w:rFonts w:ascii="Times New Roman" w:hAnsi="Times New Roman" w:cs="Times New Roman"/>
          <w:sz w:val="24"/>
          <w:szCs w:val="24"/>
        </w:rPr>
        <w:t>4</w:t>
      </w:r>
      <w:r w:rsidRPr="004E7065">
        <w:rPr>
          <w:rFonts w:ascii="Times New Roman" w:hAnsi="Times New Roman" w:cs="Times New Roman"/>
          <w:sz w:val="24"/>
          <w:szCs w:val="24"/>
        </w:rPr>
        <w:t>.2. Показателями оценки качества предоставления муниципальной услуги являются: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соблюдение срока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соблюдение сроков ожидания в очереди при подаче запроса о предоставлении услуги, а также при получении результата предоставления муниципальной услуги (не более 15 минут);</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возможность получения информации о ходе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отсутствие поданных в установленном порядке жалоб на решения или действия (бездействие) при предоставлении муниципальной услуги.</w:t>
      </w:r>
    </w:p>
    <w:p w:rsidR="0060302E" w:rsidRPr="004E7065" w:rsidRDefault="0060302E" w:rsidP="0060302E">
      <w:pPr>
        <w:autoSpaceDE w:val="0"/>
        <w:autoSpaceDN w:val="0"/>
        <w:adjustRightInd w:val="0"/>
        <w:spacing w:after="0" w:line="240" w:lineRule="auto"/>
        <w:jc w:val="both"/>
        <w:rPr>
          <w:rFonts w:ascii="Times New Roman" w:hAnsi="Times New Roman" w:cs="Times New Roman"/>
          <w:sz w:val="24"/>
          <w:szCs w:val="24"/>
        </w:rPr>
      </w:pPr>
    </w:p>
    <w:p w:rsidR="00CE302F" w:rsidRPr="005E5E8E"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5E5E8E">
        <w:rPr>
          <w:rFonts w:ascii="Times New Roman" w:hAnsi="Times New Roman" w:cs="Times New Roman"/>
          <w:sz w:val="24"/>
          <w:szCs w:val="24"/>
        </w:rPr>
        <w:t>3. Состав, последовательность и сроки выполнения</w:t>
      </w:r>
      <w:r w:rsidR="00CE302F" w:rsidRPr="005E5E8E">
        <w:rPr>
          <w:rFonts w:ascii="Times New Roman" w:hAnsi="Times New Roman" w:cs="Times New Roman"/>
          <w:sz w:val="24"/>
          <w:szCs w:val="24"/>
        </w:rPr>
        <w:t xml:space="preserve"> </w:t>
      </w:r>
      <w:r w:rsidRPr="005E5E8E">
        <w:rPr>
          <w:rFonts w:ascii="Times New Roman" w:hAnsi="Times New Roman" w:cs="Times New Roman"/>
          <w:sz w:val="24"/>
          <w:szCs w:val="24"/>
        </w:rPr>
        <w:t xml:space="preserve">административных процедур, </w:t>
      </w:r>
    </w:p>
    <w:p w:rsidR="00CE302F" w:rsidRPr="005E5E8E"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5E5E8E">
        <w:rPr>
          <w:rFonts w:ascii="Times New Roman" w:hAnsi="Times New Roman" w:cs="Times New Roman"/>
          <w:sz w:val="24"/>
          <w:szCs w:val="24"/>
        </w:rPr>
        <w:t>требования к порядку их</w:t>
      </w:r>
      <w:r w:rsidR="00EA190B" w:rsidRPr="005E5E8E">
        <w:rPr>
          <w:rFonts w:ascii="Times New Roman" w:hAnsi="Times New Roman" w:cs="Times New Roman"/>
          <w:sz w:val="24"/>
          <w:szCs w:val="24"/>
        </w:rPr>
        <w:t xml:space="preserve"> </w:t>
      </w:r>
      <w:r w:rsidRPr="005E5E8E">
        <w:rPr>
          <w:rFonts w:ascii="Times New Roman" w:hAnsi="Times New Roman" w:cs="Times New Roman"/>
          <w:sz w:val="24"/>
          <w:szCs w:val="24"/>
        </w:rPr>
        <w:t>выполнения,</w:t>
      </w:r>
      <w:r w:rsidR="006F2349" w:rsidRPr="005E5E8E">
        <w:rPr>
          <w:rFonts w:ascii="Times New Roman" w:hAnsi="Times New Roman" w:cs="Times New Roman"/>
          <w:sz w:val="24"/>
          <w:szCs w:val="24"/>
        </w:rPr>
        <w:t xml:space="preserve"> в том числе особенности </w:t>
      </w:r>
    </w:p>
    <w:p w:rsidR="00CE302F" w:rsidRPr="005E5E8E" w:rsidRDefault="006F2349" w:rsidP="0060302E">
      <w:pPr>
        <w:autoSpaceDE w:val="0"/>
        <w:autoSpaceDN w:val="0"/>
        <w:adjustRightInd w:val="0"/>
        <w:spacing w:after="0" w:line="240" w:lineRule="auto"/>
        <w:jc w:val="center"/>
        <w:rPr>
          <w:rFonts w:ascii="Times New Roman" w:hAnsi="Times New Roman" w:cs="Times New Roman"/>
          <w:sz w:val="24"/>
          <w:szCs w:val="24"/>
        </w:rPr>
      </w:pPr>
      <w:r w:rsidRPr="005E5E8E">
        <w:rPr>
          <w:rFonts w:ascii="Times New Roman" w:hAnsi="Times New Roman" w:cs="Times New Roman"/>
          <w:sz w:val="24"/>
          <w:szCs w:val="24"/>
        </w:rPr>
        <w:t xml:space="preserve">выполнения административных процедур в электронной форме, </w:t>
      </w:r>
    </w:p>
    <w:p w:rsidR="0060302E" w:rsidRPr="005E5E8E"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5E5E8E">
        <w:rPr>
          <w:rFonts w:ascii="Times New Roman" w:hAnsi="Times New Roman" w:cs="Times New Roman"/>
          <w:sz w:val="24"/>
          <w:szCs w:val="24"/>
        </w:rPr>
        <w:t>а также</w:t>
      </w:r>
      <w:r w:rsidR="00EA190B" w:rsidRPr="005E5E8E">
        <w:rPr>
          <w:rFonts w:ascii="Times New Roman" w:hAnsi="Times New Roman" w:cs="Times New Roman"/>
          <w:sz w:val="24"/>
          <w:szCs w:val="24"/>
        </w:rPr>
        <w:t xml:space="preserve"> </w:t>
      </w:r>
      <w:r w:rsidRPr="005E5E8E">
        <w:rPr>
          <w:rFonts w:ascii="Times New Roman" w:hAnsi="Times New Roman" w:cs="Times New Roman"/>
          <w:sz w:val="24"/>
          <w:szCs w:val="24"/>
        </w:rPr>
        <w:t>особенности выполнения административных процедур</w:t>
      </w:r>
      <w:r w:rsidR="00EA190B" w:rsidRPr="005E5E8E">
        <w:rPr>
          <w:rFonts w:ascii="Times New Roman" w:hAnsi="Times New Roman" w:cs="Times New Roman"/>
          <w:sz w:val="24"/>
          <w:szCs w:val="24"/>
        </w:rPr>
        <w:t xml:space="preserve"> </w:t>
      </w:r>
      <w:r w:rsidRPr="005E5E8E">
        <w:rPr>
          <w:rFonts w:ascii="Times New Roman" w:hAnsi="Times New Roman" w:cs="Times New Roman"/>
          <w:sz w:val="24"/>
          <w:szCs w:val="24"/>
        </w:rPr>
        <w:t xml:space="preserve">в </w:t>
      </w:r>
      <w:r w:rsidR="006F2349" w:rsidRPr="005E5E8E">
        <w:rPr>
          <w:rFonts w:ascii="Times New Roman" w:hAnsi="Times New Roman" w:cs="Times New Roman"/>
          <w:sz w:val="24"/>
          <w:szCs w:val="24"/>
        </w:rPr>
        <w:t>МФЦ</w:t>
      </w:r>
    </w:p>
    <w:p w:rsidR="0060302E" w:rsidRPr="004E7065" w:rsidRDefault="0060302E" w:rsidP="0060302E">
      <w:pPr>
        <w:autoSpaceDE w:val="0"/>
        <w:autoSpaceDN w:val="0"/>
        <w:adjustRightInd w:val="0"/>
        <w:spacing w:after="0" w:line="240" w:lineRule="auto"/>
        <w:jc w:val="both"/>
        <w:rPr>
          <w:rFonts w:ascii="Times New Roman" w:hAnsi="Times New Roman" w:cs="Times New Roman"/>
          <w:sz w:val="24"/>
          <w:szCs w:val="24"/>
        </w:rPr>
      </w:pP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3.1. Описание последовательности действий при предоставлении муниципальной услуги при обращении заявителя непосредственно в МФЦ.</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3.1.1. Предоставление муниципальной услуги включает в себя выполнение следующих административных процедур:</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прием и регистрация заявления и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формирование пакета документов и направление принятых документов с заявлением в </w:t>
      </w:r>
      <w:r w:rsidR="00EA190B">
        <w:rPr>
          <w:rFonts w:ascii="Times New Roman" w:hAnsi="Times New Roman" w:cs="Times New Roman"/>
          <w:sz w:val="24"/>
          <w:szCs w:val="24"/>
        </w:rPr>
        <w:t>Администрацию</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подготовка и подписание результата предоставления муниципальной услуги;</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выдача документов.</w:t>
      </w:r>
    </w:p>
    <w:p w:rsidR="002D737F" w:rsidRPr="004E7065" w:rsidRDefault="002D737F" w:rsidP="002D737F">
      <w:pPr>
        <w:pStyle w:val="ConsPlusNormal"/>
        <w:ind w:firstLine="540"/>
        <w:jc w:val="both"/>
      </w:pPr>
      <w:r>
        <w:t xml:space="preserve">3.1.2. Последовательность административных процедур представлена в </w:t>
      </w:r>
      <w:hyperlink r:id="rId44" w:history="1">
        <w:r>
          <w:rPr>
            <w:color w:val="0000FF"/>
          </w:rPr>
          <w:t>блок-схеме</w:t>
        </w:r>
      </w:hyperlink>
      <w:r>
        <w:t xml:space="preserve"> (Приложение 5).</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3.2. Прием и регистрация заявления и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3.2.1. Основанием для начала административной процедуры служит обращение заявителя либо законного представителя с соответствующим заявлением и приложенными к нему необходимыми документами в МФЦ.</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3.2.2. Ответственным за исполнение данной процедуры является специалист МФЦ, ответственный за прием заявителей.</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3.2.3. Максимальный срок исполнения административной процедуры составляет не более 1 календарного дня.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3.2.4. Результатом исполнения административной процедуры является выдача заявителю расписки о приеме заявления и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3.2.5. Специалист МФЦ, ответственный за прием заявителей, на принятом заявлении проставляет дату и номер регистрации этих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3.2.6. Специалист МФЦ, ответственный за прием заявителей:</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при отсутствии у заявителя заполненного заявления или неправильном его заполнении по желанию заявителя самостоятельно заполняет в программно-техническом комплексе заявление и передает его на подпись заявителю;</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сличает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если у заявителя отсутствуют копии необходимых документов, предлагает услуги ксерокопирования;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формирует расписку о приеме заявления и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выдает заявителю расписку о приеме заявления и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передает полученные заявление и документы специалисту МФЦ, ответственному за обработку документов, для их дальнейшей обработки.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xml:space="preserve">3.3. Формирование пакета документов и направление принятых документов с заявлением в </w:t>
      </w:r>
      <w:r w:rsidR="00EA190B">
        <w:rPr>
          <w:rFonts w:ascii="Times New Roman" w:hAnsi="Times New Roman" w:cs="Times New Roman"/>
          <w:sz w:val="24"/>
          <w:szCs w:val="24"/>
        </w:rPr>
        <w:t>Администрацию</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3.3.1. Основанием для начала административной процедуры является поступление к специалисту, ответственному за обработку документов, заявления с приложенным пакетом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3.3.2. Ответственным за исполнение данной административной процедуры является специалист МФЦ, ответственный за обработку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3.3.3. Специалист МФЦ, ответственный за обработку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(информации), необходимых для оказания муниципальной услуги и не предоставленных заявителем;</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направляет в рамках системы межведомственного электронного взаимодействия запросы на получение информации, необходимой для предоставления муниципальной услуги, но находящейся в иных органах и организациях;</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готовит сопроводительное письмо, включающее в себя опись направляемых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направляет сопроводительное письмо с документами согласно описи в </w:t>
      </w:r>
      <w:r w:rsidR="00EA190B">
        <w:rPr>
          <w:rFonts w:ascii="Times New Roman" w:hAnsi="Times New Roman" w:cs="Times New Roman"/>
          <w:sz w:val="24"/>
          <w:szCs w:val="24"/>
        </w:rPr>
        <w:t>Администрацию</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3.3.4. Максимальный срок исполнения административной процедуры составляет не более 1 календарного дня.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3.3.5.</w:t>
      </w:r>
      <w:r w:rsidR="00F53726">
        <w:rPr>
          <w:rFonts w:ascii="Times New Roman" w:hAnsi="Times New Roman" w:cs="Times New Roman"/>
          <w:sz w:val="24"/>
          <w:szCs w:val="24"/>
        </w:rPr>
        <w:t> </w:t>
      </w:r>
      <w:r w:rsidRPr="004E7065">
        <w:rPr>
          <w:rFonts w:ascii="Times New Roman" w:hAnsi="Times New Roman" w:cs="Times New Roman"/>
          <w:sz w:val="24"/>
          <w:szCs w:val="24"/>
        </w:rPr>
        <w:t xml:space="preserve">Результатом данной административной процедуры является направление сопроводительного письма с документами согласно описи в </w:t>
      </w:r>
      <w:r w:rsidR="00EA190B">
        <w:rPr>
          <w:rFonts w:ascii="Times New Roman" w:hAnsi="Times New Roman" w:cs="Times New Roman"/>
          <w:sz w:val="24"/>
          <w:szCs w:val="24"/>
        </w:rPr>
        <w:t>Администрацию</w:t>
      </w:r>
      <w:r w:rsidRPr="004E706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3.3.6. После получения ответов на запросы посредством системы межведомственного электронного взаимодействия документов (информации), необходимых для оказания муниципальной услуги и не предоставленных заявителем, специалист МФЦ, ответственный за обработку документов, направляет их сопроводительным письмом согласно описи в </w:t>
      </w:r>
      <w:r w:rsidR="00EA190B">
        <w:rPr>
          <w:rFonts w:ascii="Times New Roman" w:hAnsi="Times New Roman" w:cs="Times New Roman"/>
          <w:sz w:val="24"/>
          <w:szCs w:val="24"/>
        </w:rPr>
        <w:t>Администрацию</w:t>
      </w:r>
      <w:r w:rsidR="0084477D">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3.4. Подготовка и подписание результата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3.4.1. Основанием для начала процедуры служит получение </w:t>
      </w:r>
      <w:r w:rsidR="00EA190B">
        <w:rPr>
          <w:rFonts w:ascii="Times New Roman" w:hAnsi="Times New Roman" w:cs="Times New Roman"/>
          <w:sz w:val="24"/>
          <w:szCs w:val="24"/>
        </w:rPr>
        <w:t>Администрацией</w:t>
      </w:r>
      <w:r w:rsidRPr="004E7065">
        <w:rPr>
          <w:rFonts w:ascii="Times New Roman" w:hAnsi="Times New Roman" w:cs="Times New Roman"/>
          <w:sz w:val="24"/>
          <w:szCs w:val="24"/>
        </w:rPr>
        <w:t xml:space="preserve"> заявления о предоставлении муниципальной услуги с приложенным пакетом документов.</w:t>
      </w:r>
    </w:p>
    <w:p w:rsidR="0060302E" w:rsidRPr="0035216D"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3.4.2. Ответственным за исполнение данной административной процедуры является </w:t>
      </w:r>
      <w:r w:rsidR="0035216D" w:rsidRPr="0035216D">
        <w:rPr>
          <w:rFonts w:ascii="Times New Roman" w:hAnsi="Times New Roman" w:cs="Times New Roman"/>
          <w:sz w:val="24"/>
          <w:szCs w:val="24"/>
        </w:rPr>
        <w:t>специалист</w:t>
      </w:r>
      <w:r w:rsidR="009279B4" w:rsidRPr="0035216D">
        <w:rPr>
          <w:rFonts w:ascii="Times New Roman" w:hAnsi="Times New Roman" w:cs="Times New Roman"/>
          <w:sz w:val="24"/>
          <w:szCs w:val="24"/>
        </w:rPr>
        <w:t xml:space="preserve"> Администрации</w:t>
      </w:r>
      <w:r w:rsidRPr="0035216D">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3.4.3. Административная процедура включает в себя: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проведение проверки наличия документов, предусмотренных </w:t>
      </w:r>
      <w:hyperlink r:id="rId45" w:history="1">
        <w:r w:rsidRPr="004E7065">
          <w:rPr>
            <w:rFonts w:ascii="Times New Roman" w:hAnsi="Times New Roman" w:cs="Times New Roman"/>
            <w:color w:val="0000FF"/>
            <w:sz w:val="24"/>
            <w:szCs w:val="24"/>
          </w:rPr>
          <w:t>пунктом 2.6</w:t>
        </w:r>
      </w:hyperlink>
      <w:r w:rsidR="006F2349">
        <w:t xml:space="preserve"> </w:t>
      </w:r>
      <w:r w:rsidR="006F2349" w:rsidRPr="006F2349">
        <w:rPr>
          <w:rFonts w:ascii="Times New Roman" w:hAnsi="Times New Roman" w:cs="Times New Roman"/>
          <w:sz w:val="24"/>
          <w:szCs w:val="24"/>
        </w:rPr>
        <w:t>Административного регламента</w:t>
      </w:r>
      <w:r w:rsidRPr="006F2349">
        <w:rPr>
          <w:rFonts w:ascii="Times New Roman" w:hAnsi="Times New Roman" w:cs="Times New Roman"/>
          <w:sz w:val="24"/>
          <w:szCs w:val="24"/>
        </w:rPr>
        <w:t>;</w:t>
      </w:r>
    </w:p>
    <w:p w:rsidR="00BC14DC"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проведение осмотра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w:t>
      </w:r>
    </w:p>
    <w:p w:rsidR="0060302E" w:rsidRPr="004E7065" w:rsidRDefault="0060302E" w:rsidP="00BC14DC">
      <w:pPr>
        <w:autoSpaceDE w:val="0"/>
        <w:autoSpaceDN w:val="0"/>
        <w:adjustRightInd w:val="0"/>
        <w:spacing w:after="0" w:line="240" w:lineRule="auto"/>
        <w:jc w:val="both"/>
        <w:rPr>
          <w:rFonts w:ascii="Times New Roman" w:hAnsi="Times New Roman" w:cs="Times New Roman"/>
          <w:sz w:val="24"/>
          <w:szCs w:val="24"/>
        </w:rPr>
      </w:pPr>
      <w:r w:rsidRPr="004E7065">
        <w:rPr>
          <w:rFonts w:ascii="Times New Roman" w:hAnsi="Times New Roman" w:cs="Times New Roman"/>
          <w:sz w:val="24"/>
          <w:szCs w:val="24"/>
        </w:rPr>
        <w:t>реконструкции объекта индивидуального жилищного строительства или если при строительстве, реконструкции объекта капитального строительства осуществляется государственный строительный надзор;</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проведение проверки исполнения застройщиком требований, предусмотренных </w:t>
      </w:r>
      <w:hyperlink r:id="rId46" w:history="1">
        <w:r w:rsidR="006F2349">
          <w:rPr>
            <w:rFonts w:ascii="Times New Roman" w:hAnsi="Times New Roman" w:cs="Times New Roman"/>
            <w:color w:val="0000FF"/>
            <w:sz w:val="24"/>
            <w:szCs w:val="24"/>
          </w:rPr>
          <w:t>подпунктом</w:t>
        </w:r>
        <w:r w:rsidRPr="004E7065">
          <w:rPr>
            <w:rFonts w:ascii="Times New Roman" w:hAnsi="Times New Roman" w:cs="Times New Roman"/>
            <w:color w:val="0000FF"/>
            <w:sz w:val="24"/>
            <w:szCs w:val="24"/>
          </w:rPr>
          <w:t xml:space="preserve"> 5 </w:t>
        </w:r>
        <w:r w:rsidR="006F2349">
          <w:rPr>
            <w:rFonts w:ascii="Times New Roman" w:hAnsi="Times New Roman" w:cs="Times New Roman"/>
            <w:color w:val="0000FF"/>
            <w:sz w:val="24"/>
            <w:szCs w:val="24"/>
          </w:rPr>
          <w:t>под</w:t>
        </w:r>
        <w:r w:rsidRPr="004E7065">
          <w:rPr>
            <w:rFonts w:ascii="Times New Roman" w:hAnsi="Times New Roman" w:cs="Times New Roman"/>
            <w:color w:val="0000FF"/>
            <w:sz w:val="24"/>
            <w:szCs w:val="24"/>
          </w:rPr>
          <w:t>пункта 2.8.1</w:t>
        </w:r>
      </w:hyperlink>
      <w:r w:rsidR="006F2349">
        <w:t xml:space="preserve"> </w:t>
      </w:r>
      <w:r w:rsidR="006F2349" w:rsidRPr="006F2349">
        <w:rPr>
          <w:rFonts w:ascii="Times New Roman" w:hAnsi="Times New Roman" w:cs="Times New Roman"/>
          <w:sz w:val="24"/>
          <w:szCs w:val="24"/>
        </w:rPr>
        <w:t>пункта 2.8 Административного регламента</w:t>
      </w:r>
      <w:r w:rsidRPr="006F2349">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получение сопроводительного письма из МФЦ с приложенными ответами на запросы посредством системы межведомственного электронного взаимодействия;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проведение проверки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и документам, представленным заказчиком и полученным в рамках системы межведомственного электронного взаимодействия;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подготовка и согласование проекта разрешения на ввод в эксплуатацию объектов капитального строительства (отказа в выдаче разрешения на ввод в эксплуатацию);</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подписание разрешения на ввод в эксплуатацию объектов капитального строительства (отказа в выдаче разрешения на ввод в эксплуатацию объектов капитального строительства);</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направление в МФЦ результата пред</w:t>
      </w:r>
      <w:r w:rsidR="0084477D">
        <w:rPr>
          <w:rFonts w:ascii="Times New Roman" w:hAnsi="Times New Roman" w:cs="Times New Roman"/>
          <w:sz w:val="24"/>
          <w:szCs w:val="24"/>
        </w:rPr>
        <w:t>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3.4.4. Максимальный срок административной процедуры составляет 7 календарных дней.</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3.4.5. Результатом данной административной процедуры является направление в МФЦ специалистом </w:t>
      </w:r>
      <w:r w:rsidR="00CF0854">
        <w:rPr>
          <w:rFonts w:ascii="Times New Roman" w:hAnsi="Times New Roman" w:cs="Times New Roman"/>
          <w:sz w:val="24"/>
          <w:szCs w:val="24"/>
        </w:rPr>
        <w:t>Отдела</w:t>
      </w:r>
      <w:r w:rsidRPr="004E7065">
        <w:rPr>
          <w:rFonts w:ascii="Times New Roman" w:hAnsi="Times New Roman" w:cs="Times New Roman"/>
          <w:sz w:val="24"/>
          <w:szCs w:val="24"/>
        </w:rPr>
        <w:t>, ответственным за передачу результата муниципальной услуги, реестра передаваемых документов с документами.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3.5. Выдача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3.5.1.</w:t>
      </w:r>
      <w:r w:rsidR="00F53726">
        <w:rPr>
          <w:rFonts w:ascii="Times New Roman" w:hAnsi="Times New Roman" w:cs="Times New Roman"/>
          <w:sz w:val="24"/>
          <w:szCs w:val="24"/>
        </w:rPr>
        <w:t> </w:t>
      </w:r>
      <w:r w:rsidRPr="004E7065">
        <w:rPr>
          <w:rFonts w:ascii="Times New Roman" w:hAnsi="Times New Roman" w:cs="Times New Roman"/>
          <w:sz w:val="24"/>
          <w:szCs w:val="24"/>
        </w:rPr>
        <w:t>Основанием для начала административной процедуры является получение руководителем МФЦ результата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3.5.2. Ответственным за исполнение административной процедуры является специалист МФЦ, ответственный за выдачу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3.5.3. Специалист МФЦ, ответственный за выдачу документов, уведомляет заявителя об исполнении услуги способом, указанным заявителем при подаче заявления (телефонный звонок, уведомление по почте, уведомление по электронной почте).</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3.5.4. В случае получения результата предоставления услуги в МФЦ заявитель предъявляет специалисту МФЦ, ответственному за выдачу документов, следующие документы:</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документ, удостоверяющий личность;</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документ, подтверждающий полномочия представителя на получение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расписку заявления и документов (при ее наличии у заявителя).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3.5.5.</w:t>
      </w:r>
      <w:r w:rsidR="00F53726">
        <w:rPr>
          <w:rFonts w:ascii="Times New Roman" w:hAnsi="Times New Roman" w:cs="Times New Roman"/>
          <w:sz w:val="24"/>
          <w:szCs w:val="24"/>
        </w:rPr>
        <w:t> </w:t>
      </w:r>
      <w:r w:rsidRPr="004E7065">
        <w:rPr>
          <w:rFonts w:ascii="Times New Roman" w:hAnsi="Times New Roman" w:cs="Times New Roman"/>
          <w:sz w:val="24"/>
          <w:szCs w:val="24"/>
        </w:rPr>
        <w:t>При обращении заявителя специалист МФЦ, ответственный за выдачу документов, выполняет следующие операции: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устанавливает личность заявителя, в том числе проверяет документ, удостоверяющий его личность;</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проверяет полномочия заявителя, в том числе полномочия представителя действовать от его имени при получении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находит документы, подлежащие выдаче;</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выдает документы заявителю;</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регистрирует факт выдачи документов (сведений) заявител</w:t>
      </w:r>
      <w:r w:rsidR="005E5E8E">
        <w:rPr>
          <w:rFonts w:ascii="Times New Roman" w:hAnsi="Times New Roman" w:cs="Times New Roman"/>
          <w:sz w:val="24"/>
          <w:szCs w:val="24"/>
        </w:rPr>
        <w:t>ю</w:t>
      </w:r>
      <w:r w:rsidRPr="004E7065">
        <w:rPr>
          <w:rFonts w:ascii="Times New Roman" w:hAnsi="Times New Roman" w:cs="Times New Roman"/>
          <w:sz w:val="24"/>
          <w:szCs w:val="24"/>
        </w:rPr>
        <w:t xml:space="preserve"> в журнале выдачи готовых документов и предлагает заявителю расписаться в журнале о получении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3.5.6. В случае если заявитель при подаче заявления указал способ получения результата оказания муниципальной услуги "посредством почтового отправления", специалист МФЦ, ответственный за выдачу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направляет готовые документы заявителю заказным письмом с уведомлением;</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регистрирует факт направления документов (сведений) заявителю в журнале выдачи готовых документов с проставлением даты направления.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3.5.7.</w:t>
      </w:r>
      <w:r w:rsidR="00F53726">
        <w:rPr>
          <w:rFonts w:ascii="Times New Roman" w:hAnsi="Times New Roman" w:cs="Times New Roman"/>
          <w:sz w:val="24"/>
          <w:szCs w:val="24"/>
        </w:rPr>
        <w:t> </w:t>
      </w:r>
      <w:r w:rsidRPr="004E7065">
        <w:rPr>
          <w:rFonts w:ascii="Times New Roman" w:hAnsi="Times New Roman" w:cs="Times New Roman"/>
          <w:sz w:val="24"/>
          <w:szCs w:val="24"/>
        </w:rPr>
        <w:t>Максимальный срок административной процедуры составляет не более 1 календарного дня.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3.5.8. 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3.6. Описание последовательности действий при предоставлении муниципальной услуги при обращении заявителя </w:t>
      </w:r>
      <w:r w:rsidR="00BA770A">
        <w:rPr>
          <w:rFonts w:ascii="Times New Roman" w:hAnsi="Times New Roman" w:cs="Times New Roman"/>
          <w:sz w:val="24"/>
          <w:szCs w:val="24"/>
        </w:rPr>
        <w:t>непосредственно в Администрацию, в том числе в электронной форме.</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3.6.1. Предоставление муниципальной услуги включает в себя выполнение следующих административных процедур:</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прием и регистрация заявления, документов, в том числе в электронной форме;</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формирование пакета документов</w:t>
      </w:r>
      <w:r w:rsidR="005E5E8E" w:rsidRPr="005E5E8E">
        <w:rPr>
          <w:rFonts w:ascii="Times New Roman" w:hAnsi="Times New Roman" w:cs="Times New Roman"/>
          <w:sz w:val="24"/>
          <w:szCs w:val="24"/>
        </w:rPr>
        <w:t>, подготовка и подписание результата предоставления муниципальной услуги</w:t>
      </w:r>
      <w:r w:rsidRPr="004E7065">
        <w:rPr>
          <w:rFonts w:ascii="Times New Roman" w:hAnsi="Times New Roman" w:cs="Times New Roman"/>
          <w:sz w:val="24"/>
          <w:szCs w:val="24"/>
        </w:rPr>
        <w:t>;</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выдача документов.</w:t>
      </w:r>
    </w:p>
    <w:p w:rsidR="002D737F" w:rsidRPr="004E7065" w:rsidRDefault="002D737F" w:rsidP="002D737F">
      <w:pPr>
        <w:pStyle w:val="ConsPlusNormal"/>
        <w:ind w:firstLine="540"/>
        <w:jc w:val="both"/>
      </w:pPr>
      <w:r>
        <w:t xml:space="preserve">3.6.2. Последовательность административных процедур представлена в </w:t>
      </w:r>
      <w:hyperlink r:id="rId47" w:history="1">
        <w:r>
          <w:rPr>
            <w:color w:val="0000FF"/>
          </w:rPr>
          <w:t>блок-схеме</w:t>
        </w:r>
      </w:hyperlink>
      <w:r>
        <w:t xml:space="preserve"> (Приложение 5).</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3.7. Прием и ре</w:t>
      </w:r>
      <w:r w:rsidR="00BA770A">
        <w:rPr>
          <w:rFonts w:ascii="Times New Roman" w:hAnsi="Times New Roman" w:cs="Times New Roman"/>
          <w:sz w:val="24"/>
          <w:szCs w:val="24"/>
        </w:rPr>
        <w:t xml:space="preserve">гистрация заявления, документов, </w:t>
      </w:r>
      <w:r w:rsidR="00BA770A" w:rsidRPr="004E7065">
        <w:rPr>
          <w:rFonts w:ascii="Times New Roman" w:hAnsi="Times New Roman" w:cs="Times New Roman"/>
          <w:sz w:val="24"/>
          <w:szCs w:val="24"/>
        </w:rPr>
        <w:t>в том числе в электронной форме</w:t>
      </w:r>
      <w:r w:rsidR="00BA770A">
        <w:rPr>
          <w:rFonts w:ascii="Times New Roman" w:hAnsi="Times New Roman" w:cs="Times New Roman"/>
          <w:sz w:val="24"/>
          <w:szCs w:val="24"/>
        </w:rPr>
        <w:t>.</w:t>
      </w:r>
    </w:p>
    <w:p w:rsidR="00BA770A" w:rsidRDefault="0060302E" w:rsidP="00BA770A">
      <w:pPr>
        <w:pStyle w:val="ConsPlusNormal"/>
        <w:ind w:firstLine="540"/>
        <w:jc w:val="both"/>
      </w:pPr>
      <w:r w:rsidRPr="004E7065">
        <w:t xml:space="preserve">3.7.1. </w:t>
      </w:r>
      <w:r w:rsidR="00BA770A">
        <w:t>Основанием для начала административной процедуры служит обращение заявителя либо законного представителя с соответствующим заявлением и приложенными к нему необходимыми документами в Администрацию либо поступление в Администрацию заявления в электронной форме через официальный портал Губернатора и Администрации Волгоградской области в информационно-телекоммуникационной сети Интернет и Единый портал государственных и муниципальных услуг.</w:t>
      </w:r>
    </w:p>
    <w:p w:rsidR="0060302E" w:rsidRPr="0035216D"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35216D">
        <w:rPr>
          <w:rFonts w:ascii="Times New Roman" w:hAnsi="Times New Roman" w:cs="Times New Roman"/>
          <w:sz w:val="24"/>
          <w:szCs w:val="24"/>
        </w:rPr>
        <w:t>3.7.2.</w:t>
      </w:r>
      <w:r w:rsidR="00F53726">
        <w:rPr>
          <w:rFonts w:ascii="Times New Roman" w:hAnsi="Times New Roman" w:cs="Times New Roman"/>
          <w:sz w:val="24"/>
          <w:szCs w:val="24"/>
        </w:rPr>
        <w:t> </w:t>
      </w:r>
      <w:r w:rsidRPr="0035216D">
        <w:rPr>
          <w:rFonts w:ascii="Times New Roman" w:hAnsi="Times New Roman" w:cs="Times New Roman"/>
          <w:sz w:val="24"/>
          <w:szCs w:val="24"/>
        </w:rPr>
        <w:t>Ответственным за исполнение данной процедуры является специалист Администрации.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3.7.3. Максимальный срок исполнения административной процедуры составляет не более 1 календарного дня.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3.7.4. Результатом исполнения административной процедуры является отметка о приеме документов на втором экземпляре заявления, возвращаемом заявителю.</w:t>
      </w:r>
    </w:p>
    <w:p w:rsidR="0060302E"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3.7.5. Специалист Администрации регистрирует поступившее заявление и необходимые документы, проставляет дату и номер регистрации поступления документов и направляет их специалисту </w:t>
      </w:r>
      <w:r w:rsidR="00740D24">
        <w:rPr>
          <w:rFonts w:ascii="Times New Roman" w:hAnsi="Times New Roman" w:cs="Times New Roman"/>
          <w:sz w:val="24"/>
          <w:szCs w:val="24"/>
        </w:rPr>
        <w:t>Отдела</w:t>
      </w:r>
      <w:r w:rsidRPr="004E7065">
        <w:rPr>
          <w:rFonts w:ascii="Times New Roman" w:hAnsi="Times New Roman" w:cs="Times New Roman"/>
          <w:sz w:val="24"/>
          <w:szCs w:val="24"/>
        </w:rPr>
        <w:t>, ответственному за исполнение услуги.</w:t>
      </w:r>
    </w:p>
    <w:p w:rsidR="00BA770A" w:rsidRDefault="00BA770A" w:rsidP="00BA770A">
      <w:pPr>
        <w:pStyle w:val="ConsPlusNormal"/>
        <w:ind w:firstLine="540"/>
        <w:jc w:val="both"/>
      </w:pPr>
      <w:r>
        <w:t>3.7.6. Прием заявления и прилагаемых документов, поступивших в электронной форме через официальный портал Губернатора и Администрации Волгоградской области в информационно-телекоммуникационной сети «Интернет», их регистрация и обработка осуществляется специалистом Отдела, ответственным за прием заявителей, согласно регламенту документооборота.</w:t>
      </w:r>
    </w:p>
    <w:p w:rsidR="00BA770A" w:rsidRPr="004E7065" w:rsidRDefault="00BA770A" w:rsidP="00BA770A">
      <w:pPr>
        <w:pStyle w:val="ConsPlusNormal"/>
        <w:ind w:firstLine="540"/>
        <w:jc w:val="both"/>
      </w:pPr>
      <w:r>
        <w:t>При получении документов в электронном виде через портал Губернатора и Администрации Волгоградской области специалист Отдела, ответственный за прием заявителей, направляет заявителю сообщение о принятии заявления к рассмотрению в личный кабинет заявителя на указанный портал.</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3.8. Формирование пакета документов, подготовка и подписание результата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3.8.1. Основанием для начала процедуры служит получение специалистом </w:t>
      </w:r>
      <w:r w:rsidR="00740D24">
        <w:rPr>
          <w:rFonts w:ascii="Times New Roman" w:hAnsi="Times New Roman" w:cs="Times New Roman"/>
          <w:sz w:val="24"/>
          <w:szCs w:val="24"/>
        </w:rPr>
        <w:t>Отдела</w:t>
      </w:r>
      <w:r w:rsidRPr="004E7065">
        <w:rPr>
          <w:rFonts w:ascii="Times New Roman" w:hAnsi="Times New Roman" w:cs="Times New Roman"/>
          <w:sz w:val="24"/>
          <w:szCs w:val="24"/>
        </w:rPr>
        <w:t>, ответственным за исполнение услуги, заявления о предоставлении муниципальной услуги с приложенным пакетом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xml:space="preserve">3.8.2. Ответственным за исполнение данной административной процедуры является специалист </w:t>
      </w:r>
      <w:r w:rsidR="00740D24">
        <w:rPr>
          <w:rFonts w:ascii="Times New Roman" w:hAnsi="Times New Roman" w:cs="Times New Roman"/>
          <w:sz w:val="24"/>
          <w:szCs w:val="24"/>
        </w:rPr>
        <w:t>Отдела</w:t>
      </w:r>
      <w:r w:rsidRPr="004E7065">
        <w:rPr>
          <w:rFonts w:ascii="Times New Roman" w:hAnsi="Times New Roman" w:cs="Times New Roman"/>
          <w:sz w:val="24"/>
          <w:szCs w:val="24"/>
        </w:rPr>
        <w:t>, ответственный за оказание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3.8.3. Административная процедура включает в себя: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(информации), необходимых для оказания муниципальной услуги и не предоставленных заявителем;</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направление в рамках системы межведомственного электронного взаимодействия запросов на получение информации, необходимой для предоставления муниципальной услуги, но находящейся в иных органах и организациях;</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получение ответов на запросы;</w:t>
      </w:r>
    </w:p>
    <w:p w:rsidR="0060302E" w:rsidRPr="00BA770A"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проведение проверки наличия документов, предусмотренных </w:t>
      </w:r>
      <w:hyperlink r:id="rId48" w:history="1">
        <w:r w:rsidRPr="004E7065">
          <w:rPr>
            <w:rFonts w:ascii="Times New Roman" w:hAnsi="Times New Roman" w:cs="Times New Roman"/>
            <w:color w:val="0000FF"/>
            <w:sz w:val="24"/>
            <w:szCs w:val="24"/>
          </w:rPr>
          <w:t>пунктом 2.6</w:t>
        </w:r>
      </w:hyperlink>
      <w:r w:rsidR="00BA770A">
        <w:t xml:space="preserve"> </w:t>
      </w:r>
      <w:r w:rsidR="00BA770A" w:rsidRPr="00BA770A">
        <w:rPr>
          <w:rFonts w:ascii="Times New Roman" w:hAnsi="Times New Roman" w:cs="Times New Roman"/>
          <w:sz w:val="24"/>
          <w:szCs w:val="24"/>
        </w:rPr>
        <w:t>Административного регламента</w:t>
      </w:r>
      <w:r w:rsidRPr="00BA770A">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проведение осмотра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или если при строительстве, реконструкции объекта капитального строительства осуществляется государственный строительный надзор;</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проведение проверки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и документам, представленным заказчиком и полученным в рамках системы межведомственного электронного взаимодействия;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проведение проверки исполнения застройщиком требований, предусмотренных </w:t>
      </w:r>
      <w:hyperlink r:id="rId49" w:history="1">
        <w:r w:rsidR="00BA770A" w:rsidRPr="00BA770A">
          <w:rPr>
            <w:rFonts w:ascii="Times New Roman" w:hAnsi="Times New Roman" w:cs="Times New Roman"/>
            <w:color w:val="0000FF"/>
            <w:sz w:val="24"/>
            <w:szCs w:val="24"/>
          </w:rPr>
          <w:t>подпунктом</w:t>
        </w:r>
        <w:r w:rsidRPr="00BA770A">
          <w:rPr>
            <w:rFonts w:ascii="Times New Roman" w:hAnsi="Times New Roman" w:cs="Times New Roman"/>
            <w:color w:val="0000FF"/>
            <w:sz w:val="24"/>
            <w:szCs w:val="24"/>
          </w:rPr>
          <w:t xml:space="preserve"> 5 </w:t>
        </w:r>
        <w:r w:rsidR="00BA770A" w:rsidRPr="00BA770A">
          <w:rPr>
            <w:rFonts w:ascii="Times New Roman" w:hAnsi="Times New Roman" w:cs="Times New Roman"/>
            <w:color w:val="0000FF"/>
            <w:sz w:val="24"/>
            <w:szCs w:val="24"/>
          </w:rPr>
          <w:t>под</w:t>
        </w:r>
        <w:r w:rsidRPr="00BA770A">
          <w:rPr>
            <w:rFonts w:ascii="Times New Roman" w:hAnsi="Times New Roman" w:cs="Times New Roman"/>
            <w:color w:val="0000FF"/>
            <w:sz w:val="24"/>
            <w:szCs w:val="24"/>
          </w:rPr>
          <w:t>пункта 2.8.1</w:t>
        </w:r>
      </w:hyperlink>
      <w:r w:rsidR="00BA770A" w:rsidRPr="00BA770A">
        <w:rPr>
          <w:rFonts w:ascii="Times New Roman" w:hAnsi="Times New Roman" w:cs="Times New Roman"/>
          <w:sz w:val="24"/>
          <w:szCs w:val="24"/>
        </w:rPr>
        <w:t xml:space="preserve"> пункта 2.8 Административного регламента</w:t>
      </w:r>
      <w:r w:rsidRPr="00BA770A">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подготовка и согласование проекта разрешения на ввод в эксплуатацию объект</w:t>
      </w:r>
      <w:r w:rsidR="005E5E8E">
        <w:rPr>
          <w:rFonts w:ascii="Times New Roman" w:hAnsi="Times New Roman" w:cs="Times New Roman"/>
          <w:sz w:val="24"/>
          <w:szCs w:val="24"/>
        </w:rPr>
        <w:t>а</w:t>
      </w:r>
      <w:r w:rsidRPr="004E7065">
        <w:rPr>
          <w:rFonts w:ascii="Times New Roman" w:hAnsi="Times New Roman" w:cs="Times New Roman"/>
          <w:sz w:val="24"/>
          <w:szCs w:val="24"/>
        </w:rPr>
        <w:t xml:space="preserve"> капитального строительства (отказа в выдаче разрешения на ввод в эксплуатацию объект</w:t>
      </w:r>
      <w:r w:rsidR="005E5E8E">
        <w:rPr>
          <w:rFonts w:ascii="Times New Roman" w:hAnsi="Times New Roman" w:cs="Times New Roman"/>
          <w:sz w:val="24"/>
          <w:szCs w:val="24"/>
        </w:rPr>
        <w:t>а</w:t>
      </w:r>
      <w:r w:rsidRPr="004E7065">
        <w:rPr>
          <w:rFonts w:ascii="Times New Roman" w:hAnsi="Times New Roman" w:cs="Times New Roman"/>
          <w:sz w:val="24"/>
          <w:szCs w:val="24"/>
        </w:rPr>
        <w:t xml:space="preserve"> капитального строительства);</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подписание разрешения на ввод в эксплуатацию объект</w:t>
      </w:r>
      <w:r w:rsidR="005E5E8E">
        <w:rPr>
          <w:rFonts w:ascii="Times New Roman" w:hAnsi="Times New Roman" w:cs="Times New Roman"/>
          <w:sz w:val="24"/>
          <w:szCs w:val="24"/>
        </w:rPr>
        <w:t>а</w:t>
      </w:r>
      <w:r w:rsidRPr="004E7065">
        <w:rPr>
          <w:rFonts w:ascii="Times New Roman" w:hAnsi="Times New Roman" w:cs="Times New Roman"/>
          <w:sz w:val="24"/>
          <w:szCs w:val="24"/>
        </w:rPr>
        <w:t xml:space="preserve"> капитального строительства (отказа в выдаче разрешения на ввод в эксплуатацию объект</w:t>
      </w:r>
      <w:r w:rsidR="005E5E8E">
        <w:rPr>
          <w:rFonts w:ascii="Times New Roman" w:hAnsi="Times New Roman" w:cs="Times New Roman"/>
          <w:sz w:val="24"/>
          <w:szCs w:val="24"/>
        </w:rPr>
        <w:t>а</w:t>
      </w:r>
      <w:r w:rsidRPr="004E7065">
        <w:rPr>
          <w:rFonts w:ascii="Times New Roman" w:hAnsi="Times New Roman" w:cs="Times New Roman"/>
          <w:sz w:val="24"/>
          <w:szCs w:val="24"/>
        </w:rPr>
        <w:t xml:space="preserve"> капитального строительства)</w:t>
      </w:r>
      <w:r w:rsidR="005E5E8E">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3.8.4.</w:t>
      </w:r>
      <w:r w:rsidR="00F53726">
        <w:rPr>
          <w:rFonts w:ascii="Times New Roman" w:hAnsi="Times New Roman" w:cs="Times New Roman"/>
          <w:sz w:val="24"/>
          <w:szCs w:val="24"/>
        </w:rPr>
        <w:t> </w:t>
      </w:r>
      <w:r w:rsidRPr="004E7065">
        <w:rPr>
          <w:rFonts w:ascii="Times New Roman" w:hAnsi="Times New Roman" w:cs="Times New Roman"/>
          <w:sz w:val="24"/>
          <w:szCs w:val="24"/>
        </w:rPr>
        <w:t>Максимальный срок исполнения административной процедуры составляет не более 8 календарных дней.</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3.8.5.</w:t>
      </w:r>
      <w:r w:rsidR="00F53726">
        <w:rPr>
          <w:rFonts w:ascii="Times New Roman" w:hAnsi="Times New Roman" w:cs="Times New Roman"/>
          <w:sz w:val="24"/>
          <w:szCs w:val="24"/>
        </w:rPr>
        <w:t> </w:t>
      </w:r>
      <w:r w:rsidRPr="004E7065">
        <w:rPr>
          <w:rFonts w:ascii="Times New Roman" w:hAnsi="Times New Roman" w:cs="Times New Roman"/>
          <w:sz w:val="24"/>
          <w:szCs w:val="24"/>
        </w:rPr>
        <w:t>Результатом данной административной процедуры является подготовка и подписание разрешения на ввод в эксплуатацию объект</w:t>
      </w:r>
      <w:r w:rsidR="005E5E8E">
        <w:rPr>
          <w:rFonts w:ascii="Times New Roman" w:hAnsi="Times New Roman" w:cs="Times New Roman"/>
          <w:sz w:val="24"/>
          <w:szCs w:val="24"/>
        </w:rPr>
        <w:t>а</w:t>
      </w:r>
      <w:r w:rsidRPr="004E7065">
        <w:rPr>
          <w:rFonts w:ascii="Times New Roman" w:hAnsi="Times New Roman" w:cs="Times New Roman"/>
          <w:sz w:val="24"/>
          <w:szCs w:val="24"/>
        </w:rPr>
        <w:t xml:space="preserve"> капитального строительства (отказа в выдаче разрешения на ввод в эксплуатацию объект</w:t>
      </w:r>
      <w:r w:rsidR="005E5E8E">
        <w:rPr>
          <w:rFonts w:ascii="Times New Roman" w:hAnsi="Times New Roman" w:cs="Times New Roman"/>
          <w:sz w:val="24"/>
          <w:szCs w:val="24"/>
        </w:rPr>
        <w:t>а</w:t>
      </w:r>
      <w:r w:rsidRPr="004E7065">
        <w:rPr>
          <w:rFonts w:ascii="Times New Roman" w:hAnsi="Times New Roman" w:cs="Times New Roman"/>
          <w:sz w:val="24"/>
          <w:szCs w:val="24"/>
        </w:rPr>
        <w:t xml:space="preserve"> капитального строительства).</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3.9. Выдача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3.9.1. Основанием для начала административной процедуры служит подписание и регистрация результата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3.9.2. Ответственным за исполнение административной процедуры является специалист </w:t>
      </w:r>
      <w:r w:rsidR="00740D24">
        <w:rPr>
          <w:rFonts w:ascii="Times New Roman" w:hAnsi="Times New Roman" w:cs="Times New Roman"/>
          <w:sz w:val="24"/>
          <w:szCs w:val="24"/>
        </w:rPr>
        <w:t>Отдела</w:t>
      </w:r>
      <w:r w:rsidRPr="004E7065">
        <w:rPr>
          <w:rFonts w:ascii="Times New Roman" w:hAnsi="Times New Roman" w:cs="Times New Roman"/>
          <w:sz w:val="24"/>
          <w:szCs w:val="24"/>
        </w:rPr>
        <w:t>, ответственный за оказание муниципальной услуги.</w:t>
      </w:r>
    </w:p>
    <w:p w:rsidR="00BA770A" w:rsidRDefault="0060302E" w:rsidP="00BA770A">
      <w:pPr>
        <w:pStyle w:val="ConsPlusNormal"/>
        <w:ind w:firstLine="540"/>
        <w:jc w:val="both"/>
      </w:pPr>
      <w:r w:rsidRPr="004E7065">
        <w:lastRenderedPageBreak/>
        <w:t xml:space="preserve">3.9.3. Специалист </w:t>
      </w:r>
      <w:r w:rsidR="00740D24">
        <w:t>Отдела</w:t>
      </w:r>
      <w:r w:rsidRPr="004E7065">
        <w:t xml:space="preserve">, ответственный за передачу результата муниципальной услуги, уведомляет заявителя об исполнении услуги способом, указанным заявителем при подаче заявления (телефонный звонок, уведомление по почте, уведомление по электронной почте). </w:t>
      </w:r>
      <w:r w:rsidR="00BA770A">
        <w:t>При подаче заявителем документов в электронном виде через портал Губернатора и Администрации Волгоградской области специалист Отдела направляет сообщение об исполнении муниципальной услуги в его личный кабинет на указанном портале.</w:t>
      </w:r>
    </w:p>
    <w:p w:rsidR="00740D24" w:rsidRDefault="00740D24" w:rsidP="0060302E">
      <w:pPr>
        <w:autoSpaceDE w:val="0"/>
        <w:autoSpaceDN w:val="0"/>
        <w:adjustRightInd w:val="0"/>
        <w:spacing w:after="0" w:line="240" w:lineRule="auto"/>
        <w:ind w:firstLine="540"/>
        <w:jc w:val="both"/>
        <w:rPr>
          <w:rFonts w:ascii="Times New Roman" w:hAnsi="Times New Roman" w:cs="Times New Roman"/>
          <w:sz w:val="24"/>
          <w:szCs w:val="24"/>
        </w:rPr>
      </w:pP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3.9.4. В случае получения результата предоставления услуги в </w:t>
      </w:r>
      <w:r w:rsidR="00740D24">
        <w:rPr>
          <w:rFonts w:ascii="Times New Roman" w:hAnsi="Times New Roman" w:cs="Times New Roman"/>
          <w:sz w:val="24"/>
          <w:szCs w:val="24"/>
        </w:rPr>
        <w:t>Отдел</w:t>
      </w:r>
      <w:r w:rsidR="00FE0424">
        <w:rPr>
          <w:rFonts w:ascii="Times New Roman" w:hAnsi="Times New Roman" w:cs="Times New Roman"/>
          <w:sz w:val="24"/>
          <w:szCs w:val="24"/>
        </w:rPr>
        <w:t>е</w:t>
      </w:r>
      <w:r w:rsidRPr="004E7065">
        <w:rPr>
          <w:rFonts w:ascii="Times New Roman" w:hAnsi="Times New Roman" w:cs="Times New Roman"/>
          <w:sz w:val="24"/>
          <w:szCs w:val="24"/>
        </w:rPr>
        <w:t xml:space="preserve"> заявитель предъявляет специалисту </w:t>
      </w:r>
      <w:r w:rsidR="00740D24">
        <w:rPr>
          <w:rFonts w:ascii="Times New Roman" w:hAnsi="Times New Roman" w:cs="Times New Roman"/>
          <w:sz w:val="24"/>
          <w:szCs w:val="24"/>
        </w:rPr>
        <w:t>Отдела</w:t>
      </w:r>
      <w:r w:rsidRPr="004E7065">
        <w:rPr>
          <w:rFonts w:ascii="Times New Roman" w:hAnsi="Times New Roman" w:cs="Times New Roman"/>
          <w:sz w:val="24"/>
          <w:szCs w:val="24"/>
        </w:rPr>
        <w:t>, ответственному за передачу результата муниципальной услуги, следующие документы:</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документ, удостоверяющий личность;</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документ, подтверждающий полномочия представителя на получение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3.9.5. При обращении заявителя специалист </w:t>
      </w:r>
      <w:r w:rsidR="00740D24">
        <w:rPr>
          <w:rFonts w:ascii="Times New Roman" w:hAnsi="Times New Roman" w:cs="Times New Roman"/>
          <w:sz w:val="24"/>
          <w:szCs w:val="24"/>
        </w:rPr>
        <w:t>Отдела</w:t>
      </w:r>
      <w:r w:rsidRPr="004E7065">
        <w:rPr>
          <w:rFonts w:ascii="Times New Roman" w:hAnsi="Times New Roman" w:cs="Times New Roman"/>
          <w:sz w:val="24"/>
          <w:szCs w:val="24"/>
        </w:rPr>
        <w:t>, ответственный за передачу результата муниципальной услуги, выполняет следующие операции: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устанавливает личность заявителя, в том числе проверяет документ, удостоверяющий его личность;</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проверяет полномочия заявителя, в том числе полномочия представителя действовать от его имени при получении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находит документы, подлежащие выдаче;</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выдает документы заявителю;</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регистрирует факт выдачи документов (сведений) заявителям в реестре выдачи готовых документов и предлагает заявителю расписаться в реестре о получении документов.</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3.9.6. В случае если заявитель при подаче заявления указал способ получения результата оказания муниципальной услуги </w:t>
      </w:r>
      <w:r w:rsidR="009F58C6">
        <w:rPr>
          <w:rFonts w:ascii="Times New Roman" w:hAnsi="Times New Roman" w:cs="Times New Roman"/>
          <w:sz w:val="24"/>
          <w:szCs w:val="24"/>
        </w:rPr>
        <w:t>«</w:t>
      </w:r>
      <w:r w:rsidRPr="004E7065">
        <w:rPr>
          <w:rFonts w:ascii="Times New Roman" w:hAnsi="Times New Roman" w:cs="Times New Roman"/>
          <w:sz w:val="24"/>
          <w:szCs w:val="24"/>
        </w:rPr>
        <w:t>посредством почтового отправления</w:t>
      </w:r>
      <w:r w:rsidR="009F58C6">
        <w:rPr>
          <w:rFonts w:ascii="Times New Roman" w:hAnsi="Times New Roman" w:cs="Times New Roman"/>
          <w:sz w:val="24"/>
          <w:szCs w:val="24"/>
        </w:rPr>
        <w:t>»</w:t>
      </w:r>
      <w:r w:rsidRPr="004E7065">
        <w:rPr>
          <w:rFonts w:ascii="Times New Roman" w:hAnsi="Times New Roman" w:cs="Times New Roman"/>
          <w:sz w:val="24"/>
          <w:szCs w:val="24"/>
        </w:rPr>
        <w:t xml:space="preserve">, сотрудник </w:t>
      </w:r>
      <w:r w:rsidR="00740D24">
        <w:rPr>
          <w:rFonts w:ascii="Times New Roman" w:hAnsi="Times New Roman" w:cs="Times New Roman"/>
          <w:sz w:val="24"/>
          <w:szCs w:val="24"/>
        </w:rPr>
        <w:t>Отдела</w:t>
      </w:r>
      <w:r w:rsidRPr="004E7065">
        <w:rPr>
          <w:rFonts w:ascii="Times New Roman" w:hAnsi="Times New Roman" w:cs="Times New Roman"/>
          <w:sz w:val="24"/>
          <w:szCs w:val="24"/>
        </w:rPr>
        <w:t>, ответственный за передачу результата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направляет готовые документы заявителю заказным письмом с уведомлением;</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регистрирует факт направления документов (сведений) заявителю в реестре выдачи готовых документов с проставлением даты направления.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3.9.7.</w:t>
      </w:r>
      <w:r w:rsidR="00F53726">
        <w:rPr>
          <w:rFonts w:ascii="Times New Roman" w:hAnsi="Times New Roman" w:cs="Times New Roman"/>
          <w:sz w:val="24"/>
          <w:szCs w:val="24"/>
        </w:rPr>
        <w:t> </w:t>
      </w:r>
      <w:r w:rsidRPr="004E7065">
        <w:rPr>
          <w:rFonts w:ascii="Times New Roman" w:hAnsi="Times New Roman" w:cs="Times New Roman"/>
          <w:sz w:val="24"/>
          <w:szCs w:val="24"/>
        </w:rPr>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3.9.8.</w:t>
      </w:r>
      <w:r w:rsidR="00F53726">
        <w:rPr>
          <w:rFonts w:ascii="Times New Roman" w:hAnsi="Times New Roman" w:cs="Times New Roman"/>
          <w:sz w:val="24"/>
          <w:szCs w:val="24"/>
        </w:rPr>
        <w:t> </w:t>
      </w:r>
      <w:r w:rsidRPr="004E7065">
        <w:rPr>
          <w:rFonts w:ascii="Times New Roman" w:hAnsi="Times New Roman" w:cs="Times New Roman"/>
          <w:sz w:val="24"/>
          <w:szCs w:val="24"/>
        </w:rPr>
        <w:t>Максимальный срок административной процедуры составляет не более 1 календарного дня.</w:t>
      </w:r>
    </w:p>
    <w:p w:rsidR="0060302E" w:rsidRPr="004E7065" w:rsidRDefault="0060302E" w:rsidP="0060302E">
      <w:pPr>
        <w:autoSpaceDE w:val="0"/>
        <w:autoSpaceDN w:val="0"/>
        <w:adjustRightInd w:val="0"/>
        <w:spacing w:after="0" w:line="240" w:lineRule="auto"/>
        <w:jc w:val="both"/>
        <w:rPr>
          <w:rFonts w:ascii="Times New Roman" w:hAnsi="Times New Roman" w:cs="Times New Roman"/>
          <w:sz w:val="24"/>
          <w:szCs w:val="24"/>
        </w:rPr>
      </w:pPr>
    </w:p>
    <w:p w:rsidR="0060302E" w:rsidRPr="00EB0083"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EB0083">
        <w:rPr>
          <w:rFonts w:ascii="Times New Roman" w:hAnsi="Times New Roman" w:cs="Times New Roman"/>
          <w:sz w:val="24"/>
          <w:szCs w:val="24"/>
        </w:rPr>
        <w:t>4. Форм</w:t>
      </w:r>
      <w:r w:rsidR="00FE0424">
        <w:rPr>
          <w:rFonts w:ascii="Times New Roman" w:hAnsi="Times New Roman" w:cs="Times New Roman"/>
          <w:sz w:val="24"/>
          <w:szCs w:val="24"/>
        </w:rPr>
        <w:t>ы</w:t>
      </w:r>
      <w:r w:rsidRPr="00EB0083">
        <w:rPr>
          <w:rFonts w:ascii="Times New Roman" w:hAnsi="Times New Roman" w:cs="Times New Roman"/>
          <w:sz w:val="24"/>
          <w:szCs w:val="24"/>
        </w:rPr>
        <w:t xml:space="preserve"> контроля за исполнением</w:t>
      </w:r>
    </w:p>
    <w:p w:rsidR="0060302E" w:rsidRPr="00EB0083"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EB0083">
        <w:rPr>
          <w:rFonts w:ascii="Times New Roman" w:hAnsi="Times New Roman" w:cs="Times New Roman"/>
          <w:sz w:val="24"/>
          <w:szCs w:val="24"/>
        </w:rPr>
        <w:t>Административного регламента</w:t>
      </w:r>
    </w:p>
    <w:p w:rsidR="0060302E" w:rsidRPr="004E7065" w:rsidRDefault="0060302E" w:rsidP="0060302E">
      <w:pPr>
        <w:autoSpaceDE w:val="0"/>
        <w:autoSpaceDN w:val="0"/>
        <w:adjustRightInd w:val="0"/>
        <w:spacing w:after="0" w:line="240" w:lineRule="auto"/>
        <w:jc w:val="both"/>
        <w:rPr>
          <w:rFonts w:ascii="Times New Roman" w:hAnsi="Times New Roman" w:cs="Times New Roman"/>
          <w:sz w:val="24"/>
          <w:szCs w:val="24"/>
        </w:rPr>
      </w:pPr>
    </w:p>
    <w:p w:rsidR="00EB0083"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t>4.1.</w:t>
      </w:r>
      <w:r w:rsidR="00F53726">
        <w:rPr>
          <w:rFonts w:ascii="Times New Roman" w:hAnsi="Times New Roman" w:cs="Times New Roman"/>
          <w:sz w:val="24"/>
          <w:szCs w:val="24"/>
        </w:rPr>
        <w:t> </w:t>
      </w:r>
      <w:proofErr w:type="gramStart"/>
      <w:r w:rsidRPr="007F61A5">
        <w:rPr>
          <w:rFonts w:ascii="Times New Roman" w:hAnsi="Times New Roman" w:cs="Times New Roman"/>
          <w:sz w:val="24"/>
          <w:szCs w:val="24"/>
        </w:rPr>
        <w:t>Контроль за</w:t>
      </w:r>
      <w:proofErr w:type="gramEnd"/>
      <w:r w:rsidRPr="007F61A5">
        <w:rPr>
          <w:rFonts w:ascii="Times New Roman" w:hAnsi="Times New Roman" w:cs="Times New Roman"/>
          <w:sz w:val="24"/>
          <w:szCs w:val="24"/>
        </w:rPr>
        <w:t xml:space="preserve"> соблюдением последовательности административных процедур и административных действий, определенных Административным регламентом, осуществляется должностными лицами МФЦ и </w:t>
      </w:r>
      <w:r w:rsidR="006E4B02" w:rsidRPr="007F61A5">
        <w:rPr>
          <w:rFonts w:ascii="Times New Roman" w:hAnsi="Times New Roman" w:cs="Times New Roman"/>
          <w:sz w:val="24"/>
          <w:szCs w:val="24"/>
        </w:rPr>
        <w:t>Администрации</w:t>
      </w:r>
      <w:r w:rsidRPr="007F61A5">
        <w:rPr>
          <w:rFonts w:ascii="Times New Roman" w:hAnsi="Times New Roman" w:cs="Times New Roman"/>
          <w:sz w:val="24"/>
          <w:szCs w:val="24"/>
        </w:rPr>
        <w:t>, в обязанности которых входит выполнение соответствующих функций.</w:t>
      </w:r>
    </w:p>
    <w:p w:rsidR="00BC14DC" w:rsidRDefault="00BC14DC" w:rsidP="00EB0083">
      <w:pPr>
        <w:autoSpaceDE w:val="0"/>
        <w:autoSpaceDN w:val="0"/>
        <w:adjustRightInd w:val="0"/>
        <w:spacing w:after="0" w:line="240" w:lineRule="auto"/>
        <w:ind w:firstLine="540"/>
        <w:jc w:val="both"/>
        <w:rPr>
          <w:rFonts w:ascii="Times New Roman" w:hAnsi="Times New Roman" w:cs="Times New Roman"/>
          <w:sz w:val="24"/>
          <w:szCs w:val="24"/>
        </w:rPr>
      </w:pPr>
    </w:p>
    <w:p w:rsidR="00EB0083"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t xml:space="preserve">4.2. Начальник </w:t>
      </w:r>
      <w:r w:rsidR="006E4B02" w:rsidRPr="007F61A5">
        <w:rPr>
          <w:rFonts w:ascii="Times New Roman" w:hAnsi="Times New Roman" w:cs="Times New Roman"/>
          <w:sz w:val="24"/>
          <w:szCs w:val="24"/>
        </w:rPr>
        <w:t>Отдела</w:t>
      </w:r>
      <w:r w:rsidRPr="007F61A5">
        <w:rPr>
          <w:rFonts w:ascii="Times New Roman" w:hAnsi="Times New Roman" w:cs="Times New Roman"/>
          <w:sz w:val="24"/>
          <w:szCs w:val="24"/>
        </w:rPr>
        <w:t>, должностные лица МФЦ осуществляют текущий контроль за соблюдением последовательности административных действий и административных процедур, определенных Административным регламентом.</w:t>
      </w:r>
    </w:p>
    <w:p w:rsidR="00EB0083"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t>4.3. Текущий контроль осуществляется путем проведения проверок соблюдения нормативных правовых актов, регулирующих предоставление муниципальной услуги.</w:t>
      </w:r>
    </w:p>
    <w:p w:rsidR="00EB0083"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lastRenderedPageBreak/>
        <w:t>4.4. Проверка полноты и качества предоставления муниципальной услуги в ходе текущего контроля осуществляется путем проведения:</w:t>
      </w:r>
    </w:p>
    <w:p w:rsidR="00EB0083"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t>- плановых проверок соблюдения и исполнения сотрудниками положений Административного регламента, нормативных правовых актов, регламентирующих деятельность по предоставлению муниципальной услуги;</w:t>
      </w:r>
    </w:p>
    <w:p w:rsidR="00EB0083"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t>- внеплановых проверок соблюдения и исполнения сотрудниками положений Административного регламента, осуществляемых по обращениям заявителей, на основании иных документов и сведений, указывающих на нарушения порядка предоставления муниципальной услуги.</w:t>
      </w:r>
    </w:p>
    <w:p w:rsidR="00EB0083"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t xml:space="preserve">4.5. Плановые проверки полноты и качества предоставления муниципальной услуги проводятся 1 раз в год, внеплановые </w:t>
      </w:r>
      <w:r w:rsidR="002D737F">
        <w:rPr>
          <w:rFonts w:ascii="Times New Roman" w:hAnsi="Times New Roman" w:cs="Times New Roman"/>
          <w:sz w:val="24"/>
          <w:szCs w:val="24"/>
        </w:rPr>
        <w:t>–</w:t>
      </w:r>
      <w:r w:rsidRPr="007F61A5">
        <w:rPr>
          <w:rFonts w:ascii="Times New Roman" w:hAnsi="Times New Roman" w:cs="Times New Roman"/>
          <w:sz w:val="24"/>
          <w:szCs w:val="24"/>
        </w:rPr>
        <w:t xml:space="preserve"> при поступлении в МФЦ, </w:t>
      </w:r>
      <w:r w:rsidR="006E4B02" w:rsidRPr="007F61A5">
        <w:rPr>
          <w:rFonts w:ascii="Times New Roman" w:hAnsi="Times New Roman" w:cs="Times New Roman"/>
          <w:sz w:val="24"/>
          <w:szCs w:val="24"/>
        </w:rPr>
        <w:t>Администрацию</w:t>
      </w:r>
      <w:r w:rsidRPr="007F61A5">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Административного регламента.</w:t>
      </w:r>
    </w:p>
    <w:p w:rsidR="00EB0083"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t xml:space="preserve">4.6. Плановые и внеплановые проверки проводятся уполномоченными должностными лицами </w:t>
      </w:r>
      <w:r w:rsidR="006E4B02" w:rsidRPr="007F61A5">
        <w:rPr>
          <w:rFonts w:ascii="Times New Roman" w:hAnsi="Times New Roman" w:cs="Times New Roman"/>
          <w:sz w:val="24"/>
          <w:szCs w:val="24"/>
        </w:rPr>
        <w:t>Администрации</w:t>
      </w:r>
      <w:r w:rsidRPr="007F61A5">
        <w:rPr>
          <w:rFonts w:ascii="Times New Roman" w:hAnsi="Times New Roman" w:cs="Times New Roman"/>
          <w:sz w:val="24"/>
          <w:szCs w:val="24"/>
        </w:rPr>
        <w:t xml:space="preserve">, МФЦ на основании </w:t>
      </w:r>
      <w:r w:rsidR="00BA770A">
        <w:rPr>
          <w:rFonts w:ascii="Times New Roman" w:hAnsi="Times New Roman" w:cs="Times New Roman"/>
          <w:sz w:val="24"/>
          <w:szCs w:val="24"/>
        </w:rPr>
        <w:t xml:space="preserve">правового акта </w:t>
      </w:r>
      <w:r w:rsidR="006E4B02" w:rsidRPr="007F61A5">
        <w:rPr>
          <w:rFonts w:ascii="Times New Roman" w:hAnsi="Times New Roman" w:cs="Times New Roman"/>
          <w:sz w:val="24"/>
          <w:szCs w:val="24"/>
        </w:rPr>
        <w:t>Администрации</w:t>
      </w:r>
      <w:r w:rsidRPr="007F61A5">
        <w:rPr>
          <w:rFonts w:ascii="Times New Roman" w:hAnsi="Times New Roman" w:cs="Times New Roman"/>
          <w:sz w:val="24"/>
          <w:szCs w:val="24"/>
        </w:rPr>
        <w:t>, МФЦ.</w:t>
      </w:r>
    </w:p>
    <w:p w:rsidR="00EB0083"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t>4.7.</w:t>
      </w:r>
      <w:r w:rsidR="00F53726">
        <w:rPr>
          <w:rFonts w:ascii="Times New Roman" w:hAnsi="Times New Roman" w:cs="Times New Roman"/>
          <w:sz w:val="24"/>
          <w:szCs w:val="24"/>
        </w:rPr>
        <w:t> </w:t>
      </w:r>
      <w:r w:rsidRPr="007F61A5">
        <w:rPr>
          <w:rFonts w:ascii="Times New Roman" w:hAnsi="Times New Roman" w:cs="Times New Roman"/>
          <w:sz w:val="24"/>
          <w:szCs w:val="24"/>
        </w:rPr>
        <w:t>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EB0083"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t xml:space="preserve">4.8. Специалисты МФЦ, </w:t>
      </w:r>
      <w:r w:rsidR="006E4B02" w:rsidRPr="007F61A5">
        <w:rPr>
          <w:rFonts w:ascii="Times New Roman" w:hAnsi="Times New Roman" w:cs="Times New Roman"/>
          <w:sz w:val="24"/>
          <w:szCs w:val="24"/>
        </w:rPr>
        <w:t>Администрации</w:t>
      </w:r>
      <w:r w:rsidRPr="007F61A5">
        <w:rPr>
          <w:rFonts w:ascii="Times New Roman" w:hAnsi="Times New Roman" w:cs="Times New Roman"/>
          <w:sz w:val="24"/>
          <w:szCs w:val="24"/>
        </w:rPr>
        <w:t xml:space="preserve">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специалистов МФЦ, </w:t>
      </w:r>
      <w:r w:rsidR="006E4B02" w:rsidRPr="007F61A5">
        <w:rPr>
          <w:rFonts w:ascii="Times New Roman" w:hAnsi="Times New Roman" w:cs="Times New Roman"/>
          <w:sz w:val="24"/>
          <w:szCs w:val="24"/>
        </w:rPr>
        <w:t>Администрации</w:t>
      </w:r>
      <w:r w:rsidRPr="007F61A5">
        <w:rPr>
          <w:rFonts w:ascii="Times New Roman" w:hAnsi="Times New Roman" w:cs="Times New Roman"/>
          <w:sz w:val="24"/>
          <w:szCs w:val="24"/>
        </w:rPr>
        <w:t xml:space="preserve">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кодексом Российской Федерации.</w:t>
      </w:r>
    </w:p>
    <w:p w:rsidR="0060302E" w:rsidRPr="007F61A5" w:rsidRDefault="00EB0083" w:rsidP="00EB0083">
      <w:pPr>
        <w:autoSpaceDE w:val="0"/>
        <w:autoSpaceDN w:val="0"/>
        <w:adjustRightInd w:val="0"/>
        <w:spacing w:after="0" w:line="240" w:lineRule="auto"/>
        <w:ind w:firstLine="540"/>
        <w:jc w:val="both"/>
        <w:rPr>
          <w:rFonts w:ascii="Times New Roman" w:hAnsi="Times New Roman" w:cs="Times New Roman"/>
          <w:sz w:val="24"/>
          <w:szCs w:val="24"/>
        </w:rPr>
      </w:pPr>
      <w:r w:rsidRPr="007F61A5">
        <w:rPr>
          <w:rFonts w:ascii="Times New Roman" w:hAnsi="Times New Roman" w:cs="Times New Roman"/>
          <w:sz w:val="24"/>
          <w:szCs w:val="24"/>
        </w:rPr>
        <w:t>4.9.</w:t>
      </w:r>
      <w:r w:rsidR="00F53726">
        <w:rPr>
          <w:rFonts w:ascii="Times New Roman" w:hAnsi="Times New Roman" w:cs="Times New Roman"/>
          <w:sz w:val="24"/>
          <w:szCs w:val="24"/>
        </w:rPr>
        <w:t> </w:t>
      </w:r>
      <w:r w:rsidRPr="007F61A5">
        <w:rPr>
          <w:rFonts w:ascii="Times New Roman" w:hAnsi="Times New Roman" w:cs="Times New Roman"/>
          <w:sz w:val="24"/>
          <w:szCs w:val="24"/>
        </w:rPr>
        <w:t xml:space="preserve">Самостоятельной формой </w:t>
      </w:r>
      <w:proofErr w:type="gramStart"/>
      <w:r w:rsidRPr="007F61A5">
        <w:rPr>
          <w:rFonts w:ascii="Times New Roman" w:hAnsi="Times New Roman" w:cs="Times New Roman"/>
          <w:sz w:val="24"/>
          <w:szCs w:val="24"/>
        </w:rPr>
        <w:t>контроля за</w:t>
      </w:r>
      <w:proofErr w:type="gramEnd"/>
      <w:r w:rsidRPr="007F61A5">
        <w:rPr>
          <w:rFonts w:ascii="Times New Roman" w:hAnsi="Times New Roman" w:cs="Times New Roman"/>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в МФЦ, </w:t>
      </w:r>
      <w:r w:rsidR="006E4B02" w:rsidRPr="007F61A5">
        <w:rPr>
          <w:rFonts w:ascii="Times New Roman" w:hAnsi="Times New Roman" w:cs="Times New Roman"/>
          <w:sz w:val="24"/>
          <w:szCs w:val="24"/>
        </w:rPr>
        <w:t>Администрацию</w:t>
      </w:r>
      <w:r w:rsidRPr="007F61A5">
        <w:rPr>
          <w:rFonts w:ascii="Times New Roman" w:hAnsi="Times New Roman" w:cs="Times New Roman"/>
          <w:sz w:val="24"/>
          <w:szCs w:val="24"/>
        </w:rPr>
        <w:t>.</w:t>
      </w:r>
    </w:p>
    <w:p w:rsidR="0060302E" w:rsidRPr="004E7065" w:rsidRDefault="0060302E" w:rsidP="0060302E">
      <w:pPr>
        <w:autoSpaceDE w:val="0"/>
        <w:autoSpaceDN w:val="0"/>
        <w:adjustRightInd w:val="0"/>
        <w:spacing w:after="0" w:line="240" w:lineRule="auto"/>
        <w:jc w:val="both"/>
        <w:rPr>
          <w:rFonts w:ascii="Times New Roman" w:hAnsi="Times New Roman" w:cs="Times New Roman"/>
          <w:sz w:val="24"/>
          <w:szCs w:val="24"/>
        </w:rPr>
      </w:pPr>
    </w:p>
    <w:p w:rsidR="0060302E" w:rsidRPr="00C84C16"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C84C16">
        <w:rPr>
          <w:rFonts w:ascii="Times New Roman" w:hAnsi="Times New Roman" w:cs="Times New Roman"/>
          <w:sz w:val="24"/>
          <w:szCs w:val="24"/>
        </w:rPr>
        <w:t>5. Досудебный (внесудебный) порядок обжалования заявителем</w:t>
      </w:r>
      <w:r w:rsidR="006E4B02">
        <w:rPr>
          <w:rFonts w:ascii="Times New Roman" w:hAnsi="Times New Roman" w:cs="Times New Roman"/>
          <w:sz w:val="24"/>
          <w:szCs w:val="24"/>
        </w:rPr>
        <w:t xml:space="preserve"> </w:t>
      </w:r>
      <w:r w:rsidR="006E4B02" w:rsidRPr="006E4B02">
        <w:rPr>
          <w:rFonts w:ascii="Times New Roman" w:hAnsi="Times New Roman" w:cs="Times New Roman"/>
          <w:sz w:val="24"/>
          <w:szCs w:val="24"/>
        </w:rPr>
        <w:t>решений и</w:t>
      </w:r>
    </w:p>
    <w:p w:rsidR="0060302E" w:rsidRPr="00C84C16"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C84C16">
        <w:rPr>
          <w:rFonts w:ascii="Times New Roman" w:hAnsi="Times New Roman" w:cs="Times New Roman"/>
          <w:sz w:val="24"/>
          <w:szCs w:val="24"/>
        </w:rPr>
        <w:t>действий (бездействия) органа, предоставляющего</w:t>
      </w:r>
      <w:r w:rsidR="006E4B02">
        <w:rPr>
          <w:rFonts w:ascii="Times New Roman" w:hAnsi="Times New Roman" w:cs="Times New Roman"/>
          <w:sz w:val="24"/>
          <w:szCs w:val="24"/>
        </w:rPr>
        <w:t xml:space="preserve"> </w:t>
      </w:r>
      <w:r w:rsidR="006E4B02" w:rsidRPr="006E4B02">
        <w:rPr>
          <w:rFonts w:ascii="Times New Roman" w:hAnsi="Times New Roman" w:cs="Times New Roman"/>
          <w:sz w:val="24"/>
          <w:szCs w:val="24"/>
        </w:rPr>
        <w:t>муниципальную услугу,</w:t>
      </w:r>
    </w:p>
    <w:p w:rsidR="0060302E" w:rsidRPr="00C84C16"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C84C16">
        <w:rPr>
          <w:rFonts w:ascii="Times New Roman" w:hAnsi="Times New Roman" w:cs="Times New Roman"/>
          <w:sz w:val="24"/>
          <w:szCs w:val="24"/>
        </w:rPr>
        <w:t>а также должностных лиц,</w:t>
      </w:r>
      <w:r w:rsidR="006E4B02">
        <w:rPr>
          <w:rFonts w:ascii="Times New Roman" w:hAnsi="Times New Roman" w:cs="Times New Roman"/>
          <w:sz w:val="24"/>
          <w:szCs w:val="24"/>
        </w:rPr>
        <w:t xml:space="preserve"> органа, </w:t>
      </w:r>
      <w:r w:rsidR="006E4B02" w:rsidRPr="006E4B02">
        <w:rPr>
          <w:rFonts w:ascii="Times New Roman" w:hAnsi="Times New Roman" w:cs="Times New Roman"/>
          <w:sz w:val="24"/>
          <w:szCs w:val="24"/>
        </w:rPr>
        <w:t>предоставляющих муниципальную услугу,</w:t>
      </w:r>
    </w:p>
    <w:p w:rsidR="0060302E" w:rsidRPr="00C84C16" w:rsidRDefault="0060302E" w:rsidP="0060302E">
      <w:pPr>
        <w:autoSpaceDE w:val="0"/>
        <w:autoSpaceDN w:val="0"/>
        <w:adjustRightInd w:val="0"/>
        <w:spacing w:after="0" w:line="240" w:lineRule="auto"/>
        <w:jc w:val="center"/>
        <w:rPr>
          <w:rFonts w:ascii="Times New Roman" w:hAnsi="Times New Roman" w:cs="Times New Roman"/>
          <w:sz w:val="24"/>
          <w:szCs w:val="24"/>
        </w:rPr>
      </w:pPr>
      <w:r w:rsidRPr="00C84C16">
        <w:rPr>
          <w:rFonts w:ascii="Times New Roman" w:hAnsi="Times New Roman" w:cs="Times New Roman"/>
          <w:sz w:val="24"/>
          <w:szCs w:val="24"/>
        </w:rPr>
        <w:t>муниципальн</w:t>
      </w:r>
      <w:r w:rsidR="00C575F9">
        <w:rPr>
          <w:rFonts w:ascii="Times New Roman" w:hAnsi="Times New Roman" w:cs="Times New Roman"/>
          <w:sz w:val="24"/>
          <w:szCs w:val="24"/>
        </w:rPr>
        <w:t>ого</w:t>
      </w:r>
      <w:r w:rsidRPr="00C84C16">
        <w:rPr>
          <w:rFonts w:ascii="Times New Roman" w:hAnsi="Times New Roman" w:cs="Times New Roman"/>
          <w:sz w:val="24"/>
          <w:szCs w:val="24"/>
        </w:rPr>
        <w:t xml:space="preserve"> служащ</w:t>
      </w:r>
      <w:r w:rsidR="00C575F9">
        <w:rPr>
          <w:rFonts w:ascii="Times New Roman" w:hAnsi="Times New Roman" w:cs="Times New Roman"/>
          <w:sz w:val="24"/>
          <w:szCs w:val="24"/>
        </w:rPr>
        <w:t>его</w:t>
      </w:r>
    </w:p>
    <w:p w:rsidR="0060302E" w:rsidRPr="004E7065" w:rsidRDefault="0060302E" w:rsidP="0060302E">
      <w:pPr>
        <w:autoSpaceDE w:val="0"/>
        <w:autoSpaceDN w:val="0"/>
        <w:adjustRightInd w:val="0"/>
        <w:spacing w:after="0" w:line="240" w:lineRule="auto"/>
        <w:jc w:val="both"/>
        <w:rPr>
          <w:rFonts w:ascii="Times New Roman" w:hAnsi="Times New Roman" w:cs="Times New Roman"/>
          <w:sz w:val="24"/>
          <w:szCs w:val="24"/>
        </w:rPr>
      </w:pPr>
    </w:p>
    <w:p w:rsidR="0060302E" w:rsidRPr="004E7065" w:rsidRDefault="0060302E" w:rsidP="00612084">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5.1. Заинтересованные лица имеют право на обжалование решений</w:t>
      </w:r>
      <w:r w:rsidR="00612084">
        <w:rPr>
          <w:rFonts w:ascii="Times New Roman" w:hAnsi="Times New Roman" w:cs="Times New Roman"/>
          <w:sz w:val="24"/>
          <w:szCs w:val="24"/>
        </w:rPr>
        <w:t xml:space="preserve"> и действий </w:t>
      </w:r>
      <w:r w:rsidR="00612084" w:rsidRPr="00612084">
        <w:rPr>
          <w:rFonts w:ascii="Times New Roman" w:hAnsi="Times New Roman" w:cs="Times New Roman"/>
          <w:sz w:val="24"/>
          <w:szCs w:val="24"/>
        </w:rPr>
        <w:t>(бездействия) органа, предоставляющего муниципальную услугу,</w:t>
      </w:r>
      <w:r w:rsidR="00612084">
        <w:rPr>
          <w:rFonts w:ascii="Times New Roman" w:hAnsi="Times New Roman" w:cs="Times New Roman"/>
          <w:sz w:val="24"/>
          <w:szCs w:val="24"/>
        </w:rPr>
        <w:t xml:space="preserve"> </w:t>
      </w:r>
      <w:r w:rsidR="00612084" w:rsidRPr="00612084">
        <w:rPr>
          <w:rFonts w:ascii="Times New Roman" w:hAnsi="Times New Roman" w:cs="Times New Roman"/>
          <w:sz w:val="24"/>
          <w:szCs w:val="24"/>
        </w:rPr>
        <w:t>а также должностных лиц, органа, предоставляющих муниципальную услугу,</w:t>
      </w:r>
      <w:r w:rsidR="00612084">
        <w:rPr>
          <w:rFonts w:ascii="Times New Roman" w:hAnsi="Times New Roman" w:cs="Times New Roman"/>
          <w:sz w:val="24"/>
          <w:szCs w:val="24"/>
        </w:rPr>
        <w:t xml:space="preserve"> </w:t>
      </w:r>
      <w:r w:rsidR="00612084" w:rsidRPr="00612084">
        <w:rPr>
          <w:rFonts w:ascii="Times New Roman" w:hAnsi="Times New Roman" w:cs="Times New Roman"/>
          <w:sz w:val="24"/>
          <w:szCs w:val="24"/>
        </w:rPr>
        <w:t>муниципальн</w:t>
      </w:r>
      <w:r w:rsidR="00C575F9">
        <w:rPr>
          <w:rFonts w:ascii="Times New Roman" w:hAnsi="Times New Roman" w:cs="Times New Roman"/>
          <w:sz w:val="24"/>
          <w:szCs w:val="24"/>
        </w:rPr>
        <w:t>ого</w:t>
      </w:r>
      <w:r w:rsidR="00612084" w:rsidRPr="00612084">
        <w:rPr>
          <w:rFonts w:ascii="Times New Roman" w:hAnsi="Times New Roman" w:cs="Times New Roman"/>
          <w:sz w:val="24"/>
          <w:szCs w:val="24"/>
        </w:rPr>
        <w:t xml:space="preserve"> служащ</w:t>
      </w:r>
      <w:r w:rsidR="00C575F9">
        <w:rPr>
          <w:rFonts w:ascii="Times New Roman" w:hAnsi="Times New Roman" w:cs="Times New Roman"/>
          <w:sz w:val="24"/>
          <w:szCs w:val="24"/>
        </w:rPr>
        <w:t>его</w:t>
      </w:r>
      <w:r w:rsidRPr="004E7065">
        <w:rPr>
          <w:rFonts w:ascii="Times New Roman" w:hAnsi="Times New Roman" w:cs="Times New Roman"/>
          <w:sz w:val="24"/>
          <w:szCs w:val="24"/>
        </w:rPr>
        <w:t>, во внесудебном порядке.</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5.2. Заявитель может обратиться с жалобой, в том числе в следующих случаях:</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нарушение срока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5F9" w:rsidRPr="00C575F9" w:rsidRDefault="0060302E" w:rsidP="00C575F9">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5.3. </w:t>
      </w:r>
      <w:r w:rsidR="00C575F9" w:rsidRPr="00C575F9">
        <w:rPr>
          <w:rFonts w:ascii="Times New Roman" w:hAnsi="Times New Roman" w:cs="Times New Roman"/>
          <w:sz w:val="24"/>
          <w:szCs w:val="24"/>
        </w:rPr>
        <w:t xml:space="preserve">Ответ по существу жалобы не дается в </w:t>
      </w:r>
      <w:r w:rsidR="00C575F9">
        <w:rPr>
          <w:rFonts w:ascii="Times New Roman" w:hAnsi="Times New Roman" w:cs="Times New Roman"/>
          <w:sz w:val="24"/>
          <w:szCs w:val="24"/>
        </w:rPr>
        <w:t>случ</w:t>
      </w:r>
      <w:r w:rsidR="00C575F9" w:rsidRPr="00C575F9">
        <w:rPr>
          <w:rFonts w:ascii="Times New Roman" w:hAnsi="Times New Roman" w:cs="Times New Roman"/>
          <w:sz w:val="24"/>
          <w:szCs w:val="24"/>
        </w:rPr>
        <w:t>аях, если:</w:t>
      </w:r>
    </w:p>
    <w:p w:rsidR="00C575F9" w:rsidRPr="00C575F9" w:rsidRDefault="00C575F9" w:rsidP="00C575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575F9">
        <w:rPr>
          <w:rFonts w:ascii="Times New Roman" w:hAnsi="Times New Roman" w:cs="Times New Roman"/>
          <w:sz w:val="24"/>
          <w:szCs w:val="24"/>
        </w:rPr>
        <w:t>в письменной жалобе не указаны фамилия заявителя, направившего</w:t>
      </w:r>
      <w:r>
        <w:rPr>
          <w:rFonts w:ascii="Times New Roman" w:hAnsi="Times New Roman" w:cs="Times New Roman"/>
          <w:sz w:val="24"/>
          <w:szCs w:val="24"/>
        </w:rPr>
        <w:t xml:space="preserve"> </w:t>
      </w:r>
      <w:r w:rsidRPr="00C575F9">
        <w:rPr>
          <w:rFonts w:ascii="Times New Roman" w:hAnsi="Times New Roman" w:cs="Times New Roman"/>
          <w:sz w:val="24"/>
          <w:szCs w:val="24"/>
        </w:rPr>
        <w:t>обращение, и</w:t>
      </w:r>
      <w:r w:rsidR="00FE0424">
        <w:rPr>
          <w:rFonts w:ascii="Times New Roman" w:hAnsi="Times New Roman" w:cs="Times New Roman"/>
          <w:sz w:val="24"/>
          <w:szCs w:val="24"/>
        </w:rPr>
        <w:t>ли</w:t>
      </w:r>
      <w:r w:rsidRPr="00C575F9">
        <w:rPr>
          <w:rFonts w:ascii="Times New Roman" w:hAnsi="Times New Roman" w:cs="Times New Roman"/>
          <w:sz w:val="24"/>
          <w:szCs w:val="24"/>
        </w:rPr>
        <w:t xml:space="preserve"> почтовый адрес, по которому должен быть направлен ответ;</w:t>
      </w:r>
    </w:p>
    <w:p w:rsidR="00C575F9" w:rsidRPr="00C575F9" w:rsidRDefault="00C575F9" w:rsidP="00C575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575F9">
        <w:rPr>
          <w:rFonts w:ascii="Times New Roman" w:hAnsi="Times New Roman" w:cs="Times New Roman"/>
          <w:sz w:val="24"/>
          <w:szCs w:val="24"/>
        </w:rPr>
        <w:t>в письменной жалобе содержатся нецензурные либо оскорбительные</w:t>
      </w:r>
      <w:r>
        <w:rPr>
          <w:rFonts w:ascii="Times New Roman" w:hAnsi="Times New Roman" w:cs="Times New Roman"/>
          <w:sz w:val="24"/>
          <w:szCs w:val="24"/>
        </w:rPr>
        <w:t xml:space="preserve"> </w:t>
      </w:r>
      <w:r w:rsidRPr="00C575F9">
        <w:rPr>
          <w:rFonts w:ascii="Times New Roman" w:hAnsi="Times New Roman" w:cs="Times New Roman"/>
          <w:sz w:val="24"/>
          <w:szCs w:val="24"/>
        </w:rPr>
        <w:t>выражения, угрозы жизни, здоровью и имуществу должностного лица, а также</w:t>
      </w:r>
      <w:r>
        <w:rPr>
          <w:rFonts w:ascii="Times New Roman" w:hAnsi="Times New Roman" w:cs="Times New Roman"/>
          <w:sz w:val="24"/>
          <w:szCs w:val="24"/>
        </w:rPr>
        <w:t xml:space="preserve"> </w:t>
      </w:r>
      <w:r w:rsidRPr="00C575F9">
        <w:rPr>
          <w:rFonts w:ascii="Times New Roman" w:hAnsi="Times New Roman" w:cs="Times New Roman"/>
          <w:sz w:val="24"/>
          <w:szCs w:val="24"/>
        </w:rPr>
        <w:t>членов его семьи (лицу, направившему обращение, сообщается о</w:t>
      </w:r>
      <w:r>
        <w:rPr>
          <w:rFonts w:ascii="Times New Roman" w:hAnsi="Times New Roman" w:cs="Times New Roman"/>
          <w:sz w:val="24"/>
          <w:szCs w:val="24"/>
        </w:rPr>
        <w:t xml:space="preserve"> </w:t>
      </w:r>
      <w:r w:rsidRPr="00C575F9">
        <w:rPr>
          <w:rFonts w:ascii="Times New Roman" w:hAnsi="Times New Roman" w:cs="Times New Roman"/>
          <w:sz w:val="24"/>
          <w:szCs w:val="24"/>
        </w:rPr>
        <w:t>недопустимости злоупотребления правом);</w:t>
      </w:r>
    </w:p>
    <w:p w:rsidR="00C575F9" w:rsidRPr="00C575F9" w:rsidRDefault="00C575F9" w:rsidP="00C575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575F9">
        <w:rPr>
          <w:rFonts w:ascii="Times New Roman" w:hAnsi="Times New Roman" w:cs="Times New Roman"/>
          <w:sz w:val="24"/>
          <w:szCs w:val="24"/>
        </w:rPr>
        <w:t>текст письменной жалобы не поддается прочтению;</w:t>
      </w:r>
    </w:p>
    <w:p w:rsidR="0060302E" w:rsidRPr="004E7065" w:rsidRDefault="00C575F9" w:rsidP="00C575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575F9">
        <w:rPr>
          <w:rFonts w:ascii="Times New Roman" w:hAnsi="Times New Roman" w:cs="Times New Roman"/>
          <w:sz w:val="24"/>
          <w:szCs w:val="24"/>
        </w:rPr>
        <w:t>в письменной жалобе лица содержится вопрос, на который ему</w:t>
      </w:r>
      <w:r>
        <w:rPr>
          <w:rFonts w:ascii="Times New Roman" w:hAnsi="Times New Roman" w:cs="Times New Roman"/>
          <w:sz w:val="24"/>
          <w:szCs w:val="24"/>
        </w:rPr>
        <w:t xml:space="preserve"> </w:t>
      </w:r>
      <w:r w:rsidRPr="00C575F9">
        <w:rPr>
          <w:rFonts w:ascii="Times New Roman" w:hAnsi="Times New Roman" w:cs="Times New Roman"/>
          <w:sz w:val="24"/>
          <w:szCs w:val="24"/>
        </w:rPr>
        <w:t>неоднократно давались письменные ответы по существу в связи с ранее</w:t>
      </w:r>
      <w:r>
        <w:rPr>
          <w:rFonts w:ascii="Times New Roman" w:hAnsi="Times New Roman" w:cs="Times New Roman"/>
          <w:sz w:val="24"/>
          <w:szCs w:val="24"/>
        </w:rPr>
        <w:t xml:space="preserve"> </w:t>
      </w:r>
      <w:r w:rsidRPr="00C575F9">
        <w:rPr>
          <w:rFonts w:ascii="Times New Roman" w:hAnsi="Times New Roman" w:cs="Times New Roman"/>
          <w:sz w:val="24"/>
          <w:szCs w:val="24"/>
        </w:rPr>
        <w:t>направляемыми жалобами, и при этом в жалобе не приводятся новые доводы</w:t>
      </w:r>
      <w:r>
        <w:rPr>
          <w:rFonts w:ascii="Times New Roman" w:hAnsi="Times New Roman" w:cs="Times New Roman"/>
          <w:sz w:val="24"/>
          <w:szCs w:val="24"/>
        </w:rPr>
        <w:t xml:space="preserve"> </w:t>
      </w:r>
      <w:r w:rsidRPr="00C575F9">
        <w:rPr>
          <w:rFonts w:ascii="Times New Roman" w:hAnsi="Times New Roman" w:cs="Times New Roman"/>
          <w:sz w:val="24"/>
          <w:szCs w:val="24"/>
        </w:rPr>
        <w:t>или обстоятельства. В этом случае должностное лицо</w:t>
      </w:r>
      <w:r>
        <w:rPr>
          <w:rFonts w:ascii="Times New Roman" w:hAnsi="Times New Roman" w:cs="Times New Roman"/>
          <w:sz w:val="24"/>
          <w:szCs w:val="24"/>
        </w:rPr>
        <w:t xml:space="preserve">, </w:t>
      </w:r>
      <w:r w:rsidRPr="00C575F9">
        <w:rPr>
          <w:rFonts w:ascii="Times New Roman" w:hAnsi="Times New Roman" w:cs="Times New Roman"/>
          <w:sz w:val="24"/>
          <w:szCs w:val="24"/>
        </w:rPr>
        <w:t>наделенное полномочиями по рассмотрению жалоб, вправе принять</w:t>
      </w:r>
      <w:r>
        <w:rPr>
          <w:rFonts w:ascii="Times New Roman" w:hAnsi="Times New Roman" w:cs="Times New Roman"/>
          <w:sz w:val="24"/>
          <w:szCs w:val="24"/>
        </w:rPr>
        <w:t xml:space="preserve"> </w:t>
      </w:r>
      <w:r w:rsidRPr="00C575F9">
        <w:rPr>
          <w:rFonts w:ascii="Times New Roman" w:hAnsi="Times New Roman" w:cs="Times New Roman"/>
          <w:sz w:val="24"/>
          <w:szCs w:val="24"/>
        </w:rPr>
        <w:t>решение о безосновательности очередной жалобы и прекращении переписки с</w:t>
      </w:r>
      <w:r>
        <w:rPr>
          <w:rFonts w:ascii="Times New Roman" w:hAnsi="Times New Roman" w:cs="Times New Roman"/>
          <w:sz w:val="24"/>
          <w:szCs w:val="24"/>
        </w:rPr>
        <w:t xml:space="preserve"> </w:t>
      </w:r>
      <w:r w:rsidRPr="00C575F9">
        <w:rPr>
          <w:rFonts w:ascii="Times New Roman" w:hAnsi="Times New Roman" w:cs="Times New Roman"/>
          <w:sz w:val="24"/>
          <w:szCs w:val="24"/>
        </w:rPr>
        <w:t>лицом по данному вопросу при условии, что указанная жалоба и ранее</w:t>
      </w:r>
      <w:r>
        <w:rPr>
          <w:rFonts w:ascii="Times New Roman" w:hAnsi="Times New Roman" w:cs="Times New Roman"/>
          <w:sz w:val="24"/>
          <w:szCs w:val="24"/>
        </w:rPr>
        <w:t xml:space="preserve"> </w:t>
      </w:r>
      <w:r w:rsidRPr="00C575F9">
        <w:rPr>
          <w:rFonts w:ascii="Times New Roman" w:hAnsi="Times New Roman" w:cs="Times New Roman"/>
          <w:sz w:val="24"/>
          <w:szCs w:val="24"/>
        </w:rPr>
        <w:t>направляемые жалобы направлялись в один и тот же орган местного</w:t>
      </w:r>
      <w:r>
        <w:rPr>
          <w:rFonts w:ascii="Times New Roman" w:hAnsi="Times New Roman" w:cs="Times New Roman"/>
          <w:sz w:val="24"/>
          <w:szCs w:val="24"/>
        </w:rPr>
        <w:t xml:space="preserve"> </w:t>
      </w:r>
      <w:r w:rsidRPr="00C575F9">
        <w:rPr>
          <w:rFonts w:ascii="Times New Roman" w:hAnsi="Times New Roman" w:cs="Times New Roman"/>
          <w:sz w:val="24"/>
          <w:szCs w:val="24"/>
        </w:rPr>
        <w:t>самоуправления или одному и тому же должностному лицу. О данном решении</w:t>
      </w:r>
      <w:r>
        <w:rPr>
          <w:rFonts w:ascii="Times New Roman" w:hAnsi="Times New Roman" w:cs="Times New Roman"/>
          <w:sz w:val="24"/>
          <w:szCs w:val="24"/>
        </w:rPr>
        <w:t xml:space="preserve"> </w:t>
      </w:r>
      <w:r w:rsidRPr="00C575F9">
        <w:rPr>
          <w:rFonts w:ascii="Times New Roman" w:hAnsi="Times New Roman" w:cs="Times New Roman"/>
          <w:sz w:val="24"/>
          <w:szCs w:val="24"/>
        </w:rPr>
        <w:t>уведомляется лицо, направившее жалобу.</w:t>
      </w:r>
    </w:p>
    <w:p w:rsidR="0060302E" w:rsidRPr="004E7065" w:rsidRDefault="0060302E" w:rsidP="00753095">
      <w:pPr>
        <w:pStyle w:val="ConsPlusNormal"/>
        <w:ind w:firstLine="540"/>
        <w:jc w:val="both"/>
      </w:pPr>
      <w:r w:rsidRPr="004E7065">
        <w:t>5.4.</w:t>
      </w:r>
      <w:r w:rsidR="00F53726">
        <w:t> </w:t>
      </w:r>
      <w:r w:rsidRPr="004E7065">
        <w:t xml:space="preserve">Жалоба может быть направлена по почте, через МФЦ, с использованием информационно-телекоммуникационной сети </w:t>
      </w:r>
      <w:r w:rsidR="007B46BB">
        <w:t>«</w:t>
      </w:r>
      <w:r w:rsidRPr="004E7065">
        <w:t>Интернет</w:t>
      </w:r>
      <w:r w:rsidR="007B46BB">
        <w:t>»</w:t>
      </w:r>
      <w:r w:rsidRPr="004E7065">
        <w:t xml:space="preserve">, официального сайта </w:t>
      </w:r>
      <w:r w:rsidR="00FE0424">
        <w:t>А</w:t>
      </w:r>
      <w:r w:rsidRPr="004E7065">
        <w:t xml:space="preserve">дминистрации, </w:t>
      </w:r>
      <w:r w:rsidR="00753095">
        <w:t xml:space="preserve">единого портала государственных и муниципальных услуг либо регионального портала государственных и муниципальных услуг, </w:t>
      </w:r>
      <w:r w:rsidRPr="004E7065">
        <w:t>а также может быть принята при личном приеме заявителя.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AE3BC5">
        <w:rPr>
          <w:rFonts w:ascii="Times New Roman" w:hAnsi="Times New Roman" w:cs="Times New Roman"/>
          <w:sz w:val="24"/>
          <w:szCs w:val="24"/>
        </w:rPr>
        <w:t xml:space="preserve">5.6. Жалоба подается в письменной форме на бумажном носителе, в электронной форме </w:t>
      </w:r>
      <w:r w:rsidR="007B46BB">
        <w:rPr>
          <w:rFonts w:ascii="Times New Roman" w:hAnsi="Times New Roman" w:cs="Times New Roman"/>
          <w:sz w:val="24"/>
          <w:szCs w:val="24"/>
        </w:rPr>
        <w:t>в</w:t>
      </w:r>
      <w:r w:rsidRPr="00161C7C">
        <w:rPr>
          <w:rFonts w:ascii="Times New Roman" w:hAnsi="Times New Roman" w:cs="Times New Roman"/>
          <w:sz w:val="24"/>
          <w:szCs w:val="24"/>
        </w:rPr>
        <w:t xml:space="preserve"> </w:t>
      </w:r>
      <w:r w:rsidR="00AE3BC5" w:rsidRPr="00161C7C">
        <w:rPr>
          <w:rFonts w:ascii="Times New Roman" w:hAnsi="Times New Roman" w:cs="Times New Roman"/>
          <w:sz w:val="24"/>
          <w:szCs w:val="24"/>
        </w:rPr>
        <w:t>А</w:t>
      </w:r>
      <w:r w:rsidRPr="00161C7C">
        <w:rPr>
          <w:rFonts w:ascii="Times New Roman" w:hAnsi="Times New Roman" w:cs="Times New Roman"/>
          <w:sz w:val="24"/>
          <w:szCs w:val="24"/>
        </w:rPr>
        <w:t>дминистраци</w:t>
      </w:r>
      <w:r w:rsidR="007B46BB">
        <w:rPr>
          <w:rFonts w:ascii="Times New Roman" w:hAnsi="Times New Roman" w:cs="Times New Roman"/>
          <w:sz w:val="24"/>
          <w:szCs w:val="24"/>
        </w:rPr>
        <w:t xml:space="preserve">ю </w:t>
      </w:r>
      <w:r w:rsidRPr="00AE3BC5">
        <w:rPr>
          <w:rFonts w:ascii="Times New Roman" w:hAnsi="Times New Roman" w:cs="Times New Roman"/>
          <w:sz w:val="24"/>
          <w:szCs w:val="24"/>
        </w:rPr>
        <w:t xml:space="preserve">по адресу: </w:t>
      </w:r>
      <w:r w:rsidR="00C84C16" w:rsidRPr="00AE3BC5">
        <w:rPr>
          <w:rFonts w:ascii="Times New Roman" w:hAnsi="Times New Roman" w:cs="Times New Roman"/>
          <w:sz w:val="24"/>
          <w:szCs w:val="24"/>
        </w:rPr>
        <w:t xml:space="preserve">404415, Волгоградская область, г. Суровикино, ул. Ленина, 64, </w:t>
      </w:r>
      <w:r w:rsidR="00C84C16" w:rsidRPr="00C84C16">
        <w:rPr>
          <w:rFonts w:ascii="Times New Roman" w:hAnsi="Times New Roman" w:cs="Times New Roman"/>
          <w:sz w:val="24"/>
          <w:szCs w:val="24"/>
        </w:rPr>
        <w:t xml:space="preserve">контактный телефон </w:t>
      </w:r>
      <w:r w:rsidR="00AE3BC5">
        <w:rPr>
          <w:rFonts w:ascii="Times New Roman" w:hAnsi="Times New Roman" w:cs="Times New Roman"/>
          <w:sz w:val="24"/>
          <w:szCs w:val="24"/>
        </w:rPr>
        <w:t xml:space="preserve">(84473) </w:t>
      </w:r>
      <w:r w:rsidR="00AE3BC5" w:rsidRPr="00AE3BC5">
        <w:rPr>
          <w:rFonts w:ascii="Times New Roman" w:hAnsi="Times New Roman" w:cs="Times New Roman"/>
          <w:sz w:val="24"/>
          <w:szCs w:val="24"/>
        </w:rPr>
        <w:t>9-46-23</w:t>
      </w:r>
      <w:r w:rsidR="00AE3BC5">
        <w:rPr>
          <w:rFonts w:ascii="Times New Roman" w:hAnsi="Times New Roman" w:cs="Times New Roman"/>
          <w:sz w:val="24"/>
          <w:szCs w:val="24"/>
        </w:rPr>
        <w:t>, 9-49-23</w:t>
      </w:r>
      <w:r w:rsidRPr="004E7065">
        <w:rPr>
          <w:rFonts w:ascii="Times New Roman" w:hAnsi="Times New Roman" w:cs="Times New Roman"/>
          <w:sz w:val="24"/>
          <w:szCs w:val="24"/>
        </w:rPr>
        <w:t xml:space="preserve">, </w:t>
      </w:r>
      <w:proofErr w:type="spellStart"/>
      <w:r w:rsidRPr="004E7065">
        <w:rPr>
          <w:rFonts w:ascii="Times New Roman" w:hAnsi="Times New Roman" w:cs="Times New Roman"/>
          <w:sz w:val="24"/>
          <w:szCs w:val="24"/>
        </w:rPr>
        <w:t>e-mail</w:t>
      </w:r>
      <w:proofErr w:type="spellEnd"/>
      <w:r w:rsidRPr="004E7065">
        <w:rPr>
          <w:rFonts w:ascii="Times New Roman" w:hAnsi="Times New Roman" w:cs="Times New Roman"/>
          <w:sz w:val="24"/>
          <w:szCs w:val="24"/>
        </w:rPr>
        <w:t xml:space="preserve">: </w:t>
      </w:r>
      <w:proofErr w:type="spellStart"/>
      <w:r w:rsidR="002D11A6" w:rsidRPr="002D11A6">
        <w:rPr>
          <w:rFonts w:ascii="Times New Roman" w:hAnsi="Times New Roman" w:cs="Times New Roman"/>
          <w:sz w:val="24"/>
          <w:szCs w:val="24"/>
        </w:rPr>
        <w:t>ra_sur@volganet.ru</w:t>
      </w:r>
      <w:proofErr w:type="spellEnd"/>
      <w:r w:rsidR="0057017B">
        <w:rPr>
          <w:rFonts w:ascii="Times New Roman" w:hAnsi="Times New Roman" w:cs="Times New Roman"/>
          <w:sz w:val="24"/>
          <w:szCs w:val="24"/>
        </w:rPr>
        <w:t>.</w:t>
      </w:r>
    </w:p>
    <w:p w:rsidR="0060302E" w:rsidRPr="00C575F9"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C575F9">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5.</w:t>
      </w:r>
      <w:r w:rsidR="0057017B">
        <w:rPr>
          <w:rFonts w:ascii="Times New Roman" w:hAnsi="Times New Roman" w:cs="Times New Roman"/>
          <w:sz w:val="24"/>
          <w:szCs w:val="24"/>
        </w:rPr>
        <w:t>7</w:t>
      </w:r>
      <w:r w:rsidRPr="004E7065">
        <w:rPr>
          <w:rFonts w:ascii="Times New Roman" w:hAnsi="Times New Roman" w:cs="Times New Roman"/>
          <w:sz w:val="24"/>
          <w:szCs w:val="24"/>
        </w:rPr>
        <w:t>. Жалоба должна содержать:</w:t>
      </w:r>
    </w:p>
    <w:p w:rsidR="00BC14DC" w:rsidRDefault="00BC14DC" w:rsidP="0060302E">
      <w:pPr>
        <w:autoSpaceDE w:val="0"/>
        <w:autoSpaceDN w:val="0"/>
        <w:adjustRightInd w:val="0"/>
        <w:spacing w:after="0" w:line="240" w:lineRule="auto"/>
        <w:ind w:firstLine="540"/>
        <w:jc w:val="both"/>
        <w:rPr>
          <w:rFonts w:ascii="Times New Roman" w:hAnsi="Times New Roman" w:cs="Times New Roman"/>
          <w:sz w:val="24"/>
          <w:szCs w:val="24"/>
        </w:rPr>
      </w:pP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наименование органа, предоставляющего муниципальную услугу, данные должностных лиц либо муниципального служащего, решения и действия (бездействие) которых обжалуются;</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xml:space="preserve">- фамилию, имя, отчество (последнее </w:t>
      </w:r>
      <w:r w:rsidR="002D737F">
        <w:rPr>
          <w:rFonts w:ascii="Times New Roman" w:hAnsi="Times New Roman" w:cs="Times New Roman"/>
          <w:sz w:val="24"/>
          <w:szCs w:val="24"/>
        </w:rPr>
        <w:t>–</w:t>
      </w:r>
      <w:r w:rsidRPr="004E7065">
        <w:rPr>
          <w:rFonts w:ascii="Times New Roman" w:hAnsi="Times New Roman" w:cs="Times New Roman"/>
          <w:sz w:val="24"/>
          <w:szCs w:val="24"/>
        </w:rPr>
        <w:t xml:space="preserve"> при наличии), сведения о месте жительства заявителя </w:t>
      </w:r>
      <w:r w:rsidR="002D737F">
        <w:rPr>
          <w:rFonts w:ascii="Times New Roman" w:hAnsi="Times New Roman" w:cs="Times New Roman"/>
          <w:sz w:val="24"/>
          <w:szCs w:val="24"/>
        </w:rPr>
        <w:t>–</w:t>
      </w:r>
      <w:r w:rsidRPr="004E7065">
        <w:rPr>
          <w:rFonts w:ascii="Times New Roman" w:hAnsi="Times New Roman" w:cs="Times New Roman"/>
          <w:sz w:val="24"/>
          <w:szCs w:val="24"/>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5.</w:t>
      </w:r>
      <w:r w:rsidR="0057017B">
        <w:rPr>
          <w:rFonts w:ascii="Times New Roman" w:hAnsi="Times New Roman" w:cs="Times New Roman"/>
          <w:sz w:val="24"/>
          <w:szCs w:val="24"/>
        </w:rPr>
        <w:t>8</w:t>
      </w:r>
      <w:r w:rsidRPr="004E7065">
        <w:rPr>
          <w:rFonts w:ascii="Times New Roman" w:hAnsi="Times New Roman" w:cs="Times New Roman"/>
          <w:sz w:val="24"/>
          <w:szCs w:val="24"/>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5.</w:t>
      </w:r>
      <w:r w:rsidR="0057017B">
        <w:rPr>
          <w:rFonts w:ascii="Times New Roman" w:hAnsi="Times New Roman" w:cs="Times New Roman"/>
          <w:sz w:val="24"/>
          <w:szCs w:val="24"/>
        </w:rPr>
        <w:t>9</w:t>
      </w:r>
      <w:r w:rsidRPr="004E7065">
        <w:rPr>
          <w:rFonts w:ascii="Times New Roman" w:hAnsi="Times New Roman" w:cs="Times New Roman"/>
          <w:sz w:val="24"/>
          <w:szCs w:val="24"/>
        </w:rPr>
        <w:t>.</w:t>
      </w:r>
      <w:r w:rsidR="00F53726">
        <w:rPr>
          <w:rFonts w:ascii="Times New Roman" w:hAnsi="Times New Roman" w:cs="Times New Roman"/>
          <w:sz w:val="24"/>
          <w:szCs w:val="24"/>
        </w:rPr>
        <w:t> </w:t>
      </w:r>
      <w:r w:rsidRPr="004E7065">
        <w:rPr>
          <w:rFonts w:ascii="Times New Roman" w:hAnsi="Times New Roman" w:cs="Times New Roman"/>
          <w:sz w:val="24"/>
          <w:szCs w:val="24"/>
        </w:rPr>
        <w:t>По результатам рассмотрения жалобы уполномоченное должностное лицо принимает одно из следующих решений:</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 отказывает в удовлетворении жалобы.</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5.1</w:t>
      </w:r>
      <w:r w:rsidR="0057017B">
        <w:rPr>
          <w:rFonts w:ascii="Times New Roman" w:hAnsi="Times New Roman" w:cs="Times New Roman"/>
          <w:sz w:val="24"/>
          <w:szCs w:val="24"/>
        </w:rPr>
        <w:t>0</w:t>
      </w:r>
      <w:r w:rsidRPr="004E7065">
        <w:rPr>
          <w:rFonts w:ascii="Times New Roman" w:hAnsi="Times New Roman" w:cs="Times New Roman"/>
          <w:sz w:val="24"/>
          <w:szCs w:val="24"/>
        </w:rPr>
        <w:t>.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0302E" w:rsidRPr="004E7065" w:rsidRDefault="0060302E" w:rsidP="0060302E">
      <w:pPr>
        <w:autoSpaceDE w:val="0"/>
        <w:autoSpaceDN w:val="0"/>
        <w:adjustRightInd w:val="0"/>
        <w:spacing w:after="0" w:line="240" w:lineRule="auto"/>
        <w:ind w:firstLine="540"/>
        <w:jc w:val="both"/>
        <w:rPr>
          <w:rFonts w:ascii="Times New Roman" w:hAnsi="Times New Roman" w:cs="Times New Roman"/>
          <w:sz w:val="24"/>
          <w:szCs w:val="24"/>
        </w:rPr>
      </w:pPr>
      <w:r w:rsidRPr="004E7065">
        <w:rPr>
          <w:rFonts w:ascii="Times New Roman" w:hAnsi="Times New Roman" w:cs="Times New Roman"/>
          <w:sz w:val="24"/>
          <w:szCs w:val="24"/>
        </w:rPr>
        <w:t>5.1</w:t>
      </w:r>
      <w:r w:rsidR="0057017B">
        <w:rPr>
          <w:rFonts w:ascii="Times New Roman" w:hAnsi="Times New Roman" w:cs="Times New Roman"/>
          <w:sz w:val="24"/>
          <w:szCs w:val="24"/>
        </w:rPr>
        <w:t>1</w:t>
      </w:r>
      <w:r w:rsidRPr="004E7065">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02E" w:rsidRDefault="0060302E" w:rsidP="0060302E">
      <w:pPr>
        <w:autoSpaceDE w:val="0"/>
        <w:autoSpaceDN w:val="0"/>
        <w:adjustRightInd w:val="0"/>
        <w:spacing w:after="0" w:line="240" w:lineRule="auto"/>
        <w:jc w:val="right"/>
        <w:rPr>
          <w:rFonts w:ascii="Arial CYR" w:hAnsi="Arial CYR" w:cs="Arial CYR"/>
          <w:sz w:val="16"/>
          <w:szCs w:val="16"/>
        </w:rPr>
      </w:pPr>
    </w:p>
    <w:p w:rsidR="0060302E" w:rsidRDefault="0060302E" w:rsidP="0060302E">
      <w:pPr>
        <w:autoSpaceDE w:val="0"/>
        <w:autoSpaceDN w:val="0"/>
        <w:adjustRightInd w:val="0"/>
        <w:spacing w:after="0" w:line="240" w:lineRule="auto"/>
        <w:jc w:val="both"/>
        <w:rPr>
          <w:rFonts w:ascii="Arial CYR" w:hAnsi="Arial CYR" w:cs="Arial CYR"/>
          <w:sz w:val="16"/>
          <w:szCs w:val="16"/>
        </w:rPr>
      </w:pPr>
    </w:p>
    <w:p w:rsidR="0060302E" w:rsidRDefault="0060302E" w:rsidP="0060302E">
      <w:pPr>
        <w:autoSpaceDE w:val="0"/>
        <w:autoSpaceDN w:val="0"/>
        <w:adjustRightInd w:val="0"/>
        <w:spacing w:after="0" w:line="240" w:lineRule="auto"/>
        <w:jc w:val="both"/>
        <w:rPr>
          <w:rFonts w:ascii="Arial CYR" w:hAnsi="Arial CYR" w:cs="Arial CYR"/>
          <w:sz w:val="16"/>
          <w:szCs w:val="16"/>
        </w:rPr>
      </w:pPr>
    </w:p>
    <w:p w:rsidR="0060302E" w:rsidRDefault="0060302E" w:rsidP="0060302E">
      <w:pPr>
        <w:autoSpaceDE w:val="0"/>
        <w:autoSpaceDN w:val="0"/>
        <w:adjustRightInd w:val="0"/>
        <w:spacing w:after="0" w:line="240" w:lineRule="auto"/>
        <w:jc w:val="both"/>
        <w:rPr>
          <w:rFonts w:ascii="Arial CYR" w:hAnsi="Arial CYR" w:cs="Arial CYR"/>
          <w:sz w:val="16"/>
          <w:szCs w:val="16"/>
        </w:rPr>
      </w:pPr>
    </w:p>
    <w:p w:rsidR="0060302E" w:rsidRDefault="0060302E" w:rsidP="0060302E">
      <w:pPr>
        <w:autoSpaceDE w:val="0"/>
        <w:autoSpaceDN w:val="0"/>
        <w:adjustRightInd w:val="0"/>
        <w:spacing w:after="0" w:line="240" w:lineRule="auto"/>
        <w:jc w:val="both"/>
        <w:rPr>
          <w:rFonts w:ascii="Arial CYR" w:hAnsi="Arial CYR" w:cs="Arial CYR"/>
          <w:sz w:val="16"/>
          <w:szCs w:val="16"/>
        </w:rPr>
      </w:pPr>
    </w:p>
    <w:p w:rsidR="0060302E" w:rsidRDefault="0060302E" w:rsidP="0060302E">
      <w:pPr>
        <w:autoSpaceDE w:val="0"/>
        <w:autoSpaceDN w:val="0"/>
        <w:adjustRightInd w:val="0"/>
        <w:spacing w:after="0" w:line="240" w:lineRule="auto"/>
        <w:jc w:val="both"/>
        <w:rPr>
          <w:rFonts w:ascii="Arial CYR" w:hAnsi="Arial CYR" w:cs="Arial CYR"/>
          <w:sz w:val="16"/>
          <w:szCs w:val="16"/>
        </w:rPr>
      </w:pPr>
    </w:p>
    <w:p w:rsidR="008A6D7A" w:rsidRDefault="008A6D7A" w:rsidP="0060302E">
      <w:pPr>
        <w:autoSpaceDE w:val="0"/>
        <w:autoSpaceDN w:val="0"/>
        <w:adjustRightInd w:val="0"/>
        <w:spacing w:after="0" w:line="240" w:lineRule="auto"/>
        <w:jc w:val="right"/>
        <w:rPr>
          <w:rFonts w:ascii="Arial CYR" w:hAnsi="Arial CYR" w:cs="Arial CYR"/>
          <w:sz w:val="16"/>
          <w:szCs w:val="16"/>
        </w:rPr>
      </w:pPr>
    </w:p>
    <w:p w:rsidR="008A6D7A" w:rsidRDefault="008A6D7A" w:rsidP="0060302E">
      <w:pPr>
        <w:autoSpaceDE w:val="0"/>
        <w:autoSpaceDN w:val="0"/>
        <w:adjustRightInd w:val="0"/>
        <w:spacing w:after="0" w:line="240" w:lineRule="auto"/>
        <w:jc w:val="right"/>
        <w:rPr>
          <w:rFonts w:ascii="Arial CYR" w:hAnsi="Arial CYR" w:cs="Arial CYR"/>
          <w:sz w:val="16"/>
          <w:szCs w:val="16"/>
        </w:rPr>
      </w:pPr>
    </w:p>
    <w:p w:rsidR="008A6D7A" w:rsidRDefault="008A6D7A" w:rsidP="0060302E">
      <w:pPr>
        <w:autoSpaceDE w:val="0"/>
        <w:autoSpaceDN w:val="0"/>
        <w:adjustRightInd w:val="0"/>
        <w:spacing w:after="0" w:line="240" w:lineRule="auto"/>
        <w:jc w:val="right"/>
        <w:rPr>
          <w:rFonts w:ascii="Arial CYR" w:hAnsi="Arial CYR" w:cs="Arial CYR"/>
          <w:sz w:val="16"/>
          <w:szCs w:val="16"/>
        </w:rPr>
      </w:pPr>
    </w:p>
    <w:p w:rsidR="008A6D7A" w:rsidRDefault="008A6D7A" w:rsidP="0060302E">
      <w:pPr>
        <w:autoSpaceDE w:val="0"/>
        <w:autoSpaceDN w:val="0"/>
        <w:adjustRightInd w:val="0"/>
        <w:spacing w:after="0" w:line="240" w:lineRule="auto"/>
        <w:jc w:val="right"/>
        <w:rPr>
          <w:rFonts w:ascii="Arial CYR" w:hAnsi="Arial CYR" w:cs="Arial CYR"/>
          <w:sz w:val="16"/>
          <w:szCs w:val="16"/>
        </w:rPr>
      </w:pPr>
    </w:p>
    <w:p w:rsidR="00911275" w:rsidRDefault="00911275" w:rsidP="0060302E">
      <w:pPr>
        <w:autoSpaceDE w:val="0"/>
        <w:autoSpaceDN w:val="0"/>
        <w:adjustRightInd w:val="0"/>
        <w:spacing w:after="0" w:line="240" w:lineRule="auto"/>
        <w:jc w:val="right"/>
        <w:rPr>
          <w:rFonts w:ascii="Arial CYR" w:hAnsi="Arial CYR" w:cs="Arial CYR"/>
          <w:sz w:val="16"/>
          <w:szCs w:val="16"/>
        </w:rPr>
      </w:pPr>
    </w:p>
    <w:p w:rsidR="00911275" w:rsidRDefault="00911275" w:rsidP="0060302E">
      <w:pPr>
        <w:autoSpaceDE w:val="0"/>
        <w:autoSpaceDN w:val="0"/>
        <w:adjustRightInd w:val="0"/>
        <w:spacing w:after="0" w:line="240" w:lineRule="auto"/>
        <w:jc w:val="right"/>
        <w:rPr>
          <w:rFonts w:ascii="Arial CYR" w:hAnsi="Arial CYR" w:cs="Arial CYR"/>
          <w:sz w:val="16"/>
          <w:szCs w:val="16"/>
        </w:rPr>
      </w:pPr>
    </w:p>
    <w:p w:rsidR="00911275" w:rsidRDefault="00911275" w:rsidP="0060302E">
      <w:pPr>
        <w:autoSpaceDE w:val="0"/>
        <w:autoSpaceDN w:val="0"/>
        <w:adjustRightInd w:val="0"/>
        <w:spacing w:after="0" w:line="240" w:lineRule="auto"/>
        <w:jc w:val="right"/>
        <w:rPr>
          <w:rFonts w:ascii="Arial CYR" w:hAnsi="Arial CYR" w:cs="Arial CYR"/>
          <w:sz w:val="16"/>
          <w:szCs w:val="16"/>
        </w:rPr>
      </w:pPr>
    </w:p>
    <w:p w:rsidR="00911275" w:rsidRDefault="00911275" w:rsidP="0060302E">
      <w:pPr>
        <w:autoSpaceDE w:val="0"/>
        <w:autoSpaceDN w:val="0"/>
        <w:adjustRightInd w:val="0"/>
        <w:spacing w:after="0" w:line="240" w:lineRule="auto"/>
        <w:jc w:val="right"/>
        <w:rPr>
          <w:rFonts w:ascii="Arial CYR" w:hAnsi="Arial CYR" w:cs="Arial CYR"/>
          <w:sz w:val="16"/>
          <w:szCs w:val="16"/>
        </w:rPr>
      </w:pPr>
    </w:p>
    <w:p w:rsidR="00911275" w:rsidRDefault="00911275" w:rsidP="0060302E">
      <w:pPr>
        <w:autoSpaceDE w:val="0"/>
        <w:autoSpaceDN w:val="0"/>
        <w:adjustRightInd w:val="0"/>
        <w:spacing w:after="0" w:line="240" w:lineRule="auto"/>
        <w:jc w:val="right"/>
        <w:rPr>
          <w:rFonts w:ascii="Arial CYR" w:hAnsi="Arial CYR" w:cs="Arial CYR"/>
          <w:sz w:val="16"/>
          <w:szCs w:val="16"/>
        </w:rPr>
      </w:pPr>
    </w:p>
    <w:sectPr w:rsidR="00911275" w:rsidSect="007558AD">
      <w:headerReference w:type="default" r:id="rId50"/>
      <w:pgSz w:w="12240" w:h="15840"/>
      <w:pgMar w:top="851" w:right="900"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74" w:rsidRDefault="00B53C74" w:rsidP="00BC14DC">
      <w:pPr>
        <w:spacing w:after="0" w:line="240" w:lineRule="auto"/>
      </w:pPr>
      <w:r>
        <w:separator/>
      </w:r>
    </w:p>
  </w:endnote>
  <w:endnote w:type="continuationSeparator" w:id="0">
    <w:p w:rsidR="00B53C74" w:rsidRDefault="00B53C74" w:rsidP="00BC1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74" w:rsidRDefault="00B53C74" w:rsidP="00BC14DC">
      <w:pPr>
        <w:spacing w:after="0" w:line="240" w:lineRule="auto"/>
      </w:pPr>
      <w:r>
        <w:separator/>
      </w:r>
    </w:p>
  </w:footnote>
  <w:footnote w:type="continuationSeparator" w:id="0">
    <w:p w:rsidR="00B53C74" w:rsidRDefault="00B53C74" w:rsidP="00BC1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813"/>
      <w:docPartObj>
        <w:docPartGallery w:val="Page Numbers (Top of Page)"/>
        <w:docPartUnique/>
      </w:docPartObj>
    </w:sdtPr>
    <w:sdtContent>
      <w:p w:rsidR="00F53726" w:rsidRDefault="00F53726">
        <w:pPr>
          <w:pStyle w:val="a7"/>
          <w:jc w:val="center"/>
        </w:pPr>
        <w:fldSimple w:instr=" PAGE   \* MERGEFORMAT ">
          <w:r w:rsidR="007558AD">
            <w:rPr>
              <w:noProof/>
            </w:rPr>
            <w:t>20</w:t>
          </w:r>
        </w:fldSimple>
      </w:p>
    </w:sdtContent>
  </w:sdt>
  <w:p w:rsidR="00F53726" w:rsidRDefault="00F5372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5CB8"/>
    <w:rsid w:val="000058E4"/>
    <w:rsid w:val="00006481"/>
    <w:rsid w:val="00037EDF"/>
    <w:rsid w:val="000435C8"/>
    <w:rsid w:val="00071F99"/>
    <w:rsid w:val="00085CBC"/>
    <w:rsid w:val="000B5110"/>
    <w:rsid w:val="000C0F40"/>
    <w:rsid w:val="000E0319"/>
    <w:rsid w:val="00105B66"/>
    <w:rsid w:val="0013038B"/>
    <w:rsid w:val="00161C7C"/>
    <w:rsid w:val="001676DA"/>
    <w:rsid w:val="001949A4"/>
    <w:rsid w:val="001A6868"/>
    <w:rsid w:val="001B5B04"/>
    <w:rsid w:val="0022047C"/>
    <w:rsid w:val="00230158"/>
    <w:rsid w:val="002478A8"/>
    <w:rsid w:val="00272859"/>
    <w:rsid w:val="002A6648"/>
    <w:rsid w:val="002D11A6"/>
    <w:rsid w:val="002D690E"/>
    <w:rsid w:val="002D737F"/>
    <w:rsid w:val="002F252A"/>
    <w:rsid w:val="00324F81"/>
    <w:rsid w:val="00326048"/>
    <w:rsid w:val="003506B8"/>
    <w:rsid w:val="0035216D"/>
    <w:rsid w:val="003C4788"/>
    <w:rsid w:val="003E19B7"/>
    <w:rsid w:val="00423814"/>
    <w:rsid w:val="0042626F"/>
    <w:rsid w:val="004316AA"/>
    <w:rsid w:val="00433010"/>
    <w:rsid w:val="00444EC5"/>
    <w:rsid w:val="00446BAE"/>
    <w:rsid w:val="00472423"/>
    <w:rsid w:val="004732DE"/>
    <w:rsid w:val="004C7A54"/>
    <w:rsid w:val="004D5234"/>
    <w:rsid w:val="004D6A2D"/>
    <w:rsid w:val="004E7065"/>
    <w:rsid w:val="005117D8"/>
    <w:rsid w:val="00516AAD"/>
    <w:rsid w:val="00524379"/>
    <w:rsid w:val="005533CC"/>
    <w:rsid w:val="0057017B"/>
    <w:rsid w:val="00595D22"/>
    <w:rsid w:val="005B028B"/>
    <w:rsid w:val="005C7111"/>
    <w:rsid w:val="005E5E8E"/>
    <w:rsid w:val="0060302E"/>
    <w:rsid w:val="00612084"/>
    <w:rsid w:val="00626371"/>
    <w:rsid w:val="00642F88"/>
    <w:rsid w:val="0065104B"/>
    <w:rsid w:val="00652214"/>
    <w:rsid w:val="00652C05"/>
    <w:rsid w:val="00664FCD"/>
    <w:rsid w:val="0066693D"/>
    <w:rsid w:val="006B6684"/>
    <w:rsid w:val="006D3014"/>
    <w:rsid w:val="006D490C"/>
    <w:rsid w:val="006E4B02"/>
    <w:rsid w:val="006F2349"/>
    <w:rsid w:val="00740D24"/>
    <w:rsid w:val="00745D4D"/>
    <w:rsid w:val="007475A0"/>
    <w:rsid w:val="00753095"/>
    <w:rsid w:val="007558AD"/>
    <w:rsid w:val="00773CEB"/>
    <w:rsid w:val="00784D2F"/>
    <w:rsid w:val="00795B7A"/>
    <w:rsid w:val="007B46BB"/>
    <w:rsid w:val="007E7E54"/>
    <w:rsid w:val="007F61A5"/>
    <w:rsid w:val="007F77C7"/>
    <w:rsid w:val="00802EC1"/>
    <w:rsid w:val="00804004"/>
    <w:rsid w:val="008139C0"/>
    <w:rsid w:val="00830C03"/>
    <w:rsid w:val="00832A87"/>
    <w:rsid w:val="008344C5"/>
    <w:rsid w:val="00843BEF"/>
    <w:rsid w:val="0084477D"/>
    <w:rsid w:val="0087271A"/>
    <w:rsid w:val="008818D1"/>
    <w:rsid w:val="008A2AA3"/>
    <w:rsid w:val="008A35E7"/>
    <w:rsid w:val="008A6D7A"/>
    <w:rsid w:val="008D1C46"/>
    <w:rsid w:val="008D2536"/>
    <w:rsid w:val="008F6209"/>
    <w:rsid w:val="00904259"/>
    <w:rsid w:val="00906B00"/>
    <w:rsid w:val="00911275"/>
    <w:rsid w:val="009149C7"/>
    <w:rsid w:val="00916E70"/>
    <w:rsid w:val="00917E0F"/>
    <w:rsid w:val="009279B4"/>
    <w:rsid w:val="009355CB"/>
    <w:rsid w:val="009467C7"/>
    <w:rsid w:val="00967635"/>
    <w:rsid w:val="009B2BEC"/>
    <w:rsid w:val="009E142F"/>
    <w:rsid w:val="009F58C6"/>
    <w:rsid w:val="00A20D91"/>
    <w:rsid w:val="00A661AD"/>
    <w:rsid w:val="00AB738F"/>
    <w:rsid w:val="00AD2936"/>
    <w:rsid w:val="00AE035D"/>
    <w:rsid w:val="00AE3BC5"/>
    <w:rsid w:val="00B40B12"/>
    <w:rsid w:val="00B41E94"/>
    <w:rsid w:val="00B53C74"/>
    <w:rsid w:val="00B768B8"/>
    <w:rsid w:val="00B92CEB"/>
    <w:rsid w:val="00BA770A"/>
    <w:rsid w:val="00BB560F"/>
    <w:rsid w:val="00BC14DC"/>
    <w:rsid w:val="00C11D2A"/>
    <w:rsid w:val="00C25244"/>
    <w:rsid w:val="00C32742"/>
    <w:rsid w:val="00C45871"/>
    <w:rsid w:val="00C51DB3"/>
    <w:rsid w:val="00C575F9"/>
    <w:rsid w:val="00C66959"/>
    <w:rsid w:val="00C67B35"/>
    <w:rsid w:val="00C84C16"/>
    <w:rsid w:val="00CD3172"/>
    <w:rsid w:val="00CE302F"/>
    <w:rsid w:val="00CE5CB8"/>
    <w:rsid w:val="00CF0854"/>
    <w:rsid w:val="00D04BEE"/>
    <w:rsid w:val="00D13CB7"/>
    <w:rsid w:val="00D14D63"/>
    <w:rsid w:val="00D171D8"/>
    <w:rsid w:val="00DB0250"/>
    <w:rsid w:val="00DB76B2"/>
    <w:rsid w:val="00DC7691"/>
    <w:rsid w:val="00DD02CD"/>
    <w:rsid w:val="00DE2814"/>
    <w:rsid w:val="00E017D8"/>
    <w:rsid w:val="00E248EF"/>
    <w:rsid w:val="00E7353B"/>
    <w:rsid w:val="00E81D4C"/>
    <w:rsid w:val="00EA190B"/>
    <w:rsid w:val="00EA1B85"/>
    <w:rsid w:val="00EB0083"/>
    <w:rsid w:val="00EB1645"/>
    <w:rsid w:val="00EC3CAE"/>
    <w:rsid w:val="00EF650E"/>
    <w:rsid w:val="00F169DA"/>
    <w:rsid w:val="00F27E67"/>
    <w:rsid w:val="00F34AFC"/>
    <w:rsid w:val="00F354D0"/>
    <w:rsid w:val="00F53726"/>
    <w:rsid w:val="00F86215"/>
    <w:rsid w:val="00FA4041"/>
    <w:rsid w:val="00FA554B"/>
    <w:rsid w:val="00FE0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C05"/>
    <w:rPr>
      <w:color w:val="0000FF" w:themeColor="hyperlink"/>
      <w:u w:val="single"/>
    </w:rPr>
  </w:style>
  <w:style w:type="paragraph" w:customStyle="1" w:styleId="ConsPlusNormal">
    <w:name w:val="ConsPlusNormal"/>
    <w:rsid w:val="00652C05"/>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139C0"/>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C11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E7E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E54"/>
    <w:rPr>
      <w:rFonts w:ascii="Tahoma" w:hAnsi="Tahoma" w:cs="Tahoma"/>
      <w:sz w:val="16"/>
      <w:szCs w:val="16"/>
    </w:rPr>
  </w:style>
  <w:style w:type="paragraph" w:styleId="a7">
    <w:name w:val="header"/>
    <w:basedOn w:val="a"/>
    <w:link w:val="a8"/>
    <w:uiPriority w:val="99"/>
    <w:unhideWhenUsed/>
    <w:rsid w:val="00BC14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14DC"/>
  </w:style>
  <w:style w:type="paragraph" w:styleId="a9">
    <w:name w:val="footer"/>
    <w:basedOn w:val="a"/>
    <w:link w:val="aa"/>
    <w:uiPriority w:val="99"/>
    <w:unhideWhenUsed/>
    <w:rsid w:val="00BC14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1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www.pravo.gov.ru" TargetMode="External"/><Relationship Id="rId18" Type="http://schemas.openxmlformats.org/officeDocument/2006/relationships/hyperlink" Target="consultantplus://offline/ref=B0E4E9B0D9D5DB09ECB66A7C8B4CE7F56CE97F73F708B923FB62738F51v6sEH%20" TargetMode="External"/><Relationship Id="rId26" Type="http://schemas.openxmlformats.org/officeDocument/2006/relationships/hyperlink" Target="\l%20Par456%20%20" TargetMode="External"/><Relationship Id="rId39" Type="http://schemas.openxmlformats.org/officeDocument/2006/relationships/hyperlink" Target="consultantplus://offline/ref=B0E4E9B0D9D5DB09ECB66A7C8B4CE7F56CE97F7BFE0AB923FB62738F516E6325E674EFB0D997v4sBH%20" TargetMode="External"/><Relationship Id="rId3" Type="http://schemas.openxmlformats.org/officeDocument/2006/relationships/settings" Target="settings.xml"/><Relationship Id="rId21" Type="http://schemas.openxmlformats.org/officeDocument/2006/relationships/hyperlink" Target="consultantplus://offline/ref=B0E4E9B0D9D5DB09ECB66A7C8B4CE7F56CE97E73F20AB923FB62738F516E6325E674EFB0DB9E4886v8s1H%20" TargetMode="External"/><Relationship Id="rId34" Type="http://schemas.openxmlformats.org/officeDocument/2006/relationships/hyperlink" Target="consultantplus://offline/ref=B0E4E9B0D9D5DB09ECB66A7C8B4CE7F56CE97E73F20AB923FB62738F516E6325E674EFB0DEv9s7H%20" TargetMode="External"/><Relationship Id="rId42" Type="http://schemas.openxmlformats.org/officeDocument/2006/relationships/hyperlink" Target="\l%20Par329%20%20" TargetMode="External"/><Relationship Id="rId47" Type="http://schemas.openxmlformats.org/officeDocument/2006/relationships/hyperlink" Target="consultantplus://offline/ref=477212BD9EA21587337F24E882A0225F269870519F1F150AA80C201BF55404A0054468D412944989F338F9DDu0pEF" TargetMode="External"/><Relationship Id="rId50" Type="http://schemas.openxmlformats.org/officeDocument/2006/relationships/header" Target="header1.xml"/><Relationship Id="rId7" Type="http://schemas.openxmlformats.org/officeDocument/2006/relationships/hyperlink" Target="mailto:ra_sur@volganet.ru" TargetMode="External"/><Relationship Id="rId12" Type="http://schemas.openxmlformats.org/officeDocument/2006/relationships/hyperlink" Target="consultantplus://offline/ref=B0E4E9B0D9D5DB09ECB66A7C8B4CE7F56CE17877FD5AEE21AA377Dv8sAH%20" TargetMode="External"/><Relationship Id="rId17" Type="http://schemas.openxmlformats.org/officeDocument/2006/relationships/hyperlink" Target="www.pravo.gov.ru" TargetMode="External"/><Relationship Id="rId25" Type="http://schemas.openxmlformats.org/officeDocument/2006/relationships/hyperlink" Target="consultantplus://offline/ref=B0E4E9B0D9D5DB09ECB66A7C8B4CE7F56CE97F7AF509B923FB62738F51v6sEH%20" TargetMode="External"/><Relationship Id="rId33" Type="http://schemas.openxmlformats.org/officeDocument/2006/relationships/hyperlink" Target="consultantplus://offline/ref=B0E4E9B0D9D5DB09ECB66A7C8B4CE7F56CE97E73F20AB923FB62738F516E6325E674EFB2vDsDH%20" TargetMode="External"/><Relationship Id="rId38" Type="http://schemas.openxmlformats.org/officeDocument/2006/relationships/hyperlink" Target="consultantplus://offline/ref=B0E4E9B0D9D5DB09ECB66A7C8B4CE7F56CE97F7BFE0AB923FB62738F516E6325E674EFB0DB9E4F88v8s4H%20" TargetMode="External"/><Relationship Id="rId46" Type="http://schemas.openxmlformats.org/officeDocument/2006/relationships/hyperlink" Target="\l%20Par175%20%20" TargetMode="External"/><Relationship Id="rId2" Type="http://schemas.openxmlformats.org/officeDocument/2006/relationships/styles" Target="styles.xml"/><Relationship Id="rId16" Type="http://schemas.openxmlformats.org/officeDocument/2006/relationships/hyperlink" Target="consultantplus://offline/ref=B0E4E9B0D9D5DB09ECB66A7C8B4CE7F56FEE787BF10EB923FB62738F51v6sEH%20" TargetMode="External"/><Relationship Id="rId20" Type="http://schemas.openxmlformats.org/officeDocument/2006/relationships/hyperlink" Target="consultantplus://offline/ref=359AFAA8845612A451066BB7956D55BD0384CAEB50723FAB8162FC5077E9H6I" TargetMode="External"/><Relationship Id="rId29" Type="http://schemas.openxmlformats.org/officeDocument/2006/relationships/hyperlink" Target="\l%20Par582%20%20" TargetMode="External"/><Relationship Id="rId41" Type="http://schemas.openxmlformats.org/officeDocument/2006/relationships/hyperlink" Target="\l%20Par262%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0E4E9B0D9D5DB09ECB66A7C8B4CE7F56CE97E73F20AB923FB62738F516E6325E674EFB0DB9E488Av8s3H%20" TargetMode="External"/><Relationship Id="rId24" Type="http://schemas.openxmlformats.org/officeDocument/2006/relationships/hyperlink" Target="consultantplus://offline/ref=B0E4E9B0D9D5DB09ECB66A7C8B4CE7F56FE07B7BF005B923FB62738F51v6sEH%20" TargetMode="External"/><Relationship Id="rId32" Type="http://schemas.openxmlformats.org/officeDocument/2006/relationships/hyperlink" Target="consultantplus://offline/ref=E459B4550ABE01B0971A5B9A4DD05A28BC555D1885BD59B85E71D2ABC41841A94CAB293CA1AF4793B8f9I" TargetMode="External"/><Relationship Id="rId37" Type="http://schemas.openxmlformats.org/officeDocument/2006/relationships/hyperlink" Target="consultantplus://offline/ref=B0E4E9B0D9D5DB09ECB66A7C8B4CE7F56CE97F7BFE0AB923FB62738F516E6325E674EFB0DB9E4F89v8s0H%20" TargetMode="External"/><Relationship Id="rId40" Type="http://schemas.openxmlformats.org/officeDocument/2006/relationships/hyperlink" Target="consultantplus://offline/ref=B0E4E9B0D9D5DB09ECB66A7C8B4CE7F56CE97F7BFE0AB923FB62738F516E6325E674EFB0DB9F4C8Fv8s6H%20" TargetMode="External"/><Relationship Id="rId45" Type="http://schemas.openxmlformats.org/officeDocument/2006/relationships/hyperlink" Target="\l%20Par143%20%20"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B0E4E9B0D9D5DB09ECB66A7C8B4CE7F56CE97F7AF408B923FB62738F516E6325E674EFB7DAv9s8H%20" TargetMode="External"/><Relationship Id="rId23" Type="http://schemas.openxmlformats.org/officeDocument/2006/relationships/hyperlink" Target="consultantplus://offline/ref=B0E4E9B0D9D5DB09ECB66A7C8B4CE7F56CE97F73F40BB923FB62738F51v6sEH%20" TargetMode="External"/><Relationship Id="rId28" Type="http://schemas.openxmlformats.org/officeDocument/2006/relationships/hyperlink" Target="\l%20Par545%20%20" TargetMode="External"/><Relationship Id="rId36" Type="http://schemas.openxmlformats.org/officeDocument/2006/relationships/hyperlink" Target="consultantplus://offline/ref=B0E4E9B0D9D5DB09ECB66A7C8B4CE7F56CE97F7BFE0AB923FB62738F516E6325E674EFB0DB9F418Fv8s6H%20" TargetMode="External"/><Relationship Id="rId49" Type="http://schemas.openxmlformats.org/officeDocument/2006/relationships/hyperlink" Target="\l%20Par175%20%20" TargetMode="External"/><Relationship Id="rId10" Type="http://schemas.openxmlformats.org/officeDocument/2006/relationships/hyperlink" Target="consultantplus://offline/ref=B0E4E9B0D9D5DB09ECB66A7C8B4CE7F56CE97E73F20AB923FB62738F516E6325E674EFB2vDs3H%20" TargetMode="External"/><Relationship Id="rId19" Type="http://schemas.openxmlformats.org/officeDocument/2006/relationships/hyperlink" Target="consultantplus://offline/ref=359AFAA8845612A451066BB7956D55BD0388CFE25D773FAB8162FC5077E9H6I" TargetMode="External"/><Relationship Id="rId31" Type="http://schemas.openxmlformats.org/officeDocument/2006/relationships/hyperlink" Target="consultantplus://offline/ref=6CECF4B98D95E233D85D52449B1E16C89B633BDCCBEBACBB775B9C5CCCA48BA1336A782CDF60DE9END0EI" TargetMode="External"/><Relationship Id="rId44" Type="http://schemas.openxmlformats.org/officeDocument/2006/relationships/hyperlink" Target="consultantplus://offline/ref=63A2023A93D23A435404535FF1AF54373B36F7D6CCFC3BABD8C563391D3B899BAB93E1AF58224C75D699316Et9o9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l%20Par67%20%20" TargetMode="External"/><Relationship Id="rId14" Type="http://schemas.openxmlformats.org/officeDocument/2006/relationships/hyperlink" Target="consultantplus://offline/ref=B0E4E9B0D9D5DB09ECB66A7C8B4CE7F56CE97F7BFE0AB923FB62738F51v6sEH%20" TargetMode="External"/><Relationship Id="rId22" Type="http://schemas.openxmlformats.org/officeDocument/2006/relationships/hyperlink" Target="consultantplus://offline/ref=B0E4E9B0D9D5DB09ECB66A7C8B4CE7F56FEE7775F205B923FB62738F51v6sEH%20" TargetMode="External"/><Relationship Id="rId27" Type="http://schemas.openxmlformats.org/officeDocument/2006/relationships/hyperlink" Target="\l%20Par665%20%20" TargetMode="External"/><Relationship Id="rId30" Type="http://schemas.openxmlformats.org/officeDocument/2006/relationships/hyperlink" Target="consultantplus://offline/ref=B0E4E9B0D9D5DB09ECB66A7C8B4CE7F56CE97F73F40BB923FB62738F51v6sEH%20" TargetMode="External"/><Relationship Id="rId35" Type="http://schemas.openxmlformats.org/officeDocument/2006/relationships/hyperlink" Target="\l%20Par143%20%20" TargetMode="External"/><Relationship Id="rId43" Type="http://schemas.openxmlformats.org/officeDocument/2006/relationships/hyperlink" Target="\l%20Par88%20%20" TargetMode="External"/><Relationship Id="rId48" Type="http://schemas.openxmlformats.org/officeDocument/2006/relationships/hyperlink" Target="\l%20Par143%20%20" TargetMode="External"/><Relationship Id="rId8" Type="http://schemas.openxmlformats.org/officeDocument/2006/relationships/hyperlink" Target="www.mfc.volgane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DB1E-BE0C-4E91-9EA7-EC2BD363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2633</TotalTime>
  <Pages>1</Pages>
  <Words>9700</Words>
  <Characters>55294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Камышанова</cp:lastModifiedBy>
  <cp:revision>114</cp:revision>
  <cp:lastPrinted>2016-10-25T06:59:00Z</cp:lastPrinted>
  <dcterms:created xsi:type="dcterms:W3CDTF">2016-09-12T07:46:00Z</dcterms:created>
  <dcterms:modified xsi:type="dcterms:W3CDTF">2016-10-25T07:06:00Z</dcterms:modified>
</cp:coreProperties>
</file>