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FD" w:rsidRPr="00AC3DFD" w:rsidRDefault="00AC3DFD" w:rsidP="00AC3DFD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color w:val="447790"/>
          <w:kern w:val="36"/>
          <w:sz w:val="28"/>
          <w:szCs w:val="28"/>
        </w:rPr>
      </w:pPr>
      <w:r w:rsidRPr="00AC3DFD">
        <w:rPr>
          <w:rFonts w:ascii="inherit" w:eastAsia="Times New Roman" w:hAnsi="inherit" w:cs="Times New Roman"/>
          <w:b/>
          <w:color w:val="447790"/>
          <w:kern w:val="36"/>
          <w:sz w:val="28"/>
          <w:szCs w:val="28"/>
        </w:rPr>
        <w:t>Уважаемые граждане, просим содержать свои участки в порядке, своевременно скашивать траву, вывозить мусор!</w:t>
      </w:r>
    </w:p>
    <w:p w:rsidR="00AC3DFD" w:rsidRPr="00AC3DFD" w:rsidRDefault="00AC3DFD" w:rsidP="00AC3DFD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444444"/>
          <w:sz w:val="28"/>
          <w:szCs w:val="28"/>
        </w:rPr>
      </w:pPr>
    </w:p>
    <w:p w:rsidR="00AC3DFD" w:rsidRPr="00AC3DFD" w:rsidRDefault="00AC3DFD" w:rsidP="00AC3DFD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444444"/>
          <w:sz w:val="28"/>
          <w:szCs w:val="28"/>
        </w:rPr>
      </w:pPr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 xml:space="preserve">С наступлением </w:t>
      </w:r>
      <w:r w:rsidR="00E0431E">
        <w:rPr>
          <w:rFonts w:ascii="inherit" w:eastAsia="Times New Roman" w:hAnsi="inherit" w:cs="Times New Roman"/>
          <w:color w:val="444444"/>
          <w:sz w:val="28"/>
          <w:szCs w:val="28"/>
        </w:rPr>
        <w:t>пожароопасного периода (осень)</w:t>
      </w:r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 xml:space="preserve"> на большинство из нас ложится груз необходимости проведения работ по благоустройству участка, и все начинается с кошения травы. Участок – понятие индивидуальное: для одного человека – это дача и ассоциации с отдыхом, для другого – частный сектор и восприятие его как рутины, для третьего – городской двор, окруженный </w:t>
      </w:r>
      <w:proofErr w:type="spellStart"/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многоэтажками</w:t>
      </w:r>
      <w:proofErr w:type="spellEnd"/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.</w:t>
      </w:r>
    </w:p>
    <w:p w:rsidR="00AC3DFD" w:rsidRPr="00AC3DFD" w:rsidRDefault="00AC3DFD" w:rsidP="00AC3DFD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444444"/>
          <w:sz w:val="28"/>
          <w:szCs w:val="28"/>
        </w:rPr>
      </w:pPr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Как бы там ни было, а </w:t>
      </w:r>
      <w:r w:rsidRPr="00AC3DFD">
        <w:rPr>
          <w:rFonts w:ascii="inherit" w:eastAsia="Times New Roman" w:hAnsi="inherit" w:cs="Times New Roman"/>
          <w:b/>
          <w:bCs/>
          <w:color w:val="444444"/>
          <w:sz w:val="28"/>
          <w:szCs w:val="28"/>
        </w:rPr>
        <w:t>покос травы – одно из наиболее важных мероприятий по благоустройству любой территории:</w:t>
      </w:r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 и на предприятиях; и возле учебных, развлекательных заведений; и в зонах отдыха; и во дворах жилых массивов.</w:t>
      </w:r>
    </w:p>
    <w:p w:rsidR="00AC3DFD" w:rsidRPr="00AC3DFD" w:rsidRDefault="00AC3DFD" w:rsidP="00AC3DFD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444444"/>
          <w:sz w:val="28"/>
          <w:szCs w:val="28"/>
        </w:rPr>
      </w:pPr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Чем грозит халатное отношение к своему участку?</w:t>
      </w:r>
    </w:p>
    <w:p w:rsidR="00AC3DFD" w:rsidRPr="00AC3DFD" w:rsidRDefault="00AC3DFD" w:rsidP="00AC3DFD">
      <w:pPr>
        <w:shd w:val="clear" w:color="auto" w:fill="FFFFFF"/>
        <w:spacing w:after="150" w:line="360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444444"/>
          <w:sz w:val="28"/>
          <w:szCs w:val="28"/>
        </w:rPr>
      </w:pPr>
      <w:proofErr w:type="gramStart"/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Существует ряд причин, кроме эстетических, почему следует вовремя производить покос травы и бурьяна.</w:t>
      </w:r>
      <w:proofErr w:type="gramEnd"/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 xml:space="preserve"> </w:t>
      </w:r>
      <w:proofErr w:type="gramStart"/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Рассмотрим основные из них:</w:t>
      </w:r>
      <w:proofErr w:type="gramEnd"/>
    </w:p>
    <w:p w:rsidR="00AC3DFD" w:rsidRPr="00AC3DFD" w:rsidRDefault="00AC3DFD" w:rsidP="00AC3DFD">
      <w:pPr>
        <w:shd w:val="clear" w:color="auto" w:fill="FFFFFF"/>
        <w:spacing w:after="0" w:line="360" w:lineRule="atLeast"/>
        <w:ind w:left="567"/>
        <w:jc w:val="both"/>
        <w:textAlignment w:val="baseline"/>
        <w:rPr>
          <w:rFonts w:ascii="inherit" w:eastAsia="Times New Roman" w:hAnsi="inherit" w:cs="Times New Roman"/>
          <w:color w:val="444444"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color w:val="444444"/>
          <w:sz w:val="28"/>
          <w:szCs w:val="28"/>
        </w:rPr>
        <w:t xml:space="preserve">1. </w:t>
      </w:r>
      <w:r w:rsidRPr="00AC3DFD">
        <w:rPr>
          <w:rFonts w:ascii="inherit" w:eastAsia="Times New Roman" w:hAnsi="inherit" w:cs="Times New Roman"/>
          <w:b/>
          <w:bCs/>
          <w:color w:val="444444"/>
          <w:sz w:val="28"/>
          <w:szCs w:val="28"/>
        </w:rPr>
        <w:t>Повышенный риск пожара</w:t>
      </w:r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 – засохшая растительность прошлого сезона под палящим солнцем становится легко воспламеняемой.</w:t>
      </w:r>
    </w:p>
    <w:p w:rsidR="00AC3DFD" w:rsidRPr="00AC3DFD" w:rsidRDefault="00AC3DFD" w:rsidP="00AC3DFD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444444"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color w:val="444444"/>
          <w:sz w:val="28"/>
          <w:szCs w:val="28"/>
        </w:rPr>
        <w:t xml:space="preserve">2. </w:t>
      </w:r>
      <w:r w:rsidRPr="00AC3DFD">
        <w:rPr>
          <w:rFonts w:ascii="inherit" w:eastAsia="Times New Roman" w:hAnsi="inherit" w:cs="Times New Roman"/>
          <w:b/>
          <w:bCs/>
          <w:color w:val="444444"/>
          <w:sz w:val="28"/>
          <w:szCs w:val="28"/>
        </w:rPr>
        <w:t>Сорняки.</w:t>
      </w:r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 Некошеный участок становится рассадником для быстро разрастающихся сорняков. Эффективность борьбы с ними зависит от времени – чем быстрее их срезать или вовсе устранить, тем меньше проблем они принесут. Убирать бурьяны необходимо до того, как их семена созреют, чтобы не дать им возможности распространяться по всей округе. </w:t>
      </w:r>
    </w:p>
    <w:p w:rsidR="00AC3DFD" w:rsidRPr="00AC3DFD" w:rsidRDefault="00AC3DFD" w:rsidP="00AC3DFD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444444"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color w:val="444444"/>
          <w:sz w:val="28"/>
          <w:szCs w:val="28"/>
        </w:rPr>
        <w:t xml:space="preserve">3. </w:t>
      </w:r>
      <w:r w:rsidRPr="00AC3DFD">
        <w:rPr>
          <w:rFonts w:ascii="inherit" w:eastAsia="Times New Roman" w:hAnsi="inherit" w:cs="Times New Roman"/>
          <w:b/>
          <w:bCs/>
          <w:color w:val="444444"/>
          <w:sz w:val="28"/>
          <w:szCs w:val="28"/>
        </w:rPr>
        <w:t>Клещи</w:t>
      </w:r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 – являются переносчиками различных болезней, их излюбленное место зимовки – опавшая листва и нескошенная трава.</w:t>
      </w:r>
    </w:p>
    <w:p w:rsidR="00AC3DFD" w:rsidRDefault="00AC3DFD" w:rsidP="00AC3DFD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444444"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color w:val="444444"/>
          <w:sz w:val="28"/>
          <w:szCs w:val="28"/>
        </w:rPr>
        <w:t xml:space="preserve">4. </w:t>
      </w:r>
      <w:r w:rsidRPr="00AC3DFD">
        <w:rPr>
          <w:rFonts w:ascii="inherit" w:eastAsia="Times New Roman" w:hAnsi="inherit" w:cs="Times New Roman"/>
          <w:b/>
          <w:bCs/>
          <w:color w:val="444444"/>
          <w:sz w:val="28"/>
          <w:szCs w:val="28"/>
        </w:rPr>
        <w:t>Стоимость</w:t>
      </w:r>
      <w:r w:rsidRPr="00AC3DFD">
        <w:rPr>
          <w:rFonts w:ascii="inherit" w:eastAsia="Times New Roman" w:hAnsi="inherit" w:cs="Times New Roman"/>
          <w:color w:val="444444"/>
          <w:sz w:val="28"/>
          <w:szCs w:val="28"/>
        </w:rPr>
        <w:t> проведения каких-либо работ на неухоженном участке всегда выше, нежели поддержание территории в порядке.</w:t>
      </w:r>
    </w:p>
    <w:p w:rsidR="00AC3DFD" w:rsidRPr="00AC3DFD" w:rsidRDefault="00AC3DFD" w:rsidP="00AC3DFD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444444"/>
          <w:sz w:val="28"/>
          <w:szCs w:val="28"/>
        </w:rPr>
      </w:pPr>
    </w:p>
    <w:p w:rsidR="00AC3DFD" w:rsidRDefault="00AC3DFD" w:rsidP="00AC3DFD">
      <w:pPr>
        <w:tabs>
          <w:tab w:val="left" w:pos="3915"/>
        </w:tabs>
        <w:rPr>
          <w:sz w:val="28"/>
          <w:szCs w:val="28"/>
        </w:rPr>
      </w:pPr>
      <w:r w:rsidRPr="00AC3DFD">
        <w:rPr>
          <w:sz w:val="28"/>
          <w:szCs w:val="28"/>
        </w:rPr>
        <w:t xml:space="preserve">                                     </w:t>
      </w:r>
      <w:r w:rsidRPr="00AC3DFD">
        <w:rPr>
          <w:sz w:val="28"/>
          <w:szCs w:val="28"/>
        </w:rPr>
        <w:drawing>
          <wp:inline distT="0" distB="0" distL="0" distR="0">
            <wp:extent cx="2952750" cy="2214563"/>
            <wp:effectExtent l="19050" t="0" r="0" b="0"/>
            <wp:docPr id="2" name="Рисунок 1" descr="Уважаемые граждане, просим содержать свои участки в порядке, своевременно скашивать траву, вывозить мусор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жаемые граждане, просим содержать свои участки в порядке, своевременно скашивать траву, вывозить мусор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FD" w:rsidRPr="00AC3DFD" w:rsidRDefault="00AC3DFD" w:rsidP="00AC3DFD">
      <w:pPr>
        <w:tabs>
          <w:tab w:val="left" w:pos="3915"/>
        </w:tabs>
        <w:rPr>
          <w:sz w:val="28"/>
          <w:szCs w:val="28"/>
        </w:rPr>
      </w:pPr>
    </w:p>
    <w:p w:rsidR="002259F6" w:rsidRPr="00AC3DFD" w:rsidRDefault="00AC3DFD" w:rsidP="00AC3DF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F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AC3DFD">
        <w:rPr>
          <w:rFonts w:ascii="Times New Roman" w:hAnsi="Times New Roman" w:cs="Times New Roman"/>
          <w:b/>
          <w:sz w:val="28"/>
          <w:szCs w:val="28"/>
        </w:rPr>
        <w:t>Даурское</w:t>
      </w:r>
      <w:proofErr w:type="spellEnd"/>
      <w:r w:rsidRPr="00AC3DFD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2259F6" w:rsidRPr="00AC3DFD" w:rsidSect="00AC3DF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A7B"/>
    <w:multiLevelType w:val="multilevel"/>
    <w:tmpl w:val="02BE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DFD"/>
    <w:rsid w:val="002259F6"/>
    <w:rsid w:val="00AC3DFD"/>
    <w:rsid w:val="00E0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D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2019-08-13T07:42:00Z</cp:lastPrinted>
  <dcterms:created xsi:type="dcterms:W3CDTF">2019-08-13T07:44:00Z</dcterms:created>
  <dcterms:modified xsi:type="dcterms:W3CDTF">2019-08-13T07:44:00Z</dcterms:modified>
</cp:coreProperties>
</file>