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B7" w:rsidRPr="009353B7" w:rsidRDefault="009353B7" w:rsidP="009353B7">
      <w:pPr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3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4F19687" wp14:editId="53289EA5">
            <wp:simplePos x="0" y="0"/>
            <wp:positionH relativeFrom="column">
              <wp:posOffset>-184785</wp:posOffset>
            </wp:positionH>
            <wp:positionV relativeFrom="paragraph">
              <wp:posOffset>-14605</wp:posOffset>
            </wp:positionV>
            <wp:extent cx="876300" cy="895350"/>
            <wp:effectExtent l="0" t="0" r="0" b="0"/>
            <wp:wrapNone/>
            <wp:docPr id="2" name="Рисунок 2" descr="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3B7" w:rsidRPr="009353B7" w:rsidRDefault="009353B7" w:rsidP="009353B7">
      <w:pPr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3B7" w:rsidRPr="009353B7" w:rsidRDefault="009353B7" w:rsidP="009353B7">
      <w:pPr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4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9353B7" w:rsidRPr="009353B7" w:rsidTr="005B5722">
        <w:trPr>
          <w:trHeight w:val="1186"/>
        </w:trPr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53B7" w:rsidRPr="009353B7" w:rsidRDefault="009353B7" w:rsidP="009353B7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53B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 </w:t>
            </w:r>
            <w:r w:rsidRPr="00935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ГОСУДАРСТВЕННОЕ УЧРЕЖДЕНИЕ – УПРАВЛЕНИЕ ПЕНСИОННОГОФОНДА РОССИЙСКОЙ ФЕДЕРАЦИИ В ЯГОДНИНСКОМ РАЙОНЕ </w:t>
            </w:r>
          </w:p>
          <w:p w:rsidR="009353B7" w:rsidRPr="009353B7" w:rsidRDefault="009353B7" w:rsidP="009353B7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353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МАГАДАНСКОЙ ОБЛАСТИ</w:t>
            </w:r>
          </w:p>
          <w:p w:rsidR="009353B7" w:rsidRPr="009353B7" w:rsidRDefault="009353B7" w:rsidP="009353B7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3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26726D" w:rsidRPr="00D96AB4" w:rsidRDefault="009353B7" w:rsidP="0026726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26726D" w:rsidRPr="00D96AB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26726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6726D" w:rsidRPr="00D96AB4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26726D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26726D" w:rsidRDefault="0026726D" w:rsidP="0026726D">
      <w:pPr>
        <w:jc w:val="center"/>
        <w:rPr>
          <w:rFonts w:ascii="Times New Roman" w:hAnsi="Times New Roman" w:cs="Times New Roman"/>
          <w:b/>
        </w:rPr>
      </w:pPr>
      <w:r w:rsidRPr="003C5D5E">
        <w:rPr>
          <w:rFonts w:ascii="Times New Roman" w:hAnsi="Times New Roman" w:cs="Times New Roman"/>
          <w:b/>
        </w:rPr>
        <w:t>ПРЕСС-РЕЛИЗ</w:t>
      </w:r>
    </w:p>
    <w:p w:rsidR="009466E8" w:rsidRDefault="009466E8" w:rsidP="0026726D">
      <w:pPr>
        <w:jc w:val="center"/>
        <w:rPr>
          <w:rFonts w:ascii="Times New Roman" w:hAnsi="Times New Roman" w:cs="Times New Roman"/>
          <w:b/>
        </w:rPr>
      </w:pPr>
    </w:p>
    <w:p w:rsidR="00027A3E" w:rsidRDefault="009466E8" w:rsidP="002672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«Горячая линия» для семей</w:t>
      </w:r>
    </w:p>
    <w:p w:rsidR="009466E8" w:rsidRDefault="009466E8" w:rsidP="0026726D">
      <w:pPr>
        <w:jc w:val="center"/>
        <w:rPr>
          <w:rFonts w:ascii="Times New Roman" w:hAnsi="Times New Roman" w:cs="Times New Roman"/>
          <w:b/>
        </w:rPr>
      </w:pPr>
    </w:p>
    <w:p w:rsidR="0026726D" w:rsidRPr="00027A3E" w:rsidRDefault="00027A3E" w:rsidP="00E92FE9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</w:rPr>
      </w:pPr>
      <w:r>
        <w:rPr>
          <w:b/>
          <w:i/>
          <w:color w:val="000000"/>
        </w:rPr>
        <w:t xml:space="preserve">На Колыме начала работу областная «горячая линия» ПФР по теме </w:t>
      </w:r>
      <w:r w:rsidRPr="00027A3E">
        <w:rPr>
          <w:b/>
          <w:i/>
          <w:color w:val="1D2129"/>
        </w:rPr>
        <w:t>«Новые возможности использования материнского капитала»</w:t>
      </w:r>
      <w:r>
        <w:rPr>
          <w:b/>
          <w:i/>
          <w:color w:val="1D2129"/>
        </w:rPr>
        <w:t>. На вопросы жителей нашего региона ответят специалисты Отделения и управлений Пенсионного фонда города и области.</w:t>
      </w:r>
    </w:p>
    <w:p w:rsidR="00027A3E" w:rsidRDefault="00027A3E" w:rsidP="00027A3E">
      <w:pPr>
        <w:ind w:firstLine="360"/>
        <w:jc w:val="both"/>
      </w:pPr>
    </w:p>
    <w:p w:rsidR="0008601F" w:rsidRDefault="0008601F" w:rsidP="0008601F">
      <w:pPr>
        <w:spacing w:line="270" w:lineRule="atLeast"/>
        <w:ind w:firstLine="567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606356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  <w:t xml:space="preserve">С января 2018 года воплощена в жизнь одна из президентских инициатив по поддержке демографической программы: нуждающимся семьям, в которых, начиная с 2018 года, родится или будет усыновлен второй ребенок,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  <w:t>Пенсионный фонд</w:t>
      </w:r>
      <w:r w:rsidRPr="00606356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  <w:t xml:space="preserve"> будет выплачивать ежемесячную</w:t>
      </w:r>
      <w:r w:rsidRPr="006063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 выплату в размере прожиточного минимума ребенка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, установленного во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-US" w:eastAsia="ru-RU"/>
        </w:rPr>
        <w:t>II</w:t>
      </w:r>
      <w:r w:rsidRPr="0008601F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квартале прошлого года</w:t>
      </w:r>
      <w:r w:rsidRPr="006063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в регионе проживания семьи.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Это стало новым направлением распоряжения средствами материнского капитала. </w:t>
      </w:r>
    </w:p>
    <w:p w:rsidR="0008601F" w:rsidRPr="00606356" w:rsidRDefault="00FD22C6" w:rsidP="0008601F">
      <w:pPr>
        <w:spacing w:line="270" w:lineRule="atLeast"/>
        <w:ind w:firstLine="567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Кто может</w:t>
      </w:r>
      <w:r w:rsidR="0008601F" w:rsidRPr="006063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претендовать на </w:t>
      </w:r>
      <w:r w:rsidR="002B1794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ежемесячную</w:t>
      </w:r>
      <w:r w:rsidR="0008601F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выплату</w:t>
      </w:r>
      <w:r w:rsidR="0008601F" w:rsidRPr="006063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? Как долго семья будет </w:t>
      </w:r>
      <w:r w:rsidR="002B1794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ее </w:t>
      </w:r>
      <w:r w:rsidR="0008601F" w:rsidRPr="006063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получать </w:t>
      </w:r>
      <w:r w:rsidR="0008601F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и к</w:t>
      </w:r>
      <w:r w:rsidR="0008601F" w:rsidRPr="006063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уда обращаться </w:t>
      </w:r>
      <w:r w:rsidR="0008601F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за ее установлением</w:t>
      </w:r>
      <w:r w:rsidR="0008601F" w:rsidRPr="006063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? Каков размер </w:t>
      </w:r>
      <w:r w:rsidR="0008601F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данной</w:t>
      </w:r>
      <w:r w:rsidR="0008601F" w:rsidRPr="006063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выплаты? На эти и многие другие вопросы </w:t>
      </w:r>
      <w:r w:rsidR="002B1794" w:rsidRPr="006063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ответы</w:t>
      </w:r>
      <w:r w:rsidR="002B1794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можно</w:t>
      </w:r>
      <w:r w:rsidR="0008601F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</w:t>
      </w:r>
      <w:r w:rsidR="0008601F" w:rsidRPr="006063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получить </w:t>
      </w:r>
      <w:r w:rsidR="0008601F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по телефонам «горячей линии» ПФР. Время ее работы: ежедневно, кроме выходных дней, </w:t>
      </w:r>
      <w:r w:rsidR="0008601F" w:rsidRPr="0008601F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u-RU"/>
        </w:rPr>
        <w:t>с  9.00 до 17.00</w:t>
      </w:r>
      <w:r w:rsidR="0008601F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(перерыв с 12.30 - 14.00).  </w:t>
      </w:r>
    </w:p>
    <w:p w:rsidR="0008601F" w:rsidRDefault="0008601F" w:rsidP="0008601F">
      <w:pPr>
        <w:ind w:firstLine="567"/>
        <w:jc w:val="both"/>
      </w:pPr>
    </w:p>
    <w:p w:rsidR="0008601F" w:rsidRPr="009353B7" w:rsidRDefault="0008601F" w:rsidP="0008601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3B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Телефоны «горячей линии»: </w:t>
      </w:r>
    </w:p>
    <w:p w:rsidR="0008601F" w:rsidRPr="009353B7" w:rsidRDefault="0008601F" w:rsidP="0008601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601F" w:rsidRPr="00F376DD" w:rsidRDefault="0008601F" w:rsidP="009466E8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6E8">
        <w:rPr>
          <w:rFonts w:ascii="Times New Roman" w:hAnsi="Times New Roman" w:cs="Times New Roman"/>
          <w:b/>
          <w:i/>
          <w:color w:val="000000"/>
          <w:sz w:val="24"/>
          <w:szCs w:val="24"/>
        </w:rPr>
        <w:t>У</w:t>
      </w:r>
      <w:r w:rsidR="009466E8" w:rsidRPr="009466E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правление Пенсионного фонда </w:t>
      </w:r>
      <w:r w:rsidRPr="009466E8">
        <w:rPr>
          <w:rFonts w:ascii="Times New Roman" w:hAnsi="Times New Roman" w:cs="Times New Roman"/>
          <w:b/>
          <w:i/>
          <w:color w:val="000000"/>
          <w:sz w:val="24"/>
          <w:szCs w:val="24"/>
        </w:rPr>
        <w:t>в г. Магадане</w:t>
      </w:r>
      <w:r w:rsidR="009466E8" w:rsidRPr="009466E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(межрайонное)</w:t>
      </w:r>
      <w:r w:rsidRPr="0008601F">
        <w:rPr>
          <w:rFonts w:ascii="Times New Roman" w:hAnsi="Times New Roman" w:cs="Times New Roman"/>
          <w:color w:val="000000"/>
          <w:sz w:val="24"/>
          <w:szCs w:val="24"/>
        </w:rPr>
        <w:t xml:space="preserve"> – (84132)  </w:t>
      </w:r>
      <w:r w:rsidRPr="00F376DD">
        <w:rPr>
          <w:rFonts w:ascii="Times New Roman" w:hAnsi="Times New Roman" w:cs="Times New Roman"/>
          <w:color w:val="000000"/>
          <w:sz w:val="24"/>
          <w:szCs w:val="24"/>
        </w:rPr>
        <w:t>697-</w:t>
      </w:r>
      <w:r w:rsidR="009466E8" w:rsidRPr="00F376DD">
        <w:rPr>
          <w:rFonts w:ascii="Times New Roman" w:hAnsi="Times New Roman" w:cs="Times New Roman"/>
          <w:color w:val="000000"/>
          <w:sz w:val="24"/>
          <w:szCs w:val="24"/>
        </w:rPr>
        <w:t>860</w:t>
      </w:r>
      <w:r w:rsidRPr="00F376DD">
        <w:rPr>
          <w:rFonts w:ascii="Times New Roman" w:hAnsi="Times New Roman" w:cs="Times New Roman"/>
          <w:color w:val="000000"/>
          <w:sz w:val="24"/>
          <w:szCs w:val="24"/>
        </w:rPr>
        <w:t>, 697-8</w:t>
      </w:r>
      <w:r w:rsidR="009466E8" w:rsidRPr="00F376D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376DD">
        <w:rPr>
          <w:rFonts w:ascii="Times New Roman" w:hAnsi="Times New Roman" w:cs="Times New Roman"/>
          <w:color w:val="000000"/>
          <w:sz w:val="24"/>
          <w:szCs w:val="24"/>
        </w:rPr>
        <w:t>1,</w:t>
      </w:r>
    </w:p>
    <w:p w:rsidR="009466E8" w:rsidRPr="009466E8" w:rsidRDefault="009466E8" w:rsidP="009466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6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Клиентская служба (на правах отдела) в </w:t>
      </w:r>
      <w:proofErr w:type="spellStart"/>
      <w:r w:rsidRPr="009466E8">
        <w:rPr>
          <w:rFonts w:ascii="Times New Roman" w:hAnsi="Times New Roman" w:cs="Times New Roman"/>
          <w:i/>
          <w:color w:val="000000"/>
          <w:sz w:val="24"/>
          <w:szCs w:val="24"/>
        </w:rPr>
        <w:t>Среднеканском</w:t>
      </w:r>
      <w:proofErr w:type="spellEnd"/>
      <w:r w:rsidRPr="009466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районе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(841347) -9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>292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466E8" w:rsidRDefault="009466E8" w:rsidP="009466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6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Клиентская служба (на правах отдела) в </w:t>
      </w:r>
      <w:proofErr w:type="spellStart"/>
      <w:r w:rsidRPr="009466E8">
        <w:rPr>
          <w:rFonts w:ascii="Times New Roman" w:hAnsi="Times New Roman" w:cs="Times New Roman"/>
          <w:i/>
          <w:color w:val="000000"/>
          <w:sz w:val="24"/>
          <w:szCs w:val="24"/>
        </w:rPr>
        <w:t>Омсукчанском</w:t>
      </w:r>
      <w:proofErr w:type="spellEnd"/>
      <w:r w:rsidRPr="009466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районе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(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>841346</w:t>
      </w:r>
      <w:r>
        <w:rPr>
          <w:rFonts w:ascii="Times New Roman" w:hAnsi="Times New Roman" w:cs="Times New Roman"/>
          <w:color w:val="000000"/>
          <w:sz w:val="24"/>
          <w:szCs w:val="24"/>
        </w:rPr>
        <w:t>)-91-8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>91-898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466E8" w:rsidRDefault="009466E8" w:rsidP="009466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6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Клиентская служба (на правах отдела) в </w:t>
      </w:r>
      <w:proofErr w:type="spellStart"/>
      <w:r w:rsidRPr="009466E8">
        <w:rPr>
          <w:rFonts w:ascii="Times New Roman" w:hAnsi="Times New Roman" w:cs="Times New Roman"/>
          <w:i/>
          <w:color w:val="000000"/>
          <w:sz w:val="24"/>
          <w:szCs w:val="24"/>
        </w:rPr>
        <w:t>Хасынском</w:t>
      </w:r>
      <w:proofErr w:type="spellEnd"/>
      <w:r w:rsidRPr="009466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районе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- (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>841342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>93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>215, 93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>235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466E8" w:rsidRPr="009466E8" w:rsidRDefault="009466E8" w:rsidP="009466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466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Клиентская служба (на правах отдела) в </w:t>
      </w:r>
      <w:proofErr w:type="spellStart"/>
      <w:r w:rsidRPr="009466E8">
        <w:rPr>
          <w:rFonts w:ascii="Times New Roman" w:hAnsi="Times New Roman" w:cs="Times New Roman"/>
          <w:i/>
          <w:color w:val="000000"/>
          <w:sz w:val="24"/>
          <w:szCs w:val="24"/>
        </w:rPr>
        <w:t>Тенькинском</w:t>
      </w:r>
      <w:proofErr w:type="spellEnd"/>
      <w:r w:rsidRPr="009466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районе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 xml:space="preserve"> - (</w:t>
      </w:r>
      <w:r>
        <w:rPr>
          <w:rFonts w:ascii="Times New Roman" w:hAnsi="Times New Roman" w:cs="Times New Roman"/>
          <w:color w:val="000000"/>
          <w:sz w:val="24"/>
          <w:szCs w:val="24"/>
        </w:rPr>
        <w:t>8413 44) 2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>585</w:t>
      </w:r>
      <w:r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07,</w:t>
      </w:r>
    </w:p>
    <w:p w:rsidR="009466E8" w:rsidRPr="009466E8" w:rsidRDefault="009466E8" w:rsidP="009466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6E8">
        <w:rPr>
          <w:rFonts w:ascii="Times New Roman" w:hAnsi="Times New Roman" w:cs="Times New Roman"/>
          <w:i/>
          <w:color w:val="000000"/>
          <w:sz w:val="24"/>
          <w:szCs w:val="24"/>
        </w:rPr>
        <w:t>Клиентская служба (на правах отдела) в Северо-Эвенском районе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>841348) 22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>459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>405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66E8" w:rsidRPr="009466E8" w:rsidRDefault="009466E8" w:rsidP="009466E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6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Клиентская служба (на правах отдела) в </w:t>
      </w:r>
      <w:proofErr w:type="spellStart"/>
      <w:r w:rsidRPr="009466E8">
        <w:rPr>
          <w:rFonts w:ascii="Times New Roman" w:hAnsi="Times New Roman" w:cs="Times New Roman"/>
          <w:i/>
          <w:color w:val="000000"/>
          <w:sz w:val="24"/>
          <w:szCs w:val="24"/>
        </w:rPr>
        <w:t>Ольском</w:t>
      </w:r>
      <w:proofErr w:type="spellEnd"/>
      <w:r w:rsidRPr="009466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районе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>841341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>727, 25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>679, 25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6E8">
        <w:rPr>
          <w:rFonts w:ascii="Times New Roman" w:hAnsi="Times New Roman" w:cs="Times New Roman"/>
          <w:color w:val="000000"/>
          <w:sz w:val="24"/>
          <w:szCs w:val="24"/>
        </w:rPr>
        <w:t>109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66E8" w:rsidRDefault="009466E8" w:rsidP="009466E8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E4A">
        <w:rPr>
          <w:rFonts w:ascii="Times New Roman" w:hAnsi="Times New Roman" w:cs="Times New Roman"/>
          <w:b/>
          <w:i/>
          <w:color w:val="000000"/>
          <w:sz w:val="24"/>
          <w:szCs w:val="24"/>
        </w:rPr>
        <w:t>Управление Пенсионного фонда в Сусуманском районе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r w:rsidRPr="0008601F">
        <w:rPr>
          <w:rFonts w:ascii="Times New Roman" w:hAnsi="Times New Roman" w:cs="Times New Roman"/>
          <w:color w:val="000000"/>
          <w:sz w:val="24"/>
          <w:szCs w:val="24"/>
        </w:rPr>
        <w:t>(841345)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22-924, 21 -480,</w:t>
      </w:r>
    </w:p>
    <w:p w:rsidR="009466E8" w:rsidRDefault="009466E8" w:rsidP="009466E8">
      <w:pPr>
        <w:spacing w:before="120" w:after="1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E6E4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Управление Пенсионного фонда Ягоднинском </w:t>
      </w:r>
      <w:proofErr w:type="gramStart"/>
      <w:r w:rsidRPr="00FE6E4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r w:rsidRPr="0008601F">
        <w:rPr>
          <w:rFonts w:ascii="Times New Roman" w:hAnsi="Times New Roman" w:cs="Times New Roman"/>
          <w:color w:val="000000"/>
          <w:sz w:val="24"/>
          <w:szCs w:val="24"/>
        </w:rPr>
        <w:t>(841343)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22-586</w:t>
      </w:r>
      <w:r w:rsidR="00FE6E4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E6E4A" w:rsidRPr="00F376DD" w:rsidRDefault="00FE6E4A" w:rsidP="00FE6E4A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6E8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Отделение ПФР по Магаданской области</w:t>
      </w:r>
      <w:r w:rsidRPr="000860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8601F">
        <w:rPr>
          <w:rFonts w:ascii="Times New Roman" w:hAnsi="Times New Roman" w:cs="Times New Roman"/>
          <w:color w:val="000000"/>
          <w:sz w:val="24"/>
          <w:szCs w:val="24"/>
        </w:rPr>
        <w:t xml:space="preserve">- (84132)  </w:t>
      </w:r>
      <w:r w:rsidRPr="00F376DD">
        <w:rPr>
          <w:rFonts w:ascii="Times New Roman" w:hAnsi="Times New Roman" w:cs="Times New Roman"/>
          <w:color w:val="000000"/>
          <w:sz w:val="24"/>
          <w:szCs w:val="24"/>
        </w:rPr>
        <w:t>698-094, 698-054.</w:t>
      </w:r>
    </w:p>
    <w:p w:rsidR="009466E8" w:rsidRDefault="009466E8" w:rsidP="00AF12D6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466E8" w:rsidRDefault="009466E8" w:rsidP="00AF12D6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466E8" w:rsidRDefault="009466E8" w:rsidP="00AF12D6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6726D" w:rsidRDefault="009353B7" w:rsidP="009466E8">
      <w:pPr>
        <w:ind w:left="567" w:right="-4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Управления ПФР</w:t>
      </w:r>
    </w:p>
    <w:p w:rsidR="009353B7" w:rsidRDefault="009353B7" w:rsidP="009466E8">
      <w:pPr>
        <w:ind w:left="567" w:right="-470"/>
        <w:rPr>
          <w:b/>
          <w:i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М.С. Цуканов</w:t>
      </w:r>
    </w:p>
    <w:sectPr w:rsidR="009353B7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5E68"/>
    <w:rsid w:val="00027A3E"/>
    <w:rsid w:val="00075083"/>
    <w:rsid w:val="0008601F"/>
    <w:rsid w:val="001F6F41"/>
    <w:rsid w:val="002077F1"/>
    <w:rsid w:val="0026726D"/>
    <w:rsid w:val="002876C1"/>
    <w:rsid w:val="002B1794"/>
    <w:rsid w:val="00374234"/>
    <w:rsid w:val="003F378C"/>
    <w:rsid w:val="007D3824"/>
    <w:rsid w:val="009353B7"/>
    <w:rsid w:val="009466E8"/>
    <w:rsid w:val="0097520A"/>
    <w:rsid w:val="00A25F1C"/>
    <w:rsid w:val="00A5408D"/>
    <w:rsid w:val="00AC5E68"/>
    <w:rsid w:val="00AF12D6"/>
    <w:rsid w:val="00B00742"/>
    <w:rsid w:val="00B16F6E"/>
    <w:rsid w:val="00C312D1"/>
    <w:rsid w:val="00CA5BA5"/>
    <w:rsid w:val="00DB5978"/>
    <w:rsid w:val="00E92FE9"/>
    <w:rsid w:val="00EB138F"/>
    <w:rsid w:val="00EC2C2C"/>
    <w:rsid w:val="00F376DD"/>
    <w:rsid w:val="00F80918"/>
    <w:rsid w:val="00FC1F88"/>
    <w:rsid w:val="00FD0B9C"/>
    <w:rsid w:val="00FD16B4"/>
    <w:rsid w:val="00FD22C6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E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E68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027A3E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003-0106 Бушмакова Е. Н.</cp:lastModifiedBy>
  <cp:revision>15</cp:revision>
  <cp:lastPrinted>2018-01-15T00:42:00Z</cp:lastPrinted>
  <dcterms:created xsi:type="dcterms:W3CDTF">2018-01-09T03:02:00Z</dcterms:created>
  <dcterms:modified xsi:type="dcterms:W3CDTF">2018-01-15T00:42:00Z</dcterms:modified>
</cp:coreProperties>
</file>