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 w:rsidRPr="00976CA4">
        <w:rPr>
          <w:rFonts w:ascii="Times New Roman" w:hAnsi="Times New Roman"/>
          <w:b/>
          <w:bCs/>
          <w:sz w:val="40"/>
          <w:szCs w:val="40"/>
        </w:rPr>
        <w:t> </w:t>
      </w:r>
    </w:p>
    <w:p w:rsidR="00FE03CC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03CC" w:rsidRPr="00976CA4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6CA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E03CC" w:rsidRPr="000D2DF8" w:rsidRDefault="00E2225E" w:rsidP="00FE03CC">
      <w:pPr>
        <w:pStyle w:val="a7"/>
        <w:spacing w:after="0" w:line="276" w:lineRule="auto"/>
        <w:jc w:val="center"/>
        <w:rPr>
          <w:sz w:val="28"/>
          <w:szCs w:val="28"/>
          <w:u w:val="single"/>
        </w:rPr>
      </w:pPr>
      <w:r w:rsidRPr="00E2225E">
        <w:rPr>
          <w:sz w:val="28"/>
          <w:szCs w:val="28"/>
        </w:rPr>
        <w:t>_</w:t>
      </w:r>
      <w:r w:rsidR="000D2DF8" w:rsidRPr="000D2DF8">
        <w:rPr>
          <w:sz w:val="28"/>
          <w:szCs w:val="28"/>
          <w:u w:val="single"/>
        </w:rPr>
        <w:t>26.02.2019</w:t>
      </w:r>
      <w:r w:rsidRPr="00E2225E">
        <w:rPr>
          <w:sz w:val="28"/>
          <w:szCs w:val="28"/>
        </w:rPr>
        <w:t>_</w:t>
      </w:r>
      <w:r w:rsidR="00FE03CC" w:rsidRPr="00E2225E">
        <w:rPr>
          <w:sz w:val="28"/>
          <w:szCs w:val="28"/>
        </w:rPr>
        <w:t>     </w:t>
      </w:r>
      <w:r w:rsidR="00FE03CC" w:rsidRPr="00976CA4">
        <w:rPr>
          <w:sz w:val="28"/>
          <w:szCs w:val="28"/>
        </w:rPr>
        <w:t xml:space="preserve">                                                                             № </w:t>
      </w:r>
      <w:r>
        <w:rPr>
          <w:sz w:val="28"/>
          <w:szCs w:val="28"/>
        </w:rPr>
        <w:t>_</w:t>
      </w:r>
      <w:r w:rsidR="000D2DF8" w:rsidRPr="000D2DF8">
        <w:rPr>
          <w:sz w:val="28"/>
          <w:szCs w:val="28"/>
          <w:u w:val="single"/>
        </w:rPr>
        <w:t>90-п</w:t>
      </w:r>
    </w:p>
    <w:p w:rsidR="009112AF" w:rsidRDefault="009112AF" w:rsidP="009112AF">
      <w:pPr>
        <w:spacing w:after="1" w:line="240" w:lineRule="atLeast"/>
        <w:jc w:val="center"/>
        <w:rPr>
          <w:rFonts w:ascii="Times New Roman" w:hAnsi="Times New Roman" w:cs="Times New Roman"/>
          <w:b/>
        </w:rPr>
      </w:pPr>
    </w:p>
    <w:p w:rsidR="00D4134C" w:rsidRDefault="00D4134C" w:rsidP="009112AF">
      <w:pPr>
        <w:spacing w:after="1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AF" w:rsidRPr="009112AF" w:rsidRDefault="009112AF" w:rsidP="00D9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12A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за счет средств бюджета Среднеканского городского округа в целях </w:t>
      </w:r>
      <w:r w:rsidR="00D9346B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Pr="009112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</w:t>
      </w:r>
      <w:r w:rsidR="00D9346B">
        <w:rPr>
          <w:rFonts w:ascii="Times New Roman" w:hAnsi="Times New Roman" w:cs="Times New Roman"/>
          <w:b/>
          <w:sz w:val="28"/>
          <w:szCs w:val="28"/>
        </w:rPr>
        <w:t>(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или фактически понесенных </w:t>
      </w:r>
      <w:r w:rsidRPr="009112AF">
        <w:rPr>
          <w:rFonts w:ascii="Times New Roman" w:hAnsi="Times New Roman" w:cs="Times New Roman"/>
          <w:b/>
          <w:sz w:val="28"/>
          <w:szCs w:val="28"/>
        </w:rPr>
        <w:t>затрат</w:t>
      </w:r>
      <w:r w:rsidR="00D9346B">
        <w:rPr>
          <w:rFonts w:ascii="Times New Roman" w:hAnsi="Times New Roman" w:cs="Times New Roman"/>
          <w:b/>
          <w:sz w:val="28"/>
          <w:szCs w:val="28"/>
        </w:rPr>
        <w:t>)</w:t>
      </w:r>
      <w:r w:rsidRPr="009112AF">
        <w:rPr>
          <w:rFonts w:ascii="Times New Roman" w:hAnsi="Times New Roman" w:cs="Times New Roman"/>
          <w:b/>
          <w:sz w:val="28"/>
          <w:szCs w:val="28"/>
        </w:rPr>
        <w:t>, связанных с выполнением работ по защите населения и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2AF">
        <w:rPr>
          <w:rFonts w:ascii="Times New Roman" w:hAnsi="Times New Roman" w:cs="Times New Roman"/>
          <w:b/>
          <w:sz w:val="28"/>
          <w:szCs w:val="28"/>
        </w:rPr>
        <w:t xml:space="preserve">Среднеканского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b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b/>
          <w:sz w:val="28"/>
          <w:szCs w:val="28"/>
        </w:rPr>
        <w:t>сооружениях</w:t>
      </w:r>
      <w:r w:rsidRPr="00911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3CC" w:rsidRPr="00976CA4" w:rsidRDefault="00FE03CC" w:rsidP="00D4134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3CC" w:rsidRDefault="00D4134C" w:rsidP="00D4134C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31E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статьи 78 Бюджетного кодекса Российской Федерации, в</w:t>
      </w:r>
      <w:r w:rsidR="00D17801"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801" w:rsidRPr="0000755C">
        <w:rPr>
          <w:rFonts w:ascii="Times New Roman" w:hAnsi="Times New Roman" w:cs="Times New Roman"/>
          <w:sz w:val="28"/>
          <w:szCs w:val="28"/>
        </w:rPr>
        <w:t>целях реализации полномочий</w:t>
      </w:r>
      <w:r w:rsidR="00185DFF">
        <w:rPr>
          <w:rFonts w:ascii="Times New Roman" w:hAnsi="Times New Roman" w:cs="Times New Roman"/>
          <w:sz w:val="28"/>
          <w:szCs w:val="28"/>
        </w:rPr>
        <w:t>,</w:t>
      </w:r>
      <w:r w:rsidR="00D17801" w:rsidRPr="0000755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06.10.2003 года №131-ФЗ «Об </w:t>
      </w:r>
      <w:r w:rsidR="00D17801" w:rsidRPr="00D4134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по </w:t>
      </w:r>
      <w:r w:rsidRPr="00D4134C">
        <w:rPr>
          <w:rFonts w:ascii="Times New Roman" w:hAnsi="Times New Roman" w:cs="Times New Roman"/>
          <w:sz w:val="28"/>
          <w:szCs w:val="28"/>
        </w:rPr>
        <w:t>участи</w:t>
      </w:r>
      <w:r w:rsidR="007E0E08">
        <w:rPr>
          <w:rFonts w:ascii="Times New Roman" w:hAnsi="Times New Roman" w:cs="Times New Roman"/>
          <w:sz w:val="28"/>
          <w:szCs w:val="28"/>
        </w:rPr>
        <w:t>ю</w:t>
      </w:r>
      <w:r w:rsidRPr="00D4134C"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чрезвычайных ситуаций в границах </w:t>
      </w:r>
      <w:r w:rsidR="00D17801" w:rsidRPr="00D4134C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85D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E0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«Среднеканский городской округ»,</w:t>
      </w:r>
    </w:p>
    <w:p w:rsidR="00FE03CC" w:rsidRPr="00D4134C" w:rsidRDefault="00FE03CC" w:rsidP="007E0E08">
      <w:pPr>
        <w:spacing w:line="36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 xml:space="preserve">п о с т </w:t>
      </w:r>
      <w:r w:rsidRPr="00D4134C">
        <w:rPr>
          <w:rFonts w:ascii="Times New Roman" w:hAnsi="Times New Roman" w:cs="Times New Roman"/>
          <w:b/>
          <w:sz w:val="28"/>
          <w:szCs w:val="28"/>
        </w:rPr>
        <w:t>а н о в л я ю:</w:t>
      </w:r>
    </w:p>
    <w:p w:rsidR="00E2225E" w:rsidRPr="00E2225E" w:rsidRDefault="00261B5B" w:rsidP="00E2225E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2225E">
        <w:rPr>
          <w:rFonts w:ascii="Times New Roman" w:hAnsi="Times New Roman" w:cs="Times New Roman"/>
          <w:sz w:val="28"/>
          <w:szCs w:val="28"/>
        </w:rPr>
        <w:t>Утвердить</w:t>
      </w:r>
      <w:r w:rsidR="00E2225E" w:rsidRPr="00E2225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E2225E">
        <w:rPr>
          <w:rFonts w:ascii="Times New Roman" w:hAnsi="Times New Roman" w:cs="Times New Roman"/>
          <w:sz w:val="28"/>
          <w:szCs w:val="28"/>
        </w:rPr>
        <w:t xml:space="preserve"> </w:t>
      </w:r>
      <w:r w:rsidR="00D4134C" w:rsidRPr="00E2225E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за счет средств бюджета Среднеканского городского округа в целях </w:t>
      </w:r>
      <w:r w:rsidR="00D9346B" w:rsidRPr="00E2225E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</w:t>
      </w:r>
      <w:r w:rsidR="008628B0" w:rsidRPr="00E2225E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 w:rsidR="00D9346B" w:rsidRPr="00E2225E">
        <w:rPr>
          <w:rFonts w:ascii="Times New Roman" w:hAnsi="Times New Roman" w:cs="Times New Roman"/>
          <w:sz w:val="28"/>
          <w:szCs w:val="28"/>
        </w:rPr>
        <w:t>(</w:t>
      </w:r>
      <w:r w:rsidR="008628B0" w:rsidRPr="00E2225E">
        <w:rPr>
          <w:rFonts w:ascii="Times New Roman" w:hAnsi="Times New Roman" w:cs="Times New Roman"/>
          <w:sz w:val="28"/>
          <w:szCs w:val="28"/>
        </w:rPr>
        <w:t>или фактически понесенных затрат</w:t>
      </w:r>
      <w:r w:rsidR="00D9346B" w:rsidRPr="00E2225E">
        <w:rPr>
          <w:rFonts w:ascii="Times New Roman" w:hAnsi="Times New Roman" w:cs="Times New Roman"/>
          <w:sz w:val="28"/>
          <w:szCs w:val="28"/>
        </w:rPr>
        <w:t>)</w:t>
      </w:r>
      <w:r w:rsidR="00D4134C" w:rsidRPr="00E2225E">
        <w:rPr>
          <w:rFonts w:ascii="Times New Roman" w:hAnsi="Times New Roman" w:cs="Times New Roman"/>
          <w:sz w:val="28"/>
          <w:szCs w:val="28"/>
        </w:rPr>
        <w:t xml:space="preserve">, </w:t>
      </w:r>
      <w:r w:rsidR="009112AF" w:rsidRPr="00E2225E">
        <w:rPr>
          <w:rFonts w:ascii="Times New Roman" w:hAnsi="Times New Roman" w:cs="Times New Roman"/>
          <w:sz w:val="28"/>
          <w:szCs w:val="28"/>
        </w:rPr>
        <w:t xml:space="preserve">связанных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F31EE" w:rsidRPr="00E2225E">
        <w:rPr>
          <w:rFonts w:ascii="Times New Roman" w:hAnsi="Times New Roman" w:cs="Times New Roman"/>
          <w:sz w:val="28"/>
          <w:szCs w:val="28"/>
        </w:rPr>
        <w:t xml:space="preserve">гидротехнических </w:t>
      </w:r>
      <w:r w:rsidR="00D9346B" w:rsidRPr="00E2225E">
        <w:rPr>
          <w:rFonts w:ascii="Times New Roman" w:hAnsi="Times New Roman" w:cs="Times New Roman"/>
          <w:sz w:val="28"/>
          <w:szCs w:val="28"/>
        </w:rPr>
        <w:t>сооружениях</w:t>
      </w:r>
      <w:r w:rsidRPr="00E22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25E" w:rsidRPr="00E2225E" w:rsidRDefault="00E2225E" w:rsidP="00E2225E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2225E">
        <w:rPr>
          <w:rFonts w:ascii="Times New Roman" w:hAnsi="Times New Roman" w:cs="Times New Roman"/>
          <w:sz w:val="28"/>
          <w:szCs w:val="28"/>
        </w:rPr>
        <w:lastRenderedPageBreak/>
        <w:t>Установить, что расходное обязательство Среднеканского городского округа, возникающее на основании настоящего постановления, исполняется Среднеканским городским округом самостоятельно за счет средств местного бюджета в пределах общего объема бюджетных ассигнований, предусмотренных решением Собрания представителей Среднеканского городского округа о бюджете муниципального образования «Среднеканский городской округ» на соответствующий финансовый год, в установленном порядке Администрации Среднеканского городского округа как главному распорядителю бюджетных средств.</w:t>
      </w:r>
    </w:p>
    <w:p w:rsidR="00E2225E" w:rsidRPr="00E2225E" w:rsidRDefault="005E2007" w:rsidP="00E2225E">
      <w:pPr>
        <w:tabs>
          <w:tab w:val="left" w:pos="142"/>
        </w:tabs>
        <w:spacing w:after="1" w:line="360" w:lineRule="auto"/>
        <w:ind w:left="142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25E" w:rsidRPr="00E2225E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E2225E" w:rsidRPr="00E2225E" w:rsidRDefault="00E2225E" w:rsidP="00E2225E">
      <w:pPr>
        <w:tabs>
          <w:tab w:val="left" w:pos="142"/>
        </w:tabs>
        <w:spacing w:after="1" w:line="360" w:lineRule="auto"/>
        <w:ind w:left="142" w:firstLine="60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2225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Среднеканского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222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2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225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225E">
        <w:rPr>
          <w:rFonts w:ascii="Times New Roman" w:hAnsi="Times New Roman" w:cs="Times New Roman"/>
          <w:sz w:val="28"/>
          <w:szCs w:val="28"/>
        </w:rPr>
        <w:t xml:space="preserve">2 «Об утверждении Порядка </w:t>
      </w:r>
      <w:r w:rsidR="005E2007" w:rsidRPr="00D4134C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</w:t>
      </w:r>
      <w:r w:rsidR="005E2007" w:rsidRPr="008628B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E2007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</w:t>
      </w:r>
      <w:r w:rsidR="005E2007" w:rsidRPr="008628B0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 w:rsidR="005E2007">
        <w:rPr>
          <w:rFonts w:ascii="Times New Roman" w:hAnsi="Times New Roman" w:cs="Times New Roman"/>
          <w:sz w:val="28"/>
          <w:szCs w:val="28"/>
        </w:rPr>
        <w:t>(</w:t>
      </w:r>
      <w:r w:rsidR="005E2007" w:rsidRPr="008628B0">
        <w:rPr>
          <w:rFonts w:ascii="Times New Roman" w:hAnsi="Times New Roman" w:cs="Times New Roman"/>
          <w:sz w:val="28"/>
          <w:szCs w:val="28"/>
        </w:rPr>
        <w:t>или фактически понесенных затрат</w:t>
      </w:r>
      <w:r w:rsidR="005E2007">
        <w:rPr>
          <w:rFonts w:ascii="Times New Roman" w:hAnsi="Times New Roman" w:cs="Times New Roman"/>
          <w:sz w:val="28"/>
          <w:szCs w:val="28"/>
        </w:rPr>
        <w:t>)</w:t>
      </w:r>
      <w:r w:rsidR="005E2007" w:rsidRPr="008628B0">
        <w:rPr>
          <w:rFonts w:ascii="Times New Roman" w:hAnsi="Times New Roman" w:cs="Times New Roman"/>
          <w:sz w:val="28"/>
          <w:szCs w:val="28"/>
        </w:rPr>
        <w:t>, связанных</w:t>
      </w:r>
      <w:r w:rsidR="005E2007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5E2007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E222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E2225E" w:rsidRPr="00E2225E" w:rsidRDefault="005E2007" w:rsidP="00E2225E">
      <w:pPr>
        <w:tabs>
          <w:tab w:val="left" w:pos="142"/>
        </w:tabs>
        <w:spacing w:after="1" w:line="360" w:lineRule="auto"/>
        <w:ind w:left="142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25E" w:rsidRPr="00E2225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ГО и ЧСС Администрации Среднеканского городского округа Ишмуратова Р.Р.</w:t>
      </w:r>
    </w:p>
    <w:p w:rsidR="00E2225E" w:rsidRPr="00E2225E" w:rsidRDefault="00E2225E" w:rsidP="00E2225E">
      <w:pPr>
        <w:tabs>
          <w:tab w:val="left" w:pos="142"/>
        </w:tabs>
        <w:spacing w:after="1" w:line="360" w:lineRule="auto"/>
        <w:ind w:left="142" w:firstLine="601"/>
        <w:rPr>
          <w:rFonts w:ascii="Times New Roman" w:hAnsi="Times New Roman" w:cs="Times New Roman"/>
          <w:sz w:val="28"/>
          <w:szCs w:val="28"/>
        </w:rPr>
      </w:pPr>
      <w:r w:rsidRPr="00E2225E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Pr="00976CA4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E0E08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E2007">
        <w:rPr>
          <w:rFonts w:ascii="Times New Roman" w:hAnsi="Times New Roman"/>
          <w:sz w:val="28"/>
          <w:szCs w:val="28"/>
        </w:rPr>
        <w:t>О.Н. Герасимова</w:t>
      </w:r>
    </w:p>
    <w:p w:rsidR="005E2007" w:rsidRDefault="005E2007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85DFF" w:rsidRDefault="00185DFF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85DFF" w:rsidRDefault="00185DFF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Pr="00185DFF" w:rsidRDefault="00FE03CC" w:rsidP="00D53781">
      <w:pPr>
        <w:spacing w:line="276" w:lineRule="auto"/>
        <w:ind w:firstLine="0"/>
        <w:rPr>
          <w:rFonts w:ascii="Times New Roman" w:hAnsi="Times New Roman"/>
        </w:rPr>
      </w:pPr>
      <w:r w:rsidRPr="00185DFF">
        <w:rPr>
          <w:rFonts w:ascii="Times New Roman" w:hAnsi="Times New Roman"/>
        </w:rPr>
        <w:t xml:space="preserve">Исп. </w:t>
      </w:r>
      <w:r w:rsidR="005E2007">
        <w:rPr>
          <w:rFonts w:ascii="Times New Roman" w:hAnsi="Times New Roman"/>
        </w:rPr>
        <w:t>Буренко Е.А</w:t>
      </w:r>
      <w:r w:rsidR="007E0E08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right" w:tblpY="305"/>
        <w:tblW w:w="4088" w:type="dxa"/>
        <w:tblLook w:val="01E0" w:firstRow="1" w:lastRow="1" w:firstColumn="1" w:lastColumn="1" w:noHBand="0" w:noVBand="0"/>
      </w:tblPr>
      <w:tblGrid>
        <w:gridCol w:w="4088"/>
      </w:tblGrid>
      <w:tr w:rsidR="00FE03CC" w:rsidRPr="00342ED7" w:rsidTr="001A5E1F">
        <w:tc>
          <w:tcPr>
            <w:tcW w:w="4088" w:type="dxa"/>
            <w:hideMark/>
          </w:tcPr>
          <w:p w:rsidR="00FE03CC" w:rsidRPr="00D53781" w:rsidRDefault="00FE03CC" w:rsidP="00D537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AC6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3CC" w:rsidRPr="00D53781" w:rsidRDefault="00185DFF" w:rsidP="00D537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FE03CC" w:rsidRPr="00342ED7" w:rsidRDefault="00FE03CC" w:rsidP="000D2DF8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2DF8" w:rsidRPr="000D2DF8">
              <w:rPr>
                <w:rFonts w:ascii="Times New Roman" w:hAnsi="Times New Roman"/>
                <w:sz w:val="24"/>
                <w:szCs w:val="24"/>
                <w:u w:val="single"/>
              </w:rPr>
              <w:t>26.02.2019г.</w:t>
            </w:r>
            <w:r w:rsidRPr="000D2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D2DF8" w:rsidRPr="000D2DF8">
              <w:rPr>
                <w:rFonts w:ascii="Times New Roman" w:hAnsi="Times New Roman"/>
                <w:sz w:val="24"/>
                <w:szCs w:val="24"/>
                <w:u w:val="single"/>
              </w:rPr>
              <w:t>90-п</w:t>
            </w:r>
            <w:r w:rsidRPr="00342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E03CC" w:rsidRPr="00976CA4" w:rsidRDefault="00FE03CC" w:rsidP="00FE03CC">
      <w:pPr>
        <w:spacing w:before="240" w:after="24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03CC" w:rsidRPr="00342ED7" w:rsidRDefault="00FE03CC" w:rsidP="00FE03C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E03CC" w:rsidRPr="00342ED7" w:rsidRDefault="00FE03CC" w:rsidP="00FE03CC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E03CC" w:rsidRDefault="00FE03CC" w:rsidP="00FE03CC">
      <w:pPr>
        <w:pStyle w:val="a9"/>
        <w:spacing w:line="276" w:lineRule="auto"/>
        <w:ind w:firstLine="540"/>
        <w:jc w:val="center"/>
        <w:textAlignment w:val="baseline"/>
        <w:rPr>
          <w:b/>
          <w:bCs/>
          <w:sz w:val="26"/>
          <w:szCs w:val="26"/>
        </w:rPr>
      </w:pPr>
    </w:p>
    <w:p w:rsidR="00185DFF" w:rsidRDefault="00185DFF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1CD" w:rsidRPr="00BF5C22" w:rsidRDefault="00C841CD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C841CD" w:rsidRPr="00BF5C22" w:rsidRDefault="00D948A5" w:rsidP="00D948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за счет средств бюджета Среднеканского городского округа в целях </w:t>
      </w:r>
      <w:r w:rsidR="00D9346B" w:rsidRPr="00BF5C22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затрат, </w:t>
      </w:r>
      <w:r w:rsidR="008628B0" w:rsidRPr="00BF5C22">
        <w:rPr>
          <w:rFonts w:ascii="Times New Roman" w:hAnsi="Times New Roman" w:cs="Times New Roman"/>
          <w:b/>
          <w:sz w:val="24"/>
          <w:szCs w:val="24"/>
        </w:rPr>
        <w:t xml:space="preserve">возмещения недополученных доходов </w:t>
      </w:r>
      <w:r w:rsidR="00D9346B" w:rsidRPr="00BF5C22">
        <w:rPr>
          <w:rFonts w:ascii="Times New Roman" w:hAnsi="Times New Roman" w:cs="Times New Roman"/>
          <w:b/>
          <w:sz w:val="24"/>
          <w:szCs w:val="24"/>
        </w:rPr>
        <w:t>(</w:t>
      </w:r>
      <w:r w:rsidR="008628B0" w:rsidRPr="00BF5C22">
        <w:rPr>
          <w:rFonts w:ascii="Times New Roman" w:hAnsi="Times New Roman" w:cs="Times New Roman"/>
          <w:b/>
          <w:sz w:val="24"/>
          <w:szCs w:val="24"/>
        </w:rPr>
        <w:t>или фактически понесенных затрат</w:t>
      </w:r>
      <w:r w:rsidR="00D9346B" w:rsidRPr="00BF5C22">
        <w:rPr>
          <w:rFonts w:ascii="Times New Roman" w:hAnsi="Times New Roman" w:cs="Times New Roman"/>
          <w:b/>
          <w:sz w:val="24"/>
          <w:szCs w:val="24"/>
        </w:rPr>
        <w:t>)</w:t>
      </w:r>
      <w:r w:rsidRPr="00BF5C22">
        <w:rPr>
          <w:rFonts w:ascii="Times New Roman" w:hAnsi="Times New Roman" w:cs="Times New Roman"/>
          <w:b/>
          <w:sz w:val="24"/>
          <w:szCs w:val="24"/>
        </w:rPr>
        <w:t xml:space="preserve">, связанных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F31EE" w:rsidRPr="00BF5C22">
        <w:rPr>
          <w:rFonts w:ascii="Times New Roman" w:hAnsi="Times New Roman" w:cs="Times New Roman"/>
          <w:b/>
          <w:sz w:val="24"/>
          <w:szCs w:val="24"/>
        </w:rPr>
        <w:t xml:space="preserve">гидротехнических </w:t>
      </w:r>
      <w:r w:rsidR="00D9346B" w:rsidRPr="00BF5C22">
        <w:rPr>
          <w:rFonts w:ascii="Times New Roman" w:hAnsi="Times New Roman" w:cs="Times New Roman"/>
          <w:b/>
          <w:sz w:val="24"/>
          <w:szCs w:val="24"/>
        </w:rPr>
        <w:t>сооружениях</w:t>
      </w:r>
    </w:p>
    <w:p w:rsidR="00D948A5" w:rsidRPr="00BF5C22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</w:t>
      </w:r>
      <w:r w:rsidR="005E2007" w:rsidRPr="00BF5C22">
        <w:rPr>
          <w:rFonts w:ascii="Times New Roman" w:hAnsi="Times New Roman" w:cs="Times New Roman"/>
          <w:sz w:val="24"/>
          <w:szCs w:val="24"/>
        </w:rPr>
        <w:t>(за исключением субсидии государственным (муниципальным) учреждениям)</w:t>
      </w:r>
      <w:r w:rsidRPr="00BF5C22">
        <w:rPr>
          <w:rFonts w:ascii="Times New Roman" w:hAnsi="Times New Roman" w:cs="Times New Roman"/>
          <w:sz w:val="24"/>
          <w:szCs w:val="24"/>
        </w:rPr>
        <w:t>, индивидуальным предпринимателям,</w:t>
      </w:r>
      <w:r w:rsidR="005E2007" w:rsidRPr="00BF5C22">
        <w:rPr>
          <w:rFonts w:ascii="Times New Roman" w:hAnsi="Times New Roman" w:cs="Times New Roman"/>
          <w:sz w:val="24"/>
          <w:szCs w:val="24"/>
        </w:rPr>
        <w:t xml:space="preserve"> физическим лицам,</w:t>
      </w:r>
      <w:r w:rsidRPr="00BF5C22"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на территории Среднеканского городского округа, в целях </w:t>
      </w:r>
      <w:r w:rsidR="00D9346B" w:rsidRPr="00BF5C22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затрат, </w:t>
      </w:r>
      <w:r w:rsidR="008628B0" w:rsidRPr="00BF5C22">
        <w:rPr>
          <w:rFonts w:ascii="Times New Roman" w:hAnsi="Times New Roman" w:cs="Times New Roman"/>
          <w:sz w:val="24"/>
          <w:szCs w:val="24"/>
        </w:rPr>
        <w:t xml:space="preserve">возмещения недополученных доходов </w:t>
      </w:r>
      <w:r w:rsidR="00D9346B" w:rsidRPr="00BF5C22">
        <w:rPr>
          <w:rFonts w:ascii="Times New Roman" w:hAnsi="Times New Roman" w:cs="Times New Roman"/>
          <w:sz w:val="24"/>
          <w:szCs w:val="24"/>
        </w:rPr>
        <w:t>(</w:t>
      </w:r>
      <w:r w:rsidR="008628B0" w:rsidRPr="00BF5C22">
        <w:rPr>
          <w:rFonts w:ascii="Times New Roman" w:hAnsi="Times New Roman" w:cs="Times New Roman"/>
          <w:sz w:val="24"/>
          <w:szCs w:val="24"/>
        </w:rPr>
        <w:t>или фактически понесенных затрат</w:t>
      </w:r>
      <w:r w:rsidR="00D9346B" w:rsidRPr="00BF5C22">
        <w:rPr>
          <w:rFonts w:ascii="Times New Roman" w:hAnsi="Times New Roman" w:cs="Times New Roman"/>
          <w:sz w:val="24"/>
          <w:szCs w:val="24"/>
        </w:rPr>
        <w:t>)</w:t>
      </w:r>
      <w:r w:rsidRPr="00BF5C22">
        <w:rPr>
          <w:rFonts w:ascii="Times New Roman" w:hAnsi="Times New Roman" w:cs="Times New Roman"/>
          <w:sz w:val="24"/>
          <w:szCs w:val="24"/>
        </w:rPr>
        <w:t xml:space="preserve">, </w:t>
      </w:r>
      <w:r w:rsidR="00893254" w:rsidRPr="00BF5C22">
        <w:rPr>
          <w:rFonts w:ascii="Times New Roman" w:hAnsi="Times New Roman" w:cs="Times New Roman"/>
          <w:sz w:val="24"/>
          <w:szCs w:val="24"/>
        </w:rPr>
        <w:t xml:space="preserve">связанных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F31EE" w:rsidRPr="00BF5C22">
        <w:rPr>
          <w:rFonts w:ascii="Times New Roman" w:hAnsi="Times New Roman" w:cs="Times New Roman"/>
          <w:sz w:val="24"/>
          <w:szCs w:val="24"/>
        </w:rPr>
        <w:t xml:space="preserve">гидротехнических </w:t>
      </w:r>
      <w:r w:rsidR="00D9346B" w:rsidRPr="00BF5C22">
        <w:rPr>
          <w:rFonts w:ascii="Times New Roman" w:hAnsi="Times New Roman" w:cs="Times New Roman"/>
          <w:sz w:val="24"/>
          <w:szCs w:val="24"/>
        </w:rPr>
        <w:t>сооружениях</w:t>
      </w:r>
      <w:r w:rsidR="00893254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Pr="00BF5C22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FB308C" w:rsidRPr="00BF5C22" w:rsidRDefault="00D948A5" w:rsidP="00FB308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1.2. </w:t>
      </w:r>
      <w:r w:rsidR="00FB308C" w:rsidRPr="00BF5C22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 Среднеканского городского округа, осуществляющим предоставление субсидий в соответствии с настоящим Порядком, является Администрация Среднеканского городского округа (далее - Администрация).</w:t>
      </w:r>
    </w:p>
    <w:p w:rsidR="005E2007" w:rsidRPr="00BF5C22" w:rsidRDefault="005E2007" w:rsidP="00FB308C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Отдел ГО и ЧС Администрации Среднеканского городского округа (далее – уполномоченный орган, Отдел) является уполномоченным органом, осуществляющим отдельные полномочия и функции главного распорядителя бюджетных средств, предусмотренные пунктами 2.4., 4.1., 4.</w:t>
      </w:r>
      <w:r w:rsidR="00BF5C22">
        <w:rPr>
          <w:rFonts w:ascii="Times New Roman" w:hAnsi="Times New Roman" w:cs="Times New Roman"/>
          <w:sz w:val="24"/>
          <w:szCs w:val="24"/>
        </w:rPr>
        <w:t>4</w:t>
      </w:r>
      <w:r w:rsidRPr="00BF5C2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</w:p>
    <w:p w:rsidR="00FB308C" w:rsidRPr="00BF5C22" w:rsidRDefault="00FB308C" w:rsidP="00FB308C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1.3. Предоставление субсидий осуществляется в пределах объемов бюджетных ассигнований, предусмотренных в соответствии со сводной бюджетной росписью бюджета Среднеканского городского округа на очередной финансовый год в пределах лимитов бюджетных обязательств по предоставлению субсидий, предусмотренных в установленном порядке Администрации.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1.4. 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физические лица, </w:t>
      </w:r>
      <w:r w:rsidR="00893254" w:rsidRPr="00BF5C22">
        <w:rPr>
          <w:rFonts w:ascii="Times New Roman" w:hAnsi="Times New Roman" w:cs="Times New Roman"/>
          <w:sz w:val="24"/>
          <w:szCs w:val="24"/>
        </w:rPr>
        <w:t xml:space="preserve">осуществляющие деятельность, связанную с защитой населения и территории Среднеканского городского округа от воздействия наводнений, паводков и аварий на </w:t>
      </w:r>
      <w:r w:rsidR="00DF31EE" w:rsidRPr="00BF5C22">
        <w:rPr>
          <w:rFonts w:ascii="Times New Roman" w:hAnsi="Times New Roman" w:cs="Times New Roman"/>
          <w:sz w:val="24"/>
          <w:szCs w:val="24"/>
        </w:rPr>
        <w:t xml:space="preserve">гидротехнических </w:t>
      </w:r>
      <w:r w:rsidR="00D9346B" w:rsidRPr="00BF5C22">
        <w:rPr>
          <w:rFonts w:ascii="Times New Roman" w:hAnsi="Times New Roman" w:cs="Times New Roman"/>
          <w:sz w:val="24"/>
          <w:szCs w:val="24"/>
        </w:rPr>
        <w:t>сооружениях</w:t>
      </w:r>
      <w:r w:rsidR="008628B0" w:rsidRPr="00BF5C22">
        <w:rPr>
          <w:rFonts w:ascii="Times New Roman" w:hAnsi="Times New Roman" w:cs="Times New Roman"/>
          <w:sz w:val="24"/>
          <w:szCs w:val="24"/>
        </w:rPr>
        <w:t>,</w:t>
      </w:r>
      <w:r w:rsidRPr="00BF5C22">
        <w:rPr>
          <w:rFonts w:ascii="Times New Roman" w:hAnsi="Times New Roman" w:cs="Times New Roman"/>
          <w:sz w:val="24"/>
          <w:szCs w:val="24"/>
        </w:rPr>
        <w:t xml:space="preserve"> и несущие в связи с данной деятельностью затраты (далее - Получатели субсидий)</w:t>
      </w:r>
    </w:p>
    <w:p w:rsidR="00893254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1.5. Субсидии предоставляются на следующие цели</w:t>
      </w:r>
      <w:r w:rsidR="00893254" w:rsidRPr="00BF5C22">
        <w:rPr>
          <w:rFonts w:ascii="Times New Roman" w:hAnsi="Times New Roman" w:cs="Times New Roman"/>
          <w:sz w:val="24"/>
          <w:szCs w:val="24"/>
        </w:rPr>
        <w:t>:</w:t>
      </w:r>
    </w:p>
    <w:p w:rsidR="00893254" w:rsidRPr="00BF5C22" w:rsidRDefault="00893254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противопаводковые мероприятия;</w:t>
      </w:r>
    </w:p>
    <w:p w:rsidR="00893254" w:rsidRPr="00BF5C22" w:rsidRDefault="00893254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руслоформирующие работы;</w:t>
      </w:r>
    </w:p>
    <w:p w:rsidR="00B31770" w:rsidRPr="00BF5C22" w:rsidRDefault="00893254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B31770" w:rsidRPr="00BF5C22">
        <w:rPr>
          <w:rFonts w:ascii="Times New Roman" w:hAnsi="Times New Roman" w:cs="Times New Roman"/>
          <w:sz w:val="24"/>
          <w:szCs w:val="24"/>
        </w:rPr>
        <w:t xml:space="preserve">предприятий (индивидуальных предпринимателей, физических лиц), выполняющих работы, связанные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F31EE" w:rsidRPr="00BF5C22">
        <w:rPr>
          <w:rFonts w:ascii="Times New Roman" w:hAnsi="Times New Roman" w:cs="Times New Roman"/>
          <w:sz w:val="24"/>
          <w:szCs w:val="24"/>
        </w:rPr>
        <w:t xml:space="preserve">гидротехнических </w:t>
      </w:r>
      <w:r w:rsidR="00D9346B" w:rsidRPr="00BF5C22">
        <w:rPr>
          <w:rFonts w:ascii="Times New Roman" w:hAnsi="Times New Roman" w:cs="Times New Roman"/>
          <w:sz w:val="24"/>
          <w:szCs w:val="24"/>
        </w:rPr>
        <w:t>сооружениях</w:t>
      </w:r>
      <w:r w:rsidR="00B31770" w:rsidRPr="00BF5C22">
        <w:rPr>
          <w:rFonts w:ascii="Times New Roman" w:hAnsi="Times New Roman" w:cs="Times New Roman"/>
          <w:sz w:val="24"/>
          <w:szCs w:val="24"/>
        </w:rPr>
        <w:t xml:space="preserve"> горюче-смазочными материалами и иными сопутствующими товарами.</w:t>
      </w:r>
    </w:p>
    <w:p w:rsidR="00FB308C" w:rsidRPr="00BF5C22" w:rsidRDefault="007E0E08" w:rsidP="00FB308C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1.6.</w:t>
      </w:r>
      <w:r w:rsidR="00205E3D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="00FB308C" w:rsidRPr="00BF5C22">
        <w:rPr>
          <w:rFonts w:ascii="Times New Roman" w:hAnsi="Times New Roman" w:cs="Times New Roman"/>
          <w:sz w:val="24"/>
          <w:szCs w:val="24"/>
        </w:rPr>
        <w:t xml:space="preserve">В случае если с заявкой о предоставлении субсидии, указанной в п. 1.1 настоящего Порядка обратились два и более </w:t>
      </w:r>
      <w:r w:rsidR="00F022D6" w:rsidRPr="00BF5C22">
        <w:rPr>
          <w:rFonts w:ascii="Times New Roman" w:hAnsi="Times New Roman" w:cs="Times New Roman"/>
          <w:sz w:val="24"/>
          <w:szCs w:val="24"/>
        </w:rPr>
        <w:t>претендента на получение субсидии</w:t>
      </w:r>
      <w:r w:rsidR="00FB308C" w:rsidRPr="00BF5C22">
        <w:rPr>
          <w:rFonts w:ascii="Times New Roman" w:hAnsi="Times New Roman" w:cs="Times New Roman"/>
          <w:sz w:val="24"/>
          <w:szCs w:val="24"/>
        </w:rPr>
        <w:t xml:space="preserve">, то для принятия решения по отбору Получателя субсидий, распоряжением Главы Администрации создается комиссия по </w:t>
      </w:r>
      <w:r w:rsidR="00FB308C" w:rsidRPr="00BF5C22">
        <w:rPr>
          <w:rFonts w:ascii="Times New Roman" w:hAnsi="Times New Roman" w:cs="Times New Roman"/>
          <w:sz w:val="24"/>
          <w:szCs w:val="24"/>
        </w:rPr>
        <w:lastRenderedPageBreak/>
        <w:t xml:space="preserve">отбору получателей субсидий, предоставляемых в </w:t>
      </w:r>
      <w:r w:rsidR="00F022D6" w:rsidRPr="00BF5C22">
        <w:rPr>
          <w:rFonts w:ascii="Times New Roman" w:hAnsi="Times New Roman" w:cs="Times New Roman"/>
          <w:sz w:val="24"/>
          <w:szCs w:val="24"/>
        </w:rPr>
        <w:t xml:space="preserve">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</w:r>
      <w:r w:rsidR="00FB308C" w:rsidRPr="00BF5C22">
        <w:rPr>
          <w:rFonts w:ascii="Times New Roman" w:hAnsi="Times New Roman" w:cs="Times New Roman"/>
          <w:sz w:val="24"/>
          <w:szCs w:val="24"/>
        </w:rPr>
        <w:t xml:space="preserve"> (далее – Комиссия). Комиссия создается в течение 3-х рабочих дней с даты получения второй заявки на получение субсидии. По решению Комиссии выбирается юридическое лицо, индивидуальный предприниматель,</w:t>
      </w:r>
      <w:r w:rsidR="00F022D6" w:rsidRPr="00BF5C22"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 w:rsidR="00FB308C" w:rsidRPr="00BF5C22">
        <w:rPr>
          <w:rFonts w:ascii="Times New Roman" w:hAnsi="Times New Roman" w:cs="Times New Roman"/>
          <w:sz w:val="24"/>
          <w:szCs w:val="24"/>
        </w:rPr>
        <w:t xml:space="preserve"> наиболее полно соответствующее критериям отбора и предложившее наиболее выгодные условия. 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</w:t>
      </w:r>
      <w:r w:rsidR="007E0E08" w:rsidRPr="00BF5C22">
        <w:rPr>
          <w:rFonts w:ascii="Times New Roman" w:hAnsi="Times New Roman" w:cs="Times New Roman"/>
          <w:sz w:val="24"/>
          <w:szCs w:val="24"/>
        </w:rPr>
        <w:t>7</w:t>
      </w:r>
      <w:r w:rsidRPr="00BF5C22">
        <w:rPr>
          <w:rFonts w:ascii="Times New Roman" w:hAnsi="Times New Roman" w:cs="Times New Roman"/>
          <w:sz w:val="24"/>
          <w:szCs w:val="24"/>
        </w:rPr>
        <w:t>. Критериями отбора являются: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</w:t>
      </w:r>
      <w:r w:rsidR="007E0E08" w:rsidRPr="00BF5C22">
        <w:rPr>
          <w:rFonts w:ascii="Times New Roman" w:hAnsi="Times New Roman" w:cs="Times New Roman"/>
          <w:sz w:val="24"/>
          <w:szCs w:val="24"/>
        </w:rPr>
        <w:t>7</w:t>
      </w:r>
      <w:r w:rsidRPr="00BF5C22">
        <w:rPr>
          <w:rFonts w:ascii="Times New Roman" w:hAnsi="Times New Roman" w:cs="Times New Roman"/>
          <w:sz w:val="24"/>
          <w:szCs w:val="24"/>
        </w:rPr>
        <w:t>.1.</w:t>
      </w:r>
      <w:r w:rsidR="007E0E08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Pr="00BF5C22">
        <w:rPr>
          <w:rFonts w:ascii="Times New Roman" w:hAnsi="Times New Roman" w:cs="Times New Roman"/>
          <w:sz w:val="24"/>
          <w:szCs w:val="24"/>
        </w:rPr>
        <w:t xml:space="preserve">наличие в учредительных документах Получателя субсидий в качестве предмета (вида) деятельности указаний видов (наименований) работ, </w:t>
      </w:r>
      <w:r w:rsidR="00D74829" w:rsidRPr="00BF5C22">
        <w:rPr>
          <w:rFonts w:ascii="Times New Roman" w:hAnsi="Times New Roman" w:cs="Times New Roman"/>
          <w:sz w:val="24"/>
          <w:szCs w:val="24"/>
        </w:rPr>
        <w:t>необходимых для</w:t>
      </w:r>
      <w:r w:rsidR="0037440B" w:rsidRPr="00BF5C2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D74829" w:rsidRPr="00BF5C22">
        <w:rPr>
          <w:rFonts w:ascii="Times New Roman" w:hAnsi="Times New Roman" w:cs="Times New Roman"/>
          <w:sz w:val="24"/>
          <w:szCs w:val="24"/>
        </w:rPr>
        <w:t>я</w:t>
      </w:r>
      <w:r w:rsidR="0037440B" w:rsidRPr="00BF5C22">
        <w:rPr>
          <w:rFonts w:ascii="Times New Roman" w:hAnsi="Times New Roman" w:cs="Times New Roman"/>
          <w:sz w:val="24"/>
          <w:szCs w:val="24"/>
        </w:rPr>
        <w:t xml:space="preserve"> работ по защите населения и территории Среднеканского городского округа от воздействия наводнений, паводков и аварий на </w:t>
      </w:r>
      <w:r w:rsidR="00D9346B" w:rsidRPr="00BF5C22">
        <w:rPr>
          <w:rFonts w:ascii="Times New Roman" w:hAnsi="Times New Roman" w:cs="Times New Roman"/>
          <w:sz w:val="24"/>
          <w:szCs w:val="24"/>
        </w:rPr>
        <w:t>гидротехнических сооружениях</w:t>
      </w:r>
      <w:r w:rsidRPr="00BF5C22">
        <w:rPr>
          <w:rFonts w:ascii="Times New Roman" w:hAnsi="Times New Roman" w:cs="Times New Roman"/>
          <w:sz w:val="24"/>
          <w:szCs w:val="24"/>
        </w:rPr>
        <w:t>;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</w:t>
      </w:r>
      <w:r w:rsidR="007E0E08" w:rsidRPr="00BF5C22">
        <w:rPr>
          <w:rFonts w:ascii="Times New Roman" w:hAnsi="Times New Roman" w:cs="Times New Roman"/>
          <w:sz w:val="24"/>
          <w:szCs w:val="24"/>
        </w:rPr>
        <w:t>7</w:t>
      </w:r>
      <w:r w:rsidRPr="00BF5C22">
        <w:rPr>
          <w:rFonts w:ascii="Times New Roman" w:hAnsi="Times New Roman" w:cs="Times New Roman"/>
          <w:sz w:val="24"/>
          <w:szCs w:val="24"/>
        </w:rPr>
        <w:t>.2.</w:t>
      </w:r>
      <w:r w:rsidR="007E0E08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Pr="00BF5C22">
        <w:rPr>
          <w:rFonts w:ascii="Times New Roman" w:hAnsi="Times New Roman" w:cs="Times New Roman"/>
          <w:sz w:val="24"/>
          <w:szCs w:val="24"/>
        </w:rPr>
        <w:t xml:space="preserve">наличие на праве собственности или ином праве </w:t>
      </w:r>
      <w:r w:rsidR="0037440B" w:rsidRPr="00BF5C22">
        <w:rPr>
          <w:rFonts w:ascii="Times New Roman" w:hAnsi="Times New Roman" w:cs="Times New Roman"/>
          <w:sz w:val="24"/>
          <w:szCs w:val="24"/>
        </w:rPr>
        <w:t>товаров</w:t>
      </w:r>
      <w:r w:rsidRPr="00BF5C22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работ по </w:t>
      </w:r>
      <w:r w:rsidR="0037440B" w:rsidRPr="00BF5C22">
        <w:rPr>
          <w:rFonts w:ascii="Times New Roman" w:hAnsi="Times New Roman" w:cs="Times New Roman"/>
          <w:sz w:val="24"/>
          <w:szCs w:val="24"/>
        </w:rPr>
        <w:t xml:space="preserve">защите населения и территории Среднеканского городского округа от воздействия наводнений, паводков и аварий на </w:t>
      </w:r>
      <w:r w:rsidR="00D9346B" w:rsidRPr="00BF5C22">
        <w:rPr>
          <w:rFonts w:ascii="Times New Roman" w:hAnsi="Times New Roman" w:cs="Times New Roman"/>
          <w:sz w:val="24"/>
          <w:szCs w:val="24"/>
        </w:rPr>
        <w:t>гидротехнических сооружениях</w:t>
      </w:r>
      <w:r w:rsidRPr="00BF5C22">
        <w:rPr>
          <w:rFonts w:ascii="Times New Roman" w:hAnsi="Times New Roman" w:cs="Times New Roman"/>
          <w:sz w:val="24"/>
          <w:szCs w:val="24"/>
        </w:rPr>
        <w:t>;</w:t>
      </w:r>
    </w:p>
    <w:p w:rsidR="0037440B" w:rsidRPr="00BF5C22" w:rsidRDefault="00D948A5" w:rsidP="00336641">
      <w:pPr>
        <w:spacing w:after="1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1.</w:t>
      </w:r>
      <w:r w:rsidR="007E0E08" w:rsidRPr="00BF5C22">
        <w:rPr>
          <w:rFonts w:ascii="Times New Roman" w:hAnsi="Times New Roman" w:cs="Times New Roman"/>
          <w:sz w:val="24"/>
          <w:szCs w:val="24"/>
        </w:rPr>
        <w:t>7</w:t>
      </w:r>
      <w:r w:rsidRPr="00BF5C22">
        <w:rPr>
          <w:rFonts w:ascii="Times New Roman" w:hAnsi="Times New Roman" w:cs="Times New Roman"/>
          <w:sz w:val="24"/>
          <w:szCs w:val="24"/>
        </w:rPr>
        <w:t>.3.</w:t>
      </w:r>
      <w:r w:rsidR="007E0E08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Pr="00BF5C22">
        <w:rPr>
          <w:rFonts w:ascii="Times New Roman" w:hAnsi="Times New Roman" w:cs="Times New Roman"/>
          <w:sz w:val="24"/>
          <w:szCs w:val="24"/>
        </w:rPr>
        <w:t>наличие на праве собственности или ином праве техники</w:t>
      </w:r>
      <w:r w:rsidR="00D74829" w:rsidRPr="00BF5C22">
        <w:rPr>
          <w:rFonts w:ascii="Times New Roman" w:hAnsi="Times New Roman" w:cs="Times New Roman"/>
          <w:sz w:val="24"/>
          <w:szCs w:val="24"/>
        </w:rPr>
        <w:t xml:space="preserve"> (технических средств)</w:t>
      </w:r>
      <w:r w:rsidR="0037440B" w:rsidRPr="00BF5C22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работ по защите населения и территории Среднеканского городского округа от воздействия наводнений, паводков и аварий на </w:t>
      </w:r>
      <w:r w:rsidR="00D9346B" w:rsidRPr="00BF5C22">
        <w:rPr>
          <w:rFonts w:ascii="Times New Roman" w:hAnsi="Times New Roman" w:cs="Times New Roman"/>
          <w:sz w:val="24"/>
          <w:szCs w:val="24"/>
        </w:rPr>
        <w:t>гидротехнических сооружениях</w:t>
      </w:r>
      <w:r w:rsidRPr="00BF5C22">
        <w:rPr>
          <w:rFonts w:ascii="Times New Roman" w:hAnsi="Times New Roman" w:cs="Times New Roman"/>
          <w:sz w:val="24"/>
          <w:szCs w:val="24"/>
        </w:rPr>
        <w:t>.</w:t>
      </w:r>
    </w:p>
    <w:p w:rsidR="00D948A5" w:rsidRPr="00BF5C22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2.1. Условиями предоставления субсидии являются: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2.1.1. Заключение соглашения о предоставлении субсидии между Получателем субсидии и Администрацией в соответствии с типовой формой, </w:t>
      </w:r>
      <w:r w:rsidRPr="00336641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hyperlink w:anchor="sub_0" w:history="1">
        <w:r w:rsidRPr="00336641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336641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t xml:space="preserve"> Управления</w:t>
      </w:r>
      <w:r w:rsidRPr="00BF5C22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финансов Администрации Среднеканского городского округа </w:t>
      </w:r>
      <w:r w:rsidRPr="00BF5C22">
        <w:rPr>
          <w:rFonts w:ascii="Times New Roman" w:hAnsi="Times New Roman" w:cs="Times New Roman"/>
          <w:sz w:val="24"/>
          <w:szCs w:val="24"/>
        </w:rPr>
        <w:t xml:space="preserve">от 31 марта </w:t>
      </w:r>
      <w:smartTag w:uri="urn:schemas-microsoft-com:office:smarttags" w:element="metricconverter">
        <w:smartTagPr>
          <w:attr w:name="ProductID" w:val="2017 г"/>
        </w:smartTagPr>
        <w:r w:rsidRPr="00BF5C2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BF5C22">
        <w:rPr>
          <w:rFonts w:ascii="Times New Roman" w:hAnsi="Times New Roman" w:cs="Times New Roman"/>
          <w:sz w:val="24"/>
          <w:szCs w:val="24"/>
        </w:rPr>
        <w:t>. № 14 (далее - Соглашение).</w:t>
      </w:r>
    </w:p>
    <w:p w:rsidR="00F022D6" w:rsidRPr="00BF5C22" w:rsidRDefault="00F022D6" w:rsidP="00F022D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2.1.2.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Получатель субсидий – юридическое лицо не должно находиться в процессе реорганизации, ликвидации, банкротства, а Получатель субсидий – индивидуальный предприниматель не должен прекратить деятельность в качестве индивидуального предпринимателя;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у Получателя субсидий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предоставленных,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Получатель субсидий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2.1.3. Наличие согласия Получателя субсидий на проведение Администрацией и органами муниципального финансового контроля проверок соблюдения им условий, целей и порядка предоставления субсидий.</w:t>
      </w:r>
    </w:p>
    <w:p w:rsidR="00F022D6" w:rsidRPr="00BF5C22" w:rsidRDefault="00F022D6" w:rsidP="00F022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случае, </w:t>
      </w:r>
      <w:r w:rsidRPr="00BF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Получатель субсидий заключает с поставщиками (подрядчиками, исполнителями) договоры (соглашения) о поставке товаров, выполнении работ, оказании услуг, </w:t>
      </w:r>
      <w:r w:rsidRPr="00BF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необходимые для исполнения своих обязательств по Соглашению о предоставлении субсидии, то в указанные договоры (соглашения), </w:t>
      </w:r>
      <w:r w:rsidRPr="00BF5C22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</w:rPr>
        <w:t>в обязательном порядке включается условие о</w:t>
      </w:r>
      <w:r w:rsidRPr="00BF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</w:t>
      </w:r>
      <w:r w:rsidRPr="00BF5C22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 в целях, указанных в п. 1.7. настоящего Порядка, </w:t>
      </w:r>
      <w:r w:rsidRPr="00BF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субсидий.</w:t>
      </w:r>
    </w:p>
    <w:p w:rsidR="00F022D6" w:rsidRPr="00BF5C22" w:rsidRDefault="00F022D6" w:rsidP="00F022D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2.1.4. Соблюдение запрета приобретения Получателем субсидий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2.2. Для заключения Соглашения Получателю субсидии необходимо представить в </w:t>
      </w:r>
      <w:r w:rsidR="00846209" w:rsidRPr="00BF5C22">
        <w:rPr>
          <w:rFonts w:ascii="Times New Roman" w:hAnsi="Times New Roman" w:cs="Times New Roman"/>
          <w:sz w:val="24"/>
          <w:szCs w:val="24"/>
        </w:rPr>
        <w:t>Администрацию</w:t>
      </w:r>
      <w:r w:rsidRPr="00BF5C2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субсидии с указанием банковских реквизитов Получателя субсидии, сведений о Ф.И.О. руководителя и главного бухгалтера, юридическом и фактическом адресах юридического лица, контактных телефонах (Ф.И.О., адрес индивидуального предпринимателя, физического лица);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 на подписание Соглашения о предоставлении субсидий;</w:t>
      </w:r>
    </w:p>
    <w:p w:rsidR="00D948A5" w:rsidRPr="00BF5C22" w:rsidRDefault="00D948A5" w:rsidP="00F022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- </w:t>
      </w:r>
      <w:r w:rsidR="00F022D6" w:rsidRPr="00BF5C22">
        <w:rPr>
          <w:rFonts w:ascii="Times New Roman" w:hAnsi="Times New Roman" w:cs="Times New Roman"/>
          <w:sz w:val="24"/>
          <w:szCs w:val="24"/>
        </w:rPr>
        <w:t>плановый расчет затрат (в произвольной форме) с указанием объемов работ (предполагаемых для выполнения), материалов и оборудования, необходимых для осуществления деятельности</w:t>
      </w:r>
      <w:r w:rsidR="00846209" w:rsidRPr="00BF5C22">
        <w:rPr>
          <w:rFonts w:ascii="Times New Roman" w:hAnsi="Times New Roman" w:cs="Times New Roman"/>
          <w:sz w:val="24"/>
          <w:szCs w:val="24"/>
        </w:rPr>
        <w:t>,</w:t>
      </w:r>
      <w:r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="002A4211" w:rsidRPr="00BF5C22">
        <w:rPr>
          <w:rFonts w:ascii="Times New Roman" w:hAnsi="Times New Roman" w:cs="Times New Roman"/>
          <w:sz w:val="24"/>
          <w:szCs w:val="24"/>
        </w:rPr>
        <w:t>связанн</w:t>
      </w:r>
      <w:r w:rsidR="00F022D6" w:rsidRPr="00BF5C22">
        <w:rPr>
          <w:rFonts w:ascii="Times New Roman" w:hAnsi="Times New Roman" w:cs="Times New Roman"/>
          <w:sz w:val="24"/>
          <w:szCs w:val="24"/>
        </w:rPr>
        <w:t>ой</w:t>
      </w:r>
      <w:r w:rsidR="002A4211" w:rsidRPr="00BF5C22">
        <w:rPr>
          <w:rFonts w:ascii="Times New Roman" w:hAnsi="Times New Roman" w:cs="Times New Roman"/>
          <w:sz w:val="24"/>
          <w:szCs w:val="24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9346B" w:rsidRPr="00BF5C22">
        <w:rPr>
          <w:rFonts w:ascii="Times New Roman" w:hAnsi="Times New Roman" w:cs="Times New Roman"/>
          <w:sz w:val="24"/>
          <w:szCs w:val="24"/>
        </w:rPr>
        <w:t>гидротехнических сооружениях</w:t>
      </w:r>
      <w:r w:rsidRPr="00BF5C22">
        <w:rPr>
          <w:rFonts w:ascii="Times New Roman" w:hAnsi="Times New Roman" w:cs="Times New Roman"/>
          <w:sz w:val="24"/>
          <w:szCs w:val="24"/>
        </w:rPr>
        <w:t>, с последующем предоставлением документов, подтверждающих выполнение работ</w:t>
      </w:r>
      <w:r w:rsidR="002A4211" w:rsidRPr="00BF5C22">
        <w:rPr>
          <w:rFonts w:ascii="Times New Roman" w:hAnsi="Times New Roman" w:cs="Times New Roman"/>
          <w:sz w:val="24"/>
          <w:szCs w:val="24"/>
        </w:rPr>
        <w:t xml:space="preserve"> (реализацию товара)</w:t>
      </w:r>
      <w:r w:rsidRPr="00BF5C22">
        <w:rPr>
          <w:rFonts w:ascii="Times New Roman" w:hAnsi="Times New Roman" w:cs="Times New Roman"/>
          <w:sz w:val="24"/>
          <w:szCs w:val="24"/>
        </w:rPr>
        <w:t>;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- </w:t>
      </w:r>
      <w:r w:rsidR="002A2F63" w:rsidRPr="00BF5C22">
        <w:rPr>
          <w:rFonts w:ascii="Times New Roman" w:hAnsi="Times New Roman" w:cs="Times New Roman"/>
          <w:sz w:val="24"/>
          <w:szCs w:val="24"/>
        </w:rPr>
        <w:t>справку</w:t>
      </w:r>
      <w:r w:rsidR="00E86590" w:rsidRPr="00BF5C22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BF5C22">
        <w:rPr>
          <w:rFonts w:ascii="Times New Roman" w:hAnsi="Times New Roman" w:cs="Times New Roman"/>
          <w:sz w:val="24"/>
          <w:szCs w:val="24"/>
        </w:rPr>
        <w:t>, подтверждающ</w:t>
      </w:r>
      <w:r w:rsidR="002A2F63" w:rsidRPr="00BF5C22">
        <w:rPr>
          <w:rFonts w:ascii="Times New Roman" w:hAnsi="Times New Roman" w:cs="Times New Roman"/>
          <w:sz w:val="24"/>
          <w:szCs w:val="24"/>
        </w:rPr>
        <w:t>ую</w:t>
      </w:r>
      <w:r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="002A2F63" w:rsidRPr="00BF5C2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46209" w:rsidRPr="00BF5C22">
        <w:rPr>
          <w:rFonts w:ascii="Times New Roman" w:hAnsi="Times New Roman" w:cs="Times New Roman"/>
          <w:sz w:val="24"/>
          <w:szCs w:val="24"/>
        </w:rPr>
        <w:t xml:space="preserve">на </w:t>
      </w:r>
      <w:r w:rsidRPr="00BF5C22">
        <w:rPr>
          <w:rFonts w:ascii="Times New Roman" w:hAnsi="Times New Roman" w:cs="Times New Roman"/>
          <w:sz w:val="24"/>
          <w:szCs w:val="24"/>
        </w:rPr>
        <w:t>прав</w:t>
      </w:r>
      <w:r w:rsidR="00846209" w:rsidRPr="00BF5C22">
        <w:rPr>
          <w:rFonts w:ascii="Times New Roman" w:hAnsi="Times New Roman" w:cs="Times New Roman"/>
          <w:sz w:val="24"/>
          <w:szCs w:val="24"/>
        </w:rPr>
        <w:t>е</w:t>
      </w:r>
      <w:r w:rsidRPr="00BF5C22">
        <w:rPr>
          <w:rFonts w:ascii="Times New Roman" w:hAnsi="Times New Roman" w:cs="Times New Roman"/>
          <w:sz w:val="24"/>
          <w:szCs w:val="24"/>
        </w:rPr>
        <w:t xml:space="preserve"> собственности или ино</w:t>
      </w:r>
      <w:r w:rsidR="00846209" w:rsidRPr="00BF5C22">
        <w:rPr>
          <w:rFonts w:ascii="Times New Roman" w:hAnsi="Times New Roman" w:cs="Times New Roman"/>
          <w:sz w:val="24"/>
          <w:szCs w:val="24"/>
        </w:rPr>
        <w:t>м</w:t>
      </w:r>
      <w:r w:rsidRPr="00BF5C22">
        <w:rPr>
          <w:rFonts w:ascii="Times New Roman" w:hAnsi="Times New Roman" w:cs="Times New Roman"/>
          <w:sz w:val="24"/>
          <w:szCs w:val="24"/>
        </w:rPr>
        <w:t xml:space="preserve"> прав</w:t>
      </w:r>
      <w:r w:rsidR="00846209" w:rsidRPr="00BF5C22">
        <w:rPr>
          <w:rFonts w:ascii="Times New Roman" w:hAnsi="Times New Roman" w:cs="Times New Roman"/>
          <w:sz w:val="24"/>
          <w:szCs w:val="24"/>
        </w:rPr>
        <w:t>е</w:t>
      </w:r>
      <w:r w:rsidRPr="00BF5C22">
        <w:rPr>
          <w:rFonts w:ascii="Times New Roman" w:hAnsi="Times New Roman" w:cs="Times New Roman"/>
          <w:sz w:val="24"/>
          <w:szCs w:val="24"/>
        </w:rPr>
        <w:t xml:space="preserve">, </w:t>
      </w:r>
      <w:r w:rsidR="002A4211" w:rsidRPr="00BF5C22">
        <w:rPr>
          <w:rFonts w:ascii="Times New Roman" w:hAnsi="Times New Roman" w:cs="Times New Roman"/>
          <w:sz w:val="24"/>
          <w:szCs w:val="24"/>
        </w:rPr>
        <w:t xml:space="preserve">на </w:t>
      </w:r>
      <w:r w:rsidR="002A2F63" w:rsidRPr="00BF5C22">
        <w:rPr>
          <w:rFonts w:ascii="Times New Roman" w:hAnsi="Times New Roman" w:cs="Times New Roman"/>
          <w:sz w:val="24"/>
          <w:szCs w:val="24"/>
        </w:rPr>
        <w:t>товары</w:t>
      </w:r>
      <w:r w:rsidRPr="00BF5C22">
        <w:rPr>
          <w:rFonts w:ascii="Times New Roman" w:hAnsi="Times New Roman" w:cs="Times New Roman"/>
          <w:sz w:val="24"/>
          <w:szCs w:val="24"/>
        </w:rPr>
        <w:t>, техник</w:t>
      </w:r>
      <w:r w:rsidR="00E86590" w:rsidRPr="00BF5C22">
        <w:rPr>
          <w:rFonts w:ascii="Times New Roman" w:hAnsi="Times New Roman" w:cs="Times New Roman"/>
          <w:sz w:val="24"/>
          <w:szCs w:val="24"/>
        </w:rPr>
        <w:t>и (технических средств)</w:t>
      </w:r>
      <w:r w:rsidRPr="00BF5C22">
        <w:rPr>
          <w:rFonts w:ascii="Times New Roman" w:hAnsi="Times New Roman" w:cs="Times New Roman"/>
          <w:sz w:val="24"/>
          <w:szCs w:val="24"/>
        </w:rPr>
        <w:t xml:space="preserve">, </w:t>
      </w:r>
      <w:r w:rsidR="00846209" w:rsidRPr="00BF5C22">
        <w:rPr>
          <w:rFonts w:ascii="Times New Roman" w:hAnsi="Times New Roman" w:cs="Times New Roman"/>
          <w:sz w:val="24"/>
          <w:szCs w:val="24"/>
        </w:rPr>
        <w:t xml:space="preserve">связанных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9346B" w:rsidRPr="00BF5C22">
        <w:rPr>
          <w:rFonts w:ascii="Times New Roman" w:hAnsi="Times New Roman" w:cs="Times New Roman"/>
          <w:sz w:val="24"/>
          <w:szCs w:val="24"/>
        </w:rPr>
        <w:t>гидротехнических сооружениях</w:t>
      </w:r>
      <w:r w:rsidR="00E86590" w:rsidRPr="00BF5C22">
        <w:rPr>
          <w:rFonts w:ascii="Times New Roman" w:hAnsi="Times New Roman" w:cs="Times New Roman"/>
          <w:sz w:val="24"/>
          <w:szCs w:val="24"/>
        </w:rPr>
        <w:t>, подписанную руководителем и главным бухгалтером Получателя субсидии</w:t>
      </w:r>
      <w:r w:rsidRPr="00BF5C22">
        <w:rPr>
          <w:rFonts w:ascii="Times New Roman" w:hAnsi="Times New Roman" w:cs="Times New Roman"/>
          <w:sz w:val="24"/>
          <w:szCs w:val="24"/>
        </w:rPr>
        <w:t>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справку о соответствии Получателя субсидии положениям п.п. 2.1.2 и п.п.2.1.4 п.2.1 разд. 2 настоящего Порядка, подписанную руководителем и главным бухгалтером Получателя субсидии (составленную в произвольной форме).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2.2.1. Оригиналы и копии документов, расчетов и обоснований должны быть подписаны (заверены) руководителем предприятия,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2.3. Администрация регистрирует заявление в день его принятия и в течение одного рабочего дня передает его для исполнения в уполномоченный орган. 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2.4. Отдел: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2.4.1. в течение десяти рабочих дней со дня регистрации заявки, осуществляет проверку документов, предусмотренных пунктом 2.2 настоящего Порядка, при необходимости, направляет заявителю предложения по доработке представленных документов;</w:t>
      </w:r>
    </w:p>
    <w:p w:rsidR="00F022D6" w:rsidRPr="00BF5C22" w:rsidRDefault="00F022D6" w:rsidP="00F022D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eastAsia="Calibri" w:hAnsi="Times New Roman" w:cs="Times New Roman"/>
          <w:sz w:val="24"/>
          <w:szCs w:val="24"/>
        </w:rPr>
        <w:t xml:space="preserve">2.4.2. получает выписку из Единого государственного реестра юридических лиц либо из Единого государственного реестра индивидуальных предпринимателей о Получателе субсидий. Получатель субсидий вправе самостоятельно представить данный документ (в этом случае выписка </w:t>
      </w:r>
      <w:r w:rsidRPr="00BF5C22">
        <w:rPr>
          <w:rFonts w:ascii="Times New Roman" w:hAnsi="Times New Roman" w:cs="Times New Roman"/>
          <w:sz w:val="24"/>
          <w:szCs w:val="24"/>
        </w:rPr>
        <w:t>должна быть выдана не ранее чем за 30 календарных дней до дня подачи документов);</w:t>
      </w:r>
    </w:p>
    <w:p w:rsidR="00F022D6" w:rsidRPr="00BF5C22" w:rsidRDefault="00F022D6" w:rsidP="00F022D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2.4.3. по итогам проверки документов готовит проект Соглашения или мотивированный отказ в заключении Соглашения и направляет его в Администрацию для принятия решения. </w:t>
      </w:r>
    </w:p>
    <w:p w:rsidR="00F022D6" w:rsidRPr="00BF5C22" w:rsidRDefault="00F022D6" w:rsidP="00F022D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lastRenderedPageBreak/>
        <w:t xml:space="preserve">2.5. Срок рассмотрения документов и принятия решения Администрацией с учетом представления доработанных документов по замечаниям Отдела не должен превышать 15 рабочих дней со дня регистрации заявки. </w:t>
      </w:r>
    </w:p>
    <w:p w:rsidR="00F022D6" w:rsidRPr="00BF5C22" w:rsidRDefault="00F022D6" w:rsidP="00F022D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Администрация в течение пяти рабочих дней со дня принятия решения направляет в адрес Получателя субсидий:</w:t>
      </w:r>
    </w:p>
    <w:p w:rsidR="00F022D6" w:rsidRPr="00BF5C22" w:rsidRDefault="00F022D6" w:rsidP="00F022D6">
      <w:pPr>
        <w:spacing w:line="24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 проект Соглашения в 2 экземплярах для подписания;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мотивированный отказ в заключении Соглашения.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2.6. Основания для отказа Получателю субсидий в предоставлении субсидии (в заключении Соглашения);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документов, определенным п.2.2 настоящего Порядка, или непредставление (предоставление не в полном объеме) указанных документов;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- несоблюдение условий предоставления субсидий, указанных в пунктах 2.1. 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Получатель субсидий вправе обжаловать отказ Администрации в заключении Соглашения (в предоставлении субсидии) в соответствии с нормами действующего законодательства.</w:t>
      </w:r>
    </w:p>
    <w:p w:rsidR="00F022D6" w:rsidRPr="00BF5C22" w:rsidRDefault="00F022D6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2.7. Получатель субсидий подписывает Соглашение о предоставлении субсидии и направляет в адрес Администрации один экземпляр подписанного Соглашения в течение пяти рабочих дней со дня его получения.</w:t>
      </w:r>
    </w:p>
    <w:p w:rsidR="00F022D6" w:rsidRPr="00BF5C22" w:rsidRDefault="00D948A5" w:rsidP="00F022D6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2.4. </w:t>
      </w:r>
      <w:r w:rsidR="00F022D6" w:rsidRPr="00BF5C22">
        <w:rPr>
          <w:rFonts w:ascii="Times New Roman" w:hAnsi="Times New Roman" w:cs="Times New Roman"/>
          <w:sz w:val="24"/>
          <w:szCs w:val="24"/>
        </w:rPr>
        <w:t>Размер субсидии, подлежащий финансированию в соответствии с настоящим Порядком, определяется исходя из планового расчета затрат на выполнение мероприятий</w:t>
      </w:r>
      <w:r w:rsidR="00B43C64" w:rsidRPr="00BF5C22">
        <w:rPr>
          <w:rFonts w:ascii="Times New Roman" w:hAnsi="Times New Roman" w:cs="Times New Roman"/>
          <w:sz w:val="24"/>
          <w:szCs w:val="24"/>
        </w:rPr>
        <w:t>,</w:t>
      </w:r>
      <w:r w:rsidR="00F022D6" w:rsidRPr="00BF5C22"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</w:r>
      <w:r w:rsidR="00B43C64" w:rsidRPr="00BF5C22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F022D6" w:rsidRPr="00BF5C22">
        <w:rPr>
          <w:rFonts w:ascii="Times New Roman" w:hAnsi="Times New Roman" w:cs="Times New Roman"/>
          <w:sz w:val="24"/>
          <w:szCs w:val="24"/>
        </w:rPr>
        <w:t xml:space="preserve">, но не выше предусмотренных на эти цели ассигнований в бюджете Среднеканского городского округа на текущий финансовый год (в пределах доведенных до Администрации (Главного распорядителя как получателя бюджетных средств) лимитов бюджетных обязательств на соответствующие цели). </w:t>
      </w:r>
    </w:p>
    <w:p w:rsidR="00B43C64" w:rsidRPr="00BF5C22" w:rsidRDefault="00B43C64" w:rsidP="00B43C64">
      <w:pPr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C22">
        <w:rPr>
          <w:rFonts w:ascii="Times New Roman" w:hAnsi="Times New Roman" w:cs="Times New Roman"/>
          <w:sz w:val="24"/>
          <w:szCs w:val="24"/>
        </w:rPr>
        <w:t>2.8.1. Перечисление субсидии осуществляется Администрацией единовременно  на</w:t>
      </w:r>
      <w:r w:rsidRPr="00BF5C22">
        <w:rPr>
          <w:rFonts w:ascii="Times New Roman" w:hAnsi="Times New Roman" w:cs="Times New Roman"/>
          <w:bCs/>
          <w:sz w:val="24"/>
          <w:szCs w:val="24"/>
        </w:rPr>
        <w:t xml:space="preserve">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BF5C22">
        <w:rPr>
          <w:rFonts w:ascii="Times New Roman" w:hAnsi="Times New Roman" w:cs="Times New Roman"/>
          <w:sz w:val="24"/>
          <w:szCs w:val="24"/>
        </w:rPr>
        <w:t xml:space="preserve"> в  соответствии с условиями Соглашения в течение десяти рабочих дней с момента подписания Соглашения:</w:t>
      </w:r>
    </w:p>
    <w:p w:rsidR="00D948A5" w:rsidRPr="00BF5C22" w:rsidRDefault="009D0879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в</w:t>
      </w:r>
      <w:r w:rsidR="00D9346B" w:rsidRPr="00BF5C22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BF5C22">
        <w:rPr>
          <w:rFonts w:ascii="Times New Roman" w:hAnsi="Times New Roman" w:cs="Times New Roman"/>
          <w:sz w:val="24"/>
          <w:szCs w:val="24"/>
        </w:rPr>
        <w:t xml:space="preserve">возмещения недополученных доходов (или </w:t>
      </w:r>
      <w:r w:rsidR="00D9346B" w:rsidRPr="00BF5C22">
        <w:rPr>
          <w:rFonts w:ascii="Times New Roman" w:hAnsi="Times New Roman" w:cs="Times New Roman"/>
          <w:sz w:val="24"/>
          <w:szCs w:val="24"/>
        </w:rPr>
        <w:t>фактически понесенных затрат</w:t>
      </w:r>
      <w:r w:rsidRPr="00BF5C22">
        <w:rPr>
          <w:rFonts w:ascii="Times New Roman" w:hAnsi="Times New Roman" w:cs="Times New Roman"/>
          <w:sz w:val="24"/>
          <w:szCs w:val="24"/>
        </w:rPr>
        <w:t>)</w:t>
      </w:r>
      <w:r w:rsidR="00D9346B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="007154E8" w:rsidRPr="00BF5C22">
        <w:rPr>
          <w:rFonts w:ascii="Times New Roman" w:hAnsi="Times New Roman" w:cs="Times New Roman"/>
          <w:sz w:val="24"/>
          <w:szCs w:val="24"/>
        </w:rPr>
        <w:t>на основании подписанных сторонами актов о приемке выполненных работ и выставленной счета-фактуры</w:t>
      </w:r>
      <w:r w:rsidR="00D948A5" w:rsidRPr="00BF5C22">
        <w:rPr>
          <w:rFonts w:ascii="Times New Roman" w:hAnsi="Times New Roman" w:cs="Times New Roman"/>
          <w:sz w:val="24"/>
          <w:szCs w:val="24"/>
        </w:rPr>
        <w:t>.</w:t>
      </w:r>
    </w:p>
    <w:p w:rsidR="00D9346B" w:rsidRPr="00BF5C22" w:rsidRDefault="009D0879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в случае финансового обеспечения затрат</w:t>
      </w:r>
      <w:r w:rsidR="00D9346B" w:rsidRPr="00BF5C22">
        <w:rPr>
          <w:rFonts w:ascii="Times New Roman" w:hAnsi="Times New Roman" w:cs="Times New Roman"/>
          <w:sz w:val="24"/>
          <w:szCs w:val="24"/>
        </w:rPr>
        <w:t xml:space="preserve"> на основании подписанн</w:t>
      </w:r>
      <w:r w:rsidRPr="00BF5C22">
        <w:rPr>
          <w:rFonts w:ascii="Times New Roman" w:hAnsi="Times New Roman" w:cs="Times New Roman"/>
          <w:sz w:val="24"/>
          <w:szCs w:val="24"/>
        </w:rPr>
        <w:t>ого</w:t>
      </w:r>
      <w:r w:rsidR="00D9346B" w:rsidRPr="00BF5C2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BF5C2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9346B" w:rsidRPr="00BF5C22">
        <w:rPr>
          <w:rFonts w:ascii="Times New Roman" w:hAnsi="Times New Roman" w:cs="Times New Roman"/>
          <w:sz w:val="24"/>
          <w:szCs w:val="24"/>
        </w:rPr>
        <w:t>.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</w:t>
      </w:r>
      <w:r w:rsidR="00B43C64" w:rsidRPr="00BF5C22">
        <w:rPr>
          <w:rFonts w:ascii="Times New Roman" w:hAnsi="Times New Roman" w:cs="Times New Roman"/>
          <w:sz w:val="24"/>
          <w:szCs w:val="24"/>
        </w:rPr>
        <w:t>8</w:t>
      </w:r>
      <w:r w:rsidRPr="00BF5C22">
        <w:rPr>
          <w:rFonts w:ascii="Times New Roman" w:hAnsi="Times New Roman" w:cs="Times New Roman"/>
          <w:sz w:val="24"/>
          <w:szCs w:val="24"/>
        </w:rPr>
        <w:t xml:space="preserve">.2. Подтвержденные в текущем финансовом году затраты, </w:t>
      </w:r>
      <w:r w:rsidR="008D2798" w:rsidRPr="00BF5C22">
        <w:rPr>
          <w:rFonts w:ascii="Times New Roman" w:hAnsi="Times New Roman" w:cs="Times New Roman"/>
          <w:sz w:val="24"/>
          <w:szCs w:val="24"/>
        </w:rPr>
        <w:t>связанны</w:t>
      </w:r>
      <w:r w:rsidR="00317D82" w:rsidRPr="00BF5C22">
        <w:rPr>
          <w:rFonts w:ascii="Times New Roman" w:hAnsi="Times New Roman" w:cs="Times New Roman"/>
          <w:sz w:val="24"/>
          <w:szCs w:val="24"/>
        </w:rPr>
        <w:t>е</w:t>
      </w:r>
      <w:r w:rsidR="008D2798" w:rsidRPr="00BF5C22">
        <w:rPr>
          <w:rFonts w:ascii="Times New Roman" w:hAnsi="Times New Roman" w:cs="Times New Roman"/>
          <w:sz w:val="24"/>
          <w:szCs w:val="24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9D0879" w:rsidRPr="00BF5C22">
        <w:rPr>
          <w:rFonts w:ascii="Times New Roman" w:hAnsi="Times New Roman" w:cs="Times New Roman"/>
          <w:sz w:val="24"/>
          <w:szCs w:val="24"/>
        </w:rPr>
        <w:t>гидротехнических сооружениях</w:t>
      </w:r>
      <w:r w:rsidR="008D2798" w:rsidRPr="00BF5C22">
        <w:rPr>
          <w:rFonts w:ascii="Times New Roman" w:hAnsi="Times New Roman" w:cs="Times New Roman"/>
          <w:sz w:val="24"/>
          <w:szCs w:val="24"/>
        </w:rPr>
        <w:t xml:space="preserve"> направленные на цели в соответствии с п.1.5 настоящего порядка</w:t>
      </w:r>
      <w:r w:rsidRPr="00BF5C22">
        <w:rPr>
          <w:rFonts w:ascii="Times New Roman" w:hAnsi="Times New Roman" w:cs="Times New Roman"/>
          <w:sz w:val="24"/>
          <w:szCs w:val="24"/>
        </w:rPr>
        <w:t xml:space="preserve">, не возмещенные в текущем финансовом году </w:t>
      </w:r>
      <w:r w:rsidR="00E86590" w:rsidRPr="00BF5C2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F5C22">
        <w:rPr>
          <w:rFonts w:ascii="Times New Roman" w:hAnsi="Times New Roman" w:cs="Times New Roman"/>
          <w:sz w:val="24"/>
          <w:szCs w:val="24"/>
        </w:rPr>
        <w:t xml:space="preserve"> по причине отсутствия лимитов бюджетных обязательств на указанные цели в текущем финансовом году, возмещаются за счет лимитов бюджетных обязательств, доведенных до </w:t>
      </w:r>
      <w:r w:rsidR="008D2798" w:rsidRPr="00BF5C22">
        <w:rPr>
          <w:rFonts w:ascii="Times New Roman" w:hAnsi="Times New Roman" w:cs="Times New Roman"/>
          <w:sz w:val="24"/>
          <w:szCs w:val="24"/>
        </w:rPr>
        <w:t>Администрации</w:t>
      </w:r>
      <w:r w:rsidRPr="00BF5C22">
        <w:rPr>
          <w:rFonts w:ascii="Times New Roman" w:hAnsi="Times New Roman" w:cs="Times New Roman"/>
          <w:sz w:val="24"/>
          <w:szCs w:val="24"/>
        </w:rPr>
        <w:t xml:space="preserve"> на указанные цели в</w:t>
      </w:r>
      <w:r w:rsidR="008D2798" w:rsidRPr="00BF5C22">
        <w:rPr>
          <w:rFonts w:ascii="Times New Roman" w:hAnsi="Times New Roman" w:cs="Times New Roman"/>
          <w:sz w:val="24"/>
          <w:szCs w:val="24"/>
        </w:rPr>
        <w:t xml:space="preserve"> </w:t>
      </w:r>
      <w:r w:rsidRPr="00BF5C22">
        <w:rPr>
          <w:rFonts w:ascii="Times New Roman" w:hAnsi="Times New Roman" w:cs="Times New Roman"/>
          <w:sz w:val="24"/>
          <w:szCs w:val="24"/>
        </w:rPr>
        <w:t>следующем финансовом году.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Сумма субсидий за текущий финансовый год подлежит возмещению в следующем финансовом году в размере сальдо на начало следующего финансового года, подтвержденного актом сверки между </w:t>
      </w:r>
      <w:r w:rsidR="008D2798" w:rsidRPr="00BF5C2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F5C22">
        <w:rPr>
          <w:rFonts w:ascii="Times New Roman" w:hAnsi="Times New Roman" w:cs="Times New Roman"/>
          <w:sz w:val="24"/>
          <w:szCs w:val="24"/>
        </w:rPr>
        <w:t xml:space="preserve"> и Получателем субсидии.</w:t>
      </w:r>
    </w:p>
    <w:p w:rsidR="00940644" w:rsidRPr="00BF5C22" w:rsidRDefault="00D948A5" w:rsidP="0094064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2.</w:t>
      </w:r>
      <w:r w:rsidR="00B43C64" w:rsidRPr="00BF5C22">
        <w:rPr>
          <w:rFonts w:ascii="Times New Roman" w:hAnsi="Times New Roman" w:cs="Times New Roman"/>
          <w:sz w:val="24"/>
          <w:szCs w:val="24"/>
        </w:rPr>
        <w:t>9</w:t>
      </w:r>
      <w:r w:rsidRPr="00BF5C22">
        <w:rPr>
          <w:rFonts w:ascii="Times New Roman" w:hAnsi="Times New Roman" w:cs="Times New Roman"/>
          <w:sz w:val="24"/>
          <w:szCs w:val="24"/>
        </w:rPr>
        <w:t xml:space="preserve">. </w:t>
      </w:r>
      <w:r w:rsidR="00940644" w:rsidRPr="00BF5C22">
        <w:rPr>
          <w:rFonts w:ascii="Times New Roman" w:hAnsi="Times New Roman" w:cs="Times New Roman"/>
          <w:sz w:val="24"/>
          <w:szCs w:val="24"/>
        </w:rPr>
        <w:t xml:space="preserve">Предоставленная субсидия может быть использована на следующие цели: </w:t>
      </w:r>
    </w:p>
    <w:p w:rsidR="00940644" w:rsidRPr="00BF5C22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оплата труда;</w:t>
      </w:r>
    </w:p>
    <w:p w:rsidR="00940644" w:rsidRPr="00BF5C22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оплата товаров, работ, услуг;</w:t>
      </w:r>
    </w:p>
    <w:p w:rsidR="00940644" w:rsidRPr="00BF5C22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арендная плата;</w:t>
      </w:r>
    </w:p>
    <w:p w:rsidR="00940644" w:rsidRPr="00BF5C22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- уплата налогов, сборов, страховых взносов и иных обязательных платежей в бюджетную </w:t>
      </w:r>
      <w:r w:rsidRPr="00BF5C22">
        <w:rPr>
          <w:rFonts w:ascii="Times New Roman" w:hAnsi="Times New Roman" w:cs="Times New Roman"/>
          <w:sz w:val="24"/>
          <w:szCs w:val="24"/>
        </w:rPr>
        <w:lastRenderedPageBreak/>
        <w:t>систему Российской Федерации.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За счет предоставленной субсидии запрещается осуществлять следующие расходы: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расходы на поддержку политических партий и кампаний;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расходы на проведение митингов, демонстраций, пикетирований;</w:t>
      </w:r>
    </w:p>
    <w:p w:rsidR="00D948A5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уплату штрафов</w:t>
      </w:r>
      <w:r w:rsidR="00D948A5" w:rsidRPr="00BF5C22">
        <w:rPr>
          <w:rFonts w:ascii="Times New Roman" w:hAnsi="Times New Roman" w:cs="Times New Roman"/>
          <w:sz w:val="24"/>
          <w:szCs w:val="24"/>
        </w:rPr>
        <w:t>.</w:t>
      </w:r>
    </w:p>
    <w:p w:rsidR="00940644" w:rsidRPr="00BF5C22" w:rsidRDefault="00B43C64" w:rsidP="0033664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2.10. </w:t>
      </w:r>
      <w:r w:rsidRPr="00BF5C22">
        <w:rPr>
          <w:rFonts w:ascii="Times New Roman" w:hAnsi="Times New Roman" w:cs="Times New Roman"/>
          <w:bCs/>
          <w:sz w:val="24"/>
          <w:szCs w:val="24"/>
        </w:rPr>
        <w:t xml:space="preserve">В случае наличия потребности у Получателя субсидии в остатке субсидии и при принятии Администрацией по согласованию </w:t>
      </w:r>
      <w:r w:rsidRPr="00BF5C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 Управлением финансов Администрации Среднеканского городского округа </w:t>
      </w:r>
      <w:r w:rsidRPr="00BF5C22">
        <w:rPr>
          <w:rFonts w:ascii="Times New Roman" w:hAnsi="Times New Roman" w:cs="Times New Roman"/>
          <w:bCs/>
          <w:sz w:val="24"/>
          <w:szCs w:val="24"/>
        </w:rPr>
        <w:t xml:space="preserve">решения о наличии потребности в остатке субсидии Получатель субсидии имеет право осуществлять затраты, источником финансового обеспечения которых является остаток субсидии, по направлениям затрат, указанным в </w:t>
      </w:r>
      <w:hyperlink r:id="rId7" w:history="1">
        <w:r w:rsidRPr="00BF5C22">
          <w:rPr>
            <w:rFonts w:ascii="Times New Roman" w:hAnsi="Times New Roman" w:cs="Times New Roman"/>
            <w:sz w:val="24"/>
            <w:szCs w:val="24"/>
          </w:rPr>
          <w:t>пункте 2.9. раздела 2</w:t>
        </w:r>
      </w:hyperlink>
      <w:r w:rsidRPr="00BF5C22">
        <w:rPr>
          <w:rFonts w:ascii="Times New Roman" w:hAnsi="Times New Roman" w:cs="Times New Roman"/>
          <w:sz w:val="24"/>
          <w:szCs w:val="24"/>
        </w:rPr>
        <w:t xml:space="preserve"> настоящего Порядка, данное положение в обязательном порядке подлежит </w:t>
      </w:r>
      <w:r w:rsidRPr="00BF5C22">
        <w:rPr>
          <w:rFonts w:ascii="Times New Roman" w:hAnsi="Times New Roman" w:cs="Times New Roman"/>
          <w:bCs/>
          <w:sz w:val="24"/>
          <w:szCs w:val="24"/>
        </w:rPr>
        <w:t>включению в Соглашение</w:t>
      </w:r>
      <w:r w:rsidRPr="00BF5C22">
        <w:rPr>
          <w:rFonts w:ascii="Times New Roman" w:hAnsi="Times New Roman" w:cs="Times New Roman"/>
          <w:sz w:val="24"/>
          <w:szCs w:val="24"/>
        </w:rPr>
        <w:t>.</w:t>
      </w:r>
    </w:p>
    <w:p w:rsidR="00D948A5" w:rsidRPr="00BF5C22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>3. Порядок, сроки и формы предоставления Получателем</w:t>
      </w:r>
    </w:p>
    <w:p w:rsidR="00B46176" w:rsidRPr="00BF5C22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>субсидии отчетности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3.1. Администрация вправе устанавливать в Соглашении о предоставлении субсидии сроки и формы предоставления Получателем субсидии отчетности </w:t>
      </w:r>
      <w:r w:rsidRPr="00BF5C22">
        <w:rPr>
          <w:rFonts w:ascii="Times New Roman" w:hAnsi="Times New Roman" w:cs="Times New Roman"/>
          <w:bCs/>
          <w:sz w:val="24"/>
          <w:szCs w:val="24"/>
        </w:rPr>
        <w:t xml:space="preserve">об осуществлении расходов, источником финансового обеспечения которых является субсидия, </w:t>
      </w:r>
      <w:r w:rsidRPr="00BF5C22">
        <w:rPr>
          <w:rFonts w:ascii="Times New Roman" w:hAnsi="Times New Roman" w:cs="Times New Roman"/>
          <w:sz w:val="24"/>
          <w:szCs w:val="24"/>
        </w:rPr>
        <w:t>показатели результативности и (или) порядок их расчета.</w:t>
      </w:r>
    </w:p>
    <w:p w:rsidR="00940644" w:rsidRPr="00BF5C22" w:rsidRDefault="00B43C64" w:rsidP="00336641">
      <w:pPr>
        <w:spacing w:after="1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3.2. Получатель субсидии обязан предоставить информацию и отчетность, предусмотренную действующим законодательством, Соглашением и настоящим  Порядком в установленные Соглашением сроки.</w:t>
      </w:r>
    </w:p>
    <w:p w:rsidR="00D948A5" w:rsidRPr="00BF5C22" w:rsidRDefault="00D948A5" w:rsidP="00DF31EE">
      <w:pPr>
        <w:spacing w:after="1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72DE3" w:rsidRPr="00BF5C22">
        <w:rPr>
          <w:rFonts w:ascii="Times New Roman" w:hAnsi="Times New Roman" w:cs="Times New Roman"/>
          <w:b/>
          <w:sz w:val="24"/>
          <w:szCs w:val="24"/>
        </w:rPr>
        <w:t>Порядок возврата субсидии в случае</w:t>
      </w:r>
      <w:r w:rsidRPr="00BF5C22">
        <w:rPr>
          <w:rFonts w:ascii="Times New Roman" w:hAnsi="Times New Roman" w:cs="Times New Roman"/>
          <w:b/>
          <w:sz w:val="24"/>
          <w:szCs w:val="24"/>
        </w:rPr>
        <w:t xml:space="preserve"> нарушения условий</w:t>
      </w:r>
      <w:r w:rsidR="00672DE3" w:rsidRPr="00BF5C22">
        <w:rPr>
          <w:rFonts w:ascii="Times New Roman" w:hAnsi="Times New Roman" w:cs="Times New Roman"/>
          <w:b/>
          <w:sz w:val="24"/>
          <w:szCs w:val="24"/>
        </w:rPr>
        <w:t xml:space="preserve">, установленных при их </w:t>
      </w:r>
      <w:r w:rsidR="00DF31EE" w:rsidRPr="00BF5C22">
        <w:rPr>
          <w:rFonts w:ascii="Times New Roman" w:hAnsi="Times New Roman" w:cs="Times New Roman"/>
          <w:b/>
          <w:sz w:val="24"/>
          <w:szCs w:val="24"/>
        </w:rPr>
        <w:t>предоставлении</w:t>
      </w:r>
    </w:p>
    <w:p w:rsidR="00B43C64" w:rsidRPr="00BF5C22" w:rsidRDefault="00B43C64" w:rsidP="00B43C64">
      <w:pPr>
        <w:shd w:val="clear" w:color="auto" w:fill="FFFFFF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4.1. Контроль за </w:t>
      </w:r>
      <w:r w:rsidRPr="00BF5C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соблюдением условий, целей и порядка предоставления субсидии и ответственности за их нарушение </w:t>
      </w:r>
      <w:r w:rsidRPr="00BF5C2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в лице Отдела в рамках полномочий Главного распорядителя как получателя бюджетных средств  и органом муниципального финансового контроля. </w:t>
      </w:r>
    </w:p>
    <w:p w:rsidR="00B43C64" w:rsidRPr="00BF5C22" w:rsidRDefault="00B43C64" w:rsidP="00B43C6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4.2. Неиспользованные Получателем субсидии в текущем финансовом году остатки субсидии (в случае отсутствия решения </w:t>
      </w:r>
      <w:r w:rsidRPr="00BF5C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о наличии потребности в указанных средствах</w:t>
      </w:r>
      <w:r w:rsidRPr="00BF5C22">
        <w:rPr>
          <w:rFonts w:ascii="Times New Roman" w:hAnsi="Times New Roman" w:cs="Times New Roman"/>
          <w:sz w:val="24"/>
          <w:szCs w:val="24"/>
        </w:rPr>
        <w:t>) возвращаются в бюджет Среднеканского городского округа не позднее 25 декабря текущего года, 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субсидии.</w:t>
      </w:r>
    </w:p>
    <w:p w:rsidR="00B43C64" w:rsidRPr="00BF5C22" w:rsidRDefault="00B43C64" w:rsidP="00B43C64">
      <w:pPr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4.3. Субсидия (остатки субсидии), перечисленная Получателю субсидии, подлежит возврату в бюджет округа в случаях:</w:t>
      </w:r>
    </w:p>
    <w:p w:rsidR="00B43C64" w:rsidRPr="00BF5C22" w:rsidRDefault="00B43C64" w:rsidP="00B43C64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B43C64" w:rsidRPr="00BF5C22" w:rsidRDefault="00B43C64" w:rsidP="00B43C64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- недостижения показателей, указанных в </w:t>
      </w:r>
      <w:hyperlink r:id="rId8" w:history="1">
        <w:r w:rsidRPr="00BF5C2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BF5C22">
        <w:rPr>
          <w:rFonts w:ascii="Times New Roman" w:hAnsi="Times New Roman" w:cs="Times New Roman"/>
          <w:sz w:val="24"/>
          <w:szCs w:val="24"/>
        </w:rPr>
        <w:t>. настоящего Порядка (при установлении таких показателей и (или) порядка их расчета);</w:t>
      </w:r>
    </w:p>
    <w:p w:rsidR="00B43C64" w:rsidRPr="00BF5C22" w:rsidRDefault="00B43C64" w:rsidP="00B43C64">
      <w:pPr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- наличия письменного заявления от Получателя субсидии.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4.4. В случае установления нарушений, указанных в п. 4.3 настоящего Порядка, выявленных по фактам проверки уполномоченным органом, </w:t>
      </w:r>
      <w:r w:rsidR="00BF5C22">
        <w:rPr>
          <w:rFonts w:ascii="Times New Roman" w:hAnsi="Times New Roman" w:cs="Times New Roman"/>
          <w:sz w:val="24"/>
          <w:szCs w:val="24"/>
        </w:rPr>
        <w:t>Отдел</w:t>
      </w:r>
      <w:r w:rsidRPr="00BF5C2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обнаружения нарушения подготавливает в письменной форме требование Получателю субсидий о возврате субсидии (остатков субсидии) и направляет его в Администрацию. 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4.5. Администрация (орган муниципального финансового контроля) не позднее пяти рабочих дней со дня обнаружения нарушения направляет Получателю субсидии в письменной форме требование о возврате субсидии (остатков субсидии).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4.6. Субсидия (остатки субсидии),  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субсидии, подлежат возврату в бюджет </w:t>
      </w:r>
      <w:r w:rsidRPr="00BF5C22">
        <w:rPr>
          <w:rFonts w:ascii="Times New Roman" w:hAnsi="Times New Roman" w:cs="Times New Roman"/>
          <w:sz w:val="24"/>
          <w:szCs w:val="24"/>
        </w:rPr>
        <w:lastRenderedPageBreak/>
        <w:t>Среднеканского городского округа в срок до семи рабочих дней со дня получения Получателем субсидии письменного требования о возврате.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4.7. В случае невозвращения субсидии (остатков субсидии) в установленные сроки взыскание производится в соответствии с требованиями действующего законодательства.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4.8. В случае недостижения показателей, установленных в соответствии с п. 3.1 настоящего Порядка, в Соглашении устанавливаются штрафные санкции (применяются при необходимости).</w:t>
      </w:r>
    </w:p>
    <w:p w:rsidR="00B43C64" w:rsidRPr="00BF5C22" w:rsidRDefault="00B43C64" w:rsidP="00B43C64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>Нецелевое использование денежных средств Получателем субсидий влечет применение мер ответственности, предусмотренных действующим законодательством.</w:t>
      </w:r>
    </w:p>
    <w:p w:rsidR="00D948A5" w:rsidRPr="00BF5C22" w:rsidRDefault="00D948A5" w:rsidP="00BF5C22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F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A5" w:rsidRPr="00BF5C22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C6FC7" w:rsidRPr="00BF5C22" w:rsidRDefault="00DB2BF9" w:rsidP="00DB2BF9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22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E15B67" w:rsidRDefault="00E15B6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336641" w:rsidRDefault="00336641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336641" w:rsidRDefault="00336641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336641" w:rsidRDefault="00336641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336641" w:rsidRDefault="00336641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336641" w:rsidRDefault="00336641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F5C22" w:rsidTr="00BF5C22">
        <w:tc>
          <w:tcPr>
            <w:tcW w:w="5069" w:type="dxa"/>
          </w:tcPr>
          <w:p w:rsidR="00BF5C22" w:rsidRDefault="00BF5C22" w:rsidP="00D948A5">
            <w:pPr>
              <w:spacing w:after="1" w:line="240" w:lineRule="atLeas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0" w:type="dxa"/>
          </w:tcPr>
          <w:p w:rsidR="00BF5C22" w:rsidRPr="00B43C64" w:rsidRDefault="00BF5C22" w:rsidP="00BF5C22">
            <w:pPr>
              <w:ind w:left="-1701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C6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BF5C22" w:rsidRDefault="00BF5C22" w:rsidP="00BF5C22">
            <w:pPr>
              <w:ind w:left="-42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</w:p>
          <w:p w:rsidR="00BF5C22" w:rsidRDefault="00BF5C22" w:rsidP="00BF5C22">
            <w:pPr>
              <w:ind w:left="-42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  <w:p w:rsidR="00BF5C22" w:rsidRPr="00B43C64" w:rsidRDefault="00BF5C22" w:rsidP="00BF5C22">
            <w:pPr>
              <w:ind w:left="-42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Среднеканского городского </w:t>
            </w:r>
          </w:p>
          <w:p w:rsidR="00BF5C22" w:rsidRDefault="00BF5C22" w:rsidP="00BF5C22">
            <w:pPr>
              <w:spacing w:after="1" w:line="240" w:lineRule="atLeas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>округа в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      </w:r>
          </w:p>
        </w:tc>
      </w:tr>
    </w:tbl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BF5C22" w:rsidRDefault="00BF5C22" w:rsidP="00BF5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C22" w:rsidRDefault="00BF5C22" w:rsidP="00BF5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F5C22" w:rsidRDefault="00BF5C22" w:rsidP="00BF5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BF5C22" w:rsidRDefault="00BF5C22" w:rsidP="00BF5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</w:t>
      </w:r>
    </w:p>
    <w:p w:rsidR="00BF5C22" w:rsidRDefault="00BF5C22" w:rsidP="00BF5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____________________________</w:t>
      </w:r>
    </w:p>
    <w:p w:rsidR="00BF5C22" w:rsidRDefault="00BF5C22" w:rsidP="00BF5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C22" w:rsidRDefault="00BF5C22" w:rsidP="00BF5C22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</w:t>
      </w:r>
    </w:p>
    <w:p w:rsidR="00BF5C22" w:rsidRDefault="00BF5C22" w:rsidP="00BF5C22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F5C22" w:rsidRDefault="00BF5C22" w:rsidP="00BF5C22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BF5C22" w:rsidRDefault="00BF5C22" w:rsidP="00BF5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C22" w:rsidRPr="0067221A" w:rsidRDefault="00BF5C22" w:rsidP="00E15B6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ЗАЯВЛЕНИЕ</w:t>
      </w:r>
    </w:p>
    <w:p w:rsidR="00BF5C22" w:rsidRPr="00E90D9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22" w:rsidRPr="00E15B67" w:rsidRDefault="00BF5C22" w:rsidP="00E15B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Среднеканского городского округа от _____________ № ____ «Об утверждении </w:t>
      </w:r>
      <w:hyperlink w:anchor="P35" w:history="1">
        <w:r w:rsidRPr="00E15B67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E15B67">
        <w:rPr>
          <w:rFonts w:ascii="Times New Roman" w:hAnsi="Times New Roman" w:cs="Times New Roman"/>
          <w:sz w:val="24"/>
          <w:szCs w:val="24"/>
        </w:rPr>
        <w:t xml:space="preserve">а </w:t>
      </w:r>
      <w:r w:rsidR="00E15B67" w:rsidRPr="00E15B67">
        <w:rPr>
          <w:rFonts w:ascii="Times New Roman" w:hAnsi="Times New Roman" w:cs="Times New Roman"/>
          <w:sz w:val="24"/>
          <w:szCs w:val="24"/>
        </w:rPr>
        <w:t>предоставления субсидий за счет средств бюджета Среднеканского городского округа в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</w:r>
      <w:r w:rsidRPr="00E15B67">
        <w:rPr>
          <w:rFonts w:ascii="Times New Roman" w:hAnsi="Times New Roman" w:cs="Times New Roman"/>
          <w:sz w:val="24"/>
          <w:szCs w:val="24"/>
        </w:rPr>
        <w:t>»,</w:t>
      </w:r>
    </w:p>
    <w:p w:rsidR="00BF5C22" w:rsidRPr="00E15B67" w:rsidRDefault="00E15B67" w:rsidP="00E15B67">
      <w:pPr>
        <w:tabs>
          <w:tab w:val="left" w:pos="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F5C22" w:rsidRPr="00E15B67">
        <w:rPr>
          <w:rFonts w:ascii="Times New Roman" w:hAnsi="Times New Roman" w:cs="Times New Roman"/>
          <w:sz w:val="24"/>
          <w:szCs w:val="24"/>
        </w:rPr>
        <w:t xml:space="preserve"> прошу предоставить субсидию в сумме __________________ руб.</w:t>
      </w:r>
    </w:p>
    <w:p w:rsidR="00BF5C22" w:rsidRPr="00E15B6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22" w:rsidRPr="00E90D9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документов, в том числе:</w:t>
      </w:r>
    </w:p>
    <w:p w:rsidR="00BF5C22" w:rsidRPr="00E90D9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BF5C22" w:rsidRPr="00E90D9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BF5C22" w:rsidRPr="00E90D9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BF5C22" w:rsidRPr="00E90D97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</w:t>
      </w:r>
    </w:p>
    <w:p w:rsidR="00BF5C22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22" w:rsidRPr="0067221A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22" w:rsidRPr="0067221A" w:rsidRDefault="00BF5C22" w:rsidP="00E15B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Руководитель      _____________________   _____________________</w:t>
      </w:r>
    </w:p>
    <w:p w:rsidR="00BF5C22" w:rsidRPr="0067221A" w:rsidRDefault="00BF5C22" w:rsidP="00E15B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BF5C22" w:rsidRPr="0067221A" w:rsidRDefault="00BF5C22" w:rsidP="00E15B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22" w:rsidRPr="0067221A" w:rsidRDefault="00BF5C22" w:rsidP="00E15B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Главный бухгалтер _____________________   _____________________</w:t>
      </w:r>
    </w:p>
    <w:p w:rsidR="00BF5C22" w:rsidRPr="0067221A" w:rsidRDefault="00BF5C22" w:rsidP="00E15B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BF5C22" w:rsidRPr="0067221A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C22" w:rsidRPr="0067221A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________________________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22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5C22" w:rsidRPr="0067221A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4E8" w:rsidRDefault="00BF5C22" w:rsidP="00E15B67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67221A">
        <w:rPr>
          <w:rFonts w:ascii="Times New Roman" w:hAnsi="Times New Roman" w:cs="Times New Roman"/>
          <w:sz w:val="24"/>
          <w:szCs w:val="24"/>
        </w:rPr>
        <w:t>М.П.</w:t>
      </w:r>
    </w:p>
    <w:p w:rsidR="00AC6FC7" w:rsidRDefault="00AC6FC7" w:rsidP="00E15B67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05"/>
        <w:tblW w:w="5290" w:type="dxa"/>
        <w:tblLook w:val="01E0" w:firstRow="1" w:lastRow="1" w:firstColumn="1" w:lastColumn="1" w:noHBand="0" w:noVBand="0"/>
      </w:tblPr>
      <w:tblGrid>
        <w:gridCol w:w="5290"/>
      </w:tblGrid>
      <w:tr w:rsidR="00AC6FC7" w:rsidRPr="00342ED7" w:rsidTr="00BF5C22">
        <w:tc>
          <w:tcPr>
            <w:tcW w:w="5290" w:type="dxa"/>
            <w:hideMark/>
          </w:tcPr>
          <w:p w:rsidR="00AC6FC7" w:rsidRPr="00B43C64" w:rsidRDefault="00AC6FC7" w:rsidP="00E15B67">
            <w:pPr>
              <w:ind w:left="-170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C6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E15B6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B43C64" w:rsidRPr="00B43C64" w:rsidRDefault="00B43C64" w:rsidP="00E15B67">
            <w:pPr>
              <w:ind w:left="-426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за счет </w:t>
            </w:r>
          </w:p>
          <w:p w:rsidR="00B43C64" w:rsidRPr="00B43C64" w:rsidRDefault="00B43C64" w:rsidP="00E15B67">
            <w:pPr>
              <w:ind w:left="-426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Среднеканского городского </w:t>
            </w:r>
          </w:p>
          <w:p w:rsidR="00AC6FC7" w:rsidRPr="00342ED7" w:rsidRDefault="00B43C64" w:rsidP="00E15B67">
            <w:pPr>
              <w:ind w:left="-426" w:firstLine="56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43C64">
              <w:rPr>
                <w:rFonts w:ascii="Times New Roman" w:hAnsi="Times New Roman" w:cs="Times New Roman"/>
                <w:sz w:val="24"/>
                <w:szCs w:val="24"/>
              </w:rPr>
              <w:t>округа в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      </w:r>
            <w:r w:rsidR="00AC6FC7" w:rsidRPr="00342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C6FC7" w:rsidRPr="00976CA4" w:rsidRDefault="00AC6FC7" w:rsidP="00E15B67">
      <w:pPr>
        <w:spacing w:before="240" w:after="24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6FC7" w:rsidRPr="00342ED7" w:rsidRDefault="00AC6FC7" w:rsidP="00E15B67">
      <w:pPr>
        <w:spacing w:line="360" w:lineRule="auto"/>
        <w:ind w:firstLine="567"/>
        <w:rPr>
          <w:rFonts w:ascii="Times New Roman" w:hAnsi="Times New Roman"/>
          <w:sz w:val="22"/>
          <w:szCs w:val="22"/>
        </w:rPr>
      </w:pPr>
    </w:p>
    <w:p w:rsidR="00AC6FC7" w:rsidRPr="00342ED7" w:rsidRDefault="00AC6FC7" w:rsidP="00E15B67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6FC7" w:rsidRDefault="00AC6FC7" w:rsidP="00E15B67">
      <w:pPr>
        <w:pStyle w:val="a9"/>
        <w:spacing w:line="276" w:lineRule="auto"/>
        <w:ind w:firstLine="567"/>
        <w:jc w:val="center"/>
        <w:textAlignment w:val="baseline"/>
        <w:rPr>
          <w:b/>
          <w:bCs/>
          <w:sz w:val="26"/>
          <w:szCs w:val="26"/>
        </w:rPr>
      </w:pPr>
    </w:p>
    <w:p w:rsidR="00AC6FC7" w:rsidRPr="00AC6FC7" w:rsidRDefault="00AC6FC7" w:rsidP="00E15B6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FC7" w:rsidRPr="00AC6FC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3C64" w:rsidRDefault="00B43C64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64" w:rsidRDefault="00B43C64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67" w:rsidRDefault="00E15B67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FC7" w:rsidRPr="00E15B67" w:rsidRDefault="00CF78E5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67">
        <w:rPr>
          <w:rFonts w:ascii="Times New Roman" w:hAnsi="Times New Roman" w:cs="Times New Roman"/>
          <w:b/>
          <w:sz w:val="24"/>
          <w:szCs w:val="24"/>
        </w:rPr>
        <w:t>о работе</w:t>
      </w:r>
      <w:r w:rsidR="00AC6FC7" w:rsidRPr="00E1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C22" w:rsidRPr="00E15B67">
        <w:rPr>
          <w:rFonts w:ascii="Times New Roman" w:hAnsi="Times New Roman" w:cs="Times New Roman"/>
          <w:b/>
          <w:sz w:val="24"/>
          <w:szCs w:val="24"/>
        </w:rPr>
        <w:t>Комиссии по отбору получателей субсидий, предоставляемых в 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</w:r>
    </w:p>
    <w:p w:rsidR="00336641" w:rsidRDefault="00336641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67">
        <w:rPr>
          <w:rFonts w:ascii="Times New Roman" w:hAnsi="Times New Roman" w:cs="Times New Roman"/>
          <w:b/>
          <w:sz w:val="24"/>
          <w:szCs w:val="24"/>
        </w:rPr>
        <w:t>I. Основные положения</w:t>
      </w: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 xml:space="preserve">1. </w:t>
      </w:r>
      <w:r w:rsidR="00E15B67" w:rsidRPr="00E15B67">
        <w:rPr>
          <w:rFonts w:ascii="Times New Roman" w:hAnsi="Times New Roman" w:cs="Times New Roman"/>
          <w:sz w:val="24"/>
          <w:szCs w:val="24"/>
        </w:rPr>
        <w:t>Комиссия  по отбору получателей субсидий, предоставляемых в 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 (далее – Комиссия) создается и действует при Администрации  Среднеканского городского округа (далее – Администрация)</w:t>
      </w:r>
      <w:r w:rsidRPr="00E15B67">
        <w:rPr>
          <w:rFonts w:ascii="Times New Roman" w:hAnsi="Times New Roman" w:cs="Times New Roman"/>
          <w:sz w:val="24"/>
          <w:szCs w:val="24"/>
        </w:rPr>
        <w:t>.</w:t>
      </w:r>
    </w:p>
    <w:p w:rsidR="00E15B6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 xml:space="preserve">2. </w:t>
      </w:r>
      <w:r w:rsidR="00E15B67" w:rsidRPr="00E15B67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Бюджетным кодексом РФ,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иными нормативными актами федерального и областного законодательства в установленной сфере деятельности, а также муниципальным правовым актом, регулирующим Порядок предоставления субсидии за счет средств бюджета Среднеканского городского  округа в 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 (далее - Порядок).</w:t>
      </w:r>
    </w:p>
    <w:p w:rsidR="00AC6FC7" w:rsidRPr="00E15B67" w:rsidRDefault="00AC6FC7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67">
        <w:rPr>
          <w:rFonts w:ascii="Times New Roman" w:hAnsi="Times New Roman" w:cs="Times New Roman"/>
          <w:b/>
          <w:sz w:val="24"/>
          <w:szCs w:val="24"/>
        </w:rPr>
        <w:t>II. Основные задачи и права Комиссии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1) рассмотрение поступивших заявок претендентов, подготовленных в соответствии с требованиями Порядка;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2) принятие решений о возможности заключения Соглашения о предоставлении субсидии с юридическим лицом, индивидуальным предпринимателем, наиболее полно соответствующим критериям отбора и предложившим наиболее выгодные условия или о мотивированном отказе в заключении Соглашения.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1) заслушивать членов Комиссии по вопросам, отнесенным к компетенции Комиссии;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2) запрашивать разъяснения по вопросам, отнесенным к компетенции Комиссии.</w:t>
      </w:r>
    </w:p>
    <w:p w:rsidR="00AC6FC7" w:rsidRPr="00E15B67" w:rsidRDefault="00AC6FC7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67">
        <w:rPr>
          <w:rFonts w:ascii="Times New Roman" w:hAnsi="Times New Roman" w:cs="Times New Roman"/>
          <w:b/>
          <w:sz w:val="24"/>
          <w:szCs w:val="24"/>
        </w:rPr>
        <w:t>III. Структура Комиссии и организация ее работы</w:t>
      </w:r>
    </w:p>
    <w:p w:rsidR="00E15B67" w:rsidRPr="00E15B67" w:rsidRDefault="00E15B67" w:rsidP="00E15B67">
      <w:pPr>
        <w:tabs>
          <w:tab w:val="left" w:pos="851"/>
          <w:tab w:val="left" w:pos="993"/>
        </w:tabs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 xml:space="preserve">3.1. Основанием для создания Комиссии является обращение в Администрацию с заявкой о предоставлении субсидии, указанной Порядке, двух и более юридических лиц, индивидуальных предпринимателей, физических лиц. Комиссия создается по распоряжению </w:t>
      </w:r>
      <w:r w:rsidRPr="00E15B67">
        <w:rPr>
          <w:rFonts w:ascii="Times New Roman" w:hAnsi="Times New Roman" w:cs="Times New Roman"/>
          <w:sz w:val="24"/>
          <w:szCs w:val="24"/>
        </w:rPr>
        <w:lastRenderedPageBreak/>
        <w:t>Администрации в течение 3-х рабочих дней с даты получения второй заявки на получение субсидии.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3.2. Состав Комиссии утверждается распоряжением Главы Администрации. В состав Комиссии входят специалисты структурных подразделений Администрации. Число членов Комиссии должно быть не менее пяти человек и не более семи. Заседание Комиссии проводит председатель Комиссии, а в его отсутствие - заместитель председателя Комиссии.</w:t>
      </w:r>
    </w:p>
    <w:p w:rsidR="00E15B67" w:rsidRPr="00E15B67" w:rsidRDefault="00E15B67" w:rsidP="00E15B67">
      <w:pPr>
        <w:tabs>
          <w:tab w:val="left" w:pos="851"/>
        </w:tabs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3.3. Отдел ГО и ЧС Администрации Среднеканского городского округа:</w:t>
      </w:r>
    </w:p>
    <w:p w:rsidR="00E15B67" w:rsidRPr="00E15B67" w:rsidRDefault="00E15B67" w:rsidP="00E15B67">
      <w:pPr>
        <w:tabs>
          <w:tab w:val="left" w:pos="851"/>
        </w:tabs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3.3.1. в течение десяти рабочих дней со дня регистрации второй заявки, осуществляет проверку документов, предусмотренных пунктом 2.2 Порядка, при необходимости, направляет претенденту предложения по доработке представленных документов;</w:t>
      </w:r>
    </w:p>
    <w:p w:rsidR="00E15B67" w:rsidRPr="00E15B67" w:rsidRDefault="00E15B67" w:rsidP="00E15B6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eastAsia="Calibri" w:hAnsi="Times New Roman" w:cs="Times New Roman"/>
          <w:sz w:val="24"/>
          <w:szCs w:val="24"/>
        </w:rPr>
        <w:t xml:space="preserve">3.3.2. получает выписку из Единого государственного реестра юридических лиц либо из Единого государственного реестра индивидуальных предпринимателей о Получателе субсидий. Получатель субсидий вправе самостоятельно представить данный документ (в этом случае выписка </w:t>
      </w:r>
      <w:r w:rsidRPr="00E15B67">
        <w:rPr>
          <w:rFonts w:ascii="Times New Roman" w:hAnsi="Times New Roman" w:cs="Times New Roman"/>
          <w:sz w:val="24"/>
          <w:szCs w:val="24"/>
        </w:rPr>
        <w:t>должна быть выдана не ранее чем за 30 календарных дней до дня подачи документов);</w:t>
      </w:r>
    </w:p>
    <w:p w:rsidR="00E15B67" w:rsidRPr="00E15B67" w:rsidRDefault="00E15B67" w:rsidP="00E15B6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 xml:space="preserve">3.3.3. по итогам проверки документов готовит заключение о соответствии представленных документов установленным требованиям или мотивированный отказ в заключении Соглашения о предоставлении субсидий и в течение одного рабочего дня направляет его в Комиссию для принятия решения. </w:t>
      </w:r>
    </w:p>
    <w:p w:rsidR="00E15B67" w:rsidRPr="00E15B67" w:rsidRDefault="00E15B67" w:rsidP="00E15B6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 xml:space="preserve">3.4. Срок рассмотрения документов и принятия решения Комиссией с учетом представления доработанных документов по замечаниям Отдела не должен превышать 15 рабочих дней со дня регистрации последней заявки. 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3.3. Решение о проведении заседания Комиссии принимается председателем Комиссии либо (по согласованию с председателем Комиссии) его заместителем, или (по указанию председателя Комиссии) одним из других членов Комиссии.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в нем участвует не менее половины членов Комиссии.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 В случае нахождения члена Комиссии в отпуске, командировке или болезни член Комиссии имеет право уполномочить иное должностное лицо.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3.5. Решения Комиссии принимаются простым большинством голосов членов Комиссии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3.6. Принимаемые на заседаниях Комиссии решения оформляются протоколом, который подписывается председательствующим на заседании Комиссии. По решению комиссии выбирается юридическое лицо, индивидуальный предприниматель – получатель субсидии, наиболее полно соответствующий критериям отбора и предложивший наиболее выгодные условия.</w:t>
      </w:r>
    </w:p>
    <w:p w:rsidR="00E15B67" w:rsidRPr="00E15B67" w:rsidRDefault="00E15B67" w:rsidP="00E15B67">
      <w:pPr>
        <w:tabs>
          <w:tab w:val="left" w:pos="851"/>
        </w:tabs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Копия протокола заседания Комиссии в срок не позднее одного рабочего дня со дня его подписания направляется в Администрацию и не позднее 10 рабочих дней размещается на официальном сайте муниципального образования «Среднеканский городской округ».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3.7. Комиссия может принимать решения по результатам письменного опроса ее членов, проведенного по решению председателя Комиссии либо (по указанию председателя Комиссии) заместителем председателя Комиссии.</w:t>
      </w:r>
    </w:p>
    <w:p w:rsidR="00E15B67" w:rsidRPr="00E15B67" w:rsidRDefault="00E15B67" w:rsidP="00E15B67">
      <w:pPr>
        <w:tabs>
          <w:tab w:val="left" w:pos="851"/>
        </w:tabs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3.8.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рассылает опросные листы в случае, предусмотренном п. 3.7 настоящего Положения, а также ведет и оформляет протокол заседания Комиссии.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3.9. Протокол  Комиссии является основанием для принятия Администрацией решения и уведомления Получателя субсидии: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- о готовности заключить Соглашение о предоставлении субсидии;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lastRenderedPageBreak/>
        <w:t>- о мотивированном отказе в заключении Соглашения.</w:t>
      </w:r>
    </w:p>
    <w:p w:rsidR="00E15B67" w:rsidRPr="00E15B67" w:rsidRDefault="00E15B67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67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4.1. Организационное обеспечение деятельности Комиссии возлагается на Отдел ГО и ЧС Администрации Среднеканского городского округа.</w:t>
      </w:r>
    </w:p>
    <w:p w:rsidR="00E15B67" w:rsidRPr="00E15B67" w:rsidRDefault="00E15B6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4.2. Комиссия прекращает свою деятельность на основании распоряжения Администрации о прекращении деятельности Комиссии.</w:t>
      </w:r>
    </w:p>
    <w:p w:rsidR="00AC6FC7" w:rsidRPr="00E15B67" w:rsidRDefault="004D69F4" w:rsidP="00E15B67">
      <w:pPr>
        <w:spacing w:after="1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5B67">
        <w:rPr>
          <w:rFonts w:ascii="Times New Roman" w:hAnsi="Times New Roman" w:cs="Times New Roman"/>
          <w:sz w:val="24"/>
          <w:szCs w:val="24"/>
        </w:rPr>
        <w:t>___________</w:t>
      </w: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6FC7" w:rsidRPr="00E15B67" w:rsidRDefault="00AC6FC7" w:rsidP="00E15B67">
      <w:pPr>
        <w:spacing w:after="1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AC6FC7" w:rsidRPr="00E15B67" w:rsidSect="007E0E08">
      <w:footerReference w:type="default" r:id="rId9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EA" w:rsidRDefault="00521AEA" w:rsidP="00185DFF">
      <w:r>
        <w:separator/>
      </w:r>
    </w:p>
  </w:endnote>
  <w:endnote w:type="continuationSeparator" w:id="0">
    <w:p w:rsidR="00521AEA" w:rsidRDefault="00521AEA" w:rsidP="001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5016"/>
      <w:docPartObj>
        <w:docPartGallery w:val="Page Numbers (Bottom of Page)"/>
        <w:docPartUnique/>
      </w:docPartObj>
    </w:sdtPr>
    <w:sdtEndPr/>
    <w:sdtContent>
      <w:p w:rsidR="008D2798" w:rsidRDefault="000D2DF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2798" w:rsidRDefault="008D279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EA" w:rsidRDefault="00521AEA" w:rsidP="00185DFF">
      <w:r>
        <w:separator/>
      </w:r>
    </w:p>
  </w:footnote>
  <w:footnote w:type="continuationSeparator" w:id="0">
    <w:p w:rsidR="00521AEA" w:rsidRDefault="00521AEA" w:rsidP="0018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222E"/>
    <w:multiLevelType w:val="hybridMultilevel"/>
    <w:tmpl w:val="989AFC32"/>
    <w:lvl w:ilvl="0" w:tplc="410A72C0">
      <w:start w:val="1"/>
      <w:numFmt w:val="decimal"/>
      <w:lvlText w:val="%1."/>
      <w:lvlJc w:val="left"/>
      <w:pPr>
        <w:ind w:left="1872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CD"/>
    <w:rsid w:val="00016E14"/>
    <w:rsid w:val="00026236"/>
    <w:rsid w:val="000455F5"/>
    <w:rsid w:val="00066971"/>
    <w:rsid w:val="00090509"/>
    <w:rsid w:val="000D2DF8"/>
    <w:rsid w:val="00111717"/>
    <w:rsid w:val="001147CC"/>
    <w:rsid w:val="0015520C"/>
    <w:rsid w:val="00185DFF"/>
    <w:rsid w:val="001A5E1F"/>
    <w:rsid w:val="001B03DA"/>
    <w:rsid w:val="00205E3D"/>
    <w:rsid w:val="00221E2E"/>
    <w:rsid w:val="00237B56"/>
    <w:rsid w:val="00261B5B"/>
    <w:rsid w:val="002A2F63"/>
    <w:rsid w:val="002A4211"/>
    <w:rsid w:val="002A5348"/>
    <w:rsid w:val="00317D82"/>
    <w:rsid w:val="00336641"/>
    <w:rsid w:val="00364B14"/>
    <w:rsid w:val="0037440B"/>
    <w:rsid w:val="00401B96"/>
    <w:rsid w:val="004174AB"/>
    <w:rsid w:val="00456652"/>
    <w:rsid w:val="004D69F4"/>
    <w:rsid w:val="004E7C25"/>
    <w:rsid w:val="00521AEA"/>
    <w:rsid w:val="00540DF9"/>
    <w:rsid w:val="005541C2"/>
    <w:rsid w:val="005A58DB"/>
    <w:rsid w:val="005C47A7"/>
    <w:rsid w:val="005E2007"/>
    <w:rsid w:val="006060B2"/>
    <w:rsid w:val="00632792"/>
    <w:rsid w:val="00636ACC"/>
    <w:rsid w:val="006474A9"/>
    <w:rsid w:val="00672DE3"/>
    <w:rsid w:val="00683EB7"/>
    <w:rsid w:val="006B5807"/>
    <w:rsid w:val="006C1059"/>
    <w:rsid w:val="007154E8"/>
    <w:rsid w:val="00744524"/>
    <w:rsid w:val="00781110"/>
    <w:rsid w:val="00784753"/>
    <w:rsid w:val="007A424D"/>
    <w:rsid w:val="007E0E08"/>
    <w:rsid w:val="007F5558"/>
    <w:rsid w:val="007F5BE7"/>
    <w:rsid w:val="0080200D"/>
    <w:rsid w:val="00843ED4"/>
    <w:rsid w:val="00846209"/>
    <w:rsid w:val="00855D75"/>
    <w:rsid w:val="008628B0"/>
    <w:rsid w:val="00893254"/>
    <w:rsid w:val="00894EDF"/>
    <w:rsid w:val="008A3BB6"/>
    <w:rsid w:val="008D2798"/>
    <w:rsid w:val="009112AF"/>
    <w:rsid w:val="00940644"/>
    <w:rsid w:val="009407D4"/>
    <w:rsid w:val="00995428"/>
    <w:rsid w:val="009B5144"/>
    <w:rsid w:val="009C14CD"/>
    <w:rsid w:val="009D0879"/>
    <w:rsid w:val="00A16E69"/>
    <w:rsid w:val="00A3193B"/>
    <w:rsid w:val="00A445E9"/>
    <w:rsid w:val="00A51F4E"/>
    <w:rsid w:val="00A5272A"/>
    <w:rsid w:val="00AB0415"/>
    <w:rsid w:val="00AC6FC7"/>
    <w:rsid w:val="00B07951"/>
    <w:rsid w:val="00B157D8"/>
    <w:rsid w:val="00B220D6"/>
    <w:rsid w:val="00B31770"/>
    <w:rsid w:val="00B43C64"/>
    <w:rsid w:val="00B46176"/>
    <w:rsid w:val="00B64CDC"/>
    <w:rsid w:val="00B736E1"/>
    <w:rsid w:val="00B7777D"/>
    <w:rsid w:val="00BC1672"/>
    <w:rsid w:val="00BE122F"/>
    <w:rsid w:val="00BF5C22"/>
    <w:rsid w:val="00C20C8E"/>
    <w:rsid w:val="00C655F6"/>
    <w:rsid w:val="00C77ED8"/>
    <w:rsid w:val="00C8204D"/>
    <w:rsid w:val="00C841CD"/>
    <w:rsid w:val="00CB5E45"/>
    <w:rsid w:val="00CC25FE"/>
    <w:rsid w:val="00CF78E5"/>
    <w:rsid w:val="00D073B9"/>
    <w:rsid w:val="00D10BEA"/>
    <w:rsid w:val="00D17801"/>
    <w:rsid w:val="00D4134C"/>
    <w:rsid w:val="00D5368D"/>
    <w:rsid w:val="00D53781"/>
    <w:rsid w:val="00D70103"/>
    <w:rsid w:val="00D74829"/>
    <w:rsid w:val="00D9346B"/>
    <w:rsid w:val="00D948A5"/>
    <w:rsid w:val="00DB2BF9"/>
    <w:rsid w:val="00DD335B"/>
    <w:rsid w:val="00DF31EE"/>
    <w:rsid w:val="00E000C1"/>
    <w:rsid w:val="00E100AF"/>
    <w:rsid w:val="00E15B67"/>
    <w:rsid w:val="00E20446"/>
    <w:rsid w:val="00E2225E"/>
    <w:rsid w:val="00E677ED"/>
    <w:rsid w:val="00E86590"/>
    <w:rsid w:val="00F022D6"/>
    <w:rsid w:val="00F250B1"/>
    <w:rsid w:val="00F961F0"/>
    <w:rsid w:val="00FA1170"/>
    <w:rsid w:val="00FA4848"/>
    <w:rsid w:val="00FB308C"/>
    <w:rsid w:val="00FE03CC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AB46E"/>
  <w15:docId w15:val="{C76230AB-0CB9-4371-99FA-088C5E5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03CC"/>
    <w:pPr>
      <w:keepNext/>
      <w:widowControl/>
      <w:overflowPunct w:val="0"/>
      <w:spacing w:before="240" w:after="60"/>
      <w:ind w:firstLine="0"/>
      <w:jc w:val="left"/>
      <w:textAlignment w:val="baseline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41CD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841CD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C841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10"/>
    <w:uiPriority w:val="99"/>
    <w:locked/>
    <w:rsid w:val="00C841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rsid w:val="00C841C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8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841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E03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3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3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5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5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7F5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7F5558"/>
    <w:rPr>
      <w:rFonts w:ascii="Calibri" w:eastAsia="Times New Roman" w:hAnsi="Calibri" w:cs="Times New Roman"/>
      <w:lang w:eastAsia="ru-RU"/>
    </w:rPr>
  </w:style>
  <w:style w:type="character" w:customStyle="1" w:styleId="af1">
    <w:name w:val="Цветовое выделение"/>
    <w:rsid w:val="00F022D6"/>
    <w:rPr>
      <w:b/>
      <w:bCs/>
      <w:color w:val="26282F"/>
    </w:rPr>
  </w:style>
  <w:style w:type="character" w:customStyle="1" w:styleId="af2">
    <w:name w:val="Гипертекстовая ссылка"/>
    <w:rsid w:val="00F022D6"/>
    <w:rPr>
      <w:color w:val="106BBE"/>
    </w:rPr>
  </w:style>
  <w:style w:type="character" w:styleId="af3">
    <w:name w:val="Strong"/>
    <w:qFormat/>
    <w:rsid w:val="00F022D6"/>
    <w:rPr>
      <w:b/>
      <w:bCs/>
    </w:rPr>
  </w:style>
  <w:style w:type="paragraph" w:customStyle="1" w:styleId="ConsPlusTitle">
    <w:name w:val="ConsPlusTitle"/>
    <w:rsid w:val="00BF5C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51ECA60CBB23755FC3370E60D1314797F8B661DF475E398B58C4BFA975491F96466132C85A139D318B028CE64958F2582145F5E4B6D2EY0s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1F4C2A0418890FBA25484DFB36197728D3728FB098F35AE86DD78F0BCBBAB6DBCDB7C9C7470F6E2B01991BC35C30582E4740EA68B2C5611923A29X54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</cp:lastModifiedBy>
  <cp:revision>3</cp:revision>
  <cp:lastPrinted>2017-04-03T03:32:00Z</cp:lastPrinted>
  <dcterms:created xsi:type="dcterms:W3CDTF">2019-02-20T06:21:00Z</dcterms:created>
  <dcterms:modified xsi:type="dcterms:W3CDTF">2019-03-01T03:06:00Z</dcterms:modified>
</cp:coreProperties>
</file>