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72" w:rsidRDefault="00AD7F72" w:rsidP="00463200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63200" w:rsidRPr="00B56813" w:rsidRDefault="00013254" w:rsidP="00463200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 w:rsidR="00463200" w:rsidRPr="00B56813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сельского поселения </w:t>
      </w:r>
      <w:r w:rsidR="00D62525">
        <w:rPr>
          <w:rFonts w:ascii="Times New Roman" w:hAnsi="Times New Roman" w:cs="Times New Roman"/>
          <w:b/>
          <w:bCs/>
          <w:sz w:val="36"/>
          <w:szCs w:val="36"/>
        </w:rPr>
        <w:t>Раменское</w:t>
      </w:r>
    </w:p>
    <w:p w:rsidR="00463200" w:rsidRPr="00B56813" w:rsidRDefault="00463200" w:rsidP="0046320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813">
        <w:rPr>
          <w:rFonts w:ascii="Times New Roman" w:hAnsi="Times New Roman" w:cs="Times New Roman"/>
          <w:bCs/>
          <w:sz w:val="28"/>
          <w:szCs w:val="28"/>
        </w:rPr>
        <w:t>Сямженского муниципального района</w:t>
      </w:r>
    </w:p>
    <w:p w:rsidR="00463200" w:rsidRPr="00B56813" w:rsidRDefault="00463200" w:rsidP="004632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813">
        <w:rPr>
          <w:rFonts w:ascii="Times New Roman" w:hAnsi="Times New Roman" w:cs="Times New Roman"/>
          <w:bCs/>
          <w:sz w:val="28"/>
          <w:szCs w:val="28"/>
        </w:rPr>
        <w:t>Вологодской области</w:t>
      </w:r>
    </w:p>
    <w:p w:rsidR="00B56813" w:rsidRDefault="00B56813" w:rsidP="00463200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3200" w:rsidRPr="00B56813" w:rsidRDefault="00463200" w:rsidP="00463200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6813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B56813" w:rsidRDefault="00B56813" w:rsidP="00463200">
      <w:pPr>
        <w:pStyle w:val="ConsPlusNormal"/>
        <w:rPr>
          <w:rFonts w:ascii="Times New Roman" w:hAnsi="Times New Roman" w:cs="Times New Roman"/>
          <w:b/>
          <w:bCs/>
          <w:sz w:val="32"/>
          <w:szCs w:val="32"/>
        </w:rPr>
      </w:pPr>
    </w:p>
    <w:p w:rsidR="00463200" w:rsidRDefault="00463200" w:rsidP="0046320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5681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A60718">
        <w:rPr>
          <w:rFonts w:ascii="Times New Roman" w:hAnsi="Times New Roman" w:cs="Times New Roman"/>
          <w:bCs/>
          <w:sz w:val="28"/>
          <w:szCs w:val="28"/>
        </w:rPr>
        <w:t xml:space="preserve"> 16</w:t>
      </w:r>
      <w:r w:rsidRPr="00463200">
        <w:rPr>
          <w:rFonts w:ascii="Times New Roman" w:hAnsi="Times New Roman" w:cs="Times New Roman"/>
          <w:bCs/>
          <w:sz w:val="28"/>
          <w:szCs w:val="28"/>
        </w:rPr>
        <w:t>.1</w:t>
      </w:r>
      <w:r w:rsidR="00D62525">
        <w:rPr>
          <w:rFonts w:ascii="Times New Roman" w:hAnsi="Times New Roman" w:cs="Times New Roman"/>
          <w:bCs/>
          <w:sz w:val="28"/>
          <w:szCs w:val="28"/>
        </w:rPr>
        <w:t>1</w:t>
      </w:r>
      <w:r w:rsidRPr="00463200">
        <w:rPr>
          <w:rFonts w:ascii="Times New Roman" w:hAnsi="Times New Roman" w:cs="Times New Roman"/>
          <w:bCs/>
          <w:sz w:val="28"/>
          <w:szCs w:val="28"/>
        </w:rPr>
        <w:t>.2016г.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№</w:t>
      </w:r>
      <w:r w:rsidR="00B56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F72">
        <w:rPr>
          <w:rFonts w:ascii="Times New Roman" w:hAnsi="Times New Roman" w:cs="Times New Roman"/>
          <w:bCs/>
          <w:sz w:val="28"/>
          <w:szCs w:val="28"/>
        </w:rPr>
        <w:t>79</w:t>
      </w:r>
    </w:p>
    <w:p w:rsidR="00463200" w:rsidRDefault="00463200" w:rsidP="0046320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56813" w:rsidRDefault="00B56813" w:rsidP="0046320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63200" w:rsidRDefault="00463200" w:rsidP="0046320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порядке ведения реестра</w:t>
      </w:r>
    </w:p>
    <w:p w:rsidR="00463200" w:rsidRDefault="00463200" w:rsidP="0046320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расходных обязательств</w:t>
      </w:r>
    </w:p>
    <w:p w:rsidR="003A404D" w:rsidRPr="00463200" w:rsidRDefault="00463200" w:rsidP="0046320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62525">
        <w:rPr>
          <w:rFonts w:ascii="Times New Roman" w:hAnsi="Times New Roman" w:cs="Times New Roman"/>
          <w:bCs/>
          <w:sz w:val="28"/>
          <w:szCs w:val="28"/>
        </w:rPr>
        <w:t>Раменское</w:t>
      </w:r>
    </w:p>
    <w:p w:rsid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200" w:rsidRP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A404D">
          <w:rPr>
            <w:rFonts w:ascii="Times New Roman" w:hAnsi="Times New Roman" w:cs="Times New Roman"/>
            <w:sz w:val="28"/>
            <w:szCs w:val="28"/>
          </w:rPr>
          <w:t>пунктом 4 статьи 87</w:t>
        </w:r>
      </w:hyperlink>
      <w:r w:rsidRPr="0046320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3A404D" w:rsidRPr="00D41A85">
        <w:rPr>
          <w:rFonts w:ascii="Times New Roman" w:hAnsi="Times New Roman" w:cs="Times New Roman"/>
          <w:b/>
          <w:sz w:val="32"/>
          <w:szCs w:val="32"/>
        </w:rPr>
        <w:t>ПОСТАНОВЛЯЮ</w:t>
      </w:r>
      <w:r w:rsidRPr="00D41A85">
        <w:rPr>
          <w:rFonts w:ascii="Times New Roman" w:hAnsi="Times New Roman" w:cs="Times New Roman"/>
          <w:b/>
          <w:sz w:val="32"/>
          <w:szCs w:val="32"/>
        </w:rPr>
        <w:t>:</w:t>
      </w:r>
    </w:p>
    <w:p w:rsidR="00463200" w:rsidRPr="005F134B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0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4" w:history="1">
        <w:r w:rsidRPr="003A404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63200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 </w:t>
      </w:r>
      <w:r w:rsidR="003A40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2525">
        <w:rPr>
          <w:rFonts w:ascii="Times New Roman" w:hAnsi="Times New Roman" w:cs="Times New Roman"/>
          <w:sz w:val="28"/>
          <w:szCs w:val="28"/>
        </w:rPr>
        <w:t>Раменское</w:t>
      </w:r>
      <w:r w:rsidRPr="005F134B">
        <w:rPr>
          <w:rFonts w:ascii="Times New Roman" w:hAnsi="Times New Roman" w:cs="Times New Roman"/>
          <w:sz w:val="28"/>
          <w:szCs w:val="28"/>
        </w:rPr>
        <w:t>.</w:t>
      </w:r>
    </w:p>
    <w:p w:rsidR="00463200" w:rsidRPr="00463200" w:rsidRDefault="00400D5D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200" w:rsidRPr="0046320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463200" w:rsidRPr="00463200" w:rsidRDefault="00463200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200" w:rsidRDefault="00463200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04D" w:rsidRDefault="003A404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04D" w:rsidRDefault="003A404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04D" w:rsidRDefault="003A404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04D" w:rsidRDefault="003A404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04D" w:rsidRDefault="00D41A85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404D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404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62525">
        <w:rPr>
          <w:rFonts w:ascii="Times New Roman" w:hAnsi="Times New Roman" w:cs="Times New Roman"/>
          <w:sz w:val="28"/>
          <w:szCs w:val="28"/>
        </w:rPr>
        <w:t>И.И.Калабашина</w:t>
      </w:r>
      <w:proofErr w:type="spellEnd"/>
    </w:p>
    <w:p w:rsidR="003A404D" w:rsidRDefault="003A404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04D" w:rsidRDefault="003A404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04D" w:rsidRDefault="003A404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04D" w:rsidRDefault="003A404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04D" w:rsidRDefault="003A404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04D" w:rsidRDefault="003A404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04D" w:rsidRDefault="003A404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04D" w:rsidRDefault="003A404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200" w:rsidRDefault="00463200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A85" w:rsidRPr="00463200" w:rsidRDefault="00D41A85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200" w:rsidRPr="00463200" w:rsidRDefault="00463200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A85" w:rsidRDefault="00D41A85" w:rsidP="0046320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D62525" w:rsidRDefault="00D62525" w:rsidP="00463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2525" w:rsidRDefault="00D62525" w:rsidP="00463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0D5D" w:rsidRDefault="00400D5D" w:rsidP="00463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0D5D" w:rsidRDefault="00400D5D" w:rsidP="00463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0D5D" w:rsidRDefault="00400D5D" w:rsidP="00463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0D5D" w:rsidRDefault="00400D5D" w:rsidP="00463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0D5D" w:rsidRDefault="00400D5D" w:rsidP="00463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7F72" w:rsidRDefault="00AD7F72" w:rsidP="00463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7F72" w:rsidRDefault="00AD7F72" w:rsidP="00463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7F72" w:rsidRDefault="00AD7F72" w:rsidP="00463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3200" w:rsidRPr="00E0056E" w:rsidRDefault="00D41A85" w:rsidP="00463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56E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63200" w:rsidRPr="00E0056E" w:rsidRDefault="003A404D" w:rsidP="00463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56E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3A404D" w:rsidRPr="00E0056E" w:rsidRDefault="00D62525" w:rsidP="00463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Раменское</w:t>
      </w:r>
      <w:r w:rsidR="00D41A85" w:rsidRPr="00E0056E">
        <w:rPr>
          <w:rFonts w:ascii="Times New Roman" w:hAnsi="Times New Roman" w:cs="Times New Roman"/>
          <w:sz w:val="24"/>
          <w:szCs w:val="24"/>
        </w:rPr>
        <w:t xml:space="preserve"> от </w:t>
      </w:r>
      <w:r w:rsidR="00AD7F72">
        <w:rPr>
          <w:rFonts w:ascii="Times New Roman" w:hAnsi="Times New Roman" w:cs="Times New Roman"/>
          <w:sz w:val="24"/>
          <w:szCs w:val="24"/>
        </w:rPr>
        <w:t>16</w:t>
      </w:r>
      <w:r w:rsidR="00D41A85" w:rsidRPr="00E0056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41A85" w:rsidRPr="00E0056E">
        <w:rPr>
          <w:rFonts w:ascii="Times New Roman" w:hAnsi="Times New Roman" w:cs="Times New Roman"/>
          <w:sz w:val="24"/>
          <w:szCs w:val="24"/>
        </w:rPr>
        <w:t xml:space="preserve">.2016 г. № </w:t>
      </w:r>
      <w:r w:rsidR="00AD7F72">
        <w:rPr>
          <w:rFonts w:ascii="Times New Roman" w:hAnsi="Times New Roman" w:cs="Times New Roman"/>
          <w:sz w:val="24"/>
          <w:szCs w:val="24"/>
        </w:rPr>
        <w:t>79</w:t>
      </w:r>
    </w:p>
    <w:p w:rsidR="00463200" w:rsidRPr="00463200" w:rsidRDefault="00463200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200" w:rsidRPr="00463200" w:rsidRDefault="00463200" w:rsidP="004632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46320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41A85" w:rsidRDefault="00463200" w:rsidP="004632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00">
        <w:rPr>
          <w:rFonts w:ascii="Times New Roman" w:hAnsi="Times New Roman" w:cs="Times New Roman"/>
          <w:b/>
          <w:bCs/>
          <w:sz w:val="28"/>
          <w:szCs w:val="28"/>
        </w:rPr>
        <w:t xml:space="preserve">ВЕДЕНИЯ РЕЕСТРА РАСХОДНЫХ ОБЯЗАТЕЛЬСТВ </w:t>
      </w:r>
    </w:p>
    <w:p w:rsidR="00463200" w:rsidRPr="00463200" w:rsidRDefault="00D41A85" w:rsidP="004632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A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525">
        <w:rPr>
          <w:rFonts w:ascii="Times New Roman" w:hAnsi="Times New Roman" w:cs="Times New Roman"/>
          <w:b/>
          <w:bCs/>
          <w:sz w:val="28"/>
          <w:szCs w:val="28"/>
        </w:rPr>
        <w:t>РАМЕНСКОЕ</w:t>
      </w:r>
    </w:p>
    <w:p w:rsidR="00463200" w:rsidRPr="00463200" w:rsidRDefault="00463200" w:rsidP="004632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00">
        <w:rPr>
          <w:rFonts w:ascii="Times New Roman" w:hAnsi="Times New Roman" w:cs="Times New Roman"/>
          <w:b/>
          <w:bCs/>
          <w:sz w:val="28"/>
          <w:szCs w:val="28"/>
        </w:rPr>
        <w:t>(ДАЛЕЕ - ПОРЯДОК)</w:t>
      </w:r>
    </w:p>
    <w:p w:rsidR="00463200" w:rsidRPr="00463200" w:rsidRDefault="00463200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200" w:rsidRP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00">
        <w:rPr>
          <w:rFonts w:ascii="Times New Roman" w:hAnsi="Times New Roman" w:cs="Times New Roman"/>
          <w:sz w:val="28"/>
          <w:szCs w:val="28"/>
        </w:rPr>
        <w:t xml:space="preserve">1. Реестр расходных обязательств </w:t>
      </w:r>
      <w:r w:rsidR="00E005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63200">
        <w:rPr>
          <w:rFonts w:ascii="Times New Roman" w:hAnsi="Times New Roman" w:cs="Times New Roman"/>
          <w:sz w:val="28"/>
          <w:szCs w:val="28"/>
        </w:rPr>
        <w:t xml:space="preserve">ведется с целью учета действующих и принимаемых расходных обязательств </w:t>
      </w:r>
      <w:r w:rsidR="003A404D">
        <w:rPr>
          <w:rFonts w:ascii="Times New Roman" w:hAnsi="Times New Roman" w:cs="Times New Roman"/>
          <w:sz w:val="28"/>
          <w:szCs w:val="28"/>
        </w:rPr>
        <w:t>поселения</w:t>
      </w:r>
      <w:r w:rsidRPr="00463200">
        <w:rPr>
          <w:rFonts w:ascii="Times New Roman" w:hAnsi="Times New Roman" w:cs="Times New Roman"/>
          <w:sz w:val="28"/>
          <w:szCs w:val="28"/>
        </w:rPr>
        <w:t xml:space="preserve"> и определения объема средств бюджета</w:t>
      </w:r>
      <w:r w:rsidR="003A404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63200">
        <w:rPr>
          <w:rFonts w:ascii="Times New Roman" w:hAnsi="Times New Roman" w:cs="Times New Roman"/>
          <w:sz w:val="28"/>
          <w:szCs w:val="28"/>
        </w:rPr>
        <w:t>, необходимых для их исполнения.</w:t>
      </w:r>
    </w:p>
    <w:p w:rsidR="00463200" w:rsidRP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00">
        <w:rPr>
          <w:rFonts w:ascii="Times New Roman" w:hAnsi="Times New Roman" w:cs="Times New Roman"/>
          <w:sz w:val="28"/>
          <w:szCs w:val="28"/>
        </w:rPr>
        <w:t xml:space="preserve">Данные реестра расходных обязательств </w:t>
      </w:r>
      <w:r w:rsidR="003A404D">
        <w:rPr>
          <w:rFonts w:ascii="Times New Roman" w:hAnsi="Times New Roman" w:cs="Times New Roman"/>
          <w:sz w:val="28"/>
          <w:szCs w:val="28"/>
        </w:rPr>
        <w:t>поселения</w:t>
      </w:r>
      <w:r w:rsidRPr="00463200">
        <w:rPr>
          <w:rFonts w:ascii="Times New Roman" w:hAnsi="Times New Roman" w:cs="Times New Roman"/>
          <w:sz w:val="28"/>
          <w:szCs w:val="28"/>
        </w:rPr>
        <w:t xml:space="preserve"> используются при разработке проекта бюджета</w:t>
      </w:r>
      <w:r w:rsidR="0088090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6320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880901">
        <w:rPr>
          <w:rFonts w:ascii="Times New Roman" w:hAnsi="Times New Roman" w:cs="Times New Roman"/>
          <w:sz w:val="28"/>
          <w:szCs w:val="28"/>
        </w:rPr>
        <w:t>.</w:t>
      </w:r>
    </w:p>
    <w:p w:rsidR="00463200" w:rsidRP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00">
        <w:rPr>
          <w:rFonts w:ascii="Times New Roman" w:hAnsi="Times New Roman" w:cs="Times New Roman"/>
          <w:sz w:val="28"/>
          <w:szCs w:val="28"/>
        </w:rPr>
        <w:t>2. В настоящем Порядке применяются следующие понятия и термины:</w:t>
      </w:r>
    </w:p>
    <w:p w:rsidR="00463200" w:rsidRP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00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880901">
        <w:rPr>
          <w:rFonts w:ascii="Times New Roman" w:hAnsi="Times New Roman" w:cs="Times New Roman"/>
          <w:sz w:val="28"/>
          <w:szCs w:val="28"/>
        </w:rPr>
        <w:t>поселения</w:t>
      </w:r>
      <w:r w:rsidRPr="00463200">
        <w:rPr>
          <w:rFonts w:ascii="Times New Roman" w:hAnsi="Times New Roman" w:cs="Times New Roman"/>
          <w:sz w:val="28"/>
          <w:szCs w:val="28"/>
        </w:rPr>
        <w:t xml:space="preserve"> - свод реестров расходных обязательств органов </w:t>
      </w:r>
      <w:r w:rsidR="001A6244">
        <w:rPr>
          <w:rFonts w:ascii="Times New Roman" w:hAnsi="Times New Roman" w:cs="Times New Roman"/>
          <w:sz w:val="28"/>
          <w:szCs w:val="28"/>
        </w:rPr>
        <w:t>местного самоуправления по вопросам местного значения</w:t>
      </w:r>
      <w:r w:rsidRPr="00463200">
        <w:rPr>
          <w:rFonts w:ascii="Times New Roman" w:hAnsi="Times New Roman" w:cs="Times New Roman"/>
          <w:sz w:val="28"/>
          <w:szCs w:val="28"/>
        </w:rPr>
        <w:t>;</w:t>
      </w:r>
    </w:p>
    <w:p w:rsidR="00463200" w:rsidRP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200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- ведущийся </w:t>
      </w:r>
      <w:r w:rsidR="00921A9A"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Pr="00463200">
        <w:rPr>
          <w:rFonts w:ascii="Times New Roman" w:hAnsi="Times New Roman" w:cs="Times New Roman"/>
          <w:sz w:val="28"/>
          <w:szCs w:val="28"/>
        </w:rPr>
        <w:t xml:space="preserve">свод (перечень) законов, иных нормативных правовых актов и заключенных от имени </w:t>
      </w:r>
      <w:r w:rsidR="001A6244">
        <w:rPr>
          <w:rFonts w:ascii="Times New Roman" w:hAnsi="Times New Roman" w:cs="Times New Roman"/>
          <w:sz w:val="28"/>
          <w:szCs w:val="28"/>
        </w:rPr>
        <w:t>поселения</w:t>
      </w:r>
      <w:r w:rsidRPr="00463200">
        <w:rPr>
          <w:rFonts w:ascii="Times New Roman" w:hAnsi="Times New Roman" w:cs="Times New Roman"/>
          <w:sz w:val="28"/>
          <w:szCs w:val="28"/>
        </w:rPr>
        <w:t xml:space="preserve"> договоров и соглашений (отдельных статей, частей, пунктов, подпунктов, абзацев), обуславливающих публичные нормативные обязательства и (или) правовые основания для иных расходных обязательств, с оценкой объемов бюджетных ассигнований средств бюджета</w:t>
      </w:r>
      <w:r w:rsidR="001A624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63200">
        <w:rPr>
          <w:rFonts w:ascii="Times New Roman" w:hAnsi="Times New Roman" w:cs="Times New Roman"/>
          <w:sz w:val="28"/>
          <w:szCs w:val="28"/>
        </w:rPr>
        <w:t>, необходимых для исполнения включенных в реестр обязательств.</w:t>
      </w:r>
      <w:proofErr w:type="gramEnd"/>
    </w:p>
    <w:p w:rsidR="00463200" w:rsidRP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00">
        <w:rPr>
          <w:rFonts w:ascii="Times New Roman" w:hAnsi="Times New Roman" w:cs="Times New Roman"/>
          <w:sz w:val="28"/>
          <w:szCs w:val="28"/>
        </w:rPr>
        <w:t>Иные понятия и термины используются в настоящем Порядке в значениях, установленных бюджетным законодательством Российской Федерации и области.</w:t>
      </w:r>
    </w:p>
    <w:p w:rsidR="00463200" w:rsidRP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00">
        <w:rPr>
          <w:rFonts w:ascii="Times New Roman" w:hAnsi="Times New Roman" w:cs="Times New Roman"/>
          <w:sz w:val="28"/>
          <w:szCs w:val="28"/>
        </w:rPr>
        <w:t xml:space="preserve">3. Реестр расходных обязательств </w:t>
      </w:r>
      <w:r w:rsidR="00580042">
        <w:rPr>
          <w:rFonts w:ascii="Times New Roman" w:hAnsi="Times New Roman" w:cs="Times New Roman"/>
          <w:sz w:val="28"/>
          <w:szCs w:val="28"/>
        </w:rPr>
        <w:t>поселения</w:t>
      </w:r>
      <w:r w:rsidRPr="00463200">
        <w:rPr>
          <w:rFonts w:ascii="Times New Roman" w:hAnsi="Times New Roman" w:cs="Times New Roman"/>
          <w:sz w:val="28"/>
          <w:szCs w:val="28"/>
        </w:rPr>
        <w:t xml:space="preserve"> представляет собой единую информационную базу данных.</w:t>
      </w:r>
    </w:p>
    <w:p w:rsidR="00463200" w:rsidRP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00">
        <w:rPr>
          <w:rFonts w:ascii="Times New Roman" w:hAnsi="Times New Roman" w:cs="Times New Roman"/>
          <w:sz w:val="28"/>
          <w:szCs w:val="28"/>
        </w:rPr>
        <w:t xml:space="preserve">4. Реестр расходных обязательств </w:t>
      </w:r>
      <w:r w:rsidR="00580042">
        <w:rPr>
          <w:rFonts w:ascii="Times New Roman" w:hAnsi="Times New Roman" w:cs="Times New Roman"/>
          <w:sz w:val="28"/>
          <w:szCs w:val="28"/>
        </w:rPr>
        <w:t>поселения</w:t>
      </w:r>
      <w:r w:rsidRPr="00463200">
        <w:rPr>
          <w:rFonts w:ascii="Times New Roman" w:hAnsi="Times New Roman" w:cs="Times New Roman"/>
          <w:sz w:val="28"/>
          <w:szCs w:val="28"/>
        </w:rPr>
        <w:t xml:space="preserve"> ведется им в соответствии с тре</w:t>
      </w:r>
      <w:r w:rsidR="00921A9A">
        <w:rPr>
          <w:rFonts w:ascii="Times New Roman" w:hAnsi="Times New Roman" w:cs="Times New Roman"/>
          <w:sz w:val="28"/>
          <w:szCs w:val="28"/>
        </w:rPr>
        <w:t>бованиями настоящего Порядка и М</w:t>
      </w:r>
      <w:r w:rsidRPr="00463200">
        <w:rPr>
          <w:rFonts w:ascii="Times New Roman" w:hAnsi="Times New Roman" w:cs="Times New Roman"/>
          <w:sz w:val="28"/>
          <w:szCs w:val="28"/>
        </w:rPr>
        <w:t xml:space="preserve">етодическими указаниями, утвержденными </w:t>
      </w:r>
      <w:r w:rsidR="00D41A85">
        <w:rPr>
          <w:rFonts w:ascii="Times New Roman" w:hAnsi="Times New Roman" w:cs="Times New Roman"/>
          <w:sz w:val="28"/>
          <w:szCs w:val="28"/>
        </w:rPr>
        <w:t>А</w:t>
      </w:r>
      <w:r w:rsidR="00580042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D62525">
        <w:rPr>
          <w:rFonts w:ascii="Times New Roman" w:hAnsi="Times New Roman" w:cs="Times New Roman"/>
          <w:sz w:val="28"/>
          <w:szCs w:val="28"/>
        </w:rPr>
        <w:t>Раменское</w:t>
      </w:r>
      <w:proofErr w:type="gramStart"/>
      <w:r w:rsidR="00921A9A">
        <w:rPr>
          <w:rFonts w:ascii="Times New Roman" w:hAnsi="Times New Roman" w:cs="Times New Roman"/>
          <w:sz w:val="28"/>
          <w:szCs w:val="28"/>
        </w:rPr>
        <w:t xml:space="preserve"> </w:t>
      </w:r>
      <w:r w:rsidR="005800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3200" w:rsidRP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00">
        <w:rPr>
          <w:rFonts w:ascii="Times New Roman" w:hAnsi="Times New Roman" w:cs="Times New Roman"/>
          <w:sz w:val="28"/>
          <w:szCs w:val="28"/>
        </w:rPr>
        <w:t xml:space="preserve">5. В сфере реализации полномочий по ведению реестра расходных обязательств </w:t>
      </w:r>
      <w:r w:rsidR="00C3342C">
        <w:rPr>
          <w:rFonts w:ascii="Times New Roman" w:hAnsi="Times New Roman" w:cs="Times New Roman"/>
          <w:sz w:val="28"/>
          <w:szCs w:val="28"/>
        </w:rPr>
        <w:t>поселения финансовый орган поселения</w:t>
      </w:r>
      <w:r w:rsidRPr="00463200">
        <w:rPr>
          <w:rFonts w:ascii="Times New Roman" w:hAnsi="Times New Roman" w:cs="Times New Roman"/>
          <w:sz w:val="28"/>
          <w:szCs w:val="28"/>
        </w:rPr>
        <w:t>:</w:t>
      </w:r>
    </w:p>
    <w:p w:rsidR="00463200" w:rsidRP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00">
        <w:rPr>
          <w:rFonts w:ascii="Times New Roman" w:hAnsi="Times New Roman" w:cs="Times New Roman"/>
          <w:sz w:val="28"/>
          <w:szCs w:val="28"/>
        </w:rPr>
        <w:t>осуществляет проверку и согласование реестров расход</w:t>
      </w:r>
      <w:r w:rsidR="00921A9A">
        <w:rPr>
          <w:rFonts w:ascii="Times New Roman" w:hAnsi="Times New Roman" w:cs="Times New Roman"/>
          <w:sz w:val="28"/>
          <w:szCs w:val="28"/>
        </w:rPr>
        <w:t>ных обязательств</w:t>
      </w:r>
      <w:r w:rsidRPr="00463200">
        <w:rPr>
          <w:rFonts w:ascii="Times New Roman" w:hAnsi="Times New Roman" w:cs="Times New Roman"/>
          <w:sz w:val="28"/>
          <w:szCs w:val="28"/>
        </w:rPr>
        <w:t>;</w:t>
      </w:r>
    </w:p>
    <w:p w:rsidR="00463200" w:rsidRP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00">
        <w:rPr>
          <w:rFonts w:ascii="Times New Roman" w:hAnsi="Times New Roman" w:cs="Times New Roman"/>
          <w:sz w:val="28"/>
          <w:szCs w:val="28"/>
        </w:rPr>
        <w:t>сводит реестры расходн</w:t>
      </w:r>
      <w:r w:rsidR="00921A9A">
        <w:rPr>
          <w:rFonts w:ascii="Times New Roman" w:hAnsi="Times New Roman" w:cs="Times New Roman"/>
          <w:sz w:val="28"/>
          <w:szCs w:val="28"/>
        </w:rPr>
        <w:t xml:space="preserve">ых обязательств по отдельным главным распорядителям средств бюджета </w:t>
      </w:r>
      <w:r w:rsidR="00C3342C">
        <w:rPr>
          <w:rFonts w:ascii="Times New Roman" w:hAnsi="Times New Roman" w:cs="Times New Roman"/>
          <w:sz w:val="28"/>
          <w:szCs w:val="28"/>
        </w:rPr>
        <w:t>поселения в реестр расходных обязательств поселения</w:t>
      </w:r>
      <w:r w:rsidRPr="00463200">
        <w:rPr>
          <w:rFonts w:ascii="Times New Roman" w:hAnsi="Times New Roman" w:cs="Times New Roman"/>
          <w:sz w:val="28"/>
          <w:szCs w:val="28"/>
        </w:rPr>
        <w:t>;</w:t>
      </w:r>
    </w:p>
    <w:p w:rsidR="00463200" w:rsidRP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0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C3342C">
        <w:rPr>
          <w:rFonts w:ascii="Times New Roman" w:hAnsi="Times New Roman" w:cs="Times New Roman"/>
          <w:sz w:val="28"/>
          <w:szCs w:val="28"/>
        </w:rPr>
        <w:t>Управление</w:t>
      </w:r>
      <w:r w:rsidRPr="00463200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C3342C">
        <w:rPr>
          <w:rFonts w:ascii="Times New Roman" w:hAnsi="Times New Roman" w:cs="Times New Roman"/>
          <w:sz w:val="28"/>
          <w:szCs w:val="28"/>
        </w:rPr>
        <w:t>Сямженского района</w:t>
      </w:r>
      <w:r w:rsidRPr="00463200">
        <w:rPr>
          <w:rFonts w:ascii="Times New Roman" w:hAnsi="Times New Roman" w:cs="Times New Roman"/>
          <w:sz w:val="28"/>
          <w:szCs w:val="28"/>
        </w:rPr>
        <w:t xml:space="preserve"> реестр расходных обязательств </w:t>
      </w:r>
      <w:r w:rsidR="00EB454F">
        <w:rPr>
          <w:rFonts w:ascii="Times New Roman" w:hAnsi="Times New Roman" w:cs="Times New Roman"/>
          <w:sz w:val="28"/>
          <w:szCs w:val="28"/>
        </w:rPr>
        <w:t>поселения</w:t>
      </w:r>
      <w:r w:rsidRPr="00463200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B454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463200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EB454F">
        <w:rPr>
          <w:rFonts w:ascii="Times New Roman" w:hAnsi="Times New Roman" w:cs="Times New Roman"/>
          <w:sz w:val="28"/>
          <w:szCs w:val="28"/>
        </w:rPr>
        <w:t>Сямженского района</w:t>
      </w:r>
      <w:r w:rsidRPr="00463200">
        <w:rPr>
          <w:rFonts w:ascii="Times New Roman" w:hAnsi="Times New Roman" w:cs="Times New Roman"/>
          <w:sz w:val="28"/>
          <w:szCs w:val="28"/>
        </w:rPr>
        <w:t>.</w:t>
      </w:r>
    </w:p>
    <w:p w:rsidR="00463200" w:rsidRP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554">
        <w:rPr>
          <w:rFonts w:ascii="Times New Roman" w:hAnsi="Times New Roman" w:cs="Times New Roman"/>
          <w:sz w:val="28"/>
          <w:szCs w:val="28"/>
        </w:rPr>
        <w:t>6. В сфере</w:t>
      </w:r>
      <w:r w:rsidRPr="00463200">
        <w:rPr>
          <w:rFonts w:ascii="Times New Roman" w:hAnsi="Times New Roman" w:cs="Times New Roman"/>
          <w:sz w:val="28"/>
          <w:szCs w:val="28"/>
        </w:rPr>
        <w:t xml:space="preserve"> реализации полномочий по ведению реестра расходных обязательств </w:t>
      </w:r>
      <w:r w:rsidR="001F1554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463200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1F1554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63200">
        <w:rPr>
          <w:rFonts w:ascii="Times New Roman" w:hAnsi="Times New Roman" w:cs="Times New Roman"/>
          <w:sz w:val="28"/>
          <w:szCs w:val="28"/>
        </w:rPr>
        <w:t>:</w:t>
      </w:r>
    </w:p>
    <w:p w:rsidR="00463200" w:rsidRP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00">
        <w:rPr>
          <w:rFonts w:ascii="Times New Roman" w:hAnsi="Times New Roman" w:cs="Times New Roman"/>
          <w:sz w:val="28"/>
          <w:szCs w:val="28"/>
        </w:rPr>
        <w:t>вед</w:t>
      </w:r>
      <w:r w:rsidR="001F1554">
        <w:rPr>
          <w:rFonts w:ascii="Times New Roman" w:hAnsi="Times New Roman" w:cs="Times New Roman"/>
          <w:sz w:val="28"/>
          <w:szCs w:val="28"/>
        </w:rPr>
        <w:t>ё</w:t>
      </w:r>
      <w:r w:rsidRPr="00463200">
        <w:rPr>
          <w:rFonts w:ascii="Times New Roman" w:hAnsi="Times New Roman" w:cs="Times New Roman"/>
          <w:sz w:val="28"/>
          <w:szCs w:val="28"/>
        </w:rPr>
        <w:t xml:space="preserve">т реестр расходных обязательств в соответствии с методическими указаниями, утвержденными </w:t>
      </w:r>
      <w:r w:rsidR="001F1554" w:rsidRPr="00E0056E">
        <w:rPr>
          <w:rFonts w:ascii="Times New Roman" w:hAnsi="Times New Roman" w:cs="Times New Roman"/>
          <w:sz w:val="28"/>
          <w:szCs w:val="28"/>
        </w:rPr>
        <w:t>финансовым органом администрации поселения</w:t>
      </w:r>
      <w:r w:rsidRPr="00E0056E">
        <w:rPr>
          <w:rFonts w:ascii="Times New Roman" w:hAnsi="Times New Roman" w:cs="Times New Roman"/>
          <w:sz w:val="28"/>
          <w:szCs w:val="28"/>
        </w:rPr>
        <w:t>;</w:t>
      </w:r>
    </w:p>
    <w:p w:rsidR="00463200" w:rsidRP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00">
        <w:rPr>
          <w:rFonts w:ascii="Times New Roman" w:hAnsi="Times New Roman" w:cs="Times New Roman"/>
          <w:sz w:val="28"/>
          <w:szCs w:val="28"/>
        </w:rPr>
        <w:t>представля</w:t>
      </w:r>
      <w:r w:rsidR="001F1554">
        <w:rPr>
          <w:rFonts w:ascii="Times New Roman" w:hAnsi="Times New Roman" w:cs="Times New Roman"/>
          <w:sz w:val="28"/>
          <w:szCs w:val="28"/>
        </w:rPr>
        <w:t>е</w:t>
      </w:r>
      <w:r w:rsidRPr="00463200">
        <w:rPr>
          <w:rFonts w:ascii="Times New Roman" w:hAnsi="Times New Roman" w:cs="Times New Roman"/>
          <w:sz w:val="28"/>
          <w:szCs w:val="28"/>
        </w:rPr>
        <w:t xml:space="preserve">т реестр расходных обязательств в </w:t>
      </w:r>
      <w:r w:rsidR="001F155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6320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E0056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6320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ar85" w:history="1">
        <w:r w:rsidRPr="001F1554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1F155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44" w:history="1">
        <w:r w:rsidRPr="001F155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F1554">
        <w:rPr>
          <w:rFonts w:ascii="Times New Roman" w:hAnsi="Times New Roman" w:cs="Times New Roman"/>
          <w:sz w:val="28"/>
          <w:szCs w:val="28"/>
        </w:rPr>
        <w:t xml:space="preserve"> </w:t>
      </w:r>
      <w:r w:rsidRPr="00463200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463200" w:rsidRPr="00463200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00">
        <w:rPr>
          <w:rFonts w:ascii="Times New Roman" w:hAnsi="Times New Roman" w:cs="Times New Roman"/>
          <w:sz w:val="28"/>
          <w:szCs w:val="28"/>
        </w:rPr>
        <w:lastRenderedPageBreak/>
        <w:t>нес</w:t>
      </w:r>
      <w:r w:rsidR="001F1554">
        <w:rPr>
          <w:rFonts w:ascii="Times New Roman" w:hAnsi="Times New Roman" w:cs="Times New Roman"/>
          <w:sz w:val="28"/>
          <w:szCs w:val="28"/>
        </w:rPr>
        <w:t>ё</w:t>
      </w:r>
      <w:r w:rsidRPr="00463200">
        <w:rPr>
          <w:rFonts w:ascii="Times New Roman" w:hAnsi="Times New Roman" w:cs="Times New Roman"/>
          <w:sz w:val="28"/>
          <w:szCs w:val="28"/>
        </w:rPr>
        <w:t>т ответственность за достоверность, полноту и своевременность представляемой информации.</w:t>
      </w:r>
    </w:p>
    <w:p w:rsidR="00AF6D0E" w:rsidRDefault="00AF6D0E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Администрация сельского поселения </w:t>
      </w:r>
      <w:r w:rsidR="00D62525">
        <w:rPr>
          <w:rFonts w:ascii="Times New Roman" w:hAnsi="Times New Roman" w:cs="Times New Roman"/>
          <w:sz w:val="28"/>
          <w:szCs w:val="28"/>
        </w:rPr>
        <w:t>Раменское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200" w:rsidRPr="00463200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3200" w:rsidRPr="00463200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463200" w:rsidRPr="00463200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085AA4">
        <w:rPr>
          <w:rFonts w:ascii="Times New Roman" w:hAnsi="Times New Roman" w:cs="Times New Roman"/>
          <w:sz w:val="28"/>
          <w:szCs w:val="28"/>
        </w:rPr>
        <w:t>района реестр расходных обязатель</w:t>
      </w:r>
      <w:proofErr w:type="gramStart"/>
      <w:r w:rsidR="00085AA4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="00085AA4">
        <w:rPr>
          <w:rFonts w:ascii="Times New Roman" w:hAnsi="Times New Roman" w:cs="Times New Roman"/>
          <w:sz w:val="28"/>
          <w:szCs w:val="28"/>
        </w:rPr>
        <w:t>ок не позднее 5 мая текущего финансового года.</w:t>
      </w:r>
    </w:p>
    <w:p w:rsidR="00085AA4" w:rsidRDefault="00085AA4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Департаментом финансов области сроков представления</w:t>
      </w:r>
      <w:r w:rsidR="00D41A85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</w:t>
      </w:r>
      <w:r>
        <w:rPr>
          <w:rFonts w:ascii="Times New Roman" w:hAnsi="Times New Roman" w:cs="Times New Roman"/>
          <w:sz w:val="28"/>
          <w:szCs w:val="28"/>
        </w:rPr>
        <w:t>, Управление финансов района вправе уточнить сроки в соответствии с требованиями Департамента финансов области.</w:t>
      </w:r>
    </w:p>
    <w:p w:rsidR="00D41A85" w:rsidRDefault="00463200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200">
        <w:rPr>
          <w:rFonts w:ascii="Times New Roman" w:hAnsi="Times New Roman" w:cs="Times New Roman"/>
          <w:sz w:val="28"/>
          <w:szCs w:val="28"/>
        </w:rPr>
        <w:t>8</w:t>
      </w:r>
      <w:r w:rsidR="00921A9A">
        <w:rPr>
          <w:rFonts w:ascii="Times New Roman" w:hAnsi="Times New Roman" w:cs="Times New Roman"/>
          <w:sz w:val="28"/>
          <w:szCs w:val="28"/>
        </w:rPr>
        <w:t>.</w:t>
      </w:r>
      <w:r w:rsidRPr="00463200">
        <w:rPr>
          <w:rFonts w:ascii="Times New Roman" w:hAnsi="Times New Roman" w:cs="Times New Roman"/>
          <w:sz w:val="28"/>
          <w:szCs w:val="28"/>
        </w:rPr>
        <w:t xml:space="preserve"> Расходные обязательства, не включенные в реестр расходных обязательств </w:t>
      </w:r>
      <w:r w:rsidR="009A7AFD">
        <w:rPr>
          <w:rFonts w:ascii="Times New Roman" w:hAnsi="Times New Roman" w:cs="Times New Roman"/>
          <w:sz w:val="28"/>
          <w:szCs w:val="28"/>
        </w:rPr>
        <w:t>поселения</w:t>
      </w:r>
      <w:r w:rsidRPr="00463200">
        <w:rPr>
          <w:rFonts w:ascii="Times New Roman" w:hAnsi="Times New Roman" w:cs="Times New Roman"/>
          <w:sz w:val="28"/>
          <w:szCs w:val="28"/>
        </w:rPr>
        <w:t>, не подлежат учету в составе бюджета действующих расходных обязатель</w:t>
      </w:r>
      <w:proofErr w:type="gramStart"/>
      <w:r w:rsidRPr="0046320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3200">
        <w:rPr>
          <w:rFonts w:ascii="Times New Roman" w:hAnsi="Times New Roman" w:cs="Times New Roman"/>
          <w:sz w:val="28"/>
          <w:szCs w:val="28"/>
        </w:rPr>
        <w:t>и разработке проекта бюджета</w:t>
      </w:r>
      <w:r w:rsidR="009A7AF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6320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463200" w:rsidRPr="00617E18" w:rsidRDefault="00E0056E" w:rsidP="00463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3200" w:rsidRPr="00E0056E">
        <w:rPr>
          <w:rFonts w:ascii="Times New Roman" w:hAnsi="Times New Roman" w:cs="Times New Roman"/>
          <w:sz w:val="28"/>
          <w:szCs w:val="28"/>
        </w:rPr>
        <w:t xml:space="preserve">. Реестр расходных обязательств </w:t>
      </w:r>
      <w:r w:rsidR="009A7AFD" w:rsidRPr="00E0056E">
        <w:rPr>
          <w:rFonts w:ascii="Times New Roman" w:hAnsi="Times New Roman" w:cs="Times New Roman"/>
          <w:sz w:val="28"/>
          <w:szCs w:val="28"/>
        </w:rPr>
        <w:t>поселения</w:t>
      </w:r>
      <w:r w:rsidR="00463200" w:rsidRPr="00E0056E">
        <w:rPr>
          <w:rFonts w:ascii="Times New Roman" w:hAnsi="Times New Roman" w:cs="Times New Roman"/>
          <w:sz w:val="28"/>
          <w:szCs w:val="28"/>
        </w:rPr>
        <w:t xml:space="preserve"> размещается н</w:t>
      </w:r>
      <w:r w:rsidR="00617E18" w:rsidRPr="00E0056E">
        <w:rPr>
          <w:rFonts w:ascii="Times New Roman" w:hAnsi="Times New Roman" w:cs="Times New Roman"/>
          <w:sz w:val="28"/>
          <w:szCs w:val="28"/>
        </w:rPr>
        <w:t xml:space="preserve">а сайте Администрации сельского поселения </w:t>
      </w:r>
      <w:r w:rsidR="00D62525">
        <w:rPr>
          <w:rFonts w:ascii="Times New Roman" w:hAnsi="Times New Roman" w:cs="Times New Roman"/>
          <w:sz w:val="28"/>
          <w:szCs w:val="28"/>
        </w:rPr>
        <w:t>Раменское</w:t>
      </w:r>
      <w:r w:rsidR="00617E18" w:rsidRPr="00E0056E">
        <w:rPr>
          <w:rFonts w:ascii="Times New Roman" w:hAnsi="Times New Roman" w:cs="Times New Roman"/>
          <w:sz w:val="28"/>
          <w:szCs w:val="28"/>
        </w:rPr>
        <w:t xml:space="preserve"> </w:t>
      </w:r>
      <w:r w:rsidR="00D62525" w:rsidRPr="00D625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62525" w:rsidRPr="00D625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2525" w:rsidRPr="00D62525">
        <w:rPr>
          <w:rFonts w:ascii="Times New Roman" w:hAnsi="Times New Roman" w:cs="Times New Roman"/>
          <w:sz w:val="28"/>
          <w:szCs w:val="28"/>
          <w:lang w:val="en-US"/>
        </w:rPr>
        <w:t>ramenpos</w:t>
      </w:r>
      <w:proofErr w:type="spellEnd"/>
      <w:r w:rsidR="00D62525" w:rsidRPr="00D625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2525" w:rsidRPr="00D625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2525" w:rsidRPr="00D62525">
        <w:rPr>
          <w:rFonts w:ascii="Times New Roman" w:hAnsi="Times New Roman" w:cs="Times New Roman"/>
          <w:sz w:val="28"/>
          <w:szCs w:val="28"/>
        </w:rPr>
        <w:t xml:space="preserve"> </w:t>
      </w:r>
      <w:r w:rsidR="00617E18" w:rsidRPr="00E0056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463200" w:rsidRPr="00921A9A" w:rsidRDefault="00463200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AFD" w:rsidRPr="00921A9A" w:rsidRDefault="009A7AF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AFD" w:rsidRPr="00921A9A" w:rsidRDefault="009A7AF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AFD" w:rsidRPr="00921A9A" w:rsidRDefault="009A7AF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AFD" w:rsidRPr="00921A9A" w:rsidRDefault="009A7AF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AFD" w:rsidRPr="00921A9A" w:rsidRDefault="009A7AF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AFD" w:rsidRPr="00921A9A" w:rsidRDefault="009A7AF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AFD" w:rsidRPr="00921A9A" w:rsidRDefault="009A7AF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AFD" w:rsidRPr="00921A9A" w:rsidRDefault="009A7AF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AFD" w:rsidRPr="00921A9A" w:rsidRDefault="009A7AF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AFD" w:rsidRPr="00921A9A" w:rsidRDefault="009A7AF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AFD" w:rsidRPr="00921A9A" w:rsidRDefault="009A7AF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200" w:rsidRPr="00921A9A" w:rsidRDefault="00463200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AFD" w:rsidRPr="00921A9A" w:rsidRDefault="009A7AFD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200" w:rsidRPr="00463200" w:rsidRDefault="00463200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200" w:rsidRPr="00463200" w:rsidRDefault="00463200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200" w:rsidRPr="00463200" w:rsidRDefault="00463200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AFD" w:rsidRDefault="009A7AFD" w:rsidP="004632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A7AFD" w:rsidSect="00D62525">
          <w:pgSz w:w="11906" w:h="16838"/>
          <w:pgMar w:top="426" w:right="567" w:bottom="1134" w:left="1418" w:header="0" w:footer="0" w:gutter="0"/>
          <w:cols w:space="720"/>
          <w:noEndnote/>
        </w:sectPr>
      </w:pPr>
    </w:p>
    <w:p w:rsidR="00463200" w:rsidRPr="009A7AFD" w:rsidRDefault="00463200" w:rsidP="0046320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A7AFD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63200" w:rsidRPr="009A7AFD" w:rsidRDefault="00463200" w:rsidP="0046320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A7AFD">
        <w:rPr>
          <w:rFonts w:ascii="Times New Roman" w:hAnsi="Times New Roman" w:cs="Times New Roman"/>
          <w:sz w:val="20"/>
          <w:szCs w:val="20"/>
        </w:rPr>
        <w:t>к Порядку</w:t>
      </w:r>
    </w:p>
    <w:p w:rsidR="00463200" w:rsidRPr="009A7AFD" w:rsidRDefault="00463200" w:rsidP="0046320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A7AFD">
        <w:rPr>
          <w:rFonts w:ascii="Times New Roman" w:hAnsi="Times New Roman" w:cs="Times New Roman"/>
          <w:sz w:val="20"/>
          <w:szCs w:val="20"/>
        </w:rPr>
        <w:t xml:space="preserve">ведения реестра </w:t>
      </w:r>
      <w:proofErr w:type="gramStart"/>
      <w:r w:rsidRPr="009A7AFD">
        <w:rPr>
          <w:rFonts w:ascii="Times New Roman" w:hAnsi="Times New Roman" w:cs="Times New Roman"/>
          <w:sz w:val="20"/>
          <w:szCs w:val="20"/>
        </w:rPr>
        <w:t>расходных</w:t>
      </w:r>
      <w:proofErr w:type="gramEnd"/>
    </w:p>
    <w:p w:rsidR="00463200" w:rsidRPr="009A7AFD" w:rsidRDefault="00463200" w:rsidP="0046320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A7AFD">
        <w:rPr>
          <w:rFonts w:ascii="Times New Roman" w:hAnsi="Times New Roman" w:cs="Times New Roman"/>
          <w:sz w:val="20"/>
          <w:szCs w:val="20"/>
        </w:rPr>
        <w:t xml:space="preserve">обязательств </w:t>
      </w:r>
      <w:r w:rsidR="009A7AFD" w:rsidRPr="009A7AFD">
        <w:rPr>
          <w:rFonts w:ascii="Times New Roman" w:hAnsi="Times New Roman" w:cs="Times New Roman"/>
          <w:sz w:val="20"/>
          <w:szCs w:val="20"/>
        </w:rPr>
        <w:t>поселения</w:t>
      </w:r>
    </w:p>
    <w:p w:rsidR="00463200" w:rsidRPr="009A7AFD" w:rsidRDefault="00463200" w:rsidP="0046320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85"/>
      <w:bookmarkEnd w:id="1"/>
      <w:r w:rsidRPr="009A7AFD">
        <w:rPr>
          <w:rFonts w:ascii="Times New Roman" w:hAnsi="Times New Roman" w:cs="Times New Roman"/>
          <w:sz w:val="20"/>
          <w:szCs w:val="20"/>
        </w:rPr>
        <w:t>РЕЕСТР</w:t>
      </w:r>
    </w:p>
    <w:p w:rsidR="00463200" w:rsidRPr="009A7AFD" w:rsidRDefault="00463200" w:rsidP="0046320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9A7AFD">
        <w:rPr>
          <w:rFonts w:ascii="Times New Roman" w:hAnsi="Times New Roman" w:cs="Times New Roman"/>
          <w:sz w:val="20"/>
          <w:szCs w:val="20"/>
        </w:rPr>
        <w:t xml:space="preserve">расходных обязательств </w:t>
      </w:r>
      <w:r w:rsidR="009A7AFD" w:rsidRPr="009A7AFD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</w:p>
    <w:p w:rsidR="00463200" w:rsidRPr="009A7AFD" w:rsidRDefault="00463200" w:rsidP="0046320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63200" w:rsidRPr="009A7AFD" w:rsidRDefault="00463200" w:rsidP="00463200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9A7AFD">
        <w:rPr>
          <w:rFonts w:ascii="Times New Roman" w:hAnsi="Times New Roman" w:cs="Times New Roman"/>
          <w:sz w:val="20"/>
          <w:szCs w:val="20"/>
        </w:rPr>
        <w:t xml:space="preserve">Наименование органа </w:t>
      </w:r>
      <w:r w:rsidR="009A7AFD" w:rsidRPr="009A7AFD">
        <w:rPr>
          <w:rFonts w:ascii="Times New Roman" w:hAnsi="Times New Roman" w:cs="Times New Roman"/>
          <w:sz w:val="20"/>
          <w:szCs w:val="20"/>
        </w:rPr>
        <w:t>местного самоуправления</w:t>
      </w:r>
      <w:r w:rsidRPr="009A7AFD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</w:p>
    <w:p w:rsidR="00463200" w:rsidRPr="009A7AFD" w:rsidRDefault="00463200" w:rsidP="0046320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63200" w:rsidRDefault="00463200" w:rsidP="00463200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9A7AFD">
        <w:rPr>
          <w:rFonts w:ascii="Times New Roman" w:hAnsi="Times New Roman" w:cs="Times New Roman"/>
          <w:sz w:val="20"/>
          <w:szCs w:val="20"/>
        </w:rPr>
        <w:t>Единица измерения: тыс. руб.</w:t>
      </w:r>
    </w:p>
    <w:p w:rsidR="00AE5C52" w:rsidRDefault="00AE5C52" w:rsidP="00463200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tbl>
      <w:tblPr>
        <w:tblW w:w="499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2"/>
        <w:gridCol w:w="428"/>
        <w:gridCol w:w="760"/>
        <w:gridCol w:w="710"/>
        <w:gridCol w:w="710"/>
        <w:gridCol w:w="713"/>
        <w:gridCol w:w="848"/>
        <w:gridCol w:w="857"/>
        <w:gridCol w:w="848"/>
        <w:gridCol w:w="848"/>
        <w:gridCol w:w="651"/>
        <w:gridCol w:w="748"/>
        <w:gridCol w:w="408"/>
        <w:gridCol w:w="408"/>
        <w:gridCol w:w="757"/>
        <w:gridCol w:w="877"/>
        <w:gridCol w:w="399"/>
        <w:gridCol w:w="378"/>
      </w:tblGrid>
      <w:tr w:rsidR="00E22137" w:rsidRPr="003B6D82" w:rsidTr="00CD4103"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bookmarkStart w:id="2" w:name="Par744"/>
            <w:bookmarkEnd w:id="2"/>
            <w:r w:rsidRPr="00E22137">
              <w:rPr>
                <w:rFonts w:ascii="Times New Roman" w:hAnsi="Times New Roman" w:cs="Times New Roman"/>
              </w:rPr>
              <w:t>Наименование полномочия, расходного обязательства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Код расходного обязательства</w:t>
            </w:r>
          </w:p>
        </w:tc>
        <w:tc>
          <w:tcPr>
            <w:tcW w:w="1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Код расхода БК</w:t>
            </w:r>
          </w:p>
        </w:tc>
        <w:tc>
          <w:tcPr>
            <w:tcW w:w="11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Объем средств на исполнение расходного обязательства</w:t>
            </w:r>
          </w:p>
        </w:tc>
      </w:tr>
      <w:tr w:rsidR="00CD4103" w:rsidRPr="003B6D82" w:rsidTr="00CD4103"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2" w:rsidRPr="00E22137" w:rsidRDefault="003B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2" w:rsidRPr="00E22137" w:rsidRDefault="003B6D82" w:rsidP="00E22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tabs>
                <w:tab w:val="left" w:pos="694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субъекта Российской Федерации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отчетный, 20__ г.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текущий, 20__ г.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очередной, 20__ г.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E22137" w:rsidRPr="003B6D82" w:rsidTr="00CD4103"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2" w:rsidRPr="00E22137" w:rsidRDefault="003B6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2" w:rsidRPr="00E22137" w:rsidRDefault="003B6D82" w:rsidP="00E22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наименование, номер и дата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номер статьи (подстатьи), пункта (подпункта)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наименование, номер и дата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номер статьи (подстатьи), пункта (подпункта)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tabs>
                <w:tab w:val="left" w:pos="5592"/>
                <w:tab w:val="left" w:pos="5757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2" w:rsidRPr="00E22137" w:rsidRDefault="003B6D82" w:rsidP="00E22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2" w:rsidRPr="00E22137" w:rsidRDefault="003B6D82" w:rsidP="00E22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2" w:rsidRPr="00E22137" w:rsidRDefault="003B6D82" w:rsidP="00E22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2" w:rsidRPr="00E22137" w:rsidRDefault="003B6D82" w:rsidP="00E22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2" w:rsidRPr="00E22137" w:rsidRDefault="003B6D82" w:rsidP="00E22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82" w:rsidRPr="00E22137" w:rsidRDefault="003B6D82" w:rsidP="00E22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137" w:rsidRPr="003B6D82" w:rsidTr="00CD4103">
        <w:trPr>
          <w:trHeight w:val="211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 w:rsidP="00E22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18</w:t>
            </w: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1. Расходные обязательства, возникшие в результате принятия нормативных правовых актов субъекта Российской Федерации, заключения договоров (соглашений) по предметам совместного ведения Российской Федерации и субъектов Российской Федерации, всего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E22137">
                <w:rPr>
                  <w:rStyle w:val="a4"/>
                  <w:rFonts w:ascii="Times New Roman" w:hAnsi="Times New Roman" w:cs="Times New Roman"/>
                </w:rPr>
                <w:t>п. 2 ст. 26.3</w:t>
              </w:r>
            </w:hyperlink>
            <w:r w:rsidRPr="00E22137">
              <w:rPr>
                <w:rFonts w:ascii="Times New Roman" w:hAnsi="Times New Roman" w:cs="Times New Roman"/>
              </w:rPr>
      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том числе: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lastRenderedPageBreak/>
              <w:t xml:space="preserve">по </w:t>
            </w:r>
            <w:hyperlink r:id="rId6" w:history="1">
              <w:r w:rsidRPr="00E22137">
                <w:rPr>
                  <w:rStyle w:val="a4"/>
                  <w:rFonts w:ascii="Times New Roman" w:hAnsi="Times New Roman" w:cs="Times New Roman"/>
                </w:rPr>
                <w:t>п. 5 ст. 26.3</w:t>
              </w:r>
            </w:hyperlink>
            <w:r w:rsidRPr="00E22137">
              <w:rPr>
                <w:rFonts w:ascii="Times New Roman" w:hAnsi="Times New Roman" w:cs="Times New Roman"/>
              </w:rPr>
      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том числе: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2. Расходные обязательства, возникшие в результате принятия нормативных правовых актов субъекта Российской Федерации по предметам ведения субъекта Российской Федерации, всего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3. Расходные обязательства, возникшие в результате принятия нормативных правовых актов субъекта Российской Федерации, предусматривающих предоставление из бюджета субъекта Российской Федерации межбюджетных трансфертов, всего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по предоставлению дотаций, в том числе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по предоставлению субсидий, в том числе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по предоставлению субвенций, в том числе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по предоставлению иных межбюджетных трансфертов, в том числе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lastRenderedPageBreak/>
              <w:t>4. Расходные обязательства, возникшие в результате принятия нормативных правовых актов субъекта Российской Федерации, предусматривающих реализацию субъектом Российской Федерации переданных полномочий за счет средств субвенций из федерального бюджета, всего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E22137">
              <w:rPr>
                <w:rFonts w:ascii="Times New Roman" w:hAnsi="Times New Roman" w:cs="Times New Roman"/>
              </w:rPr>
              <w:t xml:space="preserve">Полномочия по предметам ведения РФ, а также совместного ведения по решению вопросов, не указанных в </w:t>
            </w:r>
            <w:hyperlink r:id="rId7" w:history="1">
              <w:r w:rsidRPr="00E22137">
                <w:rPr>
                  <w:rStyle w:val="a4"/>
                  <w:rFonts w:ascii="Times New Roman" w:hAnsi="Times New Roman" w:cs="Times New Roman"/>
                </w:rPr>
                <w:t>п. 2 ст. 26.3</w:t>
              </w:r>
            </w:hyperlink>
            <w:r w:rsidRPr="00E22137">
              <w:rPr>
                <w:rFonts w:ascii="Times New Roman" w:hAnsi="Times New Roman" w:cs="Times New Roman"/>
              </w:rPr>
              <w:t xml:space="preserve"> ФЗ от 06.10.1999 N 184-ФЗ "Об общих принципах организации законодательных (представительных) и исполнительных органов государственной власти субъектов РФ", если возможность осуществления расходов субъекта РФ на реализацию этих полномочий предусмотрена федеральными законами, всего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22137">
              <w:rPr>
                <w:rFonts w:ascii="Times New Roman" w:hAnsi="Times New Roman" w:cs="Times New Roman"/>
              </w:rPr>
              <w:t>исполняемые за счет средств бюджета субъекта Российской Федерации, в том числе: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22137">
              <w:rPr>
                <w:rFonts w:ascii="Times New Roman" w:hAnsi="Times New Roman" w:cs="Times New Roman"/>
              </w:rPr>
              <w:t>исполняемые</w:t>
            </w:r>
            <w:proofErr w:type="gramEnd"/>
            <w:r w:rsidRPr="00E22137">
              <w:rPr>
                <w:rFonts w:ascii="Times New Roman" w:hAnsi="Times New Roman" w:cs="Times New Roman"/>
              </w:rPr>
              <w:t xml:space="preserve"> за счет федерального бюджета,</w:t>
            </w:r>
          </w:p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6. Установление дополнительных мер социальной поддержки и социальной помощи для отдельных категорий граждан, не предусмотренных федеральными законами, всего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 xml:space="preserve">7. Расходные обязательства, возникшие в результате принятия законов субъекта РФ по перераспределенным полномочиям между органами местного самоуправления и органами государственной власти субъекта РФ в соответствии с </w:t>
            </w:r>
            <w:hyperlink r:id="rId8" w:history="1">
              <w:r w:rsidRPr="00E22137">
                <w:rPr>
                  <w:rStyle w:val="a4"/>
                  <w:rFonts w:ascii="Times New Roman" w:hAnsi="Times New Roman" w:cs="Times New Roman"/>
                </w:rPr>
                <w:t>п. 6.1 ст. 26.3</w:t>
              </w:r>
            </w:hyperlink>
            <w:r w:rsidRPr="00E22137">
              <w:rPr>
                <w:rFonts w:ascii="Times New Roman" w:hAnsi="Times New Roman" w:cs="Times New Roman"/>
              </w:rPr>
              <w:t xml:space="preserve"> ФЗ от 06.10.1999 N 184-ФЗ "Об общих принципах организации законодательных (представительных) и исполнительных органов государственной власти субъектов РФ", всего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137" w:rsidRPr="003B6D82" w:rsidTr="00CD41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E22137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22137">
              <w:rPr>
                <w:rFonts w:ascii="Times New Roman" w:hAnsi="Times New Roman" w:cs="Times New Roman"/>
              </w:rPr>
              <w:t>Итого расходных обязательств органа государственной власти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82" w:rsidRPr="003B6D82" w:rsidRDefault="003B6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D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82" w:rsidRPr="003B6D82" w:rsidRDefault="003B6D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D82" w:rsidRPr="003B6D82" w:rsidRDefault="003B6D82" w:rsidP="003B6D8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B6D82" w:rsidRPr="003B6D82" w:rsidRDefault="003B6D82" w:rsidP="003B6D82">
      <w:pPr>
        <w:pStyle w:val="ConsPlusNonformat"/>
        <w:jc w:val="both"/>
        <w:rPr>
          <w:rFonts w:ascii="Times New Roman" w:hAnsi="Times New Roman" w:cs="Times New Roman"/>
        </w:rPr>
      </w:pPr>
      <w:r w:rsidRPr="003B6D82">
        <w:rPr>
          <w:rFonts w:ascii="Times New Roman" w:hAnsi="Times New Roman" w:cs="Times New Roman"/>
        </w:rPr>
        <w:t>Руководитель ______________________________ _________ _____________________</w:t>
      </w:r>
    </w:p>
    <w:p w:rsidR="003B6D82" w:rsidRPr="003B6D82" w:rsidRDefault="003B6D82" w:rsidP="003B6D82">
      <w:pPr>
        <w:pStyle w:val="ConsPlusNonformat"/>
        <w:jc w:val="both"/>
        <w:rPr>
          <w:rFonts w:ascii="Times New Roman" w:hAnsi="Times New Roman" w:cs="Times New Roman"/>
        </w:rPr>
      </w:pPr>
      <w:r w:rsidRPr="003B6D82">
        <w:rPr>
          <w:rFonts w:ascii="Times New Roman" w:hAnsi="Times New Roman" w:cs="Times New Roman"/>
        </w:rPr>
        <w:t xml:space="preserve">             </w:t>
      </w:r>
      <w:proofErr w:type="gramStart"/>
      <w:r w:rsidRPr="003B6D82">
        <w:rPr>
          <w:rFonts w:ascii="Times New Roman" w:hAnsi="Times New Roman" w:cs="Times New Roman"/>
        </w:rPr>
        <w:t>(должность руководителя органа (подпись) (расшифровка подписи)</w:t>
      </w:r>
      <w:proofErr w:type="gramEnd"/>
    </w:p>
    <w:p w:rsidR="003B6D82" w:rsidRPr="003B6D82" w:rsidRDefault="003B6D82" w:rsidP="003B6D82">
      <w:pPr>
        <w:pStyle w:val="ConsPlusNonformat"/>
        <w:jc w:val="both"/>
        <w:rPr>
          <w:rFonts w:ascii="Times New Roman" w:hAnsi="Times New Roman" w:cs="Times New Roman"/>
        </w:rPr>
      </w:pPr>
      <w:r w:rsidRPr="003B6D82">
        <w:rPr>
          <w:rFonts w:ascii="Times New Roman" w:hAnsi="Times New Roman" w:cs="Times New Roman"/>
        </w:rPr>
        <w:t xml:space="preserve">             государственной власти)</w:t>
      </w:r>
    </w:p>
    <w:p w:rsidR="003B6D82" w:rsidRPr="003B6D82" w:rsidRDefault="003B6D82" w:rsidP="003B6D82">
      <w:pPr>
        <w:pStyle w:val="ConsPlusNonformat"/>
        <w:jc w:val="both"/>
        <w:rPr>
          <w:rFonts w:ascii="Times New Roman" w:hAnsi="Times New Roman" w:cs="Times New Roman"/>
        </w:rPr>
      </w:pPr>
    </w:p>
    <w:p w:rsidR="003B6D82" w:rsidRPr="003B6D82" w:rsidRDefault="003B6D82" w:rsidP="003B6D82">
      <w:pPr>
        <w:pStyle w:val="ConsPlusNonformat"/>
        <w:jc w:val="both"/>
        <w:rPr>
          <w:rFonts w:ascii="Times New Roman" w:hAnsi="Times New Roman" w:cs="Times New Roman"/>
        </w:rPr>
      </w:pPr>
      <w:r w:rsidRPr="003B6D82">
        <w:rPr>
          <w:rFonts w:ascii="Times New Roman" w:hAnsi="Times New Roman" w:cs="Times New Roman"/>
        </w:rPr>
        <w:t>Исполнитель  ______________________________ _________ _____________________</w:t>
      </w:r>
    </w:p>
    <w:p w:rsidR="003B6D82" w:rsidRPr="003B6D82" w:rsidRDefault="003B6D82" w:rsidP="003B6D82">
      <w:pPr>
        <w:pStyle w:val="ConsPlusNonformat"/>
        <w:jc w:val="both"/>
        <w:rPr>
          <w:rFonts w:ascii="Times New Roman" w:hAnsi="Times New Roman" w:cs="Times New Roman"/>
        </w:rPr>
      </w:pPr>
      <w:r w:rsidRPr="003B6D82">
        <w:rPr>
          <w:rFonts w:ascii="Times New Roman" w:hAnsi="Times New Roman" w:cs="Times New Roman"/>
        </w:rPr>
        <w:t xml:space="preserve">                      (должность)           (подпись) (расшифровка подписи)</w:t>
      </w:r>
    </w:p>
    <w:p w:rsidR="003B6D82" w:rsidRPr="003B6D82" w:rsidRDefault="003B6D82" w:rsidP="003B6D82">
      <w:pPr>
        <w:pStyle w:val="ConsPlusNonformat"/>
        <w:jc w:val="both"/>
        <w:rPr>
          <w:rFonts w:ascii="Times New Roman" w:hAnsi="Times New Roman" w:cs="Times New Roman"/>
        </w:rPr>
      </w:pPr>
    </w:p>
    <w:p w:rsidR="003B6D82" w:rsidRDefault="003B6D82" w:rsidP="003B6D82">
      <w:pPr>
        <w:pStyle w:val="ConsPlusNonformat"/>
        <w:jc w:val="both"/>
        <w:rPr>
          <w:rFonts w:ascii="Times New Roman" w:hAnsi="Times New Roman" w:cs="Times New Roman"/>
        </w:rPr>
      </w:pPr>
      <w:r w:rsidRPr="003B6D82">
        <w:rPr>
          <w:rFonts w:ascii="Times New Roman" w:hAnsi="Times New Roman" w:cs="Times New Roman"/>
        </w:rPr>
        <w:t>"__"_______________ 20__ г.</w:t>
      </w:r>
    </w:p>
    <w:p w:rsidR="00E22137" w:rsidRDefault="00E22137" w:rsidP="003B6D82">
      <w:pPr>
        <w:pStyle w:val="ConsPlusNonformat"/>
        <w:jc w:val="both"/>
        <w:rPr>
          <w:rFonts w:ascii="Times New Roman" w:hAnsi="Times New Roman" w:cs="Times New Roman"/>
        </w:rPr>
      </w:pPr>
    </w:p>
    <w:p w:rsidR="00E22137" w:rsidRDefault="00E22137" w:rsidP="003B6D82">
      <w:pPr>
        <w:pStyle w:val="ConsPlusNonformat"/>
        <w:jc w:val="both"/>
        <w:rPr>
          <w:rFonts w:ascii="Times New Roman" w:hAnsi="Times New Roman" w:cs="Times New Roman"/>
        </w:rPr>
      </w:pPr>
    </w:p>
    <w:p w:rsidR="00E22137" w:rsidRDefault="00E22137" w:rsidP="003B6D82">
      <w:pPr>
        <w:pStyle w:val="ConsPlusNonformat"/>
        <w:jc w:val="both"/>
        <w:rPr>
          <w:rFonts w:ascii="Times New Roman" w:hAnsi="Times New Roman" w:cs="Times New Roman"/>
        </w:rPr>
      </w:pPr>
    </w:p>
    <w:p w:rsidR="00E22137" w:rsidRDefault="00E22137" w:rsidP="003B6D82">
      <w:pPr>
        <w:pStyle w:val="ConsPlusNonformat"/>
        <w:jc w:val="both"/>
        <w:rPr>
          <w:rFonts w:ascii="Times New Roman" w:hAnsi="Times New Roman" w:cs="Times New Roman"/>
        </w:rPr>
      </w:pPr>
    </w:p>
    <w:p w:rsidR="00E22137" w:rsidRDefault="00E22137" w:rsidP="003B6D82">
      <w:pPr>
        <w:pStyle w:val="ConsPlusNonformat"/>
        <w:jc w:val="both"/>
        <w:rPr>
          <w:rFonts w:ascii="Times New Roman" w:hAnsi="Times New Roman" w:cs="Times New Roman"/>
        </w:rPr>
      </w:pPr>
    </w:p>
    <w:p w:rsidR="00E22137" w:rsidRDefault="00E22137" w:rsidP="003B6D82">
      <w:pPr>
        <w:pStyle w:val="ConsPlusNonformat"/>
        <w:jc w:val="both"/>
        <w:rPr>
          <w:rFonts w:ascii="Times New Roman" w:hAnsi="Times New Roman" w:cs="Times New Roman"/>
        </w:rPr>
      </w:pPr>
    </w:p>
    <w:p w:rsidR="00E22137" w:rsidRDefault="00E22137" w:rsidP="003B6D82">
      <w:pPr>
        <w:pStyle w:val="ConsPlusNonformat"/>
        <w:jc w:val="both"/>
        <w:rPr>
          <w:rFonts w:ascii="Times New Roman" w:hAnsi="Times New Roman" w:cs="Times New Roman"/>
        </w:rPr>
      </w:pPr>
    </w:p>
    <w:p w:rsidR="00E22137" w:rsidRDefault="00E22137" w:rsidP="003B6D82">
      <w:pPr>
        <w:pStyle w:val="ConsPlusNonformat"/>
        <w:jc w:val="both"/>
        <w:rPr>
          <w:rFonts w:ascii="Times New Roman" w:hAnsi="Times New Roman" w:cs="Times New Roman"/>
        </w:rPr>
      </w:pPr>
    </w:p>
    <w:p w:rsidR="00E22137" w:rsidRDefault="00E22137" w:rsidP="003B6D82">
      <w:pPr>
        <w:pStyle w:val="ConsPlusNonformat"/>
        <w:jc w:val="both"/>
        <w:rPr>
          <w:rFonts w:ascii="Times New Roman" w:hAnsi="Times New Roman" w:cs="Times New Roman"/>
        </w:rPr>
      </w:pPr>
    </w:p>
    <w:p w:rsidR="00E22137" w:rsidRDefault="00E22137" w:rsidP="003B6D82">
      <w:pPr>
        <w:pStyle w:val="ConsPlusNonformat"/>
        <w:jc w:val="both"/>
        <w:rPr>
          <w:rFonts w:ascii="Times New Roman" w:hAnsi="Times New Roman" w:cs="Times New Roman"/>
        </w:rPr>
      </w:pPr>
    </w:p>
    <w:p w:rsidR="00E22137" w:rsidRDefault="00E22137" w:rsidP="003B6D82">
      <w:pPr>
        <w:pStyle w:val="ConsPlusNonformat"/>
        <w:jc w:val="both"/>
        <w:rPr>
          <w:rFonts w:ascii="Times New Roman" w:hAnsi="Times New Roman" w:cs="Times New Roman"/>
        </w:rPr>
      </w:pPr>
    </w:p>
    <w:p w:rsidR="00E22137" w:rsidRDefault="00E22137" w:rsidP="003B6D82">
      <w:pPr>
        <w:pStyle w:val="ConsPlusNonformat"/>
        <w:jc w:val="both"/>
        <w:rPr>
          <w:rFonts w:ascii="Times New Roman" w:hAnsi="Times New Roman" w:cs="Times New Roman"/>
        </w:rPr>
      </w:pPr>
    </w:p>
    <w:p w:rsidR="00E22137" w:rsidRDefault="00E22137" w:rsidP="003B6D82">
      <w:pPr>
        <w:pStyle w:val="ConsPlusNonformat"/>
        <w:jc w:val="both"/>
        <w:rPr>
          <w:rFonts w:ascii="Times New Roman" w:hAnsi="Times New Roman" w:cs="Times New Roman"/>
        </w:rPr>
      </w:pPr>
    </w:p>
    <w:p w:rsidR="003B6D82" w:rsidRDefault="003B6D82" w:rsidP="003B6D82">
      <w:pPr>
        <w:pStyle w:val="ConsPlusNormal"/>
        <w:jc w:val="both"/>
      </w:pPr>
    </w:p>
    <w:p w:rsidR="00463200" w:rsidRPr="009A7AFD" w:rsidRDefault="00463200" w:rsidP="0046320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A7AFD">
        <w:rPr>
          <w:rFonts w:ascii="Times New Roman" w:hAnsi="Times New Roman" w:cs="Times New Roman"/>
          <w:sz w:val="20"/>
          <w:szCs w:val="20"/>
        </w:rPr>
        <w:t>Приложение 2</w:t>
      </w:r>
    </w:p>
    <w:p w:rsidR="00463200" w:rsidRPr="009A7AFD" w:rsidRDefault="00463200" w:rsidP="0046320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A7AFD">
        <w:rPr>
          <w:rFonts w:ascii="Times New Roman" w:hAnsi="Times New Roman" w:cs="Times New Roman"/>
          <w:sz w:val="20"/>
          <w:szCs w:val="20"/>
        </w:rPr>
        <w:t>к Порядку</w:t>
      </w:r>
    </w:p>
    <w:p w:rsidR="00463200" w:rsidRPr="009A7AFD" w:rsidRDefault="00463200" w:rsidP="0046320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A7AFD">
        <w:rPr>
          <w:rFonts w:ascii="Times New Roman" w:hAnsi="Times New Roman" w:cs="Times New Roman"/>
          <w:sz w:val="20"/>
          <w:szCs w:val="20"/>
        </w:rPr>
        <w:t xml:space="preserve">ведения реестра </w:t>
      </w:r>
      <w:proofErr w:type="gramStart"/>
      <w:r w:rsidRPr="009A7AFD">
        <w:rPr>
          <w:rFonts w:ascii="Times New Roman" w:hAnsi="Times New Roman" w:cs="Times New Roman"/>
          <w:sz w:val="20"/>
          <w:szCs w:val="20"/>
        </w:rPr>
        <w:t>расходных</w:t>
      </w:r>
      <w:proofErr w:type="gramEnd"/>
    </w:p>
    <w:p w:rsidR="00463200" w:rsidRDefault="00463200" w:rsidP="0046320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A7AFD">
        <w:rPr>
          <w:rFonts w:ascii="Times New Roman" w:hAnsi="Times New Roman" w:cs="Times New Roman"/>
          <w:sz w:val="20"/>
          <w:szCs w:val="20"/>
        </w:rPr>
        <w:t xml:space="preserve">обязательств </w:t>
      </w:r>
      <w:r w:rsidR="00115323">
        <w:rPr>
          <w:rFonts w:ascii="Times New Roman" w:hAnsi="Times New Roman" w:cs="Times New Roman"/>
          <w:sz w:val="20"/>
          <w:szCs w:val="20"/>
        </w:rPr>
        <w:t>поселения</w:t>
      </w:r>
    </w:p>
    <w:p w:rsidR="00E0056E" w:rsidRPr="009A7AFD" w:rsidRDefault="00E0056E" w:rsidP="0046320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463200" w:rsidRPr="009A7AFD" w:rsidRDefault="00463200" w:rsidP="0046320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63200" w:rsidRPr="009A7AFD" w:rsidRDefault="00463200" w:rsidP="0046320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9A7AFD">
        <w:rPr>
          <w:rFonts w:ascii="Times New Roman" w:hAnsi="Times New Roman" w:cs="Times New Roman"/>
          <w:sz w:val="20"/>
          <w:szCs w:val="20"/>
        </w:rPr>
        <w:t xml:space="preserve">Код и наименование органа </w:t>
      </w:r>
      <w:r w:rsidR="00E0056E">
        <w:rPr>
          <w:rFonts w:ascii="Times New Roman" w:hAnsi="Times New Roman" w:cs="Times New Roman"/>
          <w:sz w:val="20"/>
          <w:szCs w:val="20"/>
        </w:rPr>
        <w:t>местного самоуправления</w:t>
      </w:r>
      <w:r w:rsidRPr="009A7AFD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463200" w:rsidRPr="009A7AFD" w:rsidRDefault="00463200" w:rsidP="0046320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871"/>
        <w:gridCol w:w="5839"/>
      </w:tblGrid>
      <w:tr w:rsidR="00463200" w:rsidRPr="009A7AFD" w:rsidTr="00C54A6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0" w:rsidRPr="009A7AFD" w:rsidRDefault="00463200" w:rsidP="007E6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AFD">
              <w:rPr>
                <w:rFonts w:ascii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0" w:rsidRPr="009A7AFD" w:rsidRDefault="00463200" w:rsidP="007E6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AFD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расходного обязательства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0" w:rsidRPr="009A7AFD" w:rsidRDefault="00463200" w:rsidP="007E6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AFD">
              <w:rPr>
                <w:rFonts w:ascii="Times New Roman" w:hAnsi="Times New Roman" w:cs="Times New Roman"/>
                <w:sz w:val="20"/>
                <w:szCs w:val="20"/>
              </w:rPr>
              <w:t>Выписка из нормативного правового акта, договора, соглашения, ссылка на который указана в реестре</w:t>
            </w:r>
          </w:p>
        </w:tc>
      </w:tr>
      <w:tr w:rsidR="00463200" w:rsidRPr="009A7AFD" w:rsidTr="00C54A6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0" w:rsidRPr="009A7AFD" w:rsidRDefault="00463200" w:rsidP="00C54A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0" w:rsidRPr="009A7AFD" w:rsidRDefault="00463200" w:rsidP="00C54A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0" w:rsidRPr="009A7AFD" w:rsidRDefault="00463200" w:rsidP="00C54A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200" w:rsidRPr="009A7AFD" w:rsidTr="00C54A6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0" w:rsidRPr="009A7AFD" w:rsidRDefault="00463200" w:rsidP="00C54A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0" w:rsidRPr="009A7AFD" w:rsidRDefault="00463200" w:rsidP="00C54A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0" w:rsidRPr="009A7AFD" w:rsidRDefault="00463200" w:rsidP="00C54A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200" w:rsidRPr="009A7AFD" w:rsidTr="00C54A6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0" w:rsidRPr="009A7AFD" w:rsidRDefault="00463200" w:rsidP="00C54A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0" w:rsidRPr="009A7AFD" w:rsidRDefault="00463200" w:rsidP="00C54A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0" w:rsidRPr="009A7AFD" w:rsidRDefault="00463200" w:rsidP="00C54A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200" w:rsidRPr="009A7AFD" w:rsidTr="00C54A6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0" w:rsidRPr="009A7AFD" w:rsidRDefault="00463200" w:rsidP="00C54A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0" w:rsidRPr="009A7AFD" w:rsidRDefault="00463200" w:rsidP="00C54A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0" w:rsidRPr="009A7AFD" w:rsidRDefault="00463200" w:rsidP="00C54A6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200" w:rsidRPr="009A7AFD" w:rsidRDefault="00463200" w:rsidP="0046320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63200" w:rsidRPr="00463200" w:rsidRDefault="00463200" w:rsidP="00463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A1" w:rsidRPr="00463200" w:rsidRDefault="005578A1">
      <w:pPr>
        <w:rPr>
          <w:rFonts w:ascii="Times New Roman" w:hAnsi="Times New Roman" w:cs="Times New Roman"/>
          <w:sz w:val="28"/>
          <w:szCs w:val="28"/>
        </w:rPr>
      </w:pPr>
    </w:p>
    <w:sectPr w:rsidR="005578A1" w:rsidRPr="00463200" w:rsidSect="00F36BE9">
      <w:pgSz w:w="16838" w:h="11906" w:orient="landscape"/>
      <w:pgMar w:top="1276" w:right="1134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200"/>
    <w:rsid w:val="00001461"/>
    <w:rsid w:val="00013254"/>
    <w:rsid w:val="00025F10"/>
    <w:rsid w:val="00085AA4"/>
    <w:rsid w:val="00115323"/>
    <w:rsid w:val="001165A0"/>
    <w:rsid w:val="0013697A"/>
    <w:rsid w:val="0016310E"/>
    <w:rsid w:val="001A6244"/>
    <w:rsid w:val="001F1554"/>
    <w:rsid w:val="00304FCA"/>
    <w:rsid w:val="003171D1"/>
    <w:rsid w:val="003803B9"/>
    <w:rsid w:val="003A404D"/>
    <w:rsid w:val="003B6D82"/>
    <w:rsid w:val="003D3BB6"/>
    <w:rsid w:val="00400D5D"/>
    <w:rsid w:val="00463200"/>
    <w:rsid w:val="00465B54"/>
    <w:rsid w:val="005145A8"/>
    <w:rsid w:val="005578A1"/>
    <w:rsid w:val="00580042"/>
    <w:rsid w:val="005F134B"/>
    <w:rsid w:val="00617E18"/>
    <w:rsid w:val="00677FE4"/>
    <w:rsid w:val="007E610F"/>
    <w:rsid w:val="007F53A2"/>
    <w:rsid w:val="00880901"/>
    <w:rsid w:val="008C1C1E"/>
    <w:rsid w:val="008F2EFC"/>
    <w:rsid w:val="00921A9A"/>
    <w:rsid w:val="00923B51"/>
    <w:rsid w:val="0096454A"/>
    <w:rsid w:val="009A7AFD"/>
    <w:rsid w:val="00A60718"/>
    <w:rsid w:val="00A9582B"/>
    <w:rsid w:val="00AD7F72"/>
    <w:rsid w:val="00AE5C52"/>
    <w:rsid w:val="00AF6D0E"/>
    <w:rsid w:val="00B56813"/>
    <w:rsid w:val="00BC5F34"/>
    <w:rsid w:val="00C3342C"/>
    <w:rsid w:val="00C9706A"/>
    <w:rsid w:val="00CD4103"/>
    <w:rsid w:val="00D41A85"/>
    <w:rsid w:val="00D62525"/>
    <w:rsid w:val="00E0056E"/>
    <w:rsid w:val="00E21CCA"/>
    <w:rsid w:val="00E22137"/>
    <w:rsid w:val="00E43893"/>
    <w:rsid w:val="00EA5CCC"/>
    <w:rsid w:val="00EB454F"/>
    <w:rsid w:val="00ED284D"/>
    <w:rsid w:val="00F36BE9"/>
    <w:rsid w:val="00F6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3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463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E5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6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6781A0BB062FE4BF4680F3CE772BA2FFA1298681B89285CB2A91DE38237F2C7A4562EC0Y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BDB6781A0BB062FE4BF4680F3CE772BA2FFA1298681B89285CB2A91DE38237F2C7A4542F04490BCCY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DB6781A0BB062FE4BF4680F3CE772BA2FFA1298681B89285CB2A91DE38237F2C7A4542F04490ECCY5K" TargetMode="External"/><Relationship Id="rId5" Type="http://schemas.openxmlformats.org/officeDocument/2006/relationships/hyperlink" Target="consultantplus://offline/ref=2ABDB6781A0BB062FE4BF4680F3CE772BA2FFA1298681B89285CB2A91DE38237F2C7A4542F04490BCCY8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ABDB6781A0BB062FE4BF4680F3CE772BA2FFA139D6C1B89285CB2A91DE38237F2C7A4542B0DC4Y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Admin</cp:lastModifiedBy>
  <cp:revision>37</cp:revision>
  <cp:lastPrinted>2016-11-16T11:37:00Z</cp:lastPrinted>
  <dcterms:created xsi:type="dcterms:W3CDTF">2016-10-18T11:32:00Z</dcterms:created>
  <dcterms:modified xsi:type="dcterms:W3CDTF">2016-11-16T11:42:00Z</dcterms:modified>
</cp:coreProperties>
</file>