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B3" w:rsidRPr="00A27497" w:rsidRDefault="001664B3" w:rsidP="001664B3">
      <w:pPr>
        <w:jc w:val="center"/>
      </w:pPr>
      <w:r w:rsidRPr="00DF496F">
        <w:rPr>
          <w:b/>
        </w:rPr>
        <w:t>Архангельская область Устьянский муниципальный район</w:t>
      </w:r>
    </w:p>
    <w:p w:rsidR="001664B3" w:rsidRPr="00DF496F" w:rsidRDefault="001664B3" w:rsidP="001664B3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1664B3" w:rsidRPr="00791DA4" w:rsidRDefault="001664B3" w:rsidP="001664B3">
      <w:pPr>
        <w:spacing w:line="360" w:lineRule="auto"/>
        <w:jc w:val="center"/>
        <w:rPr>
          <w:b/>
        </w:rPr>
      </w:pPr>
    </w:p>
    <w:p w:rsidR="001664B3" w:rsidRPr="00791DA4" w:rsidRDefault="001664B3" w:rsidP="001664B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664B3" w:rsidRPr="00791DA4" w:rsidTr="009627C5">
        <w:trPr>
          <w:trHeight w:val="425"/>
        </w:trPr>
        <w:tc>
          <w:tcPr>
            <w:tcW w:w="2554" w:type="dxa"/>
          </w:tcPr>
          <w:p w:rsidR="001664B3" w:rsidRPr="00791DA4" w:rsidRDefault="001664B3" w:rsidP="009627C5">
            <w:pPr>
              <w:spacing w:line="360" w:lineRule="auto"/>
              <w:rPr>
                <w:b/>
              </w:rPr>
            </w:pPr>
            <w:r>
              <w:rPr>
                <w:b/>
              </w:rPr>
              <w:t>третьего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1664B3" w:rsidRPr="00791DA4" w:rsidRDefault="001664B3" w:rsidP="009627C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 xml:space="preserve">тридцать восьмая </w:t>
            </w:r>
            <w:r w:rsidRPr="00791DA4">
              <w:rPr>
                <w:b/>
              </w:rPr>
              <w:t>сессия)</w:t>
            </w:r>
          </w:p>
        </w:tc>
      </w:tr>
    </w:tbl>
    <w:p w:rsidR="001664B3" w:rsidRDefault="001664B3" w:rsidP="001664B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1664B3" w:rsidRDefault="001664B3" w:rsidP="001664B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1664B3" w:rsidRPr="00791DA4" w:rsidRDefault="001664B3" w:rsidP="001664B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664B3" w:rsidRPr="00791DA4" w:rsidTr="009627C5">
        <w:tc>
          <w:tcPr>
            <w:tcW w:w="6237" w:type="dxa"/>
          </w:tcPr>
          <w:p w:rsidR="001664B3" w:rsidRPr="00791DA4" w:rsidRDefault="001664B3" w:rsidP="009627C5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29 сентября 2015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664B3" w:rsidRPr="00791DA4" w:rsidRDefault="001664B3" w:rsidP="009627C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247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1664B3" w:rsidRDefault="001664B3" w:rsidP="001664B3">
      <w:r w:rsidRPr="00791DA4">
        <w:tab/>
      </w:r>
      <w:r w:rsidRPr="00791DA4">
        <w:tab/>
      </w:r>
    </w:p>
    <w:p w:rsidR="001664B3" w:rsidRDefault="001664B3" w:rsidP="001664B3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</w:tblGrid>
      <w:tr w:rsidR="001664B3" w:rsidRPr="00A01B43" w:rsidTr="009627C5">
        <w:trPr>
          <w:trHeight w:val="547"/>
        </w:trPr>
        <w:tc>
          <w:tcPr>
            <w:tcW w:w="6660" w:type="dxa"/>
          </w:tcPr>
          <w:p w:rsidR="001664B3" w:rsidRDefault="001664B3" w:rsidP="009627C5">
            <w:pPr>
              <w:rPr>
                <w:b/>
              </w:rPr>
            </w:pPr>
            <w:r>
              <w:rPr>
                <w:b/>
              </w:rPr>
              <w:t xml:space="preserve">О согласовании перечня объектов муниципальной собственности муниципального образования </w:t>
            </w:r>
          </w:p>
          <w:p w:rsidR="001664B3" w:rsidRPr="00CD43E7" w:rsidRDefault="001664B3" w:rsidP="009627C5">
            <w:pPr>
              <w:rPr>
                <w:b/>
              </w:rPr>
            </w:pPr>
            <w:r>
              <w:rPr>
                <w:b/>
              </w:rPr>
              <w:t>"Устьянский муниципальный район"</w:t>
            </w:r>
          </w:p>
        </w:tc>
      </w:tr>
    </w:tbl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Pr="006931F3" w:rsidRDefault="001664B3" w:rsidP="001664B3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1F3">
        <w:rPr>
          <w:rFonts w:ascii="Times New Roman" w:hAnsi="Times New Roman" w:cs="Times New Roman"/>
          <w:sz w:val="24"/>
          <w:szCs w:val="24"/>
        </w:rPr>
        <w:t>В соответствии с законом Архангельской области от 23.09.2004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 и р</w:t>
      </w:r>
      <w:r>
        <w:rPr>
          <w:rFonts w:ascii="Times New Roman" w:hAnsi="Times New Roman" w:cs="Times New Roman"/>
          <w:sz w:val="24"/>
          <w:szCs w:val="24"/>
        </w:rPr>
        <w:t>уководствуясь п. 7.1</w:t>
      </w:r>
      <w:r w:rsidRPr="006931F3">
        <w:rPr>
          <w:rFonts w:ascii="Times New Roman" w:hAnsi="Times New Roman" w:cs="Times New Roman"/>
          <w:sz w:val="24"/>
          <w:szCs w:val="24"/>
        </w:rPr>
        <w:t xml:space="preserve"> Положения о порядке владения, пользования и распоряжения муниципальным имуществом, принадлежащим на праве собственности муниципальному образованию «Шангальское», утвержденного решением Совета депутатов МО «Шангальское»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1F3">
        <w:rPr>
          <w:rFonts w:ascii="Times New Roman" w:hAnsi="Times New Roman" w:cs="Times New Roman"/>
          <w:sz w:val="24"/>
          <w:szCs w:val="24"/>
        </w:rPr>
        <w:t xml:space="preserve">1.02.2007 года № 65, Совет депутатов муниципального образования «Шангальское» </w:t>
      </w:r>
    </w:p>
    <w:p w:rsidR="001664B3" w:rsidRDefault="001664B3" w:rsidP="001664B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F3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664B3" w:rsidRDefault="001664B3" w:rsidP="001664B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</w:t>
      </w:r>
      <w:r w:rsidRPr="00F72A67">
        <w:rPr>
          <w:rFonts w:ascii="Times New Roman" w:hAnsi="Times New Roman" w:cs="Times New Roman"/>
          <w:sz w:val="24"/>
          <w:szCs w:val="24"/>
        </w:rPr>
        <w:t xml:space="preserve">Согласовать перечень 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"Устьянский муниципальный район", передаваемых в муниципальную собственность муниципального образования "Шангальское", согласно приложению № 1.</w:t>
      </w:r>
    </w:p>
    <w:p w:rsidR="001664B3" w:rsidRPr="00F72A67" w:rsidRDefault="001664B3" w:rsidP="001664B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 момента подписания.</w:t>
      </w:r>
    </w:p>
    <w:p w:rsidR="001664B3" w:rsidRPr="006931F3" w:rsidRDefault="001664B3" w:rsidP="001664B3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64B3" w:rsidRPr="00DB2E6B" w:rsidRDefault="001664B3" w:rsidP="001664B3"/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Pr="00A01B43" w:rsidRDefault="001664B3" w:rsidP="001664B3">
      <w:r w:rsidRPr="00A01B43">
        <w:t>Глава муниципального</w:t>
      </w:r>
    </w:p>
    <w:p w:rsidR="001664B3" w:rsidRPr="00A01B43" w:rsidRDefault="001664B3" w:rsidP="001664B3">
      <w:r w:rsidRPr="00A01B43">
        <w:t>образования «Шангальское»                                                                                С.И.Друганов</w:t>
      </w:r>
    </w:p>
    <w:p w:rsidR="001664B3" w:rsidRPr="00A01B43" w:rsidRDefault="001664B3" w:rsidP="001664B3"/>
    <w:p w:rsidR="001664B3" w:rsidRDefault="001664B3" w:rsidP="001664B3">
      <w:r w:rsidRPr="00A01B43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Default="001664B3" w:rsidP="001664B3">
      <w:pPr>
        <w:jc w:val="center"/>
        <w:rPr>
          <w:b/>
        </w:rPr>
      </w:pPr>
    </w:p>
    <w:p w:rsidR="001664B3" w:rsidRDefault="001664B3" w:rsidP="001664B3"/>
    <w:p w:rsidR="001664B3" w:rsidRDefault="001664B3" w:rsidP="001664B3"/>
    <w:p w:rsidR="001664B3" w:rsidRDefault="001664B3" w:rsidP="001664B3">
      <w:pPr>
        <w:pStyle w:val="Style2"/>
        <w:widowControl/>
        <w:spacing w:before="43"/>
        <w:jc w:val="center"/>
        <w:rPr>
          <w:rStyle w:val="FontStyle13"/>
        </w:rPr>
        <w:sectPr w:rsidR="001664B3" w:rsidSect="007B794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64B3" w:rsidRPr="006931F3" w:rsidRDefault="001664B3" w:rsidP="001664B3">
      <w:pPr>
        <w:pStyle w:val="Style2"/>
        <w:widowControl/>
        <w:spacing w:before="43"/>
        <w:jc w:val="right"/>
        <w:rPr>
          <w:rStyle w:val="FontStyle13"/>
          <w:b w:val="0"/>
        </w:rPr>
      </w:pPr>
      <w:r>
        <w:rPr>
          <w:rStyle w:val="FontStyle13"/>
        </w:rPr>
        <w:lastRenderedPageBreak/>
        <w:t xml:space="preserve">Приложение № </w:t>
      </w:r>
      <w:r w:rsidRPr="006931F3">
        <w:rPr>
          <w:rStyle w:val="FontStyle13"/>
        </w:rPr>
        <w:t xml:space="preserve">1 </w:t>
      </w:r>
    </w:p>
    <w:p w:rsidR="001664B3" w:rsidRPr="006931F3" w:rsidRDefault="001664B3" w:rsidP="001664B3">
      <w:pPr>
        <w:pStyle w:val="Style2"/>
        <w:widowControl/>
        <w:spacing w:before="43"/>
        <w:jc w:val="right"/>
        <w:rPr>
          <w:rStyle w:val="FontStyle13"/>
          <w:b w:val="0"/>
        </w:rPr>
      </w:pPr>
      <w:r w:rsidRPr="006931F3">
        <w:rPr>
          <w:rStyle w:val="FontStyle13"/>
        </w:rPr>
        <w:t>к решению Совета депутатов</w:t>
      </w:r>
    </w:p>
    <w:p w:rsidR="001664B3" w:rsidRPr="006931F3" w:rsidRDefault="001664B3" w:rsidP="001664B3">
      <w:pPr>
        <w:pStyle w:val="Style2"/>
        <w:widowControl/>
        <w:spacing w:before="43"/>
        <w:jc w:val="right"/>
        <w:rPr>
          <w:rStyle w:val="FontStyle13"/>
          <w:b w:val="0"/>
        </w:rPr>
      </w:pPr>
      <w:r>
        <w:rPr>
          <w:rStyle w:val="FontStyle13"/>
        </w:rPr>
        <w:t>МО "</w:t>
      </w:r>
      <w:r w:rsidRPr="006931F3">
        <w:rPr>
          <w:rStyle w:val="FontStyle13"/>
        </w:rPr>
        <w:t xml:space="preserve">Шангальское" </w:t>
      </w:r>
    </w:p>
    <w:p w:rsidR="001664B3" w:rsidRPr="006931F3" w:rsidRDefault="001664B3" w:rsidP="001664B3">
      <w:pPr>
        <w:pStyle w:val="Style2"/>
        <w:widowControl/>
        <w:spacing w:before="43"/>
        <w:jc w:val="right"/>
        <w:rPr>
          <w:rStyle w:val="FontStyle13"/>
          <w:b w:val="0"/>
        </w:rPr>
      </w:pPr>
      <w:r w:rsidRPr="006931F3">
        <w:rPr>
          <w:rStyle w:val="FontStyle13"/>
        </w:rPr>
        <w:t>от 29.09.2015 года № 247</w:t>
      </w:r>
    </w:p>
    <w:p w:rsidR="001664B3" w:rsidRPr="00437B28" w:rsidRDefault="001664B3" w:rsidP="001664B3">
      <w:pPr>
        <w:jc w:val="center"/>
        <w:rPr>
          <w:b/>
        </w:rPr>
      </w:pPr>
    </w:p>
    <w:p w:rsidR="001664B3" w:rsidRPr="00437B28" w:rsidRDefault="001664B3" w:rsidP="001664B3">
      <w:pPr>
        <w:jc w:val="center"/>
        <w:rPr>
          <w:b/>
        </w:rPr>
      </w:pPr>
      <w:r w:rsidRPr="00437B28">
        <w:rPr>
          <w:b/>
        </w:rPr>
        <w:t>Перечень</w:t>
      </w:r>
    </w:p>
    <w:p w:rsidR="001664B3" w:rsidRDefault="001664B3" w:rsidP="001664B3">
      <w:pPr>
        <w:jc w:val="center"/>
        <w:rPr>
          <w:b/>
        </w:rPr>
      </w:pPr>
      <w:r w:rsidRPr="00437B28">
        <w:rPr>
          <w:b/>
        </w:rPr>
        <w:t xml:space="preserve">объектов муниципальной собственности муниципального образования «Устьянский муниципальный район» </w:t>
      </w:r>
    </w:p>
    <w:p w:rsidR="001664B3" w:rsidRPr="00437B28" w:rsidRDefault="001664B3" w:rsidP="001664B3">
      <w:pPr>
        <w:jc w:val="center"/>
        <w:rPr>
          <w:b/>
        </w:rPr>
      </w:pPr>
      <w:r>
        <w:rPr>
          <w:b/>
        </w:rPr>
        <w:t>А</w:t>
      </w:r>
      <w:r w:rsidRPr="00437B28">
        <w:rPr>
          <w:b/>
        </w:rPr>
        <w:t>рхангельской области, передаваемых в собственность муниципального образования</w:t>
      </w:r>
    </w:p>
    <w:p w:rsidR="001664B3" w:rsidRPr="00437B28" w:rsidRDefault="001664B3" w:rsidP="001664B3">
      <w:pPr>
        <w:jc w:val="center"/>
        <w:rPr>
          <w:b/>
        </w:rPr>
      </w:pPr>
      <w:r w:rsidRPr="00437B28">
        <w:rPr>
          <w:b/>
        </w:rPr>
        <w:t>«Шангальское» Архангельской области</w:t>
      </w:r>
    </w:p>
    <w:p w:rsidR="001664B3" w:rsidRPr="006931F3" w:rsidRDefault="001664B3" w:rsidP="001664B3">
      <w:pPr>
        <w:spacing w:after="298" w:line="1" w:lineRule="exact"/>
      </w:pPr>
    </w:p>
    <w:tbl>
      <w:tblPr>
        <w:tblW w:w="154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67"/>
        <w:gridCol w:w="1109"/>
        <w:gridCol w:w="1406"/>
        <w:gridCol w:w="926"/>
        <w:gridCol w:w="3048"/>
        <w:gridCol w:w="2261"/>
        <w:gridCol w:w="1824"/>
        <w:gridCol w:w="1363"/>
        <w:gridCol w:w="1363"/>
      </w:tblGrid>
      <w:tr w:rsidR="001664B3" w:rsidRPr="006931F3" w:rsidTr="009627C5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6931F3" w:rsidRDefault="001664B3" w:rsidP="009627C5">
            <w:pPr>
              <w:pStyle w:val="Style5"/>
              <w:widowControl/>
              <w:jc w:val="center"/>
              <w:rPr>
                <w:rStyle w:val="FontStyle14"/>
              </w:rPr>
            </w:pPr>
            <w:r w:rsidRPr="006931F3">
              <w:rPr>
                <w:rStyle w:val="FontStyle14"/>
              </w:rPr>
              <w:t>№</w:t>
            </w:r>
          </w:p>
          <w:p w:rsidR="001664B3" w:rsidRPr="00437B28" w:rsidRDefault="001664B3" w:rsidP="009627C5">
            <w:pPr>
              <w:pStyle w:val="Style6"/>
              <w:widowControl/>
              <w:jc w:val="center"/>
              <w:rPr>
                <w:rStyle w:val="FontStyle15"/>
                <w:b w:val="0"/>
              </w:rPr>
            </w:pPr>
            <w:proofErr w:type="spellStart"/>
            <w:r w:rsidRPr="00437B28">
              <w:rPr>
                <w:rStyle w:val="FontStyle15"/>
              </w:rPr>
              <w:t>п</w:t>
            </w:r>
            <w:proofErr w:type="spellEnd"/>
            <w:r w:rsidRPr="00437B28">
              <w:rPr>
                <w:rStyle w:val="FontStyle15"/>
              </w:rPr>
              <w:t>/</w:t>
            </w:r>
            <w:proofErr w:type="spellStart"/>
            <w:r w:rsidRPr="00437B28">
              <w:rPr>
                <w:rStyle w:val="FontStyle15"/>
              </w:rPr>
              <w:t>п</w:t>
            </w:r>
            <w:proofErr w:type="spellEnd"/>
          </w:p>
          <w:p w:rsidR="001664B3" w:rsidRPr="006931F3" w:rsidRDefault="001664B3" w:rsidP="009627C5">
            <w:pPr>
              <w:jc w:val="center"/>
              <w:rPr>
                <w:rStyle w:val="FontStyle16"/>
              </w:rPr>
            </w:pPr>
          </w:p>
          <w:p w:rsidR="001664B3" w:rsidRPr="00437B28" w:rsidRDefault="001664B3" w:rsidP="009627C5">
            <w:pPr>
              <w:jc w:val="center"/>
              <w:rPr>
                <w:rStyle w:val="FontStyle15"/>
                <w:b w:val="0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proofErr w:type="spellStart"/>
            <w:r w:rsidRPr="00437B28">
              <w:t>Идентифи-кационный</w:t>
            </w:r>
            <w:proofErr w:type="spellEnd"/>
            <w:r w:rsidRPr="00437B28">
              <w:t xml:space="preserve"> код предприя</w:t>
            </w:r>
            <w:r w:rsidRPr="00437B28">
              <w:softHyphen/>
              <w:t>тия, учреждения в ОКНО</w:t>
            </w:r>
          </w:p>
          <w:p w:rsidR="001664B3" w:rsidRPr="006931F3" w:rsidRDefault="001664B3" w:rsidP="009627C5">
            <w:pPr>
              <w:jc w:val="center"/>
              <w:rPr>
                <w:rStyle w:val="FontStyle16"/>
              </w:rPr>
            </w:pPr>
          </w:p>
          <w:p w:rsidR="001664B3" w:rsidRPr="00437B28" w:rsidRDefault="001664B3" w:rsidP="009627C5">
            <w:pPr>
              <w:jc w:val="center"/>
            </w:pP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Коды признаков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</w:p>
          <w:p w:rsidR="001664B3" w:rsidRPr="00437B28" w:rsidRDefault="001664B3" w:rsidP="009627C5">
            <w:pPr>
              <w:jc w:val="center"/>
            </w:pPr>
          </w:p>
          <w:p w:rsidR="001664B3" w:rsidRPr="00437B28" w:rsidRDefault="001664B3" w:rsidP="009627C5">
            <w:pPr>
              <w:jc w:val="center"/>
            </w:pPr>
          </w:p>
          <w:p w:rsidR="001664B3" w:rsidRPr="00437B28" w:rsidRDefault="001664B3" w:rsidP="009627C5">
            <w:pPr>
              <w:jc w:val="center"/>
            </w:pPr>
            <w:r w:rsidRPr="00437B28">
              <w:t>Полное наименование предприятия, учреждения, имущества</w:t>
            </w:r>
          </w:p>
          <w:p w:rsidR="001664B3" w:rsidRPr="00437B28" w:rsidRDefault="001664B3" w:rsidP="009627C5"/>
          <w:p w:rsidR="001664B3" w:rsidRPr="00437B28" w:rsidRDefault="001664B3" w:rsidP="009627C5"/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Юридический адрес, местонахождение имущества</w:t>
            </w:r>
          </w:p>
          <w:p w:rsidR="001664B3" w:rsidRPr="00437B28" w:rsidRDefault="001664B3" w:rsidP="009627C5"/>
          <w:p w:rsidR="001664B3" w:rsidRPr="00437B28" w:rsidRDefault="001664B3" w:rsidP="009627C5"/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Укрупненная специализация, назначение имущества</w:t>
            </w:r>
          </w:p>
          <w:p w:rsidR="001664B3" w:rsidRPr="00437B28" w:rsidRDefault="001664B3" w:rsidP="009627C5"/>
          <w:p w:rsidR="001664B3" w:rsidRPr="00437B28" w:rsidRDefault="001664B3" w:rsidP="009627C5"/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Остаточная, балансовая ' стоимость основных фо</w:t>
            </w:r>
            <w:r>
              <w:t>ндов по состоянию на 01.01.2015,</w:t>
            </w:r>
            <w:r w:rsidRPr="00437B28">
              <w:t xml:space="preserve"> тыс. руб.</w:t>
            </w:r>
          </w:p>
          <w:p w:rsidR="001664B3" w:rsidRPr="00437B28" w:rsidRDefault="001664B3" w:rsidP="009627C5"/>
          <w:p w:rsidR="001664B3" w:rsidRPr="00437B28" w:rsidRDefault="001664B3" w:rsidP="009627C5"/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Среднеспи</w:t>
            </w:r>
            <w:r w:rsidRPr="00437B28">
              <w:softHyphen/>
              <w:t>сочная численность</w:t>
            </w:r>
          </w:p>
          <w:p w:rsidR="001664B3" w:rsidRPr="00437B28" w:rsidRDefault="001664B3" w:rsidP="009627C5">
            <w:pPr>
              <w:jc w:val="center"/>
            </w:pPr>
            <w:r w:rsidRPr="00437B28">
              <w:t>персонала по состоянию на 01.01.2015</w:t>
            </w:r>
          </w:p>
          <w:p w:rsidR="001664B3" w:rsidRPr="00437B28" w:rsidRDefault="001664B3" w:rsidP="009627C5"/>
          <w:p w:rsidR="001664B3" w:rsidRPr="00437B28" w:rsidRDefault="001664B3" w:rsidP="009627C5"/>
        </w:tc>
      </w:tr>
      <w:tr w:rsidR="001664B3" w:rsidRPr="006931F3" w:rsidTr="009627C5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6931F3" w:rsidRDefault="001664B3" w:rsidP="009627C5">
            <w:pPr>
              <w:jc w:val="center"/>
              <w:rPr>
                <w:rStyle w:val="FontStyle16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6931F3" w:rsidRDefault="001664B3" w:rsidP="009627C5">
            <w:pPr>
              <w:jc w:val="center"/>
              <w:rPr>
                <w:rStyle w:val="FontStyle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Минис</w:t>
            </w:r>
            <w:r w:rsidRPr="00437B28">
              <w:softHyphen/>
              <w:t>терство (</w:t>
            </w:r>
            <w:proofErr w:type="spellStart"/>
            <w:r w:rsidRPr="00437B28">
              <w:t>ведом</w:t>
            </w:r>
            <w:r>
              <w:t>-</w:t>
            </w:r>
            <w:r w:rsidRPr="00437B28">
              <w:t>ство</w:t>
            </w:r>
            <w:proofErr w:type="spellEnd"/>
            <w:r w:rsidRPr="00437B28">
              <w:t>,</w:t>
            </w:r>
          </w:p>
          <w:p w:rsidR="001664B3" w:rsidRPr="00437B28" w:rsidRDefault="001664B3" w:rsidP="009627C5">
            <w:pPr>
              <w:jc w:val="center"/>
            </w:pPr>
            <w:r w:rsidRPr="00437B28">
              <w:t>груп</w:t>
            </w:r>
            <w:r w:rsidRPr="00437B28">
              <w:softHyphen/>
              <w:t>пировка) в ОКОГУ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Территория в ОКАТО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Вид деятель</w:t>
            </w:r>
            <w:r w:rsidRPr="00437B28">
              <w:softHyphen/>
              <w:t>ности в ОКВЭД</w:t>
            </w: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/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/>
        </w:tc>
        <w:tc>
          <w:tcPr>
            <w:tcW w:w="1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/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/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/>
        </w:tc>
      </w:tr>
      <w:tr w:rsidR="001664B3" w:rsidRPr="006931F3" w:rsidTr="009627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B3" w:rsidRPr="00437B28" w:rsidRDefault="001664B3" w:rsidP="009627C5">
            <w:pPr>
              <w:jc w:val="center"/>
            </w:pPr>
            <w:r w:rsidRPr="00437B28">
              <w:t>10</w:t>
            </w:r>
          </w:p>
        </w:tc>
      </w:tr>
      <w:tr w:rsidR="001664B3" w:rsidRPr="006931F3" w:rsidTr="009627C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11254856000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-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Здание котельной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6C1C4A" w:rsidRDefault="001664B3" w:rsidP="009627C5">
            <w:pPr>
              <w:jc w:val="center"/>
            </w:pPr>
            <w:r w:rsidRPr="006C1C4A">
              <w:t>165231, Архангельская область,</w:t>
            </w:r>
          </w:p>
          <w:p w:rsidR="001664B3" w:rsidRPr="006C1C4A" w:rsidRDefault="001664B3" w:rsidP="009627C5">
            <w:pPr>
              <w:jc w:val="center"/>
            </w:pPr>
            <w:r w:rsidRPr="006C1C4A">
              <w:t xml:space="preserve">Устьянский район, </w:t>
            </w:r>
          </w:p>
          <w:p w:rsidR="001664B3" w:rsidRPr="006C1C4A" w:rsidRDefault="001664B3" w:rsidP="009627C5">
            <w:pPr>
              <w:jc w:val="center"/>
            </w:pPr>
            <w:r w:rsidRPr="006C1C4A">
              <w:t xml:space="preserve">д. </w:t>
            </w:r>
            <w:proofErr w:type="spellStart"/>
            <w:r w:rsidRPr="006C1C4A">
              <w:t>Юрятинская</w:t>
            </w:r>
            <w:proofErr w:type="spellEnd"/>
            <w:r w:rsidRPr="006C1C4A">
              <w:t>,</w:t>
            </w:r>
          </w:p>
          <w:p w:rsidR="001664B3" w:rsidRPr="006C1C4A" w:rsidRDefault="001664B3" w:rsidP="009627C5">
            <w:pPr>
              <w:jc w:val="center"/>
              <w:rPr>
                <w:b/>
              </w:rPr>
            </w:pPr>
            <w:r w:rsidRPr="006C1C4A">
              <w:t>дом 8в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Для теплоснабжения населения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4B3" w:rsidRPr="00437B28" w:rsidRDefault="001664B3" w:rsidP="009627C5">
            <w:pPr>
              <w:jc w:val="center"/>
            </w:pPr>
            <w:r w:rsidRPr="00437B28">
              <w:t>-</w:t>
            </w:r>
          </w:p>
        </w:tc>
      </w:tr>
    </w:tbl>
    <w:p w:rsidR="00AF7489" w:rsidRDefault="00AF7489" w:rsidP="001664B3">
      <w:pPr>
        <w:sectPr w:rsidR="00AF7489" w:rsidSect="00AF74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64B3" w:rsidRPr="006931F3" w:rsidRDefault="001664B3" w:rsidP="001664B3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4B3"/>
    <w:rsid w:val="00000305"/>
    <w:rsid w:val="000004D6"/>
    <w:rsid w:val="0000086C"/>
    <w:rsid w:val="00000CF1"/>
    <w:rsid w:val="000013F1"/>
    <w:rsid w:val="0000194F"/>
    <w:rsid w:val="00001CF9"/>
    <w:rsid w:val="00001EE7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5FE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606E4"/>
    <w:rsid w:val="00060C1A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E0"/>
    <w:rsid w:val="000A10A7"/>
    <w:rsid w:val="000A13F0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FB"/>
    <w:rsid w:val="000C267D"/>
    <w:rsid w:val="000C26AE"/>
    <w:rsid w:val="000C2FF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5772"/>
    <w:rsid w:val="000D5B74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EDB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4B3"/>
    <w:rsid w:val="00166D92"/>
    <w:rsid w:val="00167CBA"/>
    <w:rsid w:val="00170940"/>
    <w:rsid w:val="00170C55"/>
    <w:rsid w:val="00171436"/>
    <w:rsid w:val="00171C7C"/>
    <w:rsid w:val="00171D4C"/>
    <w:rsid w:val="0017224A"/>
    <w:rsid w:val="00172597"/>
    <w:rsid w:val="00172716"/>
    <w:rsid w:val="00172FDA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29CE"/>
    <w:rsid w:val="001E3841"/>
    <w:rsid w:val="001E502A"/>
    <w:rsid w:val="001E50E7"/>
    <w:rsid w:val="001E5199"/>
    <w:rsid w:val="001E542B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1C4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3AA9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3CC4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4E14"/>
    <w:rsid w:val="002557B9"/>
    <w:rsid w:val="00255A46"/>
    <w:rsid w:val="002561E1"/>
    <w:rsid w:val="00256AC6"/>
    <w:rsid w:val="0025779D"/>
    <w:rsid w:val="00260F6B"/>
    <w:rsid w:val="00261E73"/>
    <w:rsid w:val="00261EF9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42D4"/>
    <w:rsid w:val="00296B19"/>
    <w:rsid w:val="002A07F0"/>
    <w:rsid w:val="002A1E78"/>
    <w:rsid w:val="002A2446"/>
    <w:rsid w:val="002A2BD0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4215"/>
    <w:rsid w:val="002F4B9A"/>
    <w:rsid w:val="002F4BC2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917"/>
    <w:rsid w:val="00327F4F"/>
    <w:rsid w:val="00330C42"/>
    <w:rsid w:val="0033189D"/>
    <w:rsid w:val="00331A4C"/>
    <w:rsid w:val="00331F24"/>
    <w:rsid w:val="00332287"/>
    <w:rsid w:val="00332780"/>
    <w:rsid w:val="00332821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593E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7391"/>
    <w:rsid w:val="003709BE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0B44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43D5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332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87E"/>
    <w:rsid w:val="003D7D7F"/>
    <w:rsid w:val="003E12F8"/>
    <w:rsid w:val="003E2684"/>
    <w:rsid w:val="003E26A0"/>
    <w:rsid w:val="003E2D39"/>
    <w:rsid w:val="003E4277"/>
    <w:rsid w:val="003E4B7B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6B3"/>
    <w:rsid w:val="004167E2"/>
    <w:rsid w:val="00416A21"/>
    <w:rsid w:val="00416B77"/>
    <w:rsid w:val="00417B29"/>
    <w:rsid w:val="00417F6B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4F51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AE"/>
    <w:rsid w:val="004F36BD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610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AD1"/>
    <w:rsid w:val="00551DCC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23EE"/>
    <w:rsid w:val="00583AB2"/>
    <w:rsid w:val="00583E31"/>
    <w:rsid w:val="0058594B"/>
    <w:rsid w:val="00585F8F"/>
    <w:rsid w:val="00586B3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2BDD"/>
    <w:rsid w:val="005A30FF"/>
    <w:rsid w:val="005A4D57"/>
    <w:rsid w:val="005A52CD"/>
    <w:rsid w:val="005A5CAE"/>
    <w:rsid w:val="005A6274"/>
    <w:rsid w:val="005A68C8"/>
    <w:rsid w:val="005A6C5F"/>
    <w:rsid w:val="005A7215"/>
    <w:rsid w:val="005A755C"/>
    <w:rsid w:val="005B1045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3CB0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29C9"/>
    <w:rsid w:val="006243B3"/>
    <w:rsid w:val="00624FDE"/>
    <w:rsid w:val="006260FA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3788B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4E4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DE1"/>
    <w:rsid w:val="00671561"/>
    <w:rsid w:val="00671862"/>
    <w:rsid w:val="00671D97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AF8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01F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C89"/>
    <w:rsid w:val="00765FE0"/>
    <w:rsid w:val="0076670C"/>
    <w:rsid w:val="00767710"/>
    <w:rsid w:val="00770388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5045"/>
    <w:rsid w:val="007B645A"/>
    <w:rsid w:val="007B668E"/>
    <w:rsid w:val="007B6DB6"/>
    <w:rsid w:val="007B7CDE"/>
    <w:rsid w:val="007C062A"/>
    <w:rsid w:val="007C0E54"/>
    <w:rsid w:val="007C2077"/>
    <w:rsid w:val="007C273A"/>
    <w:rsid w:val="007C4495"/>
    <w:rsid w:val="007C4A3C"/>
    <w:rsid w:val="007C4B7D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5A4"/>
    <w:rsid w:val="00815A76"/>
    <w:rsid w:val="00817D55"/>
    <w:rsid w:val="00820277"/>
    <w:rsid w:val="00822CF6"/>
    <w:rsid w:val="00822E83"/>
    <w:rsid w:val="0082447A"/>
    <w:rsid w:val="0082527E"/>
    <w:rsid w:val="00826683"/>
    <w:rsid w:val="0082682F"/>
    <w:rsid w:val="00827D71"/>
    <w:rsid w:val="008301EA"/>
    <w:rsid w:val="00831657"/>
    <w:rsid w:val="008319AD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1012"/>
    <w:rsid w:val="0084130C"/>
    <w:rsid w:val="008417A6"/>
    <w:rsid w:val="00841DDA"/>
    <w:rsid w:val="0084281A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70465"/>
    <w:rsid w:val="00870A0E"/>
    <w:rsid w:val="00870AF0"/>
    <w:rsid w:val="00872663"/>
    <w:rsid w:val="00872E4C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6BA7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B32"/>
    <w:rsid w:val="008C1C93"/>
    <w:rsid w:val="008C25B9"/>
    <w:rsid w:val="008C2E22"/>
    <w:rsid w:val="008C3836"/>
    <w:rsid w:val="008C3AF5"/>
    <w:rsid w:val="008C3C6A"/>
    <w:rsid w:val="008C3DFE"/>
    <w:rsid w:val="008C3FB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3B3"/>
    <w:rsid w:val="00903C2D"/>
    <w:rsid w:val="00904F1E"/>
    <w:rsid w:val="00907122"/>
    <w:rsid w:val="009077A8"/>
    <w:rsid w:val="00907AFF"/>
    <w:rsid w:val="00907D24"/>
    <w:rsid w:val="00907DEA"/>
    <w:rsid w:val="00910701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05C"/>
    <w:rsid w:val="00950568"/>
    <w:rsid w:val="00953A1D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6F9F"/>
    <w:rsid w:val="009773DE"/>
    <w:rsid w:val="00977E5B"/>
    <w:rsid w:val="009803F7"/>
    <w:rsid w:val="00980819"/>
    <w:rsid w:val="00980AF9"/>
    <w:rsid w:val="009815AA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5B75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FEB"/>
    <w:rsid w:val="00A110E7"/>
    <w:rsid w:val="00A114DF"/>
    <w:rsid w:val="00A12CAD"/>
    <w:rsid w:val="00A12F63"/>
    <w:rsid w:val="00A12FF5"/>
    <w:rsid w:val="00A13536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B08"/>
    <w:rsid w:val="00A70875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1B85"/>
    <w:rsid w:val="00AA2582"/>
    <w:rsid w:val="00AA284B"/>
    <w:rsid w:val="00AA3D51"/>
    <w:rsid w:val="00AA4225"/>
    <w:rsid w:val="00AA44BD"/>
    <w:rsid w:val="00AA4CBF"/>
    <w:rsid w:val="00AA51F2"/>
    <w:rsid w:val="00AA64BD"/>
    <w:rsid w:val="00AA6C0A"/>
    <w:rsid w:val="00AA7319"/>
    <w:rsid w:val="00AA7B72"/>
    <w:rsid w:val="00AB2606"/>
    <w:rsid w:val="00AB29C3"/>
    <w:rsid w:val="00AB317A"/>
    <w:rsid w:val="00AB374E"/>
    <w:rsid w:val="00AB5018"/>
    <w:rsid w:val="00AB5AC8"/>
    <w:rsid w:val="00AB5E69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6A4"/>
    <w:rsid w:val="00AD791F"/>
    <w:rsid w:val="00AD7FBA"/>
    <w:rsid w:val="00AE117D"/>
    <w:rsid w:val="00AE1A5C"/>
    <w:rsid w:val="00AE1B11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48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AF5"/>
    <w:rsid w:val="00B5780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596C"/>
    <w:rsid w:val="00BB6B9D"/>
    <w:rsid w:val="00BC16CC"/>
    <w:rsid w:val="00BC2103"/>
    <w:rsid w:val="00BC289F"/>
    <w:rsid w:val="00BC6B62"/>
    <w:rsid w:val="00BC70D4"/>
    <w:rsid w:val="00BD07DD"/>
    <w:rsid w:val="00BD0848"/>
    <w:rsid w:val="00BD0BFC"/>
    <w:rsid w:val="00BD1416"/>
    <w:rsid w:val="00BD1C44"/>
    <w:rsid w:val="00BD1FD9"/>
    <w:rsid w:val="00BD267D"/>
    <w:rsid w:val="00BD2E6C"/>
    <w:rsid w:val="00BD2F3E"/>
    <w:rsid w:val="00BD2F5F"/>
    <w:rsid w:val="00BD305F"/>
    <w:rsid w:val="00BD3F5C"/>
    <w:rsid w:val="00BD4D62"/>
    <w:rsid w:val="00BD566E"/>
    <w:rsid w:val="00BD5E95"/>
    <w:rsid w:val="00BD6242"/>
    <w:rsid w:val="00BD6D44"/>
    <w:rsid w:val="00BD71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813"/>
    <w:rsid w:val="00C33C08"/>
    <w:rsid w:val="00C34205"/>
    <w:rsid w:val="00C344DD"/>
    <w:rsid w:val="00C34B85"/>
    <w:rsid w:val="00C3528E"/>
    <w:rsid w:val="00C35AED"/>
    <w:rsid w:val="00C35F1B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469A"/>
    <w:rsid w:val="00CC484C"/>
    <w:rsid w:val="00CC4A89"/>
    <w:rsid w:val="00CC5879"/>
    <w:rsid w:val="00CC5D31"/>
    <w:rsid w:val="00CC64E8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E70ED"/>
    <w:rsid w:val="00CE7B6F"/>
    <w:rsid w:val="00CF07ED"/>
    <w:rsid w:val="00CF1A2B"/>
    <w:rsid w:val="00CF2B4F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3148"/>
    <w:rsid w:val="00D23A56"/>
    <w:rsid w:val="00D23FA4"/>
    <w:rsid w:val="00D2423A"/>
    <w:rsid w:val="00D249F8"/>
    <w:rsid w:val="00D2525B"/>
    <w:rsid w:val="00D25461"/>
    <w:rsid w:val="00D25782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640F"/>
    <w:rsid w:val="00D4681C"/>
    <w:rsid w:val="00D468DF"/>
    <w:rsid w:val="00D474AC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1050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107F"/>
    <w:rsid w:val="00D917E3"/>
    <w:rsid w:val="00D91C43"/>
    <w:rsid w:val="00D926A0"/>
    <w:rsid w:val="00D926A5"/>
    <w:rsid w:val="00D946B8"/>
    <w:rsid w:val="00D952A5"/>
    <w:rsid w:val="00D95632"/>
    <w:rsid w:val="00D9571E"/>
    <w:rsid w:val="00D96084"/>
    <w:rsid w:val="00D966E4"/>
    <w:rsid w:val="00D96E7D"/>
    <w:rsid w:val="00DA0D55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4ED"/>
    <w:rsid w:val="00E21BEC"/>
    <w:rsid w:val="00E227A8"/>
    <w:rsid w:val="00E23074"/>
    <w:rsid w:val="00E23647"/>
    <w:rsid w:val="00E24DF3"/>
    <w:rsid w:val="00E263CC"/>
    <w:rsid w:val="00E26892"/>
    <w:rsid w:val="00E27736"/>
    <w:rsid w:val="00E300F4"/>
    <w:rsid w:val="00E309A3"/>
    <w:rsid w:val="00E338D8"/>
    <w:rsid w:val="00E34200"/>
    <w:rsid w:val="00E3461D"/>
    <w:rsid w:val="00E34AE7"/>
    <w:rsid w:val="00E35774"/>
    <w:rsid w:val="00E35A59"/>
    <w:rsid w:val="00E364AC"/>
    <w:rsid w:val="00E401AF"/>
    <w:rsid w:val="00E40C39"/>
    <w:rsid w:val="00E40F99"/>
    <w:rsid w:val="00E419AF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842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1728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32"/>
    <w:rsid w:val="00F17FD6"/>
    <w:rsid w:val="00F20669"/>
    <w:rsid w:val="00F20CA8"/>
    <w:rsid w:val="00F2142E"/>
    <w:rsid w:val="00F21A47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3555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134F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C76"/>
    <w:rsid w:val="00FA7D54"/>
    <w:rsid w:val="00FB06BE"/>
    <w:rsid w:val="00FB0A04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64B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64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664B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1664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1664B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664B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664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664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2015-11-06T07:20:00Z</dcterms:created>
  <dcterms:modified xsi:type="dcterms:W3CDTF">2015-11-06T07:21:00Z</dcterms:modified>
</cp:coreProperties>
</file>