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59" w:rsidRPr="008F6D59" w:rsidRDefault="008F6D59" w:rsidP="00C842BB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819"/>
        <w:gridCol w:w="6031"/>
      </w:tblGrid>
      <w:tr w:rsidR="00C35599" w:rsidRPr="008F6D59" w:rsidTr="00C842BB">
        <w:tc>
          <w:tcPr>
            <w:tcW w:w="4503" w:type="dxa"/>
          </w:tcPr>
          <w:p w:rsidR="00E63013" w:rsidRDefault="00E63013" w:rsidP="00A41859">
            <w:pPr>
              <w:jc w:val="both"/>
              <w:rPr>
                <w:rFonts w:ascii="Times New Roman" w:hAnsi="Times New Roman" w:cs="Times New Roman"/>
                <w:b/>
                <w:color w:val="333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555"/>
                <w:sz w:val="28"/>
                <w:szCs w:val="28"/>
                <w:shd w:val="clear" w:color="auto" w:fill="FFFFFF"/>
              </w:rPr>
              <w:t>В</w:t>
            </w:r>
            <w:r w:rsidR="00A41859" w:rsidRPr="00000D2B">
              <w:rPr>
                <w:rFonts w:ascii="Times New Roman" w:hAnsi="Times New Roman" w:cs="Times New Roman"/>
                <w:b/>
                <w:color w:val="333555"/>
                <w:sz w:val="28"/>
                <w:szCs w:val="28"/>
                <w:shd w:val="clear" w:color="auto" w:fill="FFFFFF"/>
              </w:rPr>
              <w:t xml:space="preserve"> СД</w:t>
            </w:r>
            <w:r>
              <w:rPr>
                <w:rFonts w:ascii="Times New Roman" w:hAnsi="Times New Roman" w:cs="Times New Roman"/>
                <w:b/>
                <w:color w:val="333555"/>
                <w:sz w:val="28"/>
                <w:szCs w:val="28"/>
                <w:shd w:val="clear" w:color="auto" w:fill="FFFFFF"/>
              </w:rPr>
              <w:t xml:space="preserve">К «Вдохновение» работает кружок </w:t>
            </w:r>
            <w:r w:rsidR="00A41859" w:rsidRPr="00000D2B">
              <w:rPr>
                <w:rFonts w:ascii="Times New Roman" w:hAnsi="Times New Roman" w:cs="Times New Roman"/>
                <w:b/>
                <w:color w:val="333555"/>
                <w:sz w:val="28"/>
                <w:szCs w:val="28"/>
                <w:shd w:val="clear" w:color="auto" w:fill="FFFFFF"/>
              </w:rPr>
              <w:t>декоративно-прикладного искусства</w:t>
            </w:r>
          </w:p>
          <w:p w:rsidR="00A41859" w:rsidRPr="00000D2B" w:rsidRDefault="00A41859" w:rsidP="00A4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3013">
              <w:rPr>
                <w:rFonts w:ascii="Times New Roman" w:hAnsi="Times New Roman" w:cs="Times New Roman"/>
                <w:b/>
                <w:sz w:val="28"/>
                <w:szCs w:val="28"/>
              </w:rPr>
              <w:t>«ЖАР  ПТИЦА»</w:t>
            </w:r>
          </w:p>
          <w:p w:rsidR="00A41859" w:rsidRPr="00000D2B" w:rsidRDefault="00A41859" w:rsidP="00A4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69215</wp:posOffset>
                  </wp:positionV>
                  <wp:extent cx="2498090" cy="1670685"/>
                  <wp:effectExtent l="19050" t="0" r="0" b="0"/>
                  <wp:wrapTight wrapText="bothSides">
                    <wp:wrapPolygon edited="0">
                      <wp:start x="-165" y="0"/>
                      <wp:lineTo x="-165" y="21428"/>
                      <wp:lineTo x="21578" y="21428"/>
                      <wp:lineTo x="21578" y="0"/>
                      <wp:lineTo x="-165" y="0"/>
                    </wp:wrapPolygon>
                  </wp:wrapTight>
                  <wp:docPr id="4" name="Рисунок 6" descr="F:\Фото агитбригады Мы хотим жить\DSCN1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 агитбригады Мы хотим жить\DSCN1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859" w:rsidRPr="00000D2B" w:rsidRDefault="00A41859" w:rsidP="00A4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59" w:rsidRPr="00000D2B" w:rsidRDefault="00A41859" w:rsidP="00A4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599" w:rsidRPr="00000D2B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  <w:p w:rsidR="00000D2B" w:rsidRPr="00000D2B" w:rsidRDefault="00C3559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КРУЖКА </w:t>
            </w:r>
            <w:r w:rsidR="00E63013"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  <w:p w:rsidR="00C35599" w:rsidRPr="00000D2B" w:rsidRDefault="00C3559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«ЖАР ПТИЦА»</w:t>
            </w:r>
            <w:r w:rsidR="00000D2B"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6D59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8F6D59"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  <w:r w:rsidR="00C35599"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.00-17</w:t>
            </w:r>
            <w:r w:rsidR="008F6D59"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63013" w:rsidRPr="00000D2B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15.00 -17.00</w:t>
            </w:r>
          </w:p>
          <w:p w:rsidR="008F6D59" w:rsidRPr="00000D2B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F6D59"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>етверг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5.00-17</w:t>
            </w:r>
            <w:r w:rsidR="008F6D59" w:rsidRPr="00000D2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F6D59" w:rsidRPr="00000D2B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  <w:t>ПРИГЛАШАЕМ В НАШ</w:t>
            </w:r>
          </w:p>
          <w:p w:rsidR="008F6D59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</w:pPr>
            <w:r w:rsidRPr="00000D2B"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  <w:t xml:space="preserve">     КОЛЛЕКТИВ!</w:t>
            </w:r>
          </w:p>
          <w:p w:rsidR="00E63013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</w:pPr>
          </w:p>
          <w:p w:rsidR="00E63013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</w:pPr>
          </w:p>
          <w:p w:rsidR="00E63013" w:rsidRPr="00000D2B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color w:val="2B70FF" w:themeColor="accent6" w:themeTint="99"/>
                <w:sz w:val="28"/>
                <w:szCs w:val="28"/>
              </w:rPr>
            </w:pPr>
          </w:p>
          <w:p w:rsidR="00000D2B" w:rsidRDefault="00000D2B" w:rsidP="00A41859">
            <w:pPr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  <w:shd w:val="clear" w:color="auto" w:fill="FFFFFF"/>
              </w:rPr>
            </w:pPr>
          </w:p>
          <w:p w:rsidR="00EE07B6" w:rsidRDefault="00EE07B6" w:rsidP="00A41859">
            <w:pP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</w:pPr>
          </w:p>
          <w:p w:rsidR="00EE07B6" w:rsidRPr="00EE07B6" w:rsidRDefault="00EE07B6" w:rsidP="00A41859">
            <w:pPr>
              <w:rPr>
                <w:rStyle w:val="c1"/>
                <w:rFonts w:ascii="Times New Roman" w:hAnsi="Times New Roman" w:cs="Times New Roman"/>
                <w:b/>
                <w:color w:val="7030A0"/>
                <w:sz w:val="28"/>
                <w:szCs w:val="18"/>
              </w:rPr>
            </w:pPr>
            <w:r w:rsidRPr="00EE07B6">
              <w:rPr>
                <w:rStyle w:val="c1"/>
                <w:rFonts w:ascii="Times New Roman" w:hAnsi="Times New Roman" w:cs="Times New Roman"/>
                <w:b/>
                <w:color w:val="7030A0"/>
                <w:sz w:val="28"/>
                <w:szCs w:val="18"/>
              </w:rPr>
              <w:lastRenderedPageBreak/>
              <w:t>В произведениях декоративно – прикладного искусства мы видим мудрость народа, его характер, уклад жизни. В них вложена душа народа, его чувства и его представления о лучшей жизни. Поэтому они имеют такое огромное познавательное значение.</w:t>
            </w:r>
          </w:p>
          <w:p w:rsidR="001C1F56" w:rsidRPr="00EE07B6" w:rsidRDefault="00EE07B6" w:rsidP="00A41859">
            <w:pPr>
              <w:rPr>
                <w:rFonts w:ascii="Times New Roman" w:hAnsi="Times New Roman" w:cs="Times New Roman"/>
                <w:b/>
                <w:color w:val="4D005F" w:themeColor="accent4" w:themeShade="BF"/>
                <w:sz w:val="44"/>
                <w:szCs w:val="28"/>
                <w:shd w:val="clear" w:color="auto" w:fill="FFFFFF"/>
              </w:rPr>
            </w:pPr>
            <w:r w:rsidRPr="00EE07B6">
              <w:rPr>
                <w:rStyle w:val="c1"/>
                <w:rFonts w:ascii="Times New Roman" w:hAnsi="Times New Roman" w:cs="Times New Roman"/>
                <w:b/>
                <w:color w:val="7030A0"/>
                <w:sz w:val="28"/>
                <w:szCs w:val="18"/>
              </w:rPr>
              <w:t xml:space="preserve">Дети знакомятся с особенностями декоративно – прикладного искусства, у них формируются творческие умения и навыки </w:t>
            </w:r>
          </w:p>
          <w:p w:rsidR="00C35599" w:rsidRPr="00EE07B6" w:rsidRDefault="001C1F56" w:rsidP="00EE07B6">
            <w:pPr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EE07B6">
              <w:rPr>
                <w:rFonts w:ascii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 xml:space="preserve">Всем этим навыкам ребят учит руководитель кружка «ЖАР ПТИЦА» </w:t>
            </w:r>
            <w:r w:rsidR="00EE07B6" w:rsidRPr="00EE07B6">
              <w:rPr>
                <w:rFonts w:ascii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>Садовая Светлана Владимировна</w:t>
            </w:r>
          </w:p>
          <w:p w:rsidR="00EE07B6" w:rsidRPr="00EE07B6" w:rsidRDefault="00EE07B6" w:rsidP="00EE07B6"/>
          <w:p w:rsidR="00EE07B6" w:rsidRPr="00EE07B6" w:rsidRDefault="00EE07B6" w:rsidP="00EE07B6"/>
          <w:p w:rsidR="001C1F56" w:rsidRPr="00EE07B6" w:rsidRDefault="001C1F56" w:rsidP="00EE07B6"/>
          <w:p w:rsidR="00F149C6" w:rsidRPr="00EE07B6" w:rsidRDefault="00A8048C" w:rsidP="00EE07B6">
            <w:r>
              <w:rPr>
                <w:noProof/>
              </w:rPr>
              <w:drawing>
                <wp:inline distT="0" distB="0" distL="0" distR="0">
                  <wp:extent cx="2722245" cy="2041525"/>
                  <wp:effectExtent l="19050" t="0" r="1905" b="0"/>
                  <wp:docPr id="2" name="Рисунок 1" descr="IMG_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45" cy="204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F56" w:rsidRPr="00EE07B6" w:rsidRDefault="001C1F56" w:rsidP="00EE07B6"/>
          <w:p w:rsidR="008F6D59" w:rsidRPr="00000D2B" w:rsidRDefault="008F6D59" w:rsidP="00C842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6D59" w:rsidRPr="008F6D59" w:rsidRDefault="008F6D59" w:rsidP="00C8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Краснодарский край,</w:t>
            </w:r>
          </w:p>
          <w:p w:rsidR="008F6D59" w:rsidRPr="008F6D59" w:rsidRDefault="008F6D59" w:rsidP="00C8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Ленинградский район, </w:t>
            </w:r>
          </w:p>
          <w:p w:rsidR="008F6D59" w:rsidRPr="008F6D59" w:rsidRDefault="008F6D59" w:rsidP="00C8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gramStart"/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</w:t>
            </w:r>
            <w:proofErr w:type="gramEnd"/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, ул. Мира, 13.</w:t>
            </w:r>
          </w:p>
          <w:p w:rsidR="008F6D59" w:rsidRPr="008F6D59" w:rsidRDefault="008F6D59" w:rsidP="00C8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Тел.: 8 (861) 4545360.</w:t>
            </w:r>
          </w:p>
          <w:p w:rsidR="00C35599" w:rsidRDefault="00C3559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D59" w:rsidRPr="008F6D59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РАБОТЫ: </w:t>
            </w:r>
          </w:p>
          <w:p w:rsidR="008F6D59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пятница,                                   с 9.00 до 18.00.                                       Перерыв с 12.00 до 14</w:t>
            </w:r>
            <w:r w:rsidR="00C35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.00. Выходные дни:     </w:t>
            </w: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воскресенье.</w:t>
            </w:r>
          </w:p>
          <w:p w:rsidR="00E63013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13" w:rsidRPr="008F6D59" w:rsidRDefault="00E63013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D59" w:rsidRPr="008F6D59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СОСТАВИТЕЛЬ: директор МКУ СДК «Вдохновение» </w:t>
            </w:r>
            <w:proofErr w:type="spellStart"/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Мележик</w:t>
            </w:r>
            <w:proofErr w:type="spellEnd"/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</w:t>
            </w:r>
          </w:p>
          <w:p w:rsidR="00C35599" w:rsidRDefault="00C35599" w:rsidP="00C8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D59" w:rsidRPr="008F6D59" w:rsidRDefault="008F6D59" w:rsidP="00C842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9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ИНТЕРЕСУЮЩИМ ВОПРОСАМ ВЫ МОЖЕТЕ ОБРАТИТЬСЯ В СДК «Вдохновение».</w:t>
            </w:r>
          </w:p>
          <w:p w:rsidR="001C1F56" w:rsidRDefault="001C1F56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1C1F56" w:rsidRDefault="001C1F56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8048C" w:rsidRDefault="00A8048C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8048C" w:rsidRDefault="00A8048C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922905" cy="2192020"/>
                  <wp:effectExtent l="19050" t="0" r="0" b="0"/>
                  <wp:docPr id="5" name="Рисунок 4" descr="IMG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4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C08" w:rsidRDefault="00713C08" w:rsidP="00C842BB">
            <w:pPr>
              <w:rPr>
                <w:rFonts w:ascii="Times New Roman" w:eastAsia="Times New Roman" w:hAnsi="Times New Roman" w:cs="Times New Roman"/>
                <w:b/>
                <w:color w:val="33003F" w:themeColor="accent4" w:themeShade="80"/>
                <w:sz w:val="28"/>
                <w:szCs w:val="28"/>
              </w:rPr>
            </w:pPr>
          </w:p>
          <w:p w:rsidR="007736C9" w:rsidRPr="00B831D3" w:rsidRDefault="00B831D3" w:rsidP="00C842BB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Светлана Владимировна</w:t>
            </w:r>
            <w:r w:rsidR="007736C9"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учит детей саму главному  – это умению ВИДЕТЬ</w:t>
            </w:r>
            <w:r w:rsidR="00000D2B"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красоту и гармонию окружающего мира, б</w:t>
            </w:r>
            <w:r w:rsidR="007736C9"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ыть наблюдательным, внимательным и видеть прекрасн</w:t>
            </w:r>
            <w:r w:rsidR="00000D2B"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ое</w:t>
            </w:r>
            <w:r w:rsidR="007736C9"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вокруг </w:t>
            </w:r>
            <w:r w:rsidR="00000D2B" w:rsidRPr="00B831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себя</w:t>
            </w:r>
          </w:p>
          <w:p w:rsidR="00A41859" w:rsidRDefault="00A41859" w:rsidP="00C842BB">
            <w:pPr>
              <w:rPr>
                <w:rFonts w:ascii="Arial" w:eastAsia="Times New Roman" w:hAnsi="Arial" w:cs="Arial"/>
                <w:color w:val="33003F" w:themeColor="accent4" w:themeShade="80"/>
                <w:sz w:val="28"/>
                <w:szCs w:val="28"/>
              </w:rPr>
            </w:pPr>
          </w:p>
          <w:p w:rsidR="00713C08" w:rsidRDefault="000D635E" w:rsidP="00C842BB">
            <w:pPr>
              <w:rPr>
                <w:rFonts w:ascii="Arial" w:eastAsia="Times New Roman" w:hAnsi="Arial" w:cs="Arial"/>
                <w:color w:val="33003F" w:themeColor="accent4" w:themeShade="80"/>
                <w:sz w:val="28"/>
                <w:szCs w:val="28"/>
              </w:rPr>
            </w:pPr>
            <w:r w:rsidRPr="000D635E">
              <w:rPr>
                <w:rFonts w:ascii="Arial" w:eastAsia="Times New Roman" w:hAnsi="Arial" w:cs="Arial"/>
                <w:color w:val="33003F" w:themeColor="accent4" w:themeShade="80"/>
                <w:sz w:val="28"/>
                <w:szCs w:val="28"/>
              </w:rPr>
              <w:drawing>
                <wp:inline distT="0" distB="0" distL="0" distR="0">
                  <wp:extent cx="2922905" cy="2192020"/>
                  <wp:effectExtent l="19050" t="0" r="0" b="0"/>
                  <wp:docPr id="6" name="Рисунок 2" descr="IMG_1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7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C08" w:rsidRPr="0055129B" w:rsidRDefault="00713C08" w:rsidP="00C842BB">
            <w:pPr>
              <w:rPr>
                <w:rFonts w:ascii="Arial" w:eastAsia="Times New Roman" w:hAnsi="Arial" w:cs="Arial"/>
                <w:color w:val="33003F" w:themeColor="accent4" w:themeShade="80"/>
                <w:sz w:val="28"/>
                <w:szCs w:val="28"/>
              </w:rPr>
            </w:pPr>
          </w:p>
          <w:p w:rsidR="001C1F56" w:rsidRPr="008F6D59" w:rsidRDefault="0055129B" w:rsidP="000D63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149C6"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8F6D59" w:rsidRPr="00F149C6" w:rsidRDefault="008F6D59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  <w:r w:rsidRPr="00F149C6"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lastRenderedPageBreak/>
              <w:t>Муниципальное казенное</w:t>
            </w:r>
          </w:p>
          <w:p w:rsidR="008F6D59" w:rsidRPr="00F149C6" w:rsidRDefault="008F6D59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  <w:r w:rsidRPr="00F149C6"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>учреждение</w:t>
            </w:r>
          </w:p>
          <w:p w:rsidR="008F6D59" w:rsidRPr="00F149C6" w:rsidRDefault="008F6D59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  <w:r w:rsidRPr="00F149C6"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>Сельский Дом культуры</w:t>
            </w:r>
          </w:p>
          <w:p w:rsidR="008F6D59" w:rsidRPr="00F149C6" w:rsidRDefault="008F6D59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  <w:r w:rsidRPr="00F149C6"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>«Вдохновение»</w:t>
            </w:r>
          </w:p>
          <w:p w:rsidR="008F6D59" w:rsidRDefault="008F6D59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  <w:r w:rsidRPr="00F149C6"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>Новоуманского сельского поселения</w:t>
            </w:r>
          </w:p>
          <w:p w:rsidR="00000D2B" w:rsidRPr="00F149C6" w:rsidRDefault="00000D2B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</w:p>
          <w:p w:rsidR="008F6D59" w:rsidRDefault="00962502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250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290.65pt;height:65.8pt" adj="7200" fillcolor="#4b98ff [1944]" strokecolor="#e80061 [2404]">
                  <v:shadow color="#868686"/>
                  <v:textpath style="font-family:&quot;Times New Roman&quot;;v-text-kern:t" trim="t" fitpath="t" string="Кружок декоративно-прикладного искуства"/>
                </v:shape>
              </w:pict>
            </w:r>
          </w:p>
          <w:p w:rsidR="008F6D59" w:rsidRDefault="00962502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250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88.9pt;height:40.9pt" fillcolor="#dcebf5">
                  <v:fill color2="#55261c" colors="0 #dcebf5;5243f #83a7c3;8520f #768fb9;13763f #83a7c3;34079f white;36700f #9c6563;38011f #80302d;46531f #c0524e;61604f #ebdad4;1 #55261c" method="none" focus="100%" type="gradient"/>
                  <v:shadow color="#868686"/>
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Arial Black&quot;;v-text-kern:t" trim="t" fitpath="t" string="&quot;ЖАР ПТИЦА&quot;"/>
                </v:shape>
              </w:pict>
            </w:r>
          </w:p>
          <w:p w:rsidR="008F6D59" w:rsidRDefault="008F6D59" w:rsidP="00C842BB">
            <w:pPr>
              <w:spacing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E63013" w:rsidRDefault="00E63013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</w:p>
          <w:p w:rsidR="008F6D59" w:rsidRDefault="00E63013" w:rsidP="00E63013">
            <w:pPr>
              <w:spacing w:line="360" w:lineRule="auto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 xml:space="preserve">            п</w:t>
            </w:r>
            <w:proofErr w:type="gramStart"/>
            <w:r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>ктябрьский, 2017</w:t>
            </w:r>
            <w:r w:rsidR="008F6D59" w:rsidRPr="00F149C6"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  <w:t xml:space="preserve"> год</w:t>
            </w:r>
          </w:p>
          <w:p w:rsidR="00E63013" w:rsidRDefault="00E63013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</w:p>
          <w:p w:rsidR="00E63013" w:rsidRDefault="00E63013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</w:p>
          <w:p w:rsidR="00E63013" w:rsidRDefault="00E63013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</w:p>
          <w:p w:rsidR="00E63013" w:rsidRPr="00F149C6" w:rsidRDefault="00E63013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39E" w:themeColor="accent5" w:themeShade="BF"/>
                <w:sz w:val="32"/>
                <w:szCs w:val="32"/>
              </w:rPr>
            </w:pPr>
          </w:p>
          <w:p w:rsidR="0055129B" w:rsidRDefault="00A41859" w:rsidP="00C842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9C6"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  <w:lastRenderedPageBreak/>
              <w:t>К каждому празднику и мероприятию, проводимому в СДК «Вдо</w:t>
            </w:r>
            <w:r w:rsidR="000D635E"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  <w:t>хновение» ребята готовят поделки</w:t>
            </w:r>
            <w:r w:rsidRPr="00F149C6"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  <w:t xml:space="preserve"> и участвуют в тематических выставках</w:t>
            </w:r>
          </w:p>
          <w:p w:rsidR="00000D2B" w:rsidRDefault="00000D2B" w:rsidP="00C842BB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713C08" w:rsidRDefault="00713C08" w:rsidP="00C842BB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000D2B" w:rsidRDefault="00000D2B" w:rsidP="00C842BB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1C1F56" w:rsidRPr="0055129B" w:rsidRDefault="000D635E" w:rsidP="00C842BB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  <w:r w:rsidRPr="00962502"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3.55pt;height:198.2pt">
                  <v:imagedata r:id="rId9" o:title="IMG_0175"/>
                </v:shape>
              </w:pict>
            </w:r>
          </w:p>
          <w:p w:rsidR="00000D2B" w:rsidRDefault="00000D2B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713C08" w:rsidRDefault="00713C08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713C08" w:rsidRDefault="00713C08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A41859" w:rsidRDefault="00A41859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A41859" w:rsidRDefault="00A41859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A41859" w:rsidRDefault="00A41859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A41859" w:rsidRDefault="00A41859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A41859" w:rsidRDefault="00A41859" w:rsidP="00A41859">
            <w:pPr>
              <w:jc w:val="both"/>
              <w:rPr>
                <w:rFonts w:ascii="Times New Roman" w:hAnsi="Times New Roman" w:cs="Times New Roman"/>
                <w:b/>
                <w:color w:val="4D005F" w:themeColor="accent4" w:themeShade="BF"/>
                <w:sz w:val="28"/>
                <w:szCs w:val="28"/>
              </w:rPr>
            </w:pPr>
          </w:p>
          <w:p w:rsidR="00A41859" w:rsidRPr="00A41859" w:rsidRDefault="00A41859" w:rsidP="00A4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59" w:rsidRPr="00A41859" w:rsidRDefault="00A41859" w:rsidP="00A4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59" w:rsidRPr="00A41859" w:rsidRDefault="00A41859" w:rsidP="00A4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56" w:rsidRPr="00F149C6" w:rsidRDefault="001C1F56" w:rsidP="00C84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p w:rsidR="008F6D59" w:rsidRDefault="008F6D59" w:rsidP="00C842B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7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F6D59" w:rsidTr="008F6D59">
        <w:tc>
          <w:tcPr>
            <w:tcW w:w="4928" w:type="dxa"/>
          </w:tcPr>
          <w:p w:rsidR="008F6D59" w:rsidRDefault="008F6D59" w:rsidP="00C842BB">
            <w:pPr>
              <w:spacing w:line="398" w:lineRule="atLeast"/>
              <w:rPr>
                <w:rFonts w:ascii="Arial" w:eastAsia="Times New Roman" w:hAnsi="Arial" w:cs="Arial"/>
                <w:color w:val="000000"/>
                <w:sz w:val="27"/>
              </w:rPr>
            </w:pPr>
          </w:p>
        </w:tc>
        <w:tc>
          <w:tcPr>
            <w:tcW w:w="4929" w:type="dxa"/>
          </w:tcPr>
          <w:p w:rsidR="008F6D59" w:rsidRDefault="008F6D59" w:rsidP="00C842BB">
            <w:pPr>
              <w:spacing w:line="398" w:lineRule="atLeast"/>
              <w:rPr>
                <w:rFonts w:ascii="Arial" w:eastAsia="Times New Roman" w:hAnsi="Arial" w:cs="Arial"/>
                <w:color w:val="000000"/>
                <w:sz w:val="27"/>
              </w:rPr>
            </w:pPr>
          </w:p>
        </w:tc>
        <w:tc>
          <w:tcPr>
            <w:tcW w:w="4929" w:type="dxa"/>
          </w:tcPr>
          <w:p w:rsidR="008F6D59" w:rsidRDefault="008F6D59" w:rsidP="00C842BB">
            <w:pPr>
              <w:spacing w:line="398" w:lineRule="atLeast"/>
              <w:rPr>
                <w:rFonts w:ascii="Arial" w:eastAsia="Times New Roman" w:hAnsi="Arial" w:cs="Arial"/>
                <w:color w:val="000000"/>
                <w:sz w:val="27"/>
              </w:rPr>
            </w:pPr>
          </w:p>
        </w:tc>
      </w:tr>
    </w:tbl>
    <w:p w:rsidR="00DC06DD" w:rsidRDefault="00DC06DD" w:rsidP="00C842BB">
      <w:pPr>
        <w:shd w:val="clear" w:color="auto" w:fill="FFFFFF"/>
        <w:spacing w:after="0" w:line="398" w:lineRule="atLeast"/>
      </w:pPr>
    </w:p>
    <w:sectPr w:rsidR="00DC06DD" w:rsidSect="008F6D5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A45"/>
    <w:rsid w:val="00000D2B"/>
    <w:rsid w:val="00071220"/>
    <w:rsid w:val="000D635E"/>
    <w:rsid w:val="001C1F56"/>
    <w:rsid w:val="00341C34"/>
    <w:rsid w:val="003C2ED3"/>
    <w:rsid w:val="0055129B"/>
    <w:rsid w:val="00713C08"/>
    <w:rsid w:val="00766BEE"/>
    <w:rsid w:val="007736C9"/>
    <w:rsid w:val="008F6D59"/>
    <w:rsid w:val="00962502"/>
    <w:rsid w:val="00A41859"/>
    <w:rsid w:val="00A8048C"/>
    <w:rsid w:val="00B831D3"/>
    <w:rsid w:val="00BD0582"/>
    <w:rsid w:val="00C35599"/>
    <w:rsid w:val="00C842BB"/>
    <w:rsid w:val="00DC06DD"/>
    <w:rsid w:val="00E51622"/>
    <w:rsid w:val="00E63013"/>
    <w:rsid w:val="00E87A45"/>
    <w:rsid w:val="00EC13FE"/>
    <w:rsid w:val="00EE07B6"/>
    <w:rsid w:val="00F149C6"/>
    <w:rsid w:val="00FB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7A45"/>
  </w:style>
  <w:style w:type="paragraph" w:styleId="HTML">
    <w:name w:val="HTML Preformatted"/>
    <w:basedOn w:val="a"/>
    <w:link w:val="HTML0"/>
    <w:uiPriority w:val="99"/>
    <w:semiHidden/>
    <w:unhideWhenUsed/>
    <w:rsid w:val="00E8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A45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F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5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E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60F0-ACB0-4E76-B0F7-0289338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Надежда</cp:lastModifiedBy>
  <cp:revision>15</cp:revision>
  <dcterms:created xsi:type="dcterms:W3CDTF">2014-04-09T20:43:00Z</dcterms:created>
  <dcterms:modified xsi:type="dcterms:W3CDTF">2017-10-02T18:04:00Z</dcterms:modified>
</cp:coreProperties>
</file>