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7B7" w:rsidRPr="00926A14" w:rsidRDefault="00CC2F6F" w:rsidP="00C934A2">
      <w:pPr>
        <w:spacing w:after="0" w:line="240" w:lineRule="auto"/>
        <w:jc w:val="center"/>
        <w:rPr>
          <w:rFonts w:ascii="Arial" w:eastAsia="Times New Roman" w:hAnsi="Arial" w:cs="Arial"/>
          <w:b/>
          <w:bCs/>
          <w:kern w:val="28"/>
          <w:sz w:val="32"/>
          <w:szCs w:val="32"/>
          <w:lang w:eastAsia="ru-RU"/>
        </w:rPr>
      </w:pPr>
      <w:r>
        <w:rPr>
          <w:rFonts w:ascii="Arial" w:eastAsia="Times New Roman" w:hAnsi="Arial" w:cs="Arial"/>
          <w:b/>
          <w:bCs/>
          <w:kern w:val="28"/>
          <w:sz w:val="32"/>
          <w:szCs w:val="32"/>
          <w:lang w:eastAsia="ru-RU"/>
        </w:rPr>
        <w:t>22.05.2020г. №</w:t>
      </w:r>
      <w:r w:rsidR="002D77B7">
        <w:rPr>
          <w:rFonts w:ascii="Arial" w:eastAsia="Times New Roman" w:hAnsi="Arial" w:cs="Arial"/>
          <w:b/>
          <w:bCs/>
          <w:kern w:val="28"/>
          <w:sz w:val="32"/>
          <w:szCs w:val="32"/>
          <w:lang w:eastAsia="ru-RU"/>
        </w:rPr>
        <w:t>180</w:t>
      </w:r>
    </w:p>
    <w:p w:rsidR="002D77B7" w:rsidRPr="00926A14" w:rsidRDefault="002D77B7" w:rsidP="00C934A2">
      <w:pPr>
        <w:spacing w:after="0" w:line="240" w:lineRule="auto"/>
        <w:jc w:val="center"/>
        <w:rPr>
          <w:rFonts w:ascii="Arial" w:eastAsia="Times New Roman" w:hAnsi="Arial" w:cs="Arial"/>
          <w:b/>
          <w:bCs/>
          <w:kern w:val="28"/>
          <w:sz w:val="32"/>
          <w:szCs w:val="32"/>
          <w:lang w:eastAsia="ru-RU"/>
        </w:rPr>
      </w:pPr>
      <w:r w:rsidRPr="00926A14">
        <w:rPr>
          <w:rFonts w:ascii="Arial" w:eastAsia="Times New Roman" w:hAnsi="Arial" w:cs="Arial"/>
          <w:b/>
          <w:bCs/>
          <w:kern w:val="28"/>
          <w:sz w:val="32"/>
          <w:szCs w:val="32"/>
          <w:lang w:eastAsia="ru-RU"/>
        </w:rPr>
        <w:t>РОССИЙСКАЯ ФЕДЕРАЦИЯ</w:t>
      </w:r>
    </w:p>
    <w:p w:rsidR="002D77B7" w:rsidRPr="00926A14" w:rsidRDefault="002D77B7" w:rsidP="00C934A2">
      <w:pPr>
        <w:spacing w:after="0" w:line="240" w:lineRule="auto"/>
        <w:jc w:val="center"/>
        <w:rPr>
          <w:rFonts w:ascii="Arial" w:eastAsia="Times New Roman" w:hAnsi="Arial" w:cs="Arial"/>
          <w:b/>
          <w:bCs/>
          <w:kern w:val="28"/>
          <w:sz w:val="32"/>
          <w:szCs w:val="32"/>
          <w:lang w:eastAsia="ru-RU"/>
        </w:rPr>
      </w:pPr>
      <w:r w:rsidRPr="00926A14">
        <w:rPr>
          <w:rFonts w:ascii="Arial" w:eastAsia="Times New Roman" w:hAnsi="Arial" w:cs="Arial"/>
          <w:b/>
          <w:bCs/>
          <w:kern w:val="28"/>
          <w:sz w:val="32"/>
          <w:szCs w:val="32"/>
          <w:lang w:eastAsia="ru-RU"/>
        </w:rPr>
        <w:t>ИРКУТСКАЯ ОБЛАСТЬ</w:t>
      </w:r>
    </w:p>
    <w:p w:rsidR="002D77B7" w:rsidRPr="00926A14" w:rsidRDefault="002D77B7" w:rsidP="00C934A2">
      <w:pPr>
        <w:spacing w:after="0" w:line="240" w:lineRule="auto"/>
        <w:jc w:val="center"/>
        <w:rPr>
          <w:rFonts w:ascii="Arial" w:eastAsia="Times New Roman" w:hAnsi="Arial" w:cs="Arial"/>
          <w:b/>
          <w:bCs/>
          <w:kern w:val="28"/>
          <w:sz w:val="32"/>
          <w:szCs w:val="32"/>
          <w:lang w:eastAsia="ru-RU"/>
        </w:rPr>
      </w:pPr>
      <w:r w:rsidRPr="00926A14">
        <w:rPr>
          <w:rFonts w:ascii="Arial" w:eastAsia="Times New Roman" w:hAnsi="Arial" w:cs="Arial"/>
          <w:b/>
          <w:bCs/>
          <w:kern w:val="28"/>
          <w:sz w:val="32"/>
          <w:szCs w:val="32"/>
          <w:lang w:eastAsia="ru-RU"/>
        </w:rPr>
        <w:t>ИРКУТСКИЙ РАЙОН</w:t>
      </w:r>
    </w:p>
    <w:p w:rsidR="002D77B7" w:rsidRPr="00926A14" w:rsidRDefault="00F40132" w:rsidP="00C934A2">
      <w:pPr>
        <w:spacing w:after="0" w:line="240" w:lineRule="auto"/>
        <w:jc w:val="center"/>
        <w:rPr>
          <w:rFonts w:ascii="Arial" w:eastAsia="Times New Roman" w:hAnsi="Arial" w:cs="Arial"/>
          <w:b/>
          <w:bCs/>
          <w:kern w:val="28"/>
          <w:sz w:val="32"/>
          <w:szCs w:val="32"/>
          <w:lang w:eastAsia="ru-RU"/>
        </w:rPr>
      </w:pPr>
      <w:r>
        <w:rPr>
          <w:rFonts w:ascii="Arial" w:eastAsia="Times New Roman" w:hAnsi="Arial" w:cs="Arial"/>
          <w:b/>
          <w:bCs/>
          <w:kern w:val="28"/>
          <w:sz w:val="32"/>
          <w:szCs w:val="32"/>
          <w:lang w:eastAsia="ru-RU"/>
        </w:rPr>
        <w:t>УШАКОВСКОЕ</w:t>
      </w:r>
      <w:r w:rsidR="002D77B7" w:rsidRPr="00926A14">
        <w:rPr>
          <w:rFonts w:ascii="Arial" w:eastAsia="Times New Roman" w:hAnsi="Arial" w:cs="Arial"/>
          <w:b/>
          <w:bCs/>
          <w:kern w:val="28"/>
          <w:sz w:val="32"/>
          <w:szCs w:val="32"/>
          <w:lang w:eastAsia="ru-RU"/>
        </w:rPr>
        <w:t xml:space="preserve"> МУНИЦИПАЛЬНОЕ ОБРАЗОВАНИЕ</w:t>
      </w:r>
    </w:p>
    <w:p w:rsidR="002D77B7" w:rsidRPr="00926A14" w:rsidRDefault="002D77B7" w:rsidP="00C934A2">
      <w:pPr>
        <w:spacing w:after="0" w:line="240" w:lineRule="auto"/>
        <w:jc w:val="center"/>
        <w:rPr>
          <w:rFonts w:ascii="Arial" w:eastAsia="Times New Roman" w:hAnsi="Arial" w:cs="Arial"/>
          <w:b/>
          <w:bCs/>
          <w:kern w:val="28"/>
          <w:sz w:val="32"/>
          <w:szCs w:val="32"/>
          <w:lang w:eastAsia="ru-RU"/>
        </w:rPr>
      </w:pPr>
      <w:r w:rsidRPr="00926A14">
        <w:rPr>
          <w:rFonts w:ascii="Arial" w:eastAsia="Times New Roman" w:hAnsi="Arial" w:cs="Arial"/>
          <w:b/>
          <w:bCs/>
          <w:kern w:val="28"/>
          <w:sz w:val="32"/>
          <w:szCs w:val="32"/>
          <w:lang w:eastAsia="ru-RU"/>
        </w:rPr>
        <w:t>АДМИНИСТРАЦИЯ</w:t>
      </w:r>
    </w:p>
    <w:p w:rsidR="002D77B7" w:rsidRDefault="002D77B7" w:rsidP="00C934A2">
      <w:pPr>
        <w:spacing w:after="0" w:line="240" w:lineRule="auto"/>
        <w:jc w:val="center"/>
        <w:rPr>
          <w:rFonts w:ascii="Arial" w:eastAsia="Times New Roman" w:hAnsi="Arial" w:cs="Arial"/>
          <w:b/>
          <w:bCs/>
          <w:kern w:val="28"/>
          <w:sz w:val="32"/>
          <w:szCs w:val="32"/>
          <w:lang w:eastAsia="ru-RU"/>
        </w:rPr>
      </w:pPr>
      <w:r w:rsidRPr="00926A14">
        <w:rPr>
          <w:rFonts w:ascii="Arial" w:eastAsia="Times New Roman" w:hAnsi="Arial" w:cs="Arial"/>
          <w:b/>
          <w:bCs/>
          <w:kern w:val="28"/>
          <w:sz w:val="32"/>
          <w:szCs w:val="32"/>
          <w:lang w:eastAsia="ru-RU"/>
        </w:rPr>
        <w:t>ПОСТАНОВЛЕНИЕ</w:t>
      </w:r>
    </w:p>
    <w:p w:rsidR="00CC2F6F" w:rsidRPr="00CC2F6F" w:rsidRDefault="00CC2F6F" w:rsidP="00C934A2">
      <w:pPr>
        <w:spacing w:after="0" w:line="240" w:lineRule="auto"/>
        <w:jc w:val="center"/>
        <w:rPr>
          <w:rFonts w:ascii="Arial" w:eastAsia="Times New Roman" w:hAnsi="Arial" w:cs="Arial"/>
          <w:b/>
          <w:bCs/>
          <w:kern w:val="28"/>
          <w:sz w:val="32"/>
          <w:szCs w:val="32"/>
          <w:lang w:eastAsia="ru-RU"/>
        </w:rPr>
      </w:pPr>
    </w:p>
    <w:p w:rsidR="002D77B7" w:rsidRPr="00926A14" w:rsidRDefault="002D77B7" w:rsidP="00C934A2">
      <w:pPr>
        <w:spacing w:after="0" w:line="240" w:lineRule="auto"/>
        <w:jc w:val="center"/>
        <w:rPr>
          <w:rFonts w:ascii="Arial" w:hAnsi="Arial" w:cs="Arial"/>
          <w:b/>
          <w:caps/>
          <w:kern w:val="2"/>
          <w:sz w:val="32"/>
          <w:szCs w:val="32"/>
        </w:rPr>
      </w:pPr>
      <w:r w:rsidRPr="00926A14">
        <w:rPr>
          <w:rFonts w:ascii="Arial" w:hAnsi="Arial" w:cs="Arial"/>
          <w:b/>
          <w:kern w:val="2"/>
          <w:sz w:val="32"/>
          <w:szCs w:val="32"/>
        </w:rPr>
        <w:t>ОБ УТВЕРЖДЕНИИ АДМИНИСТРАТИВНОГО РЕГЛАМЕНТА</w:t>
      </w:r>
      <w:r w:rsidRPr="00926A14">
        <w:rPr>
          <w:rFonts w:ascii="Arial" w:hAnsi="Arial" w:cs="Arial"/>
          <w:kern w:val="2"/>
          <w:sz w:val="32"/>
          <w:szCs w:val="32"/>
        </w:rPr>
        <w:t xml:space="preserve"> </w:t>
      </w:r>
      <w:r w:rsidRPr="00926A14">
        <w:rPr>
          <w:rFonts w:ascii="Arial" w:eastAsia="Times New Roman" w:hAnsi="Arial" w:cs="Arial"/>
          <w:b/>
          <w:kern w:val="2"/>
          <w:sz w:val="32"/>
          <w:szCs w:val="32"/>
          <w:lang w:eastAsia="ru-RU"/>
        </w:rPr>
        <w:t>ПРЕДОСТАВЛЕНИЯ МУНИЦИПАЛЬНОЙ УСЛУГИ «ПРЕДВАРИТЕЛЬНОЕ СОГЛАСОВАНИЕ ПРЕДОСТАВЛЕНИЯ ЗЕМЕЛЬНЫХ УЧАСТКОВ</w:t>
      </w:r>
      <w:r w:rsidRPr="00926A14">
        <w:rPr>
          <w:rFonts w:ascii="Arial" w:hAnsi="Arial" w:cs="Arial"/>
          <w:b/>
          <w:bCs/>
          <w:kern w:val="2"/>
          <w:sz w:val="32"/>
          <w:szCs w:val="32"/>
        </w:rPr>
        <w:t>, НАХОДЯЩИХСЯ В МУНИЦИПАЛЬНОЙ СОБСТВЕННОСТИ УШАКОВС</w:t>
      </w:r>
      <w:r w:rsidR="00CC2F6F">
        <w:rPr>
          <w:rFonts w:ascii="Arial" w:hAnsi="Arial" w:cs="Arial"/>
          <w:b/>
          <w:bCs/>
          <w:kern w:val="2"/>
          <w:sz w:val="32"/>
          <w:szCs w:val="32"/>
        </w:rPr>
        <w:t>КОГО МУНИЦИПАЛЬНОГО ОБРАЗОВАНИЯ</w:t>
      </w:r>
    </w:p>
    <w:p w:rsidR="002D77B7" w:rsidRPr="00CC2F6F" w:rsidRDefault="002D77B7" w:rsidP="00C934A2">
      <w:pPr>
        <w:autoSpaceDE w:val="0"/>
        <w:autoSpaceDN w:val="0"/>
        <w:adjustRightInd w:val="0"/>
        <w:spacing w:after="0" w:line="240" w:lineRule="auto"/>
        <w:jc w:val="both"/>
        <w:rPr>
          <w:rFonts w:ascii="Arial" w:hAnsi="Arial" w:cs="Arial"/>
          <w:kern w:val="2"/>
          <w:sz w:val="24"/>
          <w:szCs w:val="24"/>
        </w:rPr>
      </w:pPr>
    </w:p>
    <w:p w:rsidR="002D77B7" w:rsidRDefault="002D77B7" w:rsidP="00C934A2">
      <w:pPr>
        <w:shd w:val="clear" w:color="auto" w:fill="FFFFFF"/>
        <w:spacing w:after="0" w:line="240" w:lineRule="auto"/>
        <w:ind w:firstLine="709"/>
        <w:jc w:val="both"/>
        <w:rPr>
          <w:rFonts w:ascii="Arial" w:eastAsia="Lucida Sans Unicode" w:hAnsi="Arial" w:cs="Arial"/>
          <w:sz w:val="24"/>
          <w:szCs w:val="24"/>
          <w:lang w:eastAsia="ru-RU"/>
        </w:rPr>
      </w:pPr>
      <w:r w:rsidRPr="00926A14">
        <w:rPr>
          <w:rFonts w:ascii="Arial" w:hAnsi="Arial" w:cs="Arial"/>
          <w:kern w:val="2"/>
          <w:sz w:val="24"/>
          <w:szCs w:val="24"/>
        </w:rPr>
        <w:t xml:space="preserve">В соответствии с Земельным кодексом Российской Федерации, </w:t>
      </w:r>
      <w:r w:rsidRPr="00926A14">
        <w:rPr>
          <w:rFonts w:ascii="Arial" w:eastAsia="Times New Roman" w:hAnsi="Arial" w:cs="Arial"/>
          <w:kern w:val="2"/>
          <w:sz w:val="24"/>
          <w:szCs w:val="24"/>
        </w:rPr>
        <w:t>Федеральным</w:t>
      </w:r>
      <w:r w:rsidR="00CC2F6F">
        <w:rPr>
          <w:rFonts w:ascii="Arial" w:eastAsia="Times New Roman" w:hAnsi="Arial" w:cs="Arial"/>
          <w:kern w:val="2"/>
          <w:sz w:val="24"/>
          <w:szCs w:val="24"/>
        </w:rPr>
        <w:t xml:space="preserve"> законом от 27 июля 2010 года №</w:t>
      </w:r>
      <w:r w:rsidRPr="00926A14">
        <w:rPr>
          <w:rFonts w:ascii="Arial" w:eastAsia="Times New Roman" w:hAnsi="Arial" w:cs="Arial"/>
          <w:kern w:val="2"/>
          <w:sz w:val="24"/>
          <w:szCs w:val="24"/>
        </w:rPr>
        <w:t>210</w:t>
      </w:r>
      <w:r w:rsidRPr="00926A14">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926A14">
        <w:rPr>
          <w:rFonts w:ascii="Arial" w:eastAsia="Lucida Sans Unicode" w:hAnsi="Arial" w:cs="Arial"/>
          <w:sz w:val="24"/>
          <w:szCs w:val="24"/>
          <w:lang w:eastAsia="ru-RU"/>
        </w:rPr>
        <w:t>Порядком разработки и утверждения административных регламентов предоставления муниципальных услуг</w:t>
      </w:r>
      <w:r w:rsidR="00CC2F6F">
        <w:rPr>
          <w:rFonts w:ascii="Arial" w:eastAsia="Lucida Sans Unicode" w:hAnsi="Arial" w:cs="Arial"/>
          <w:sz w:val="24"/>
          <w:szCs w:val="24"/>
          <w:lang w:eastAsia="ru-RU"/>
        </w:rPr>
        <w:t xml:space="preserve">, утвержденными постановлением </w:t>
      </w:r>
      <w:r w:rsidRPr="00926A14">
        <w:rPr>
          <w:rFonts w:ascii="Arial" w:eastAsia="Lucida Sans Unicode" w:hAnsi="Arial" w:cs="Arial"/>
          <w:sz w:val="24"/>
          <w:szCs w:val="24"/>
          <w:lang w:eastAsia="ru-RU"/>
        </w:rPr>
        <w:t xml:space="preserve">администрации Ушаковского муниципального образования </w:t>
      </w:r>
      <w:r w:rsidR="00C934A2">
        <w:rPr>
          <w:rFonts w:ascii="Arial" w:eastAsia="Lucida Sans Unicode" w:hAnsi="Arial" w:cs="Arial"/>
          <w:sz w:val="24"/>
          <w:szCs w:val="24"/>
          <w:lang w:eastAsia="ru-RU"/>
        </w:rPr>
        <w:t xml:space="preserve">от 07 ноября </w:t>
      </w:r>
      <w:r w:rsidR="00CC2F6F">
        <w:rPr>
          <w:rFonts w:ascii="Arial" w:eastAsia="Lucida Sans Unicode" w:hAnsi="Arial" w:cs="Arial"/>
          <w:sz w:val="24"/>
          <w:szCs w:val="24"/>
          <w:lang w:eastAsia="ru-RU"/>
        </w:rPr>
        <w:t>2019 года №</w:t>
      </w:r>
      <w:r w:rsidRPr="00926A14">
        <w:rPr>
          <w:rFonts w:ascii="Arial" w:eastAsia="Lucida Sans Unicode" w:hAnsi="Arial" w:cs="Arial"/>
          <w:sz w:val="24"/>
          <w:szCs w:val="24"/>
          <w:lang w:eastAsia="ru-RU"/>
        </w:rPr>
        <w:t>702, руководствуясь ст.</w:t>
      </w:r>
      <w:r w:rsidR="00CC2F6F">
        <w:rPr>
          <w:rFonts w:ascii="Arial" w:eastAsia="Lucida Sans Unicode" w:hAnsi="Arial" w:cs="Arial"/>
          <w:sz w:val="24"/>
          <w:szCs w:val="24"/>
          <w:lang w:eastAsia="ru-RU"/>
        </w:rPr>
        <w:t xml:space="preserve"> </w:t>
      </w:r>
      <w:r w:rsidRPr="00926A14">
        <w:rPr>
          <w:rFonts w:ascii="Arial" w:eastAsia="Lucida Sans Unicode" w:hAnsi="Arial" w:cs="Arial"/>
          <w:sz w:val="24"/>
          <w:szCs w:val="24"/>
          <w:lang w:eastAsia="ru-RU"/>
        </w:rPr>
        <w:t>ст. 6, 31, 44 Устава Ушаковского муниципального образования, администрация Ушаковского муниципального образования</w:t>
      </w:r>
    </w:p>
    <w:p w:rsidR="00C934A2" w:rsidRPr="00C934A2" w:rsidRDefault="00C934A2" w:rsidP="00C934A2">
      <w:pPr>
        <w:shd w:val="clear" w:color="auto" w:fill="FFFFFF"/>
        <w:spacing w:after="0" w:line="240" w:lineRule="auto"/>
        <w:ind w:firstLine="709"/>
        <w:jc w:val="both"/>
        <w:rPr>
          <w:rFonts w:ascii="Arial" w:eastAsia="Lucida Sans Unicode" w:hAnsi="Arial" w:cs="Arial"/>
          <w:sz w:val="24"/>
          <w:szCs w:val="24"/>
          <w:lang w:eastAsia="ru-RU"/>
        </w:rPr>
      </w:pPr>
    </w:p>
    <w:p w:rsidR="002D77B7" w:rsidRPr="00926A14" w:rsidRDefault="002D77B7" w:rsidP="00C934A2">
      <w:pPr>
        <w:spacing w:after="0" w:line="240" w:lineRule="auto"/>
        <w:ind w:firstLine="851"/>
        <w:jc w:val="center"/>
        <w:rPr>
          <w:rFonts w:ascii="Arial" w:eastAsia="Times New Roman" w:hAnsi="Arial" w:cs="Arial"/>
          <w:b/>
          <w:bCs/>
          <w:iCs/>
          <w:sz w:val="30"/>
          <w:szCs w:val="30"/>
          <w:lang w:eastAsia="ru-RU"/>
        </w:rPr>
      </w:pPr>
      <w:r w:rsidRPr="00926A14">
        <w:rPr>
          <w:rFonts w:ascii="Arial" w:eastAsia="Times New Roman" w:hAnsi="Arial" w:cs="Arial"/>
          <w:b/>
          <w:bCs/>
          <w:iCs/>
          <w:sz w:val="30"/>
          <w:szCs w:val="30"/>
          <w:lang w:eastAsia="ru-RU"/>
        </w:rPr>
        <w:t>ПОСТАНОВЛЯЕТ:</w:t>
      </w:r>
    </w:p>
    <w:p w:rsidR="002D77B7" w:rsidRPr="00926A14" w:rsidRDefault="002D77B7" w:rsidP="00C934A2">
      <w:pPr>
        <w:widowControl w:val="0"/>
        <w:tabs>
          <w:tab w:val="left" w:pos="1134"/>
          <w:tab w:val="left" w:pos="1276"/>
          <w:tab w:val="left" w:pos="1418"/>
          <w:tab w:val="left" w:pos="1560"/>
        </w:tabs>
        <w:suppressAutoHyphens/>
        <w:spacing w:after="0" w:line="240" w:lineRule="auto"/>
        <w:ind w:firstLine="709"/>
        <w:jc w:val="both"/>
        <w:rPr>
          <w:rFonts w:ascii="Arial" w:eastAsia="Times New Roman" w:hAnsi="Arial" w:cs="Arial"/>
          <w:sz w:val="24"/>
          <w:szCs w:val="24"/>
          <w:lang w:eastAsia="ru-RU"/>
        </w:rPr>
      </w:pPr>
    </w:p>
    <w:p w:rsidR="002D77B7" w:rsidRDefault="00CC2F6F" w:rsidP="00C934A2">
      <w:pPr>
        <w:widowControl w:val="0"/>
        <w:tabs>
          <w:tab w:val="left" w:pos="1134"/>
          <w:tab w:val="left" w:pos="1276"/>
          <w:tab w:val="left" w:pos="1418"/>
          <w:tab w:val="left" w:pos="1560"/>
        </w:tabs>
        <w:suppressAutoHyphen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2D77B7" w:rsidRPr="00926A14">
        <w:rPr>
          <w:rFonts w:ascii="Arial" w:eastAsia="Times New Roman" w:hAnsi="Arial" w:cs="Arial"/>
          <w:sz w:val="24"/>
          <w:szCs w:val="24"/>
          <w:lang w:eastAsia="ru-RU"/>
        </w:rPr>
        <w:t xml:space="preserve">Утвердить административный регламент предоставления муниципальной услуги «Предварительное согласование предоставления земельных участков, находящихся в муниципальной собственности </w:t>
      </w:r>
      <w:r w:rsidR="002D77B7">
        <w:rPr>
          <w:rFonts w:ascii="Arial" w:eastAsia="Times New Roman" w:hAnsi="Arial" w:cs="Arial"/>
          <w:sz w:val="24"/>
          <w:szCs w:val="24"/>
          <w:lang w:eastAsia="ru-RU"/>
        </w:rPr>
        <w:t xml:space="preserve">Ушаковского </w:t>
      </w:r>
      <w:r w:rsidR="002D77B7" w:rsidRPr="00926A14">
        <w:rPr>
          <w:rFonts w:ascii="Arial" w:eastAsia="Times New Roman" w:hAnsi="Arial" w:cs="Arial"/>
          <w:sz w:val="24"/>
          <w:szCs w:val="24"/>
          <w:lang w:eastAsia="ru-RU"/>
        </w:rPr>
        <w:t>муниципального образования (прилагается).</w:t>
      </w:r>
    </w:p>
    <w:p w:rsidR="002D77B7" w:rsidRPr="00926A14" w:rsidRDefault="002D77B7" w:rsidP="00C934A2">
      <w:pPr>
        <w:widowControl w:val="0"/>
        <w:tabs>
          <w:tab w:val="left" w:pos="1134"/>
          <w:tab w:val="left" w:pos="1276"/>
          <w:tab w:val="left" w:pos="1418"/>
          <w:tab w:val="left" w:pos="1560"/>
        </w:tabs>
        <w:suppressAutoHyphens/>
        <w:spacing w:after="0" w:line="240" w:lineRule="auto"/>
        <w:ind w:firstLine="709"/>
        <w:jc w:val="both"/>
        <w:rPr>
          <w:rFonts w:ascii="Arial" w:eastAsia="Times New Roman" w:hAnsi="Arial" w:cs="Arial"/>
          <w:sz w:val="24"/>
          <w:szCs w:val="24"/>
          <w:lang w:eastAsia="ru-RU"/>
        </w:rPr>
      </w:pPr>
      <w:r w:rsidRPr="00CC306F">
        <w:rPr>
          <w:rFonts w:ascii="Arial" w:eastAsia="Times New Roman" w:hAnsi="Arial" w:cs="Arial"/>
          <w:sz w:val="24"/>
          <w:szCs w:val="24"/>
          <w:lang w:eastAsia="ru-RU"/>
        </w:rPr>
        <w:t>2. Признать утратившим</w:t>
      </w:r>
      <w:r>
        <w:rPr>
          <w:rFonts w:ascii="Arial" w:eastAsia="Times New Roman" w:hAnsi="Arial" w:cs="Arial"/>
          <w:sz w:val="24"/>
          <w:szCs w:val="24"/>
          <w:lang w:eastAsia="ru-RU"/>
        </w:rPr>
        <w:t xml:space="preserve"> силу</w:t>
      </w:r>
      <w:r w:rsidRPr="00CC306F">
        <w:rPr>
          <w:rFonts w:ascii="Arial" w:eastAsia="Times New Roman" w:hAnsi="Arial" w:cs="Arial"/>
          <w:sz w:val="24"/>
          <w:szCs w:val="24"/>
          <w:lang w:eastAsia="ru-RU"/>
        </w:rPr>
        <w:t xml:space="preserve"> постановление администрации Ушаковского муниципального образования от 07.10.2019</w:t>
      </w:r>
      <w:r w:rsidR="00CC2F6F">
        <w:rPr>
          <w:rFonts w:ascii="Arial" w:eastAsia="Times New Roman" w:hAnsi="Arial" w:cs="Arial"/>
          <w:sz w:val="24"/>
          <w:szCs w:val="24"/>
          <w:lang w:eastAsia="ru-RU"/>
        </w:rPr>
        <w:t xml:space="preserve"> года №</w:t>
      </w:r>
      <w:r w:rsidRPr="00CC306F">
        <w:rPr>
          <w:rFonts w:ascii="Arial" w:eastAsia="Times New Roman" w:hAnsi="Arial" w:cs="Arial"/>
          <w:sz w:val="24"/>
          <w:szCs w:val="24"/>
          <w:lang w:eastAsia="ru-RU"/>
        </w:rPr>
        <w:t>580 «Об утверждении административного регламента предоставления муниципальной услуги «Предварительное согласование предоставления земельных участков».</w:t>
      </w:r>
    </w:p>
    <w:p w:rsidR="002D77B7" w:rsidRPr="00926A14" w:rsidRDefault="002D77B7" w:rsidP="00C934A2">
      <w:pPr>
        <w:widowControl w:val="0"/>
        <w:tabs>
          <w:tab w:val="left" w:pos="1134"/>
          <w:tab w:val="left" w:pos="1276"/>
          <w:tab w:val="left" w:pos="1418"/>
          <w:tab w:val="left" w:pos="1560"/>
        </w:tabs>
        <w:suppressAutoHyphens/>
        <w:spacing w:after="0" w:line="240" w:lineRule="auto"/>
        <w:ind w:firstLine="709"/>
        <w:jc w:val="both"/>
        <w:rPr>
          <w:rFonts w:ascii="Arial" w:eastAsia="Times New Roman" w:hAnsi="Arial" w:cs="Arial"/>
          <w:sz w:val="24"/>
          <w:szCs w:val="24"/>
          <w:lang w:eastAsia="ar-SA"/>
        </w:rPr>
      </w:pPr>
      <w:r w:rsidRPr="00926A14">
        <w:rPr>
          <w:rFonts w:ascii="Arial" w:eastAsia="Times New Roman" w:hAnsi="Arial" w:cs="Arial"/>
          <w:sz w:val="24"/>
          <w:szCs w:val="24"/>
          <w:lang w:eastAsia="ru-RU"/>
        </w:rPr>
        <w:t xml:space="preserve">3. </w:t>
      </w:r>
      <w:r w:rsidRPr="00926A14">
        <w:rPr>
          <w:rFonts w:ascii="Arial" w:eastAsia="Times New Roman" w:hAnsi="Arial" w:cs="Arial"/>
          <w:sz w:val="24"/>
          <w:szCs w:val="24"/>
          <w:lang w:eastAsia="ar-SA"/>
        </w:rPr>
        <w:t xml:space="preserve">Опубликовать (обнародовать) настоящее постановление на информационных стендах, расположенных в здании администрации Ушаковского муниципального образования по адресу: Иркутская область, Иркутский район, с. Пивовариха, ул. Дачная, 8, а также в сельских населенных пунктах, входящих в состав Ушаковского муниципального образования, а также на официальном сайте администрации Ушаковского муниципального образования в информационно-телекоммуникационной сети «Интернет» на </w:t>
      </w:r>
      <w:r w:rsidRPr="00926A14">
        <w:rPr>
          <w:rFonts w:ascii="Arial" w:eastAsia="Times New Roman" w:hAnsi="Arial" w:cs="Arial"/>
          <w:sz w:val="24"/>
          <w:szCs w:val="24"/>
          <w:lang w:val="en-US" w:eastAsia="ar-SA"/>
        </w:rPr>
        <w:t>WEB</w:t>
      </w:r>
      <w:r w:rsidRPr="00926A14">
        <w:rPr>
          <w:rFonts w:ascii="Arial" w:eastAsia="Times New Roman" w:hAnsi="Arial" w:cs="Arial"/>
          <w:sz w:val="24"/>
          <w:szCs w:val="24"/>
          <w:lang w:eastAsia="ar-SA"/>
        </w:rPr>
        <w:t>-портале органа местного самоуправления Ушаковского муниципального образования.</w:t>
      </w:r>
    </w:p>
    <w:p w:rsidR="002D77B7" w:rsidRPr="00926A14" w:rsidRDefault="00CC2F6F" w:rsidP="00C934A2">
      <w:pPr>
        <w:widowControl w:val="0"/>
        <w:tabs>
          <w:tab w:val="left" w:pos="1134"/>
          <w:tab w:val="left" w:pos="1276"/>
          <w:tab w:val="left" w:pos="1418"/>
          <w:tab w:val="left" w:pos="1560"/>
        </w:tabs>
        <w:suppressAutoHyphens/>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4. </w:t>
      </w:r>
      <w:r w:rsidR="002D77B7" w:rsidRPr="00926A14">
        <w:rPr>
          <w:rFonts w:ascii="Arial" w:eastAsia="Times New Roman" w:hAnsi="Arial" w:cs="Arial"/>
          <w:sz w:val="24"/>
          <w:szCs w:val="24"/>
          <w:lang w:eastAsia="ru-RU"/>
        </w:rPr>
        <w:t>Настоящее постановление вступает в силу после дня его официального опубликования.</w:t>
      </w:r>
    </w:p>
    <w:p w:rsidR="002D77B7" w:rsidRPr="00C934A2" w:rsidRDefault="002D77B7" w:rsidP="00C934A2">
      <w:pPr>
        <w:widowControl w:val="0"/>
        <w:suppressAutoHyphens/>
        <w:spacing w:after="0" w:line="240" w:lineRule="auto"/>
        <w:ind w:firstLine="567"/>
        <w:rPr>
          <w:rFonts w:ascii="Arial" w:eastAsia="Lucida Sans Unicode" w:hAnsi="Arial" w:cs="Arial"/>
          <w:sz w:val="24"/>
          <w:szCs w:val="24"/>
          <w:highlight w:val="yellow"/>
          <w:lang w:eastAsia="ru-RU"/>
        </w:rPr>
      </w:pPr>
    </w:p>
    <w:p w:rsidR="00CC2F6F" w:rsidRPr="00C934A2" w:rsidRDefault="00CC2F6F" w:rsidP="00C934A2">
      <w:pPr>
        <w:widowControl w:val="0"/>
        <w:suppressAutoHyphens/>
        <w:spacing w:after="0" w:line="240" w:lineRule="auto"/>
        <w:ind w:firstLine="567"/>
        <w:rPr>
          <w:rFonts w:ascii="Arial" w:eastAsia="Lucida Sans Unicode" w:hAnsi="Arial" w:cs="Arial"/>
          <w:sz w:val="24"/>
          <w:szCs w:val="24"/>
          <w:highlight w:val="yellow"/>
          <w:lang w:eastAsia="ru-RU"/>
        </w:rPr>
      </w:pPr>
    </w:p>
    <w:p w:rsidR="00CC2F6F" w:rsidRDefault="00CC2F6F" w:rsidP="00C934A2">
      <w:pPr>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Глава Ушаковского</w:t>
      </w:r>
    </w:p>
    <w:p w:rsidR="002D77B7" w:rsidRPr="00926A14" w:rsidRDefault="002D77B7" w:rsidP="00C934A2">
      <w:pPr>
        <w:spacing w:after="0" w:line="240" w:lineRule="auto"/>
        <w:contextualSpacing/>
        <w:jc w:val="both"/>
        <w:rPr>
          <w:rFonts w:ascii="Arial" w:eastAsia="Times New Roman" w:hAnsi="Arial" w:cs="Arial"/>
          <w:sz w:val="24"/>
          <w:szCs w:val="24"/>
          <w:lang w:eastAsia="ru-RU"/>
        </w:rPr>
      </w:pPr>
      <w:r w:rsidRPr="00926A14">
        <w:rPr>
          <w:rFonts w:ascii="Arial" w:eastAsia="Times New Roman" w:hAnsi="Arial" w:cs="Arial"/>
          <w:sz w:val="24"/>
          <w:szCs w:val="24"/>
          <w:lang w:eastAsia="ru-RU"/>
        </w:rPr>
        <w:lastRenderedPageBreak/>
        <w:t>муниципального образования</w:t>
      </w:r>
    </w:p>
    <w:p w:rsidR="008764E2" w:rsidRDefault="002D77B7" w:rsidP="00C934A2">
      <w:pPr>
        <w:spacing w:after="0" w:line="240" w:lineRule="auto"/>
        <w:contextualSpacing/>
        <w:jc w:val="both"/>
        <w:rPr>
          <w:rFonts w:ascii="Arial" w:eastAsia="Times New Roman" w:hAnsi="Arial" w:cs="Arial"/>
          <w:sz w:val="24"/>
          <w:szCs w:val="24"/>
          <w:lang w:eastAsia="ru-RU"/>
        </w:rPr>
      </w:pPr>
      <w:r w:rsidRPr="00926A14">
        <w:rPr>
          <w:rFonts w:ascii="Arial" w:eastAsia="Times New Roman" w:hAnsi="Arial" w:cs="Arial"/>
          <w:sz w:val="24"/>
          <w:szCs w:val="24"/>
          <w:lang w:eastAsia="ru-RU"/>
        </w:rPr>
        <w:t>В.В. Галицков</w:t>
      </w:r>
    </w:p>
    <w:p w:rsidR="00CC2F6F" w:rsidRPr="00CC2F6F" w:rsidRDefault="00CC2F6F" w:rsidP="00C934A2">
      <w:pPr>
        <w:spacing w:after="0" w:line="240" w:lineRule="auto"/>
        <w:contextualSpacing/>
        <w:jc w:val="both"/>
        <w:rPr>
          <w:rFonts w:ascii="Arial" w:eastAsia="Times New Roman" w:hAnsi="Arial" w:cs="Arial"/>
          <w:sz w:val="24"/>
          <w:szCs w:val="24"/>
          <w:lang w:eastAsia="ru-RU"/>
        </w:rPr>
      </w:pPr>
    </w:p>
    <w:p w:rsidR="002D77B7" w:rsidRPr="00CC2F6F" w:rsidRDefault="00CC2F6F" w:rsidP="00C934A2">
      <w:pPr>
        <w:spacing w:after="0" w:line="240" w:lineRule="auto"/>
        <w:ind w:left="-817" w:firstLine="1526"/>
        <w:jc w:val="right"/>
        <w:rPr>
          <w:rFonts w:ascii="Courier New" w:eastAsia="Calibri" w:hAnsi="Courier New" w:cs="Courier New"/>
          <w:caps/>
        </w:rPr>
      </w:pPr>
      <w:r>
        <w:rPr>
          <w:rFonts w:ascii="Courier New" w:eastAsia="Calibri" w:hAnsi="Courier New" w:cs="Courier New"/>
        </w:rPr>
        <w:t>У</w:t>
      </w:r>
      <w:r w:rsidRPr="00CC2F6F">
        <w:rPr>
          <w:rFonts w:ascii="Courier New" w:eastAsia="Calibri" w:hAnsi="Courier New" w:cs="Courier New"/>
        </w:rPr>
        <w:t>тверждено</w:t>
      </w:r>
    </w:p>
    <w:p w:rsidR="002D77B7" w:rsidRPr="00CC2F6F" w:rsidRDefault="00CC2F6F" w:rsidP="00C934A2">
      <w:pPr>
        <w:autoSpaceDE w:val="0"/>
        <w:autoSpaceDN w:val="0"/>
        <w:spacing w:after="0" w:line="240" w:lineRule="auto"/>
        <w:jc w:val="right"/>
        <w:rPr>
          <w:rFonts w:ascii="Courier New" w:eastAsia="Calibri" w:hAnsi="Courier New" w:cs="Courier New"/>
        </w:rPr>
      </w:pPr>
      <w:r>
        <w:rPr>
          <w:rFonts w:ascii="Courier New" w:eastAsia="Calibri" w:hAnsi="Courier New" w:cs="Courier New"/>
        </w:rPr>
        <w:t>постановлением администрации</w:t>
      </w:r>
    </w:p>
    <w:p w:rsidR="002D77B7" w:rsidRPr="00CC2F6F" w:rsidRDefault="002D77B7" w:rsidP="00C934A2">
      <w:pPr>
        <w:autoSpaceDE w:val="0"/>
        <w:autoSpaceDN w:val="0"/>
        <w:spacing w:after="0" w:line="240" w:lineRule="auto"/>
        <w:jc w:val="right"/>
        <w:rPr>
          <w:rFonts w:ascii="Courier New" w:eastAsia="Calibri" w:hAnsi="Courier New" w:cs="Courier New"/>
        </w:rPr>
      </w:pPr>
      <w:r w:rsidRPr="00CC2F6F">
        <w:rPr>
          <w:rFonts w:ascii="Courier New" w:eastAsia="Calibri" w:hAnsi="Courier New" w:cs="Courier New"/>
        </w:rPr>
        <w:t>Ушаковс</w:t>
      </w:r>
      <w:r w:rsidR="00CC2F6F">
        <w:rPr>
          <w:rFonts w:ascii="Courier New" w:eastAsia="Calibri" w:hAnsi="Courier New" w:cs="Courier New"/>
        </w:rPr>
        <w:t>кого муниципального образования</w:t>
      </w:r>
    </w:p>
    <w:p w:rsidR="00F40132" w:rsidRDefault="00CC2F6F" w:rsidP="00C934A2">
      <w:pPr>
        <w:autoSpaceDE w:val="0"/>
        <w:autoSpaceDN w:val="0"/>
        <w:spacing w:after="0" w:line="240" w:lineRule="auto"/>
        <w:jc w:val="right"/>
        <w:rPr>
          <w:rFonts w:ascii="Courier New" w:eastAsia="Calibri" w:hAnsi="Courier New" w:cs="Courier New"/>
        </w:rPr>
      </w:pPr>
      <w:r>
        <w:rPr>
          <w:rFonts w:ascii="Courier New" w:eastAsia="Calibri" w:hAnsi="Courier New" w:cs="Courier New"/>
        </w:rPr>
        <w:t>от «22» мая 2020г. №</w:t>
      </w:r>
      <w:r w:rsidR="002D77B7" w:rsidRPr="00CC2F6F">
        <w:rPr>
          <w:rFonts w:ascii="Courier New" w:eastAsia="Calibri" w:hAnsi="Courier New" w:cs="Courier New"/>
        </w:rPr>
        <w:t>180</w:t>
      </w:r>
    </w:p>
    <w:p w:rsidR="00F40132" w:rsidRPr="00F40132" w:rsidRDefault="00F40132" w:rsidP="00C934A2">
      <w:pPr>
        <w:autoSpaceDE w:val="0"/>
        <w:autoSpaceDN w:val="0"/>
        <w:spacing w:after="0" w:line="240" w:lineRule="auto"/>
        <w:jc w:val="right"/>
        <w:rPr>
          <w:rFonts w:ascii="Arial" w:eastAsia="Times New Roman" w:hAnsi="Arial" w:cs="Arial"/>
          <w:b/>
          <w:kern w:val="2"/>
          <w:sz w:val="24"/>
          <w:szCs w:val="24"/>
          <w:lang w:eastAsia="ru-RU"/>
        </w:rPr>
      </w:pPr>
    </w:p>
    <w:p w:rsidR="00F40132" w:rsidRDefault="002D77B7" w:rsidP="00C934A2">
      <w:pPr>
        <w:autoSpaceDE w:val="0"/>
        <w:autoSpaceDN w:val="0"/>
        <w:spacing w:after="0" w:line="240" w:lineRule="auto"/>
        <w:jc w:val="center"/>
        <w:rPr>
          <w:rFonts w:ascii="Arial" w:hAnsi="Arial" w:cs="Arial"/>
          <w:b/>
          <w:bCs/>
          <w:kern w:val="2"/>
          <w:sz w:val="30"/>
          <w:szCs w:val="30"/>
        </w:rPr>
      </w:pPr>
      <w:r w:rsidRPr="006F4DE5">
        <w:rPr>
          <w:rFonts w:ascii="Arial" w:eastAsia="Times New Roman" w:hAnsi="Arial" w:cs="Arial"/>
          <w:b/>
          <w:kern w:val="2"/>
          <w:sz w:val="30"/>
          <w:szCs w:val="30"/>
          <w:lang w:eastAsia="ru-RU"/>
        </w:rPr>
        <w:t>АДМИНИСТРАТИВНЫЙ РЕГЛАМЕНТ</w:t>
      </w:r>
      <w:r w:rsidR="00F40132">
        <w:rPr>
          <w:rFonts w:ascii="Arial" w:eastAsia="Times New Roman" w:hAnsi="Arial" w:cs="Arial"/>
          <w:b/>
          <w:kern w:val="2"/>
          <w:sz w:val="30"/>
          <w:szCs w:val="30"/>
          <w:lang w:eastAsia="ru-RU"/>
        </w:rPr>
        <w:t xml:space="preserve"> </w:t>
      </w:r>
      <w:r w:rsidRPr="006F4DE5">
        <w:rPr>
          <w:rFonts w:ascii="Arial" w:eastAsia="Times New Roman" w:hAnsi="Arial" w:cs="Arial"/>
          <w:b/>
          <w:kern w:val="2"/>
          <w:sz w:val="30"/>
          <w:szCs w:val="30"/>
          <w:lang w:eastAsia="ru-RU"/>
        </w:rPr>
        <w:t>ПРЕДОСТАВЛЕНИЯ МУНИЦИПАЛЬНОЙ УСЛУГИ «ПРЕДВАРИТЕЛЬНОЕ СОГЛАСОВАНИЕ ПРЕДОСТАВЛЕНИЯ ЗЕМЕЛЬНЫХ УЧАСТКОВ</w:t>
      </w:r>
      <w:r w:rsidRPr="006F4DE5">
        <w:rPr>
          <w:rFonts w:ascii="Arial" w:hAnsi="Arial" w:cs="Arial"/>
          <w:b/>
          <w:bCs/>
          <w:kern w:val="2"/>
          <w:sz w:val="30"/>
          <w:szCs w:val="30"/>
        </w:rPr>
        <w:t>, НАХОДЯЩИХСЯ В МУНИЦИПАЛЬНОЙ СОБСТВЕННОСТИ УШАКОВС</w:t>
      </w:r>
      <w:r w:rsidR="00F40132">
        <w:rPr>
          <w:rFonts w:ascii="Arial" w:hAnsi="Arial" w:cs="Arial"/>
          <w:b/>
          <w:bCs/>
          <w:kern w:val="2"/>
          <w:sz w:val="30"/>
          <w:szCs w:val="30"/>
        </w:rPr>
        <w:t>КОГО МУНИЦИПАЛЬНОГО ОБРАЗОВАНИЯ</w:t>
      </w:r>
    </w:p>
    <w:p w:rsidR="00F40132" w:rsidRPr="00C934A2" w:rsidRDefault="00F40132" w:rsidP="00C934A2">
      <w:pPr>
        <w:autoSpaceDE w:val="0"/>
        <w:autoSpaceDN w:val="0"/>
        <w:spacing w:after="0" w:line="240" w:lineRule="auto"/>
        <w:jc w:val="center"/>
        <w:rPr>
          <w:rFonts w:ascii="Arial" w:eastAsia="Times New Roman" w:hAnsi="Arial" w:cs="Arial"/>
          <w:b/>
          <w:kern w:val="2"/>
          <w:sz w:val="24"/>
          <w:szCs w:val="24"/>
          <w:lang w:eastAsia="ru-RU"/>
        </w:rPr>
      </w:pPr>
    </w:p>
    <w:p w:rsidR="00F40132" w:rsidRPr="00C934A2" w:rsidRDefault="00F40132" w:rsidP="00C934A2">
      <w:pPr>
        <w:autoSpaceDE w:val="0"/>
        <w:autoSpaceDN w:val="0"/>
        <w:spacing w:after="0" w:line="240" w:lineRule="auto"/>
        <w:jc w:val="center"/>
        <w:rPr>
          <w:rFonts w:ascii="Arial" w:eastAsia="Times New Roman" w:hAnsi="Arial" w:cs="Arial"/>
          <w:kern w:val="2"/>
          <w:sz w:val="24"/>
          <w:szCs w:val="24"/>
          <w:lang w:eastAsia="ru-RU"/>
        </w:rPr>
      </w:pPr>
      <w:r w:rsidRPr="00C934A2">
        <w:rPr>
          <w:rFonts w:ascii="Arial" w:eastAsia="Times New Roman" w:hAnsi="Arial" w:cs="Arial"/>
          <w:kern w:val="2"/>
          <w:sz w:val="24"/>
          <w:szCs w:val="24"/>
          <w:lang w:eastAsia="ru-RU"/>
        </w:rPr>
        <w:t>Раздел</w:t>
      </w:r>
      <w:r w:rsidR="002D77B7" w:rsidRPr="00C934A2">
        <w:rPr>
          <w:rFonts w:ascii="Arial" w:eastAsia="Times New Roman" w:hAnsi="Arial" w:cs="Arial"/>
          <w:kern w:val="2"/>
          <w:sz w:val="24"/>
          <w:szCs w:val="24"/>
          <w:lang w:eastAsia="ru-RU"/>
        </w:rPr>
        <w:t xml:space="preserve"> I. </w:t>
      </w:r>
      <w:r w:rsidRPr="00C934A2">
        <w:rPr>
          <w:rFonts w:ascii="Arial" w:eastAsia="Times New Roman" w:hAnsi="Arial" w:cs="Arial"/>
          <w:kern w:val="2"/>
          <w:sz w:val="24"/>
          <w:szCs w:val="24"/>
          <w:lang w:eastAsia="ru-RU"/>
        </w:rPr>
        <w:t>Общие положения</w:t>
      </w:r>
    </w:p>
    <w:p w:rsidR="00F40132" w:rsidRPr="00C934A2" w:rsidRDefault="00F40132" w:rsidP="00C934A2">
      <w:pPr>
        <w:autoSpaceDE w:val="0"/>
        <w:autoSpaceDN w:val="0"/>
        <w:spacing w:after="0" w:line="240" w:lineRule="auto"/>
        <w:jc w:val="center"/>
        <w:rPr>
          <w:rFonts w:ascii="Arial" w:eastAsia="Times New Roman" w:hAnsi="Arial" w:cs="Arial"/>
          <w:b/>
          <w:kern w:val="2"/>
          <w:sz w:val="24"/>
          <w:szCs w:val="24"/>
          <w:lang w:eastAsia="ru-RU"/>
        </w:rPr>
      </w:pPr>
    </w:p>
    <w:p w:rsidR="002D77B7" w:rsidRDefault="002D77B7" w:rsidP="00C934A2">
      <w:pPr>
        <w:autoSpaceDE w:val="0"/>
        <w:autoSpaceDN w:val="0"/>
        <w:spacing w:after="0" w:line="240" w:lineRule="auto"/>
        <w:jc w:val="center"/>
        <w:rPr>
          <w:rFonts w:ascii="Times New Roman" w:eastAsia="Times New Roman" w:hAnsi="Times New Roman" w:cs="Times New Roman"/>
          <w:b/>
          <w:kern w:val="2"/>
          <w:sz w:val="28"/>
          <w:szCs w:val="28"/>
          <w:lang w:eastAsia="ru-RU"/>
        </w:rPr>
      </w:pPr>
      <w:r w:rsidRPr="00926A14">
        <w:rPr>
          <w:rFonts w:ascii="Arial" w:eastAsia="Times New Roman" w:hAnsi="Arial" w:cs="Arial"/>
          <w:kern w:val="2"/>
          <w:sz w:val="24"/>
          <w:szCs w:val="24"/>
          <w:lang w:eastAsia="ru-RU"/>
        </w:rPr>
        <w:t>Глава 1. Предмет регулирования административного регламента</w:t>
      </w:r>
    </w:p>
    <w:p w:rsidR="00F40132" w:rsidRPr="00F40132" w:rsidRDefault="00F40132" w:rsidP="00C934A2">
      <w:pPr>
        <w:autoSpaceDE w:val="0"/>
        <w:autoSpaceDN w:val="0"/>
        <w:spacing w:after="0" w:line="240" w:lineRule="auto"/>
        <w:jc w:val="center"/>
        <w:rPr>
          <w:rFonts w:ascii="Arial" w:eastAsia="Times New Roman" w:hAnsi="Arial" w:cs="Arial"/>
          <w:b/>
          <w:kern w:val="2"/>
          <w:sz w:val="24"/>
          <w:szCs w:val="24"/>
          <w:lang w:eastAsia="ru-RU"/>
        </w:rPr>
      </w:pPr>
    </w:p>
    <w:p w:rsidR="002D77B7" w:rsidRPr="00926A14" w:rsidRDefault="002D77B7" w:rsidP="00C934A2">
      <w:pPr>
        <w:autoSpaceDE w:val="0"/>
        <w:autoSpaceDN w:val="0"/>
        <w:spacing w:after="0" w:line="240" w:lineRule="auto"/>
        <w:ind w:firstLine="709"/>
        <w:jc w:val="both"/>
        <w:rPr>
          <w:rFonts w:ascii="Arial" w:hAnsi="Arial" w:cs="Arial"/>
          <w:bCs/>
          <w:kern w:val="2"/>
          <w:sz w:val="24"/>
          <w:szCs w:val="24"/>
        </w:rPr>
      </w:pPr>
      <w:r w:rsidRPr="00926A14">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«Предварительное согласование предоставления земельных участков</w:t>
      </w:r>
      <w:r w:rsidRPr="00926A14">
        <w:rPr>
          <w:rFonts w:ascii="Arial" w:hAnsi="Arial" w:cs="Arial"/>
          <w:bCs/>
          <w:kern w:val="2"/>
          <w:sz w:val="24"/>
          <w:szCs w:val="24"/>
        </w:rPr>
        <w:t xml:space="preserve">, находящихся в муниципальной собственности </w:t>
      </w:r>
      <w:r>
        <w:rPr>
          <w:rFonts w:ascii="Arial" w:hAnsi="Arial" w:cs="Arial"/>
          <w:bCs/>
          <w:kern w:val="2"/>
          <w:sz w:val="24"/>
          <w:szCs w:val="24"/>
        </w:rPr>
        <w:t xml:space="preserve">Ушаковского </w:t>
      </w:r>
      <w:r w:rsidRPr="00926A14">
        <w:rPr>
          <w:rFonts w:ascii="Arial" w:hAnsi="Arial" w:cs="Arial"/>
          <w:bCs/>
          <w:kern w:val="2"/>
          <w:sz w:val="24"/>
          <w:szCs w:val="24"/>
        </w:rPr>
        <w:t>муниципального образования</w:t>
      </w:r>
      <w:r w:rsidRPr="00926A14">
        <w:rPr>
          <w:rFonts w:ascii="Arial" w:eastAsia="Times New Roman" w:hAnsi="Arial" w:cs="Arial"/>
          <w:kern w:val="2"/>
          <w:sz w:val="24"/>
          <w:szCs w:val="24"/>
          <w:lang w:eastAsia="ru-RU"/>
        </w:rPr>
        <w:t xml:space="preserve">, в том числе </w:t>
      </w:r>
      <w:r w:rsidRPr="00926A14">
        <w:rPr>
          <w:rFonts w:ascii="Arial" w:hAnsi="Arial" w:cs="Arial"/>
          <w:bCs/>
          <w:kern w:val="2"/>
          <w:sz w:val="24"/>
          <w:szCs w:val="24"/>
        </w:rPr>
        <w:t xml:space="preserve">порядок взаимодействия администрации </w:t>
      </w:r>
      <w:r>
        <w:rPr>
          <w:rFonts w:ascii="Arial" w:hAnsi="Arial" w:cs="Arial"/>
          <w:bCs/>
          <w:kern w:val="2"/>
          <w:sz w:val="24"/>
          <w:szCs w:val="24"/>
        </w:rPr>
        <w:t xml:space="preserve">Ушаковского </w:t>
      </w:r>
      <w:r w:rsidRPr="00926A14">
        <w:rPr>
          <w:rFonts w:ascii="Arial" w:hAnsi="Arial" w:cs="Arial"/>
          <w:bCs/>
          <w:kern w:val="2"/>
          <w:sz w:val="24"/>
          <w:szCs w:val="24"/>
        </w:rPr>
        <w:t xml:space="preserve">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предварительном согласовании предоставления земельных участков, находящихся в муниципальной собственности </w:t>
      </w:r>
      <w:r>
        <w:rPr>
          <w:rFonts w:ascii="Arial" w:hAnsi="Arial" w:cs="Arial"/>
          <w:bCs/>
          <w:kern w:val="2"/>
          <w:sz w:val="24"/>
          <w:szCs w:val="24"/>
        </w:rPr>
        <w:t xml:space="preserve">Ушаковского </w:t>
      </w:r>
      <w:r w:rsidRPr="00926A14">
        <w:rPr>
          <w:rFonts w:ascii="Arial" w:hAnsi="Arial" w:cs="Arial"/>
          <w:bCs/>
          <w:kern w:val="2"/>
          <w:sz w:val="24"/>
          <w:szCs w:val="24"/>
        </w:rPr>
        <w:t xml:space="preserve">муниципального образования </w:t>
      </w:r>
      <w:r w:rsidRPr="00926A14">
        <w:rPr>
          <w:rFonts w:ascii="Arial" w:eastAsia="Times New Roman" w:hAnsi="Arial" w:cs="Arial"/>
          <w:kern w:val="2"/>
          <w:sz w:val="24"/>
          <w:szCs w:val="24"/>
          <w:lang w:eastAsia="ru-RU"/>
        </w:rPr>
        <w:t>(далее – земельные участки)</w:t>
      </w:r>
      <w:r w:rsidRPr="00926A14">
        <w:rPr>
          <w:rFonts w:ascii="Arial" w:hAnsi="Arial" w:cs="Arial"/>
          <w:bCs/>
          <w:kern w:val="2"/>
          <w:sz w:val="24"/>
          <w:szCs w:val="24"/>
        </w:rPr>
        <w:t>.</w:t>
      </w:r>
    </w:p>
    <w:p w:rsidR="00F40132"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F40132" w:rsidRDefault="00F40132" w:rsidP="00C934A2">
      <w:pPr>
        <w:autoSpaceDE w:val="0"/>
        <w:autoSpaceDN w:val="0"/>
        <w:spacing w:after="0" w:line="240" w:lineRule="auto"/>
        <w:ind w:firstLine="709"/>
        <w:jc w:val="both"/>
        <w:rPr>
          <w:rFonts w:ascii="Arial" w:eastAsia="Times New Roman" w:hAnsi="Arial" w:cs="Arial"/>
          <w:kern w:val="2"/>
          <w:sz w:val="24"/>
          <w:szCs w:val="24"/>
          <w:lang w:eastAsia="ru-RU"/>
        </w:rPr>
      </w:pPr>
    </w:p>
    <w:p w:rsidR="002D77B7" w:rsidRDefault="002D77B7" w:rsidP="00C934A2">
      <w:pPr>
        <w:autoSpaceDE w:val="0"/>
        <w:autoSpaceDN w:val="0"/>
        <w:spacing w:after="0" w:line="240" w:lineRule="auto"/>
        <w:ind w:firstLine="709"/>
        <w:jc w:val="center"/>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Глава 2. Круг заявителей</w:t>
      </w:r>
    </w:p>
    <w:p w:rsidR="00F40132" w:rsidRPr="00926A14" w:rsidRDefault="00F40132" w:rsidP="00C934A2">
      <w:pPr>
        <w:autoSpaceDE w:val="0"/>
        <w:autoSpaceDN w:val="0"/>
        <w:spacing w:after="0" w:line="240" w:lineRule="auto"/>
        <w:ind w:firstLine="709"/>
        <w:jc w:val="center"/>
        <w:rPr>
          <w:rFonts w:ascii="Arial" w:eastAsia="Times New Roman" w:hAnsi="Arial" w:cs="Arial"/>
          <w:kern w:val="2"/>
          <w:sz w:val="24"/>
          <w:szCs w:val="24"/>
          <w:lang w:eastAsia="ru-RU"/>
        </w:rPr>
      </w:pPr>
    </w:p>
    <w:p w:rsidR="002D77B7" w:rsidRPr="00926A14"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3. Заявителями на предоставление муниципальной услуги являются физические и юридические лица (далее – заявители).</w:t>
      </w:r>
    </w:p>
    <w:p w:rsidR="00F40132"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F40132" w:rsidRDefault="00F40132" w:rsidP="00C934A2">
      <w:pPr>
        <w:autoSpaceDE w:val="0"/>
        <w:autoSpaceDN w:val="0"/>
        <w:spacing w:after="0" w:line="240" w:lineRule="auto"/>
        <w:ind w:firstLine="709"/>
        <w:jc w:val="both"/>
        <w:rPr>
          <w:rFonts w:ascii="Arial" w:eastAsia="Times New Roman" w:hAnsi="Arial" w:cs="Arial"/>
          <w:kern w:val="2"/>
          <w:sz w:val="24"/>
          <w:szCs w:val="24"/>
          <w:lang w:eastAsia="ru-RU"/>
        </w:rPr>
      </w:pPr>
    </w:p>
    <w:p w:rsidR="00C934A2" w:rsidRDefault="002D77B7" w:rsidP="00C934A2">
      <w:pPr>
        <w:autoSpaceDE w:val="0"/>
        <w:autoSpaceDN w:val="0"/>
        <w:spacing w:after="0" w:line="240" w:lineRule="auto"/>
        <w:ind w:firstLine="709"/>
        <w:jc w:val="center"/>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Глава 3. Требования к порядку информирования</w:t>
      </w:r>
      <w:r w:rsidR="00F40132">
        <w:rPr>
          <w:rFonts w:ascii="Arial" w:eastAsia="Times New Roman" w:hAnsi="Arial" w:cs="Arial"/>
          <w:kern w:val="2"/>
          <w:sz w:val="24"/>
          <w:szCs w:val="24"/>
          <w:lang w:eastAsia="ru-RU"/>
        </w:rPr>
        <w:t xml:space="preserve"> </w:t>
      </w:r>
      <w:r w:rsidRPr="00926A14">
        <w:rPr>
          <w:rFonts w:ascii="Arial" w:eastAsia="Times New Roman" w:hAnsi="Arial" w:cs="Arial"/>
          <w:kern w:val="2"/>
          <w:sz w:val="24"/>
          <w:szCs w:val="24"/>
          <w:lang w:eastAsia="ru-RU"/>
        </w:rPr>
        <w:t>о предоставлении муниципальной услуги</w:t>
      </w:r>
    </w:p>
    <w:p w:rsidR="00C934A2" w:rsidRDefault="00C934A2" w:rsidP="00C934A2">
      <w:pPr>
        <w:autoSpaceDE w:val="0"/>
        <w:autoSpaceDN w:val="0"/>
        <w:spacing w:after="0" w:line="240" w:lineRule="auto"/>
        <w:ind w:firstLine="709"/>
        <w:jc w:val="center"/>
        <w:rPr>
          <w:rFonts w:ascii="Arial" w:eastAsia="Times New Roman" w:hAnsi="Arial" w:cs="Arial"/>
          <w:kern w:val="2"/>
          <w:sz w:val="24"/>
          <w:szCs w:val="24"/>
          <w:lang w:eastAsia="ru-RU"/>
        </w:rPr>
      </w:pPr>
    </w:p>
    <w:p w:rsidR="00C934A2" w:rsidRPr="00926A14"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0E0847">
        <w:rPr>
          <w:rFonts w:ascii="Arial" w:eastAsia="Times New Roman" w:hAnsi="Arial" w:cs="Arial"/>
          <w:kern w:val="2"/>
          <w:sz w:val="24"/>
          <w:szCs w:val="24"/>
          <w:lang w:eastAsia="ru-RU"/>
        </w:rPr>
        <w:lastRenderedPageBreak/>
        <w:t>5</w:t>
      </w:r>
      <w:r w:rsidRPr="00926A14">
        <w:rPr>
          <w:rFonts w:ascii="Arial" w:eastAsia="Times New Roman" w:hAnsi="Arial" w:cs="Arial"/>
          <w:kern w:val="2"/>
          <w:sz w:val="24"/>
          <w:szCs w:val="24"/>
          <w:lang w:eastAsia="ru-RU"/>
        </w:rPr>
        <w:t>.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D77B7" w:rsidRPr="00926A14" w:rsidRDefault="00A55975" w:rsidP="00C934A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w:t>
      </w:r>
      <w:r w:rsidR="002D77B7" w:rsidRPr="00926A14">
        <w:rPr>
          <w:rFonts w:ascii="Arial" w:eastAsia="Times New Roman" w:hAnsi="Arial" w:cs="Arial"/>
          <w:kern w:val="2"/>
          <w:sz w:val="24"/>
          <w:szCs w:val="24"/>
          <w:lang w:eastAsia="ru-RU"/>
        </w:rPr>
        <w:t>. Информация по вопросам предоставления муниципальной услуги предоставляется:</w:t>
      </w:r>
    </w:p>
    <w:p w:rsidR="002D77B7" w:rsidRPr="00926A14"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1) при личном контакте с заявителем или его представителем;</w:t>
      </w:r>
    </w:p>
    <w:p w:rsidR="002D77B7" w:rsidRPr="00926A14"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0E0847">
        <w:rPr>
          <w:rFonts w:ascii="Arial" w:eastAsia="Times New Roman" w:hAnsi="Arial" w:cs="Arial"/>
          <w:kern w:val="2"/>
          <w:sz w:val="24"/>
          <w:szCs w:val="24"/>
          <w:u w:val="single"/>
          <w:lang w:eastAsia="ru-RU"/>
        </w:rPr>
        <w:t>ushakovskoe-mo.ru</w:t>
      </w:r>
      <w:r w:rsidR="00F40132">
        <w:rPr>
          <w:rFonts w:ascii="Arial" w:eastAsia="Times New Roman" w:hAnsi="Arial" w:cs="Arial"/>
          <w:kern w:val="2"/>
          <w:sz w:val="24"/>
          <w:szCs w:val="24"/>
          <w:lang w:eastAsia="ru-RU"/>
        </w:rPr>
        <w:t xml:space="preserve"> </w:t>
      </w:r>
      <w:r w:rsidRPr="00926A14">
        <w:rPr>
          <w:rFonts w:ascii="Arial" w:eastAsia="Times New Roman" w:hAnsi="Arial" w:cs="Arial"/>
          <w:kern w:val="2"/>
          <w:sz w:val="24"/>
          <w:szCs w:val="24"/>
        </w:rPr>
        <w:t>(далее – официальный сайт администрации)</w:t>
      </w:r>
      <w:r w:rsidRPr="00926A14">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0E0847">
        <w:rPr>
          <w:rFonts w:ascii="Arial" w:eastAsia="Times New Roman" w:hAnsi="Arial" w:cs="Arial"/>
          <w:kern w:val="2"/>
          <w:sz w:val="24"/>
          <w:szCs w:val="24"/>
          <w:lang w:eastAsia="ru-RU"/>
        </w:rPr>
        <w:t xml:space="preserve">irkumo@mail.ru </w:t>
      </w:r>
      <w:r w:rsidRPr="00926A14">
        <w:rPr>
          <w:rFonts w:ascii="Arial" w:eastAsia="Times New Roman" w:hAnsi="Arial" w:cs="Arial"/>
          <w:kern w:val="2"/>
          <w:sz w:val="24"/>
          <w:szCs w:val="24"/>
          <w:lang w:eastAsia="ru-RU"/>
        </w:rPr>
        <w:t>(далее – электронная почта администрации);</w:t>
      </w:r>
    </w:p>
    <w:p w:rsidR="002D77B7" w:rsidRPr="00926A14"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2D77B7" w:rsidRPr="00926A14" w:rsidRDefault="00A55975" w:rsidP="00C934A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w:t>
      </w:r>
      <w:r w:rsidR="002D77B7" w:rsidRPr="00926A14">
        <w:rPr>
          <w:rFonts w:ascii="Arial" w:eastAsia="Times New Roman" w:hAnsi="Arial" w:cs="Arial"/>
          <w:kern w:val="2"/>
          <w:sz w:val="24"/>
          <w:szCs w:val="24"/>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D77B7" w:rsidRPr="00926A14" w:rsidRDefault="00A55975" w:rsidP="00C934A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w:t>
      </w:r>
      <w:r w:rsidR="002D77B7" w:rsidRPr="00926A14">
        <w:rPr>
          <w:rFonts w:ascii="Arial" w:eastAsia="Times New Roman" w:hAnsi="Arial" w:cs="Arial"/>
          <w:kern w:val="2"/>
          <w:sz w:val="24"/>
          <w:szCs w:val="24"/>
          <w:lang w:eastAsia="ru-RU"/>
        </w:rPr>
        <w:t xml:space="preserve">. Должностные лица администрации предоставляют следующую информацию по вопросам предоставления </w:t>
      </w:r>
      <w:r w:rsidR="002D77B7" w:rsidRPr="00CC306F">
        <w:rPr>
          <w:rFonts w:ascii="Arial" w:eastAsia="Times New Roman" w:hAnsi="Arial" w:cs="Arial"/>
          <w:kern w:val="2"/>
          <w:sz w:val="24"/>
          <w:szCs w:val="24"/>
          <w:lang w:eastAsia="ru-RU"/>
        </w:rPr>
        <w:t>муниципальной услуги:</w:t>
      </w:r>
    </w:p>
    <w:p w:rsidR="002D77B7"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 xml:space="preserve">1) об органе местного самоуправления </w:t>
      </w:r>
      <w:r>
        <w:rPr>
          <w:rFonts w:ascii="Arial" w:eastAsia="Times New Roman" w:hAnsi="Arial" w:cs="Arial"/>
          <w:kern w:val="2"/>
          <w:sz w:val="24"/>
          <w:szCs w:val="24"/>
          <w:lang w:eastAsia="ru-RU"/>
        </w:rPr>
        <w:t>Ушаковского</w:t>
      </w:r>
      <w:r w:rsidRPr="000E0847">
        <w:rPr>
          <w:rFonts w:ascii="Arial" w:eastAsia="Times New Roman" w:hAnsi="Arial" w:cs="Arial"/>
          <w:kern w:val="2"/>
          <w:sz w:val="24"/>
          <w:szCs w:val="24"/>
          <w:lang w:eastAsia="ru-RU"/>
        </w:rPr>
        <w:t xml:space="preserve"> </w:t>
      </w:r>
      <w:r w:rsidRPr="00926A14">
        <w:rPr>
          <w:rFonts w:ascii="Arial" w:eastAsia="Times New Roman" w:hAnsi="Arial" w:cs="Arial"/>
          <w:kern w:val="2"/>
          <w:sz w:val="24"/>
          <w:szCs w:val="24"/>
          <w:lang w:eastAsia="ru-RU"/>
        </w:rPr>
        <w:t>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w:t>
      </w:r>
      <w:r>
        <w:rPr>
          <w:rFonts w:ascii="Arial" w:eastAsia="Times New Roman" w:hAnsi="Arial" w:cs="Arial"/>
          <w:kern w:val="2"/>
          <w:sz w:val="24"/>
          <w:szCs w:val="24"/>
          <w:lang w:eastAsia="ru-RU"/>
        </w:rPr>
        <w:t>е работы, контактных телефонах.</w:t>
      </w:r>
    </w:p>
    <w:p w:rsidR="002D77B7" w:rsidRPr="00926A14"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2D77B7" w:rsidRPr="00926A14"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D77B7" w:rsidRPr="00926A14"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D77B7" w:rsidRPr="00926A14"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5) о сроке предоставления муниципальной услуги;</w:t>
      </w:r>
    </w:p>
    <w:p w:rsidR="002D77B7" w:rsidRPr="00926A14"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D77B7" w:rsidRPr="00926A14"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7) об основаниях отказа в предоставлении муниципальной услуги;</w:t>
      </w:r>
    </w:p>
    <w:p w:rsidR="002D77B7" w:rsidRPr="00926A14"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D77B7" w:rsidRPr="00CC306F" w:rsidRDefault="00A55975" w:rsidP="00C934A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w:t>
      </w:r>
      <w:r w:rsidR="002D77B7" w:rsidRPr="00CC306F">
        <w:rPr>
          <w:rFonts w:ascii="Arial" w:eastAsia="Times New Roman" w:hAnsi="Arial" w:cs="Arial"/>
          <w:kern w:val="2"/>
          <w:sz w:val="24"/>
          <w:szCs w:val="24"/>
          <w:lang w:eastAsia="ru-RU"/>
        </w:rPr>
        <w:t>. Информация о ходе предоставления муниципальной услуги предоставляется:</w:t>
      </w:r>
    </w:p>
    <w:p w:rsidR="002D77B7" w:rsidRPr="00CC306F"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CC306F">
        <w:rPr>
          <w:rFonts w:ascii="Arial" w:eastAsia="Times New Roman" w:hAnsi="Arial" w:cs="Arial"/>
          <w:kern w:val="2"/>
          <w:sz w:val="24"/>
          <w:szCs w:val="24"/>
          <w:lang w:eastAsia="ru-RU"/>
        </w:rPr>
        <w:t>1) при личном контакте с заявителем или его представителем;</w:t>
      </w:r>
    </w:p>
    <w:p w:rsidR="002D77B7" w:rsidRPr="00CC306F"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CC306F">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2D77B7" w:rsidRPr="00CC306F"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CC306F">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2D77B7" w:rsidRPr="00926A14" w:rsidRDefault="00A55975" w:rsidP="00C934A2">
      <w:pPr>
        <w:pStyle w:val="ConsPlusNormal"/>
        <w:widowControl/>
        <w:ind w:firstLine="709"/>
        <w:jc w:val="both"/>
        <w:rPr>
          <w:rFonts w:eastAsia="Times New Roman"/>
          <w:kern w:val="2"/>
          <w:sz w:val="24"/>
          <w:szCs w:val="24"/>
        </w:rPr>
      </w:pPr>
      <w:r>
        <w:rPr>
          <w:rFonts w:eastAsia="Times New Roman"/>
          <w:kern w:val="2"/>
          <w:sz w:val="24"/>
          <w:szCs w:val="24"/>
        </w:rPr>
        <w:t>10</w:t>
      </w:r>
      <w:r w:rsidR="002D77B7" w:rsidRPr="00926A14">
        <w:rPr>
          <w:rFonts w:eastAsia="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D77B7" w:rsidRPr="00926A14" w:rsidRDefault="002D77B7" w:rsidP="00C934A2">
      <w:pPr>
        <w:pStyle w:val="ConsPlusNormal"/>
        <w:widowControl/>
        <w:ind w:firstLine="709"/>
        <w:jc w:val="both"/>
        <w:rPr>
          <w:rFonts w:eastAsia="Times New Roman"/>
          <w:kern w:val="2"/>
          <w:sz w:val="24"/>
          <w:szCs w:val="24"/>
        </w:rPr>
      </w:pPr>
      <w:r w:rsidRPr="00926A14">
        <w:rPr>
          <w:rFonts w:eastAsia="Times New Roman"/>
          <w:kern w:val="2"/>
          <w:sz w:val="24"/>
          <w:szCs w:val="24"/>
        </w:rPr>
        <w:t>1) актуальность;</w:t>
      </w:r>
    </w:p>
    <w:p w:rsidR="002D77B7" w:rsidRPr="00926A14" w:rsidRDefault="002D77B7" w:rsidP="00C934A2">
      <w:pPr>
        <w:pStyle w:val="ConsPlusNormal"/>
        <w:widowControl/>
        <w:ind w:firstLine="709"/>
        <w:jc w:val="both"/>
        <w:rPr>
          <w:rFonts w:eastAsia="Times New Roman"/>
          <w:kern w:val="2"/>
          <w:sz w:val="24"/>
          <w:szCs w:val="24"/>
        </w:rPr>
      </w:pPr>
      <w:r w:rsidRPr="00926A14">
        <w:rPr>
          <w:rFonts w:eastAsia="Times New Roman"/>
          <w:kern w:val="2"/>
          <w:sz w:val="24"/>
          <w:szCs w:val="24"/>
        </w:rPr>
        <w:lastRenderedPageBreak/>
        <w:t>2) своевременность;</w:t>
      </w:r>
    </w:p>
    <w:p w:rsidR="002D77B7" w:rsidRPr="00926A14" w:rsidRDefault="002D77B7" w:rsidP="00C934A2">
      <w:pPr>
        <w:pStyle w:val="ConsPlusNormal"/>
        <w:widowControl/>
        <w:ind w:firstLine="709"/>
        <w:jc w:val="both"/>
        <w:rPr>
          <w:rFonts w:eastAsia="Times New Roman"/>
          <w:kern w:val="2"/>
          <w:sz w:val="24"/>
          <w:szCs w:val="24"/>
        </w:rPr>
      </w:pPr>
      <w:r w:rsidRPr="00926A14">
        <w:rPr>
          <w:rFonts w:eastAsia="Times New Roman"/>
          <w:kern w:val="2"/>
          <w:sz w:val="24"/>
          <w:szCs w:val="24"/>
        </w:rPr>
        <w:t>3) четкость и доступность в изложении информации;</w:t>
      </w:r>
    </w:p>
    <w:p w:rsidR="002D77B7" w:rsidRPr="00926A14" w:rsidRDefault="002D77B7" w:rsidP="00C934A2">
      <w:pPr>
        <w:pStyle w:val="ConsPlusNormal"/>
        <w:widowControl/>
        <w:ind w:firstLine="709"/>
        <w:jc w:val="both"/>
        <w:rPr>
          <w:rFonts w:eastAsia="Times New Roman"/>
          <w:kern w:val="2"/>
          <w:sz w:val="24"/>
          <w:szCs w:val="24"/>
        </w:rPr>
      </w:pPr>
      <w:r w:rsidRPr="00926A14">
        <w:rPr>
          <w:rFonts w:eastAsia="Times New Roman"/>
          <w:kern w:val="2"/>
          <w:sz w:val="24"/>
          <w:szCs w:val="24"/>
        </w:rPr>
        <w:t>4) полнота информации;</w:t>
      </w:r>
    </w:p>
    <w:p w:rsidR="002D77B7" w:rsidRPr="00926A14" w:rsidRDefault="002D77B7" w:rsidP="00C934A2">
      <w:pPr>
        <w:pStyle w:val="ConsPlusNormal"/>
        <w:widowControl/>
        <w:ind w:firstLine="709"/>
        <w:jc w:val="both"/>
        <w:rPr>
          <w:rFonts w:eastAsia="Times New Roman"/>
          <w:kern w:val="2"/>
          <w:sz w:val="24"/>
          <w:szCs w:val="24"/>
        </w:rPr>
      </w:pPr>
      <w:r w:rsidRPr="00926A14">
        <w:rPr>
          <w:rFonts w:eastAsia="Times New Roman"/>
          <w:kern w:val="2"/>
          <w:sz w:val="24"/>
          <w:szCs w:val="24"/>
        </w:rPr>
        <w:t>5) соответствие информации требованиям законодательства.</w:t>
      </w:r>
    </w:p>
    <w:p w:rsidR="002D77B7" w:rsidRPr="00926A14" w:rsidRDefault="00A55975" w:rsidP="00C934A2">
      <w:pPr>
        <w:pStyle w:val="ConsPlusNormal"/>
        <w:widowControl/>
        <w:ind w:firstLine="709"/>
        <w:jc w:val="both"/>
        <w:rPr>
          <w:kern w:val="2"/>
          <w:sz w:val="24"/>
          <w:szCs w:val="24"/>
        </w:rPr>
      </w:pPr>
      <w:r>
        <w:rPr>
          <w:kern w:val="2"/>
          <w:sz w:val="24"/>
          <w:szCs w:val="24"/>
        </w:rPr>
        <w:t>11</w:t>
      </w:r>
      <w:r w:rsidR="002D77B7" w:rsidRPr="000E0847">
        <w:rPr>
          <w:kern w:val="2"/>
          <w:sz w:val="24"/>
          <w:szCs w:val="24"/>
        </w:rPr>
        <w:t>.</w:t>
      </w:r>
      <w:r w:rsidR="002D77B7" w:rsidRPr="00926A14">
        <w:rPr>
          <w:kern w:val="2"/>
          <w:sz w:val="24"/>
          <w:szCs w:val="24"/>
        </w:rPr>
        <w:t xml:space="preserve"> Предоставление информации </w:t>
      </w:r>
      <w:r w:rsidR="002D77B7" w:rsidRPr="00926A14">
        <w:rPr>
          <w:rFonts w:eastAsia="Times New Roman"/>
          <w:kern w:val="2"/>
          <w:sz w:val="24"/>
          <w:szCs w:val="24"/>
        </w:rPr>
        <w:t>по вопросам предоставления муниципальной услуги и о ходе предоставления муниципальной услуги</w:t>
      </w:r>
      <w:r w:rsidR="002D77B7" w:rsidRPr="00926A14">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D77B7" w:rsidRPr="00926A14" w:rsidRDefault="00A55975" w:rsidP="00C934A2">
      <w:pPr>
        <w:pStyle w:val="ConsPlusNormal"/>
        <w:widowControl/>
        <w:ind w:firstLine="709"/>
        <w:jc w:val="both"/>
        <w:rPr>
          <w:kern w:val="2"/>
          <w:sz w:val="24"/>
          <w:szCs w:val="24"/>
        </w:rPr>
      </w:pPr>
      <w:r>
        <w:rPr>
          <w:kern w:val="2"/>
          <w:sz w:val="24"/>
          <w:szCs w:val="24"/>
        </w:rPr>
        <w:t>12</w:t>
      </w:r>
      <w:r w:rsidR="002D77B7" w:rsidRPr="00926A14">
        <w:rPr>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D77B7" w:rsidRPr="00926A14" w:rsidRDefault="002D77B7" w:rsidP="00C934A2">
      <w:pPr>
        <w:pStyle w:val="ConsPlusNormal"/>
        <w:widowControl/>
        <w:ind w:firstLine="709"/>
        <w:jc w:val="both"/>
        <w:rPr>
          <w:kern w:val="2"/>
          <w:sz w:val="24"/>
          <w:szCs w:val="24"/>
        </w:rPr>
      </w:pPr>
      <w:r w:rsidRPr="00926A14">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F40132" w:rsidRPr="00926A14">
        <w:rPr>
          <w:kern w:val="2"/>
          <w:sz w:val="24"/>
          <w:szCs w:val="24"/>
        </w:rPr>
        <w:t>заявителю,</w:t>
      </w:r>
      <w:r w:rsidRPr="00926A14">
        <w:rPr>
          <w:kern w:val="2"/>
          <w:sz w:val="24"/>
          <w:szCs w:val="24"/>
        </w:rPr>
        <w:t xml:space="preserve"> или его представителю сообщается телефонный номер, по которому можно получить необходимую информацию </w:t>
      </w:r>
      <w:r w:rsidRPr="00926A14">
        <w:rPr>
          <w:rFonts w:eastAsia="Times New Roman"/>
          <w:kern w:val="2"/>
          <w:sz w:val="24"/>
          <w:szCs w:val="24"/>
        </w:rPr>
        <w:t>по вопросам предоставления муниципальной услуги и о ходе предоставления муниципальной услуги</w:t>
      </w:r>
      <w:r w:rsidRPr="00926A14">
        <w:rPr>
          <w:kern w:val="2"/>
          <w:sz w:val="24"/>
          <w:szCs w:val="24"/>
        </w:rPr>
        <w:t>.</w:t>
      </w:r>
    </w:p>
    <w:p w:rsidR="002D77B7" w:rsidRPr="00926A14" w:rsidRDefault="00A55975" w:rsidP="00C934A2">
      <w:pPr>
        <w:pStyle w:val="ConsPlusNormal"/>
        <w:widowControl/>
        <w:ind w:firstLine="709"/>
        <w:jc w:val="both"/>
        <w:rPr>
          <w:kern w:val="2"/>
          <w:sz w:val="24"/>
          <w:szCs w:val="24"/>
        </w:rPr>
      </w:pPr>
      <w:r>
        <w:rPr>
          <w:kern w:val="2"/>
          <w:sz w:val="24"/>
          <w:szCs w:val="24"/>
        </w:rPr>
        <w:t>13</w:t>
      </w:r>
      <w:r w:rsidR="002D77B7" w:rsidRPr="00926A14">
        <w:rPr>
          <w:kern w:val="2"/>
          <w:sz w:val="24"/>
          <w:szCs w:val="24"/>
        </w:rPr>
        <w:t xml:space="preserve">. Если заявителя или его представителя не удовлетворяет информация </w:t>
      </w:r>
      <w:r w:rsidR="002D77B7" w:rsidRPr="00926A14">
        <w:rPr>
          <w:rFonts w:eastAsia="Times New Roman"/>
          <w:kern w:val="2"/>
          <w:sz w:val="24"/>
          <w:szCs w:val="24"/>
        </w:rPr>
        <w:t>по вопросам предоставления муниципальной услуги и о ходе предоставления муниципальной услуги</w:t>
      </w:r>
      <w:r w:rsidR="002D77B7" w:rsidRPr="00926A14">
        <w:rPr>
          <w:kern w:val="2"/>
          <w:sz w:val="24"/>
          <w:szCs w:val="24"/>
        </w:rPr>
        <w:t>, предоставленная должностным лицом администрации, он может обратиться к главе администрации</w:t>
      </w:r>
      <w:r w:rsidR="002D77B7">
        <w:rPr>
          <w:kern w:val="2"/>
          <w:sz w:val="24"/>
          <w:szCs w:val="24"/>
        </w:rPr>
        <w:t xml:space="preserve"> Ушаковского муниципального образования</w:t>
      </w:r>
      <w:r w:rsidR="002D77B7" w:rsidRPr="00926A14">
        <w:rPr>
          <w:kern w:val="2"/>
          <w:sz w:val="24"/>
          <w:szCs w:val="24"/>
        </w:rPr>
        <w:t xml:space="preserve"> (далее – глава администрации)</w:t>
      </w:r>
      <w:r w:rsidR="002D77B7">
        <w:rPr>
          <w:kern w:val="2"/>
          <w:sz w:val="24"/>
          <w:szCs w:val="24"/>
        </w:rPr>
        <w:t xml:space="preserve"> </w:t>
      </w:r>
      <w:r w:rsidR="002D77B7" w:rsidRPr="00926A14">
        <w:rPr>
          <w:kern w:val="2"/>
          <w:sz w:val="24"/>
          <w:szCs w:val="24"/>
        </w:rPr>
        <w:t>или к лицу, исполняющему его полномочия, в соответствии с графиком приема заявителей.</w:t>
      </w:r>
    </w:p>
    <w:p w:rsidR="002D77B7" w:rsidRPr="00926A14" w:rsidRDefault="002D77B7"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Pr>
          <w:rFonts w:ascii="Arial" w:eastAsia="Times New Roman" w:hAnsi="Arial" w:cs="Arial"/>
          <w:kern w:val="2"/>
          <w:sz w:val="24"/>
          <w:szCs w:val="24"/>
        </w:rPr>
        <w:t>+7 (3952) 698-319.</w:t>
      </w:r>
    </w:p>
    <w:p w:rsidR="002D77B7" w:rsidRPr="00CC306F" w:rsidRDefault="00A55975" w:rsidP="00C934A2">
      <w:pPr>
        <w:pStyle w:val="ConsPlusNormal"/>
        <w:widowControl/>
        <w:ind w:firstLine="709"/>
        <w:jc w:val="both"/>
        <w:rPr>
          <w:kern w:val="2"/>
          <w:sz w:val="24"/>
          <w:szCs w:val="24"/>
        </w:rPr>
      </w:pPr>
      <w:r>
        <w:rPr>
          <w:kern w:val="2"/>
          <w:sz w:val="24"/>
          <w:szCs w:val="24"/>
        </w:rPr>
        <w:t>14</w:t>
      </w:r>
      <w:r w:rsidR="002D77B7" w:rsidRPr="00926A14">
        <w:rPr>
          <w:kern w:val="2"/>
          <w:sz w:val="24"/>
          <w:szCs w:val="24"/>
        </w:rPr>
        <w:t xml:space="preserve">. Обращения заявителей или их представителей о предоставлении информации </w:t>
      </w:r>
      <w:r w:rsidR="002D77B7" w:rsidRPr="00926A14">
        <w:rPr>
          <w:rFonts w:eastAsia="Times New Roman"/>
          <w:kern w:val="2"/>
          <w:sz w:val="24"/>
          <w:szCs w:val="24"/>
        </w:rPr>
        <w:t xml:space="preserve">по вопросам предоставления муниципальной </w:t>
      </w:r>
      <w:r w:rsidR="002D77B7" w:rsidRPr="00CC306F">
        <w:rPr>
          <w:rFonts w:eastAsia="Times New Roman"/>
          <w:kern w:val="2"/>
          <w:sz w:val="24"/>
          <w:szCs w:val="24"/>
        </w:rPr>
        <w:t xml:space="preserve">услуги </w:t>
      </w:r>
      <w:r w:rsidR="002D77B7" w:rsidRPr="00CC306F">
        <w:rPr>
          <w:kern w:val="2"/>
          <w:sz w:val="24"/>
          <w:szCs w:val="24"/>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D77B7" w:rsidRPr="00926A14" w:rsidRDefault="002D77B7" w:rsidP="00C934A2">
      <w:pPr>
        <w:pStyle w:val="ConsPlusNormal"/>
        <w:widowControl/>
        <w:ind w:firstLine="709"/>
        <w:jc w:val="both"/>
        <w:rPr>
          <w:kern w:val="2"/>
          <w:sz w:val="24"/>
          <w:szCs w:val="24"/>
        </w:rPr>
      </w:pPr>
      <w:r w:rsidRPr="00926A14">
        <w:rPr>
          <w:kern w:val="2"/>
          <w:sz w:val="24"/>
          <w:szCs w:val="24"/>
        </w:rPr>
        <w:t>Днем регистрации обращения является день его поступления в администрацию.</w:t>
      </w:r>
    </w:p>
    <w:p w:rsidR="002D77B7" w:rsidRPr="00926A14" w:rsidRDefault="002D77B7" w:rsidP="00C934A2">
      <w:pPr>
        <w:pStyle w:val="ConsPlusNormal"/>
        <w:widowControl/>
        <w:ind w:firstLine="709"/>
        <w:jc w:val="both"/>
        <w:rPr>
          <w:kern w:val="2"/>
          <w:sz w:val="24"/>
          <w:szCs w:val="24"/>
        </w:rPr>
      </w:pPr>
      <w:r w:rsidRPr="00926A14">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D77B7" w:rsidRPr="00926A14" w:rsidRDefault="002D77B7" w:rsidP="00C934A2">
      <w:pPr>
        <w:pStyle w:val="ConsPlusNormal"/>
        <w:widowControl/>
        <w:ind w:firstLine="709"/>
        <w:jc w:val="both"/>
        <w:rPr>
          <w:kern w:val="2"/>
          <w:sz w:val="24"/>
          <w:szCs w:val="24"/>
        </w:rPr>
      </w:pPr>
      <w:r w:rsidRPr="00926A14">
        <w:rPr>
          <w:kern w:val="2"/>
          <w:sz w:val="24"/>
          <w:szCs w:val="24"/>
        </w:rPr>
        <w:t>Ответ на обращение, поступившее в администрацию в письменной форме, направляется по почтовому адресу, указанному в обращении.</w:t>
      </w:r>
    </w:p>
    <w:p w:rsidR="002D77B7" w:rsidRPr="00926A14" w:rsidRDefault="00A55975" w:rsidP="00C934A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hAnsi="Arial" w:cs="Arial"/>
          <w:kern w:val="2"/>
          <w:sz w:val="24"/>
          <w:szCs w:val="24"/>
        </w:rPr>
        <w:t>15</w:t>
      </w:r>
      <w:r w:rsidR="002D77B7" w:rsidRPr="006F4DE5">
        <w:rPr>
          <w:rFonts w:ascii="Arial" w:hAnsi="Arial" w:cs="Arial"/>
          <w:kern w:val="2"/>
          <w:sz w:val="24"/>
          <w:szCs w:val="24"/>
        </w:rPr>
        <w:t>.</w:t>
      </w:r>
      <w:r w:rsidR="002D77B7" w:rsidRPr="00926A14">
        <w:rPr>
          <w:rFonts w:ascii="Arial" w:eastAsia="Times New Roman" w:hAnsi="Arial" w:cs="Arial"/>
          <w:kern w:val="2"/>
          <w:sz w:val="24"/>
          <w:szCs w:val="24"/>
          <w:lang w:eastAsia="ru-RU"/>
        </w:rPr>
        <w:t xml:space="preserve"> Информация </w:t>
      </w:r>
      <w:r w:rsidR="002D77B7" w:rsidRPr="00926A14">
        <w:rPr>
          <w:rFonts w:ascii="Arial" w:eastAsia="Times New Roman" w:hAnsi="Arial" w:cs="Arial"/>
          <w:kern w:val="2"/>
          <w:sz w:val="24"/>
          <w:szCs w:val="24"/>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002D77B7" w:rsidRPr="00926A14">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D77B7" w:rsidRPr="00926A14"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1) на официальном сайте администрации;</w:t>
      </w:r>
    </w:p>
    <w:p w:rsidR="002D77B7" w:rsidRPr="00926A14" w:rsidRDefault="002D77B7" w:rsidP="00C934A2">
      <w:pPr>
        <w:autoSpaceDE w:val="0"/>
        <w:autoSpaceDN w:val="0"/>
        <w:spacing w:after="0" w:line="240" w:lineRule="auto"/>
        <w:ind w:firstLine="709"/>
        <w:jc w:val="both"/>
        <w:rPr>
          <w:rFonts w:ascii="Arial" w:hAnsi="Arial" w:cs="Arial"/>
          <w:kern w:val="2"/>
          <w:sz w:val="24"/>
          <w:szCs w:val="24"/>
        </w:rPr>
      </w:pPr>
      <w:r w:rsidRPr="00926A14">
        <w:rPr>
          <w:rFonts w:ascii="Arial" w:eastAsia="Times New Roman" w:hAnsi="Arial" w:cs="Arial"/>
          <w:kern w:val="2"/>
          <w:sz w:val="24"/>
          <w:szCs w:val="24"/>
          <w:lang w:eastAsia="ru-RU"/>
        </w:rPr>
        <w:t>2) на Портале</w:t>
      </w:r>
      <w:r w:rsidRPr="00926A14">
        <w:rPr>
          <w:rFonts w:ascii="Arial" w:hAnsi="Arial" w:cs="Arial"/>
          <w:kern w:val="2"/>
          <w:sz w:val="24"/>
          <w:szCs w:val="24"/>
        </w:rPr>
        <w:t>.</w:t>
      </w:r>
    </w:p>
    <w:p w:rsidR="002D77B7" w:rsidRPr="00926A14" w:rsidRDefault="00A55975" w:rsidP="00C934A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16</w:t>
      </w:r>
      <w:r w:rsidR="002D77B7" w:rsidRPr="00CC306F">
        <w:rPr>
          <w:rFonts w:ascii="Arial" w:eastAsia="Times New Roman" w:hAnsi="Arial" w:cs="Arial"/>
          <w:kern w:val="2"/>
          <w:sz w:val="24"/>
          <w:szCs w:val="24"/>
          <w:lang w:eastAsia="ru-RU"/>
        </w:rPr>
        <w:t>.</w:t>
      </w:r>
      <w:r w:rsidR="002D77B7" w:rsidRPr="00926A14">
        <w:rPr>
          <w:rFonts w:ascii="Arial" w:eastAsia="Times New Roman" w:hAnsi="Arial" w:cs="Arial"/>
          <w:kern w:val="2"/>
          <w:sz w:val="24"/>
          <w:szCs w:val="24"/>
          <w:lang w:eastAsia="ru-RU"/>
        </w:rPr>
        <w:t xml:space="preserve"> На информационных стендах, расположенных в помещениях, занимаемых администрацией, размещается следующая информация:</w:t>
      </w:r>
    </w:p>
    <w:p w:rsidR="002D77B7"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r>
        <w:rPr>
          <w:rFonts w:ascii="Arial" w:eastAsia="Times New Roman" w:hAnsi="Arial" w:cs="Arial"/>
          <w:kern w:val="2"/>
          <w:sz w:val="24"/>
          <w:szCs w:val="24"/>
          <w:lang w:eastAsia="ru-RU"/>
        </w:rPr>
        <w:t>;</w:t>
      </w:r>
    </w:p>
    <w:p w:rsidR="002D77B7" w:rsidRPr="00926A14"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D77B7" w:rsidRPr="00926A14"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D77B7" w:rsidRPr="00926A14"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D77B7" w:rsidRPr="00926A14"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5) о сроке предоставления муниципальной услуги;</w:t>
      </w:r>
    </w:p>
    <w:p w:rsidR="002D77B7" w:rsidRPr="00926A14"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D77B7" w:rsidRPr="00926A14"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7) об основаниях отказа в предоставлении муниципальной услуги;</w:t>
      </w:r>
    </w:p>
    <w:p w:rsidR="002D77B7" w:rsidRPr="00926A14"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D77B7" w:rsidRPr="00926A14"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F40132"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10) текст настоящего административного регламента.</w:t>
      </w:r>
    </w:p>
    <w:p w:rsidR="00F40132" w:rsidRDefault="00F40132" w:rsidP="00C934A2">
      <w:pPr>
        <w:autoSpaceDE w:val="0"/>
        <w:autoSpaceDN w:val="0"/>
        <w:spacing w:after="0" w:line="240" w:lineRule="auto"/>
        <w:ind w:firstLine="709"/>
        <w:jc w:val="both"/>
        <w:rPr>
          <w:rFonts w:ascii="Arial" w:eastAsia="Times New Roman" w:hAnsi="Arial" w:cs="Arial"/>
          <w:kern w:val="2"/>
          <w:sz w:val="24"/>
          <w:szCs w:val="24"/>
          <w:lang w:eastAsia="ru-RU"/>
        </w:rPr>
      </w:pPr>
    </w:p>
    <w:p w:rsidR="00B16AF7" w:rsidRPr="00C934A2" w:rsidRDefault="00F40132" w:rsidP="00C934A2">
      <w:pPr>
        <w:autoSpaceDE w:val="0"/>
        <w:autoSpaceDN w:val="0"/>
        <w:spacing w:after="0" w:line="240" w:lineRule="auto"/>
        <w:ind w:firstLine="709"/>
        <w:jc w:val="center"/>
        <w:rPr>
          <w:rFonts w:ascii="Arial" w:eastAsia="Times New Roman" w:hAnsi="Arial" w:cs="Arial"/>
          <w:kern w:val="2"/>
          <w:sz w:val="24"/>
          <w:szCs w:val="24"/>
          <w:lang w:eastAsia="ru-RU"/>
        </w:rPr>
      </w:pPr>
      <w:r w:rsidRPr="00C934A2">
        <w:rPr>
          <w:rFonts w:ascii="Arial" w:eastAsia="Times New Roman" w:hAnsi="Arial" w:cs="Arial"/>
          <w:kern w:val="2"/>
          <w:sz w:val="24"/>
          <w:szCs w:val="24"/>
          <w:lang w:eastAsia="ru-RU"/>
        </w:rPr>
        <w:t>Раздел</w:t>
      </w:r>
      <w:r w:rsidR="002D77B7" w:rsidRPr="00C934A2">
        <w:rPr>
          <w:rFonts w:ascii="Arial" w:eastAsia="Times New Roman" w:hAnsi="Arial" w:cs="Arial"/>
          <w:kern w:val="2"/>
          <w:sz w:val="24"/>
          <w:szCs w:val="24"/>
          <w:lang w:eastAsia="ru-RU"/>
        </w:rPr>
        <w:t xml:space="preserve"> II. </w:t>
      </w:r>
      <w:r w:rsidRPr="00C934A2">
        <w:rPr>
          <w:rFonts w:ascii="Arial" w:eastAsia="Times New Roman" w:hAnsi="Arial" w:cs="Arial"/>
          <w:kern w:val="2"/>
          <w:sz w:val="24"/>
          <w:szCs w:val="24"/>
          <w:lang w:eastAsia="ru-RU"/>
        </w:rPr>
        <w:t>Стандарт предоставления муниципальной услуги</w:t>
      </w:r>
    </w:p>
    <w:p w:rsidR="00B16AF7" w:rsidRDefault="00B16AF7" w:rsidP="00C934A2">
      <w:pPr>
        <w:autoSpaceDE w:val="0"/>
        <w:autoSpaceDN w:val="0"/>
        <w:spacing w:after="0" w:line="240" w:lineRule="auto"/>
        <w:ind w:firstLine="709"/>
        <w:jc w:val="center"/>
        <w:rPr>
          <w:rFonts w:ascii="Arial" w:eastAsia="Times New Roman" w:hAnsi="Arial" w:cs="Arial"/>
          <w:kern w:val="2"/>
          <w:sz w:val="24"/>
          <w:szCs w:val="24"/>
          <w:lang w:eastAsia="ru-RU"/>
        </w:rPr>
      </w:pPr>
    </w:p>
    <w:p w:rsidR="002D77B7" w:rsidRDefault="002D77B7" w:rsidP="00C934A2">
      <w:pPr>
        <w:autoSpaceDE w:val="0"/>
        <w:autoSpaceDN w:val="0"/>
        <w:spacing w:after="0" w:line="240" w:lineRule="auto"/>
        <w:ind w:firstLine="709"/>
        <w:jc w:val="center"/>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Глава 4. Наименование муниципальной услуги</w:t>
      </w:r>
    </w:p>
    <w:p w:rsidR="00B16AF7" w:rsidRPr="00926A14" w:rsidRDefault="00B16AF7" w:rsidP="00C934A2">
      <w:pPr>
        <w:autoSpaceDE w:val="0"/>
        <w:autoSpaceDN w:val="0"/>
        <w:spacing w:after="0" w:line="240" w:lineRule="auto"/>
        <w:ind w:firstLine="709"/>
        <w:jc w:val="center"/>
        <w:rPr>
          <w:rFonts w:ascii="Arial" w:eastAsia="Times New Roman" w:hAnsi="Arial" w:cs="Arial"/>
          <w:kern w:val="2"/>
          <w:sz w:val="24"/>
          <w:szCs w:val="24"/>
          <w:lang w:eastAsia="ru-RU"/>
        </w:rPr>
      </w:pPr>
    </w:p>
    <w:p w:rsidR="00B16AF7"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CC306F">
        <w:rPr>
          <w:rFonts w:ascii="Arial" w:eastAsia="Times New Roman" w:hAnsi="Arial" w:cs="Arial"/>
          <w:kern w:val="2"/>
          <w:sz w:val="24"/>
          <w:szCs w:val="24"/>
          <w:lang w:eastAsia="ru-RU"/>
        </w:rPr>
        <w:t>1</w:t>
      </w:r>
      <w:r w:rsidR="00A55975">
        <w:rPr>
          <w:rFonts w:ascii="Arial" w:eastAsia="Times New Roman" w:hAnsi="Arial" w:cs="Arial"/>
          <w:kern w:val="2"/>
          <w:sz w:val="24"/>
          <w:szCs w:val="24"/>
          <w:lang w:eastAsia="ru-RU"/>
        </w:rPr>
        <w:t>7</w:t>
      </w:r>
      <w:r w:rsidRPr="00CC306F">
        <w:rPr>
          <w:rFonts w:ascii="Arial" w:eastAsia="Times New Roman" w:hAnsi="Arial" w:cs="Arial"/>
          <w:kern w:val="2"/>
          <w:sz w:val="24"/>
          <w:szCs w:val="24"/>
          <w:lang w:eastAsia="ru-RU"/>
        </w:rPr>
        <w:t>.</w:t>
      </w:r>
      <w:r w:rsidRPr="00926A14">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предварительное согласование предоставления земельных участков</w:t>
      </w:r>
      <w:r w:rsidRPr="00926A14">
        <w:rPr>
          <w:rFonts w:ascii="Arial" w:hAnsi="Arial" w:cs="Arial"/>
          <w:bCs/>
          <w:kern w:val="2"/>
          <w:sz w:val="24"/>
          <w:szCs w:val="24"/>
        </w:rPr>
        <w:t xml:space="preserve">, находящихся в муниципальной собственности </w:t>
      </w:r>
      <w:r>
        <w:rPr>
          <w:rFonts w:ascii="Arial" w:hAnsi="Arial" w:cs="Arial"/>
          <w:bCs/>
          <w:kern w:val="2"/>
          <w:sz w:val="24"/>
          <w:szCs w:val="24"/>
        </w:rPr>
        <w:t xml:space="preserve">Ушаковского </w:t>
      </w:r>
      <w:r w:rsidRPr="00926A14">
        <w:rPr>
          <w:rFonts w:ascii="Arial" w:hAnsi="Arial" w:cs="Arial"/>
          <w:bCs/>
          <w:kern w:val="2"/>
          <w:sz w:val="24"/>
          <w:szCs w:val="24"/>
        </w:rPr>
        <w:t>муниципального образования</w:t>
      </w:r>
      <w:r w:rsidRPr="00926A14">
        <w:rPr>
          <w:rFonts w:ascii="Arial" w:eastAsia="Times New Roman" w:hAnsi="Arial" w:cs="Arial"/>
          <w:kern w:val="2"/>
          <w:sz w:val="24"/>
          <w:szCs w:val="24"/>
          <w:lang w:eastAsia="ru-RU"/>
        </w:rPr>
        <w:t>.</w:t>
      </w:r>
    </w:p>
    <w:p w:rsidR="00B16AF7" w:rsidRDefault="00B16AF7" w:rsidP="00C934A2">
      <w:pPr>
        <w:autoSpaceDE w:val="0"/>
        <w:autoSpaceDN w:val="0"/>
        <w:spacing w:after="0" w:line="240" w:lineRule="auto"/>
        <w:ind w:firstLine="709"/>
        <w:jc w:val="both"/>
        <w:rPr>
          <w:rFonts w:ascii="Arial" w:eastAsia="Times New Roman" w:hAnsi="Arial" w:cs="Arial"/>
          <w:kern w:val="2"/>
          <w:sz w:val="24"/>
          <w:szCs w:val="24"/>
          <w:lang w:eastAsia="ru-RU"/>
        </w:rPr>
      </w:pPr>
    </w:p>
    <w:p w:rsidR="00B16AF7" w:rsidRDefault="002D77B7" w:rsidP="00C934A2">
      <w:pPr>
        <w:autoSpaceDE w:val="0"/>
        <w:autoSpaceDN w:val="0"/>
        <w:spacing w:after="0" w:line="240" w:lineRule="auto"/>
        <w:ind w:firstLine="709"/>
        <w:jc w:val="center"/>
        <w:rPr>
          <w:rFonts w:ascii="Arial" w:eastAsia="Times New Roman" w:hAnsi="Arial" w:cs="Arial"/>
          <w:kern w:val="2"/>
          <w:sz w:val="24"/>
          <w:szCs w:val="24"/>
          <w:lang w:eastAsia="ru-RU"/>
        </w:rPr>
      </w:pPr>
      <w:r w:rsidRPr="00B16AF7">
        <w:rPr>
          <w:rFonts w:ascii="Arial" w:eastAsia="Times New Roman" w:hAnsi="Arial" w:cs="Arial"/>
          <w:kern w:val="2"/>
          <w:sz w:val="24"/>
          <w:szCs w:val="24"/>
          <w:lang w:eastAsia="ru-RU"/>
        </w:rPr>
        <w:t xml:space="preserve">Глава 5. Наименование </w:t>
      </w:r>
      <w:r w:rsidRPr="00926A14">
        <w:rPr>
          <w:rFonts w:ascii="Arial" w:eastAsia="Times New Roman" w:hAnsi="Arial" w:cs="Arial"/>
          <w:kern w:val="2"/>
          <w:sz w:val="24"/>
          <w:szCs w:val="24"/>
          <w:lang w:eastAsia="ru-RU"/>
        </w:rPr>
        <w:t>органа местного самоуправления,</w:t>
      </w:r>
    </w:p>
    <w:p w:rsidR="002D77B7" w:rsidRDefault="002D77B7" w:rsidP="00C934A2">
      <w:pPr>
        <w:autoSpaceDE w:val="0"/>
        <w:autoSpaceDN w:val="0"/>
        <w:spacing w:after="0" w:line="240" w:lineRule="auto"/>
        <w:ind w:firstLine="709"/>
        <w:jc w:val="center"/>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предоставляющего муниципальную услугу</w:t>
      </w:r>
    </w:p>
    <w:p w:rsidR="00B16AF7" w:rsidRPr="00926A14" w:rsidRDefault="00B16AF7" w:rsidP="00C934A2">
      <w:pPr>
        <w:autoSpaceDE w:val="0"/>
        <w:autoSpaceDN w:val="0"/>
        <w:spacing w:after="0" w:line="240" w:lineRule="auto"/>
        <w:ind w:firstLine="709"/>
        <w:rPr>
          <w:rFonts w:ascii="Arial" w:eastAsia="Times New Roman" w:hAnsi="Arial" w:cs="Arial"/>
          <w:kern w:val="2"/>
          <w:sz w:val="24"/>
          <w:szCs w:val="24"/>
          <w:lang w:eastAsia="ru-RU"/>
        </w:rPr>
      </w:pPr>
    </w:p>
    <w:p w:rsidR="002D77B7" w:rsidRPr="00CC306F" w:rsidRDefault="00A55975" w:rsidP="00C934A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18</w:t>
      </w:r>
      <w:r w:rsidR="002D77B7" w:rsidRPr="00CC306F">
        <w:rPr>
          <w:rFonts w:ascii="Arial" w:eastAsia="Times New Roman" w:hAnsi="Arial" w:cs="Arial"/>
          <w:kern w:val="2"/>
          <w:sz w:val="24"/>
          <w:szCs w:val="24"/>
          <w:lang w:eastAsia="ru-RU"/>
        </w:rPr>
        <w:t>. Органом местного самоуправления, предоставляющим муниципальную услугу, является администрация</w:t>
      </w:r>
      <w:r w:rsidR="002D77B7">
        <w:rPr>
          <w:rFonts w:ascii="Arial" w:eastAsia="Times New Roman" w:hAnsi="Arial" w:cs="Arial"/>
          <w:kern w:val="2"/>
          <w:sz w:val="24"/>
          <w:szCs w:val="24"/>
          <w:lang w:eastAsia="ru-RU"/>
        </w:rPr>
        <w:t>.</w:t>
      </w:r>
    </w:p>
    <w:p w:rsidR="002D77B7" w:rsidRPr="00926A14" w:rsidRDefault="00A55975" w:rsidP="00C934A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19</w:t>
      </w:r>
      <w:r w:rsidR="002D77B7" w:rsidRPr="00926A14">
        <w:rPr>
          <w:rFonts w:ascii="Arial" w:eastAsia="Times New Roman" w:hAnsi="Arial" w:cs="Arial"/>
          <w:kern w:val="2"/>
          <w:sz w:val="24"/>
          <w:szCs w:val="24"/>
          <w:lang w:eastAsia="ru-RU"/>
        </w:rPr>
        <w:t>. В предоставлении муниципальной услуги участвуют:</w:t>
      </w:r>
    </w:p>
    <w:p w:rsidR="002D77B7" w:rsidRPr="00926A14" w:rsidRDefault="00B16AF7" w:rsidP="00C934A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 ф</w:t>
      </w:r>
      <w:r w:rsidR="002D77B7" w:rsidRPr="00926A14">
        <w:rPr>
          <w:rFonts w:ascii="Arial" w:eastAsia="Times New Roman" w:hAnsi="Arial" w:cs="Arial"/>
          <w:kern w:val="2"/>
          <w:sz w:val="24"/>
          <w:szCs w:val="24"/>
          <w:lang w:eastAsia="ru-RU"/>
        </w:rPr>
        <w:t>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D77B7" w:rsidRPr="00926A14" w:rsidRDefault="00B16AF7" w:rsidP="00C934A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 ф</w:t>
      </w:r>
      <w:r w:rsidR="002D77B7" w:rsidRPr="00926A14">
        <w:rPr>
          <w:rFonts w:ascii="Arial" w:eastAsia="Times New Roman" w:hAnsi="Arial" w:cs="Arial"/>
          <w:kern w:val="2"/>
          <w:sz w:val="24"/>
          <w:szCs w:val="24"/>
          <w:lang w:eastAsia="ru-RU"/>
        </w:rPr>
        <w:t>едеральная налоговая служба или ее территориальные органы;</w:t>
      </w:r>
    </w:p>
    <w:p w:rsidR="002D77B7" w:rsidRPr="00926A14" w:rsidRDefault="00B16AF7" w:rsidP="00C934A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 м</w:t>
      </w:r>
      <w:r w:rsidR="002D77B7" w:rsidRPr="00926A14">
        <w:rPr>
          <w:rFonts w:ascii="Arial" w:eastAsia="Times New Roman" w:hAnsi="Arial" w:cs="Arial"/>
          <w:kern w:val="2"/>
          <w:sz w:val="24"/>
          <w:szCs w:val="24"/>
          <w:lang w:eastAsia="ru-RU"/>
        </w:rPr>
        <w:t>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2D77B7" w:rsidRPr="00926A14"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4) министерство строительства, дорожного хозяйства Иркутской области;</w:t>
      </w:r>
    </w:p>
    <w:p w:rsidR="002D77B7" w:rsidRPr="00926A14" w:rsidRDefault="00B16AF7" w:rsidP="00C934A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 а</w:t>
      </w:r>
      <w:r w:rsidR="002D77B7" w:rsidRPr="00926A14">
        <w:rPr>
          <w:rFonts w:ascii="Arial" w:eastAsia="Times New Roman" w:hAnsi="Arial" w:cs="Arial"/>
          <w:kern w:val="2"/>
          <w:sz w:val="24"/>
          <w:szCs w:val="24"/>
          <w:lang w:eastAsia="ru-RU"/>
        </w:rPr>
        <w:t>дминистрация Президента Российской Федерации;</w:t>
      </w:r>
    </w:p>
    <w:p w:rsidR="002D77B7" w:rsidRPr="00926A14" w:rsidRDefault="00B16AF7" w:rsidP="00C934A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 а</w:t>
      </w:r>
      <w:r w:rsidR="002D77B7" w:rsidRPr="00926A14">
        <w:rPr>
          <w:rFonts w:ascii="Arial" w:eastAsia="Times New Roman" w:hAnsi="Arial" w:cs="Arial"/>
          <w:kern w:val="2"/>
          <w:sz w:val="24"/>
          <w:szCs w:val="24"/>
          <w:lang w:eastAsia="ru-RU"/>
        </w:rPr>
        <w:t>ппарат Правительства Российской Федерации;</w:t>
      </w:r>
    </w:p>
    <w:p w:rsidR="002D77B7" w:rsidRPr="00926A14"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7) аппарат Губернатора Иркутской области и Правительства Иркутской области;</w:t>
      </w:r>
    </w:p>
    <w:p w:rsidR="002D77B7" w:rsidRPr="00DF52DD" w:rsidRDefault="002D77B7" w:rsidP="00C934A2">
      <w:pPr>
        <w:autoSpaceDE w:val="0"/>
        <w:autoSpaceDN w:val="0"/>
        <w:adjustRightInd w:val="0"/>
        <w:spacing w:after="0" w:line="240" w:lineRule="auto"/>
        <w:ind w:firstLine="709"/>
        <w:jc w:val="both"/>
        <w:rPr>
          <w:rFonts w:ascii="Arial" w:hAnsi="Arial" w:cs="Arial"/>
          <w:sz w:val="24"/>
          <w:szCs w:val="24"/>
          <w:lang w:eastAsia="ru-RU"/>
        </w:rPr>
      </w:pPr>
      <w:r w:rsidRPr="00DF52DD">
        <w:rPr>
          <w:rFonts w:ascii="Arial" w:eastAsia="Times New Roman" w:hAnsi="Arial" w:cs="Arial"/>
          <w:kern w:val="2"/>
          <w:sz w:val="24"/>
          <w:szCs w:val="24"/>
          <w:lang w:eastAsia="ru-RU"/>
        </w:rPr>
        <w:t xml:space="preserve">8) </w:t>
      </w:r>
      <w:r w:rsidRPr="00DF52DD">
        <w:rPr>
          <w:rFonts w:ascii="Arial" w:hAnsi="Arial" w:cs="Arial"/>
          <w:sz w:val="24"/>
          <w:szCs w:val="24"/>
          <w:lang w:eastAsia="ru-RU"/>
        </w:rPr>
        <w:t>служба по охране объектов культурного наследия Иркутской области;</w:t>
      </w:r>
    </w:p>
    <w:p w:rsidR="002D77B7" w:rsidRPr="00DF52DD" w:rsidRDefault="002D77B7" w:rsidP="00C934A2">
      <w:pPr>
        <w:autoSpaceDE w:val="0"/>
        <w:autoSpaceDN w:val="0"/>
        <w:adjustRightInd w:val="0"/>
        <w:spacing w:after="0" w:line="240" w:lineRule="auto"/>
        <w:ind w:firstLine="709"/>
        <w:jc w:val="both"/>
        <w:rPr>
          <w:rFonts w:ascii="Arial" w:hAnsi="Arial" w:cs="Arial"/>
          <w:sz w:val="24"/>
          <w:szCs w:val="24"/>
        </w:rPr>
      </w:pPr>
      <w:r w:rsidRPr="00DF52DD">
        <w:rPr>
          <w:rFonts w:ascii="Arial" w:hAnsi="Arial" w:cs="Arial"/>
          <w:sz w:val="24"/>
          <w:szCs w:val="24"/>
          <w:lang w:eastAsia="ru-RU"/>
        </w:rPr>
        <w:t xml:space="preserve">9) </w:t>
      </w:r>
      <w:r w:rsidRPr="00DF52DD">
        <w:rPr>
          <w:rFonts w:ascii="Arial" w:hAnsi="Arial" w:cs="Arial"/>
          <w:sz w:val="24"/>
          <w:szCs w:val="24"/>
        </w:rPr>
        <w:t>министерство социального развития, опеки и попечительства Иркутской области;</w:t>
      </w:r>
    </w:p>
    <w:p w:rsidR="002D77B7" w:rsidRPr="00DF52DD" w:rsidRDefault="002D77B7" w:rsidP="00C934A2">
      <w:pPr>
        <w:autoSpaceDE w:val="0"/>
        <w:autoSpaceDN w:val="0"/>
        <w:adjustRightInd w:val="0"/>
        <w:spacing w:after="0" w:line="240" w:lineRule="auto"/>
        <w:ind w:firstLine="709"/>
        <w:jc w:val="both"/>
        <w:rPr>
          <w:rFonts w:ascii="Arial" w:hAnsi="Arial" w:cs="Arial"/>
          <w:sz w:val="24"/>
          <w:szCs w:val="24"/>
        </w:rPr>
      </w:pPr>
      <w:r w:rsidRPr="00DF52DD">
        <w:rPr>
          <w:rFonts w:ascii="Arial" w:hAnsi="Arial" w:cs="Arial"/>
          <w:sz w:val="24"/>
          <w:szCs w:val="24"/>
          <w:lang w:eastAsia="ru-RU"/>
        </w:rPr>
        <w:lastRenderedPageBreak/>
        <w:t xml:space="preserve">10) </w:t>
      </w:r>
      <w:r w:rsidRPr="00DF52DD">
        <w:rPr>
          <w:rFonts w:ascii="Arial" w:hAnsi="Arial" w:cs="Arial"/>
          <w:sz w:val="24"/>
          <w:szCs w:val="24"/>
        </w:rPr>
        <w:t>служба записи актов гражданского состояния Иркутской области.</w:t>
      </w:r>
    </w:p>
    <w:p w:rsidR="00A278FB"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DF52DD">
        <w:rPr>
          <w:rFonts w:ascii="Arial" w:eastAsia="Times New Roman" w:hAnsi="Arial" w:cs="Arial"/>
          <w:kern w:val="2"/>
          <w:sz w:val="24"/>
          <w:szCs w:val="24"/>
          <w:lang w:eastAsia="ru-RU"/>
        </w:rPr>
        <w:t>2</w:t>
      </w:r>
      <w:r w:rsidR="00A55975">
        <w:rPr>
          <w:rFonts w:ascii="Arial" w:eastAsia="Times New Roman" w:hAnsi="Arial" w:cs="Arial"/>
          <w:kern w:val="2"/>
          <w:sz w:val="24"/>
          <w:szCs w:val="24"/>
          <w:lang w:eastAsia="ru-RU"/>
        </w:rPr>
        <w:t>0</w:t>
      </w:r>
      <w:r w:rsidRPr="00DF52DD">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Ушаковского муниципального образ</w:t>
      </w:r>
      <w:r w:rsidR="00C934A2">
        <w:rPr>
          <w:rFonts w:ascii="Arial" w:eastAsia="Times New Roman" w:hAnsi="Arial" w:cs="Arial"/>
          <w:kern w:val="2"/>
          <w:sz w:val="24"/>
          <w:szCs w:val="24"/>
          <w:lang w:eastAsia="ru-RU"/>
        </w:rPr>
        <w:t>ования от 29.01.2014г. №</w:t>
      </w:r>
      <w:r w:rsidRPr="00DF52DD">
        <w:rPr>
          <w:rFonts w:ascii="Arial" w:eastAsia="Times New Roman" w:hAnsi="Arial" w:cs="Arial"/>
          <w:kern w:val="2"/>
          <w:sz w:val="24"/>
          <w:szCs w:val="24"/>
          <w:lang w:eastAsia="ru-RU"/>
        </w:rPr>
        <w:t>09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платы за оказание таких услуг».</w:t>
      </w:r>
    </w:p>
    <w:p w:rsidR="00A278FB" w:rsidRDefault="00A278FB" w:rsidP="00C934A2">
      <w:pPr>
        <w:autoSpaceDE w:val="0"/>
        <w:autoSpaceDN w:val="0"/>
        <w:spacing w:after="0" w:line="240" w:lineRule="auto"/>
        <w:ind w:firstLine="709"/>
        <w:jc w:val="both"/>
        <w:rPr>
          <w:rFonts w:ascii="Arial" w:eastAsia="Times New Roman" w:hAnsi="Arial" w:cs="Arial"/>
          <w:kern w:val="2"/>
          <w:sz w:val="24"/>
          <w:szCs w:val="24"/>
          <w:lang w:eastAsia="ru-RU"/>
        </w:rPr>
      </w:pPr>
    </w:p>
    <w:p w:rsidR="002D77B7" w:rsidRDefault="002D77B7" w:rsidP="00C934A2">
      <w:pPr>
        <w:autoSpaceDE w:val="0"/>
        <w:autoSpaceDN w:val="0"/>
        <w:spacing w:after="0" w:line="240" w:lineRule="auto"/>
        <w:ind w:firstLine="709"/>
        <w:jc w:val="center"/>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Глава 6. Описание результата предоставления муниципальной услуги</w:t>
      </w:r>
    </w:p>
    <w:p w:rsidR="00A278FB" w:rsidRPr="00926A14" w:rsidRDefault="00A278FB" w:rsidP="00C934A2">
      <w:pPr>
        <w:autoSpaceDE w:val="0"/>
        <w:autoSpaceDN w:val="0"/>
        <w:spacing w:after="0" w:line="240" w:lineRule="auto"/>
        <w:ind w:firstLine="709"/>
        <w:jc w:val="center"/>
        <w:rPr>
          <w:rFonts w:ascii="Arial" w:eastAsia="Times New Roman" w:hAnsi="Arial" w:cs="Arial"/>
          <w:kern w:val="2"/>
          <w:sz w:val="24"/>
          <w:szCs w:val="24"/>
          <w:lang w:eastAsia="ru-RU"/>
        </w:rPr>
      </w:pPr>
    </w:p>
    <w:p w:rsidR="002D77B7" w:rsidRPr="00926A14" w:rsidRDefault="00A55975" w:rsidP="00C934A2">
      <w:pPr>
        <w:pStyle w:val="ConsPlusNormal"/>
        <w:widowControl/>
        <w:ind w:firstLine="709"/>
        <w:jc w:val="both"/>
        <w:rPr>
          <w:rFonts w:eastAsia="Times New Roman"/>
          <w:kern w:val="2"/>
          <w:sz w:val="24"/>
          <w:szCs w:val="24"/>
        </w:rPr>
      </w:pPr>
      <w:r>
        <w:rPr>
          <w:rFonts w:eastAsia="Times New Roman"/>
          <w:kern w:val="2"/>
          <w:sz w:val="24"/>
          <w:szCs w:val="24"/>
        </w:rPr>
        <w:t>21</w:t>
      </w:r>
      <w:r w:rsidR="002D77B7" w:rsidRPr="006F4DE5">
        <w:rPr>
          <w:rFonts w:eastAsia="Times New Roman"/>
          <w:kern w:val="2"/>
          <w:sz w:val="24"/>
          <w:szCs w:val="24"/>
        </w:rPr>
        <w:t>.</w:t>
      </w:r>
      <w:r w:rsidR="002D77B7" w:rsidRPr="00926A14">
        <w:rPr>
          <w:rFonts w:eastAsia="Times New Roman"/>
          <w:kern w:val="2"/>
          <w:sz w:val="24"/>
          <w:szCs w:val="24"/>
        </w:rPr>
        <w:t xml:space="preserve"> Результатом предоставления муниципальной услуги является:</w:t>
      </w:r>
    </w:p>
    <w:p w:rsidR="002D77B7" w:rsidRPr="00926A14" w:rsidRDefault="002D77B7" w:rsidP="00C934A2">
      <w:pPr>
        <w:pStyle w:val="ConsPlusNormal"/>
        <w:widowControl/>
        <w:ind w:firstLine="709"/>
        <w:jc w:val="both"/>
        <w:rPr>
          <w:rFonts w:eastAsia="Times New Roman"/>
          <w:kern w:val="2"/>
          <w:sz w:val="24"/>
          <w:szCs w:val="24"/>
        </w:rPr>
      </w:pPr>
      <w:r w:rsidRPr="00926A14">
        <w:rPr>
          <w:rFonts w:eastAsia="Times New Roman"/>
          <w:kern w:val="2"/>
          <w:sz w:val="24"/>
          <w:szCs w:val="24"/>
        </w:rPr>
        <w:t>1) решение администрации о предварительном согласовании предоставления земельного участка;</w:t>
      </w:r>
    </w:p>
    <w:p w:rsidR="00A278FB" w:rsidRDefault="002D77B7" w:rsidP="00C934A2">
      <w:pPr>
        <w:pStyle w:val="ConsPlusNormal"/>
        <w:widowControl/>
        <w:ind w:firstLine="709"/>
        <w:jc w:val="both"/>
        <w:rPr>
          <w:rFonts w:eastAsia="Times New Roman"/>
          <w:kern w:val="2"/>
          <w:sz w:val="24"/>
          <w:szCs w:val="24"/>
        </w:rPr>
      </w:pPr>
      <w:r w:rsidRPr="00926A14">
        <w:rPr>
          <w:rFonts w:eastAsia="Times New Roman"/>
          <w:kern w:val="2"/>
          <w:sz w:val="24"/>
          <w:szCs w:val="24"/>
        </w:rPr>
        <w:t>2) решение администрации об отказе в предварительном согласовании предоставления земельного участка.</w:t>
      </w:r>
    </w:p>
    <w:p w:rsidR="00A278FB" w:rsidRDefault="00A278FB" w:rsidP="00C934A2">
      <w:pPr>
        <w:pStyle w:val="ConsPlusNormal"/>
        <w:widowControl/>
        <w:ind w:firstLine="709"/>
        <w:jc w:val="both"/>
        <w:rPr>
          <w:rFonts w:eastAsia="Times New Roman"/>
          <w:kern w:val="2"/>
          <w:sz w:val="24"/>
          <w:szCs w:val="24"/>
        </w:rPr>
      </w:pPr>
    </w:p>
    <w:p w:rsidR="002D77B7" w:rsidRDefault="002D77B7" w:rsidP="00C934A2">
      <w:pPr>
        <w:pStyle w:val="ConsPlusNormal"/>
        <w:widowControl/>
        <w:ind w:firstLine="709"/>
        <w:jc w:val="center"/>
        <w:rPr>
          <w:rFonts w:eastAsia="Times New Roman"/>
          <w:kern w:val="2"/>
          <w:sz w:val="24"/>
          <w:szCs w:val="24"/>
        </w:rPr>
      </w:pPr>
      <w:r w:rsidRPr="00926A14">
        <w:rPr>
          <w:rFonts w:eastAsia="Times New Roman"/>
          <w:kern w:val="2"/>
          <w:sz w:val="24"/>
          <w:szCs w:val="24"/>
        </w:rPr>
        <w:t>Глава 7. Срок предоставления муниципальной услуги, в том числе</w:t>
      </w:r>
      <w:r w:rsidR="00A278FB">
        <w:rPr>
          <w:rFonts w:eastAsia="Times New Roman"/>
          <w:kern w:val="2"/>
          <w:sz w:val="24"/>
          <w:szCs w:val="24"/>
        </w:rPr>
        <w:t xml:space="preserve"> </w:t>
      </w:r>
      <w:r w:rsidRPr="00926A14">
        <w:rPr>
          <w:rFonts w:eastAsia="Times New Roman"/>
          <w:kern w:val="2"/>
          <w:sz w:val="24"/>
          <w:szCs w:val="24"/>
        </w:rPr>
        <w:t>с учетом необходимости обращения в организации, участвующие</w:t>
      </w:r>
      <w:r w:rsidR="00A278FB">
        <w:rPr>
          <w:rFonts w:eastAsia="Times New Roman"/>
          <w:kern w:val="2"/>
          <w:sz w:val="24"/>
          <w:szCs w:val="24"/>
        </w:rPr>
        <w:t xml:space="preserve"> </w:t>
      </w:r>
      <w:r w:rsidRPr="00926A14">
        <w:rPr>
          <w:rFonts w:eastAsia="Times New Roman"/>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278FB" w:rsidRPr="00926A14" w:rsidRDefault="00A278FB" w:rsidP="00C934A2">
      <w:pPr>
        <w:pStyle w:val="ConsPlusNormal"/>
        <w:widowControl/>
        <w:ind w:firstLine="709"/>
        <w:jc w:val="center"/>
        <w:rPr>
          <w:rFonts w:eastAsia="Times New Roman"/>
          <w:kern w:val="2"/>
          <w:sz w:val="24"/>
          <w:szCs w:val="24"/>
        </w:rPr>
      </w:pPr>
    </w:p>
    <w:p w:rsidR="002D77B7" w:rsidRPr="006F4DE5" w:rsidRDefault="00A55975"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22</w:t>
      </w:r>
      <w:r w:rsidR="002D77B7" w:rsidRPr="006F4DE5">
        <w:rPr>
          <w:rFonts w:ascii="Arial" w:eastAsia="Times New Roman" w:hAnsi="Arial" w:cs="Arial"/>
          <w:kern w:val="2"/>
          <w:sz w:val="24"/>
          <w:szCs w:val="24"/>
          <w:lang w:eastAsia="ru-RU"/>
        </w:rPr>
        <w:t xml:space="preserve">. Срок предоставления муниципальной услуги составляет тридцать календарных дней со дня поступления заявления о предварительном согласовании предоставления земельного участка </w:t>
      </w:r>
      <w:r w:rsidR="002D77B7" w:rsidRPr="006F4DE5">
        <w:rPr>
          <w:rFonts w:ascii="Arial" w:hAnsi="Arial" w:cs="Arial"/>
          <w:sz w:val="24"/>
          <w:szCs w:val="24"/>
        </w:rPr>
        <w:t>в администрацию</w:t>
      </w:r>
      <w:r w:rsidR="002D77B7" w:rsidRPr="006F4DE5">
        <w:rPr>
          <w:rFonts w:ascii="Arial" w:eastAsia="Times New Roman" w:hAnsi="Arial" w:cs="Arial"/>
          <w:kern w:val="2"/>
          <w:sz w:val="24"/>
          <w:szCs w:val="24"/>
          <w:lang w:eastAsia="ru-RU"/>
        </w:rPr>
        <w:t>.</w:t>
      </w:r>
    </w:p>
    <w:p w:rsidR="002D77B7" w:rsidRPr="006F4DE5" w:rsidRDefault="00A55975"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78FB">
        <w:rPr>
          <w:rFonts w:ascii="Arial" w:eastAsia="Times New Roman" w:hAnsi="Arial" w:cs="Arial"/>
          <w:kern w:val="2"/>
          <w:sz w:val="24"/>
          <w:szCs w:val="24"/>
          <w:lang w:eastAsia="ru-RU"/>
        </w:rPr>
        <w:t>23</w:t>
      </w:r>
      <w:r w:rsidR="002D77B7" w:rsidRPr="00A278FB">
        <w:rPr>
          <w:rFonts w:ascii="Arial" w:eastAsia="Times New Roman" w:hAnsi="Arial" w:cs="Arial"/>
          <w:kern w:val="2"/>
          <w:sz w:val="24"/>
          <w:szCs w:val="24"/>
          <w:lang w:eastAsia="ru-RU"/>
        </w:rPr>
        <w:t>. Предоставление муниципальной услуги приостанавливается на срок,</w:t>
      </w:r>
      <w:r w:rsidR="00C934A2">
        <w:rPr>
          <w:rFonts w:ascii="Arial" w:eastAsia="Times New Roman" w:hAnsi="Arial" w:cs="Arial"/>
          <w:kern w:val="2"/>
          <w:sz w:val="24"/>
          <w:szCs w:val="24"/>
          <w:lang w:eastAsia="ru-RU"/>
        </w:rPr>
        <w:t xml:space="preserve"> который определяется пунктом 39</w:t>
      </w:r>
      <w:r w:rsidR="002D77B7" w:rsidRPr="00A278FB">
        <w:rPr>
          <w:rFonts w:ascii="Arial" w:eastAsia="Times New Roman" w:hAnsi="Arial" w:cs="Arial"/>
          <w:kern w:val="2"/>
          <w:sz w:val="24"/>
          <w:szCs w:val="24"/>
          <w:lang w:eastAsia="ru-RU"/>
        </w:rPr>
        <w:t xml:space="preserve"> настоящего административного регламента.</w:t>
      </w:r>
    </w:p>
    <w:p w:rsidR="00A278FB" w:rsidRDefault="00A55975"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24</w:t>
      </w:r>
      <w:r w:rsidR="002D77B7" w:rsidRPr="006F4DE5">
        <w:rPr>
          <w:rFonts w:ascii="Arial" w:eastAsia="Times New Roman" w:hAnsi="Arial" w:cs="Arial"/>
          <w:kern w:val="2"/>
          <w:sz w:val="24"/>
          <w:szCs w:val="24"/>
          <w:lang w:eastAsia="ru-RU"/>
        </w:rPr>
        <w:t xml:space="preserve">. </w:t>
      </w:r>
      <w:r w:rsidR="002D77B7" w:rsidRPr="006F4DE5">
        <w:rPr>
          <w:rFonts w:ascii="Arial" w:hAnsi="Arial" w:cs="Arial"/>
          <w:sz w:val="24"/>
          <w:szCs w:val="24"/>
        </w:rPr>
        <w:t>Срок выдачи (направления) документов, являющихся результатом предоставления муниципальной услуги, – три календарных дня со дня подписания соответствующего решения администрации.</w:t>
      </w:r>
    </w:p>
    <w:p w:rsidR="00A278FB" w:rsidRDefault="00A278FB"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D77B7" w:rsidRDefault="002D77B7" w:rsidP="00C934A2">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Глава 8. Нормативные правовые акты, регулирующие</w:t>
      </w:r>
      <w:r w:rsidR="00A278FB">
        <w:rPr>
          <w:rFonts w:ascii="Arial" w:eastAsia="Times New Roman" w:hAnsi="Arial" w:cs="Arial"/>
          <w:kern w:val="2"/>
          <w:sz w:val="24"/>
          <w:szCs w:val="24"/>
          <w:lang w:eastAsia="ru-RU"/>
        </w:rPr>
        <w:t xml:space="preserve"> </w:t>
      </w:r>
      <w:r w:rsidRPr="00926A14">
        <w:rPr>
          <w:rFonts w:ascii="Arial" w:eastAsia="Times New Roman" w:hAnsi="Arial" w:cs="Arial"/>
          <w:kern w:val="2"/>
          <w:sz w:val="24"/>
          <w:szCs w:val="24"/>
          <w:lang w:eastAsia="ru-RU"/>
        </w:rPr>
        <w:t>предоставление муниципальной услуги</w:t>
      </w:r>
    </w:p>
    <w:p w:rsidR="00A278FB" w:rsidRPr="00926A14" w:rsidRDefault="00A278FB" w:rsidP="00C934A2">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A278FB" w:rsidRDefault="00A55975" w:rsidP="00C934A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25</w:t>
      </w:r>
      <w:r w:rsidR="002D77B7" w:rsidRPr="006F4DE5">
        <w:rPr>
          <w:rFonts w:ascii="Arial" w:eastAsia="Times New Roman" w:hAnsi="Arial" w:cs="Arial"/>
          <w:kern w:val="2"/>
          <w:sz w:val="24"/>
          <w:szCs w:val="24"/>
          <w:lang w:eastAsia="ru-RU"/>
        </w:rPr>
        <w:t>.</w:t>
      </w:r>
      <w:r w:rsidR="002D77B7" w:rsidRPr="00926A14">
        <w:rPr>
          <w:rFonts w:ascii="Arial" w:eastAsia="Times New Roman" w:hAnsi="Arial" w:cs="Arial"/>
          <w:kern w:val="2"/>
          <w:sz w:val="24"/>
          <w:szCs w:val="24"/>
          <w:lang w:eastAsia="ru-RU"/>
        </w:rPr>
        <w:t xml:space="preserve"> П</w:t>
      </w:r>
      <w:r w:rsidR="002D77B7" w:rsidRPr="00926A14">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A278FB" w:rsidRDefault="00A278FB" w:rsidP="00C934A2">
      <w:pPr>
        <w:autoSpaceDE w:val="0"/>
        <w:autoSpaceDN w:val="0"/>
        <w:adjustRightInd w:val="0"/>
        <w:spacing w:after="0" w:line="240" w:lineRule="auto"/>
        <w:ind w:firstLine="709"/>
        <w:jc w:val="both"/>
        <w:rPr>
          <w:rFonts w:ascii="Arial" w:eastAsia="Times New Roman" w:hAnsi="Arial" w:cs="Arial"/>
          <w:kern w:val="2"/>
          <w:sz w:val="24"/>
          <w:szCs w:val="24"/>
        </w:rPr>
      </w:pPr>
    </w:p>
    <w:p w:rsidR="002D77B7" w:rsidRDefault="002D77B7" w:rsidP="00C934A2">
      <w:pPr>
        <w:autoSpaceDE w:val="0"/>
        <w:autoSpaceDN w:val="0"/>
        <w:adjustRightInd w:val="0"/>
        <w:spacing w:after="0" w:line="240" w:lineRule="auto"/>
        <w:ind w:firstLine="709"/>
        <w:jc w:val="center"/>
        <w:rPr>
          <w:rFonts w:ascii="Arial" w:hAnsi="Arial" w:cs="Arial"/>
          <w:sz w:val="24"/>
          <w:szCs w:val="24"/>
        </w:rPr>
      </w:pPr>
      <w:r w:rsidRPr="00CC306F">
        <w:rPr>
          <w:rFonts w:ascii="Arial" w:eastAsia="Times New Roman" w:hAnsi="Arial" w:cs="Arial"/>
          <w:kern w:val="2"/>
          <w:sz w:val="24"/>
          <w:szCs w:val="24"/>
          <w:lang w:eastAsia="ru-RU"/>
        </w:rPr>
        <w:t>Глава 9. Исчерпывающий перечень документов, необходимых</w:t>
      </w:r>
      <w:r w:rsidR="00A278FB">
        <w:rPr>
          <w:rFonts w:ascii="Arial" w:eastAsia="Times New Roman" w:hAnsi="Arial" w:cs="Arial"/>
          <w:kern w:val="2"/>
          <w:sz w:val="24"/>
          <w:szCs w:val="24"/>
          <w:lang w:eastAsia="ru-RU"/>
        </w:rPr>
        <w:t xml:space="preserve"> </w:t>
      </w:r>
      <w:r w:rsidRPr="00CC306F">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A278FB">
        <w:rPr>
          <w:rFonts w:ascii="Arial" w:eastAsia="Times New Roman" w:hAnsi="Arial" w:cs="Arial"/>
          <w:kern w:val="2"/>
          <w:sz w:val="24"/>
          <w:szCs w:val="24"/>
          <w:lang w:eastAsia="ru-RU"/>
        </w:rPr>
        <w:t xml:space="preserve"> </w:t>
      </w:r>
      <w:r w:rsidRPr="00CC306F">
        <w:rPr>
          <w:rFonts w:ascii="Arial" w:eastAsia="Times New Roman" w:hAnsi="Arial" w:cs="Arial"/>
          <w:kern w:val="2"/>
          <w:sz w:val="24"/>
          <w:szCs w:val="24"/>
          <w:lang w:eastAsia="ru-RU"/>
        </w:rPr>
        <w:t>и обязательными для предоставления муниципальной услуги,</w:t>
      </w:r>
      <w:r w:rsidR="00A278FB">
        <w:rPr>
          <w:rFonts w:ascii="Arial" w:eastAsia="Times New Roman" w:hAnsi="Arial" w:cs="Arial"/>
          <w:kern w:val="2"/>
          <w:sz w:val="24"/>
          <w:szCs w:val="24"/>
        </w:rPr>
        <w:t xml:space="preserve"> </w:t>
      </w:r>
      <w:r w:rsidRPr="00CC306F">
        <w:rPr>
          <w:rFonts w:ascii="Arial" w:eastAsia="Times New Roman" w:hAnsi="Arial" w:cs="Arial"/>
          <w:kern w:val="2"/>
          <w:sz w:val="24"/>
          <w:szCs w:val="24"/>
          <w:lang w:eastAsia="ru-RU"/>
        </w:rPr>
        <w:t xml:space="preserve">подлежащих представлению заявителем </w:t>
      </w:r>
      <w:r w:rsidRPr="00CC306F">
        <w:rPr>
          <w:rFonts w:ascii="Arial" w:hAnsi="Arial" w:cs="Arial"/>
          <w:sz w:val="24"/>
          <w:szCs w:val="24"/>
        </w:rPr>
        <w:t>или его представителем,</w:t>
      </w:r>
      <w:r w:rsidR="00A278FB">
        <w:rPr>
          <w:rFonts w:ascii="Arial" w:eastAsia="Times New Roman" w:hAnsi="Arial" w:cs="Arial"/>
          <w:kern w:val="2"/>
          <w:sz w:val="24"/>
          <w:szCs w:val="24"/>
        </w:rPr>
        <w:t xml:space="preserve"> </w:t>
      </w:r>
      <w:r w:rsidRPr="00CC306F">
        <w:rPr>
          <w:rFonts w:ascii="Arial" w:hAnsi="Arial" w:cs="Arial"/>
          <w:sz w:val="24"/>
          <w:szCs w:val="24"/>
        </w:rPr>
        <w:t>способы их получения заявителем или его представителем,</w:t>
      </w:r>
      <w:r w:rsidR="00A278FB">
        <w:rPr>
          <w:rFonts w:ascii="Arial" w:eastAsia="Times New Roman" w:hAnsi="Arial" w:cs="Arial"/>
          <w:kern w:val="2"/>
          <w:sz w:val="24"/>
          <w:szCs w:val="24"/>
        </w:rPr>
        <w:t xml:space="preserve"> </w:t>
      </w:r>
      <w:r w:rsidRPr="00CC306F">
        <w:rPr>
          <w:rFonts w:ascii="Arial" w:hAnsi="Arial" w:cs="Arial"/>
          <w:sz w:val="24"/>
          <w:szCs w:val="24"/>
        </w:rPr>
        <w:t>в том числе в электронной форме, порядок их представления</w:t>
      </w:r>
    </w:p>
    <w:p w:rsidR="00465BC2" w:rsidRPr="00926A14" w:rsidRDefault="00465BC2" w:rsidP="00C934A2">
      <w:pPr>
        <w:autoSpaceDE w:val="0"/>
        <w:autoSpaceDN w:val="0"/>
        <w:adjustRightInd w:val="0"/>
        <w:spacing w:after="0" w:line="240" w:lineRule="auto"/>
        <w:ind w:firstLine="709"/>
        <w:jc w:val="center"/>
        <w:rPr>
          <w:rFonts w:ascii="Arial" w:eastAsia="Times New Roman" w:hAnsi="Arial" w:cs="Arial"/>
          <w:kern w:val="2"/>
          <w:sz w:val="24"/>
          <w:szCs w:val="24"/>
        </w:rPr>
      </w:pPr>
    </w:p>
    <w:p w:rsidR="002D77B7" w:rsidRPr="00926A14" w:rsidRDefault="002D77B7" w:rsidP="00C934A2">
      <w:pPr>
        <w:framePr w:hSpace="180" w:wrap="around" w:vAnchor="page" w:hAnchor="margin" w:x="-1281" w:y="316"/>
        <w:spacing w:line="240" w:lineRule="auto"/>
        <w:rPr>
          <w:rFonts w:ascii="Arial" w:hAnsi="Arial" w:cs="Arial"/>
          <w:sz w:val="24"/>
          <w:szCs w:val="24"/>
        </w:rPr>
      </w:pPr>
    </w:p>
    <w:p w:rsidR="002D77B7" w:rsidRPr="00A278FB" w:rsidRDefault="00A55975" w:rsidP="00C934A2">
      <w:pPr>
        <w:autoSpaceDE w:val="0"/>
        <w:autoSpaceDN w:val="0"/>
        <w:adjustRightInd w:val="0"/>
        <w:spacing w:after="0" w:line="240" w:lineRule="auto"/>
        <w:ind w:firstLine="709"/>
        <w:jc w:val="both"/>
        <w:rPr>
          <w:rFonts w:ascii="Arial" w:hAnsi="Arial" w:cs="Arial"/>
          <w:kern w:val="2"/>
          <w:sz w:val="24"/>
          <w:szCs w:val="24"/>
        </w:rPr>
      </w:pPr>
      <w:r w:rsidRPr="00A278FB">
        <w:rPr>
          <w:rFonts w:ascii="Arial" w:eastAsia="Times New Roman" w:hAnsi="Arial" w:cs="Arial"/>
          <w:kern w:val="2"/>
          <w:sz w:val="24"/>
          <w:szCs w:val="24"/>
          <w:lang w:eastAsia="ru-RU"/>
        </w:rPr>
        <w:lastRenderedPageBreak/>
        <w:t>26</w:t>
      </w:r>
      <w:r w:rsidR="002D77B7" w:rsidRPr="00A278FB">
        <w:rPr>
          <w:rFonts w:ascii="Arial" w:eastAsia="Times New Roman" w:hAnsi="Arial" w:cs="Arial"/>
          <w:kern w:val="2"/>
          <w:sz w:val="24"/>
          <w:szCs w:val="24"/>
          <w:lang w:eastAsia="ru-RU"/>
        </w:rPr>
        <w:t xml:space="preserve">. </w:t>
      </w:r>
      <w:r w:rsidR="002D77B7" w:rsidRPr="00A278FB">
        <w:rPr>
          <w:rFonts w:ascii="Arial" w:hAnsi="Arial" w:cs="Arial"/>
          <w:kern w:val="2"/>
          <w:sz w:val="24"/>
          <w:szCs w:val="24"/>
        </w:rPr>
        <w:t>Для получения муниципальной услуги заявитель или его представитель обращается в администрацию с заявлением о предварительном согласовании предоставления земельного участка (далее – заявление) по форме согласно приложению 1 к настоящему административному регламенту.</w:t>
      </w:r>
    </w:p>
    <w:p w:rsidR="002D77B7" w:rsidRPr="00A278FB" w:rsidRDefault="00A55975" w:rsidP="00C934A2">
      <w:pPr>
        <w:autoSpaceDE w:val="0"/>
        <w:autoSpaceDN w:val="0"/>
        <w:adjustRightInd w:val="0"/>
        <w:spacing w:after="0" w:line="240" w:lineRule="auto"/>
        <w:ind w:firstLine="709"/>
        <w:jc w:val="both"/>
        <w:rPr>
          <w:rFonts w:ascii="Arial" w:hAnsi="Arial" w:cs="Arial"/>
          <w:kern w:val="2"/>
          <w:sz w:val="24"/>
          <w:szCs w:val="24"/>
        </w:rPr>
      </w:pPr>
      <w:r w:rsidRPr="00A278FB">
        <w:rPr>
          <w:rFonts w:ascii="Arial" w:hAnsi="Arial" w:cs="Arial"/>
          <w:kern w:val="2"/>
          <w:sz w:val="24"/>
          <w:szCs w:val="24"/>
        </w:rPr>
        <w:t>27</w:t>
      </w:r>
      <w:r w:rsidR="002D77B7" w:rsidRPr="00A278FB">
        <w:rPr>
          <w:rFonts w:ascii="Arial" w:hAnsi="Arial" w:cs="Arial"/>
          <w:kern w:val="2"/>
          <w:sz w:val="24"/>
          <w:szCs w:val="24"/>
        </w:rPr>
        <w:t>. К заявлению заявитель или его уполномоченный представитель прилагает следующие документы:</w:t>
      </w:r>
    </w:p>
    <w:p w:rsidR="002D77B7" w:rsidRPr="006F4DE5" w:rsidRDefault="002D77B7" w:rsidP="00C934A2">
      <w:pPr>
        <w:autoSpaceDE w:val="0"/>
        <w:autoSpaceDN w:val="0"/>
        <w:adjustRightInd w:val="0"/>
        <w:spacing w:after="0" w:line="240" w:lineRule="auto"/>
        <w:ind w:firstLine="709"/>
        <w:contextualSpacing/>
        <w:jc w:val="both"/>
        <w:rPr>
          <w:rFonts w:ascii="Arial" w:hAnsi="Arial" w:cs="Arial"/>
          <w:sz w:val="24"/>
          <w:szCs w:val="24"/>
        </w:rPr>
      </w:pPr>
      <w:r w:rsidRPr="00A278FB">
        <w:rPr>
          <w:rFonts w:ascii="Arial" w:hAnsi="Arial" w:cs="Arial"/>
          <w:sz w:val="24"/>
          <w:szCs w:val="24"/>
        </w:rPr>
        <w:t xml:space="preserve">1) </w:t>
      </w:r>
      <w:r w:rsidRPr="00A278FB">
        <w:rPr>
          <w:rFonts w:ascii="Arial" w:hAnsi="Arial" w:cs="Arial"/>
          <w:kern w:val="2"/>
          <w:sz w:val="24"/>
          <w:szCs w:val="24"/>
        </w:rPr>
        <w:t xml:space="preserve">документ, удостоверяющий личность </w:t>
      </w:r>
      <w:r w:rsidRPr="006F4DE5">
        <w:rPr>
          <w:rFonts w:ascii="Arial" w:hAnsi="Arial" w:cs="Arial"/>
          <w:kern w:val="2"/>
          <w:sz w:val="24"/>
          <w:szCs w:val="24"/>
        </w:rPr>
        <w:t>заявителя или его представителя;</w:t>
      </w:r>
    </w:p>
    <w:p w:rsidR="002D77B7" w:rsidRPr="006F4DE5" w:rsidRDefault="002D77B7" w:rsidP="00C934A2">
      <w:pPr>
        <w:autoSpaceDE w:val="0"/>
        <w:autoSpaceDN w:val="0"/>
        <w:adjustRightInd w:val="0"/>
        <w:spacing w:after="0" w:line="240" w:lineRule="auto"/>
        <w:ind w:firstLine="709"/>
        <w:contextualSpacing/>
        <w:jc w:val="both"/>
        <w:rPr>
          <w:rFonts w:ascii="Arial" w:hAnsi="Arial" w:cs="Arial"/>
          <w:sz w:val="24"/>
          <w:szCs w:val="24"/>
        </w:rPr>
      </w:pPr>
      <w:r w:rsidRPr="006F4DE5">
        <w:rPr>
          <w:rFonts w:ascii="Arial" w:hAnsi="Arial" w:cs="Arial"/>
          <w:sz w:val="24"/>
          <w:szCs w:val="24"/>
        </w:rPr>
        <w:t>2) документы, подтверждающие право заявителя на приобретение земельного участка без проведения торгов, в соответствии с</w:t>
      </w:r>
      <w:r w:rsidR="00A278FB">
        <w:rPr>
          <w:rFonts w:ascii="Arial" w:hAnsi="Arial" w:cs="Arial"/>
          <w:sz w:val="24"/>
          <w:szCs w:val="24"/>
        </w:rPr>
        <w:t xml:space="preserve"> </w:t>
      </w:r>
      <w:r w:rsidRPr="006F4DE5">
        <w:rPr>
          <w:rFonts w:ascii="Arial" w:hAnsi="Arial" w:cs="Arial"/>
          <w:sz w:val="24"/>
          <w:szCs w:val="24"/>
        </w:rPr>
        <w:t>приложением 2 к настоящему административному регламенту;</w:t>
      </w:r>
    </w:p>
    <w:p w:rsidR="002D77B7" w:rsidRPr="006F4DE5" w:rsidRDefault="002D77B7" w:rsidP="00C934A2">
      <w:pPr>
        <w:autoSpaceDE w:val="0"/>
        <w:autoSpaceDN w:val="0"/>
        <w:adjustRightInd w:val="0"/>
        <w:spacing w:after="0" w:line="240" w:lineRule="auto"/>
        <w:ind w:firstLine="709"/>
        <w:contextualSpacing/>
        <w:jc w:val="both"/>
        <w:rPr>
          <w:rFonts w:ascii="Arial" w:hAnsi="Arial" w:cs="Arial"/>
          <w:sz w:val="24"/>
          <w:szCs w:val="24"/>
        </w:rPr>
      </w:pPr>
      <w:r w:rsidRPr="006F4DE5">
        <w:rPr>
          <w:rFonts w:ascii="Arial" w:hAnsi="Arial" w:cs="Arial"/>
          <w:sz w:val="24"/>
          <w:szCs w:val="24"/>
        </w:rPr>
        <w:t>3) схему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D77B7" w:rsidRPr="006F4DE5" w:rsidRDefault="002D77B7" w:rsidP="00C934A2">
      <w:pPr>
        <w:autoSpaceDE w:val="0"/>
        <w:autoSpaceDN w:val="0"/>
        <w:adjustRightInd w:val="0"/>
        <w:spacing w:after="0" w:line="240" w:lineRule="auto"/>
        <w:ind w:firstLine="709"/>
        <w:contextualSpacing/>
        <w:jc w:val="both"/>
        <w:rPr>
          <w:rFonts w:ascii="Arial" w:hAnsi="Arial" w:cs="Arial"/>
          <w:sz w:val="24"/>
          <w:szCs w:val="24"/>
        </w:rPr>
      </w:pPr>
      <w:r w:rsidRPr="006F4DE5">
        <w:rPr>
          <w:rFonts w:ascii="Arial" w:hAnsi="Arial" w:cs="Arial"/>
          <w:sz w:val="24"/>
          <w:szCs w:val="24"/>
        </w:rPr>
        <w:t>4) документ, подтверждающий полномочия представителя заявителя, – в случае, если с заявлением о предварительном согласовании предоставления земельного участка обращается представитель заявителя;</w:t>
      </w:r>
    </w:p>
    <w:p w:rsidR="002D77B7" w:rsidRPr="006F4DE5" w:rsidRDefault="002D77B7" w:rsidP="00C934A2">
      <w:pPr>
        <w:autoSpaceDE w:val="0"/>
        <w:autoSpaceDN w:val="0"/>
        <w:adjustRightInd w:val="0"/>
        <w:spacing w:after="0" w:line="240" w:lineRule="auto"/>
        <w:ind w:firstLine="709"/>
        <w:contextualSpacing/>
        <w:jc w:val="both"/>
        <w:rPr>
          <w:rFonts w:ascii="Arial" w:hAnsi="Arial" w:cs="Arial"/>
          <w:sz w:val="24"/>
          <w:szCs w:val="24"/>
        </w:rPr>
      </w:pPr>
      <w:r w:rsidRPr="006F4DE5">
        <w:rPr>
          <w:rFonts w:ascii="Arial"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2D77B7" w:rsidRPr="006F4DE5" w:rsidRDefault="002D77B7" w:rsidP="00C934A2">
      <w:pPr>
        <w:autoSpaceDE w:val="0"/>
        <w:autoSpaceDN w:val="0"/>
        <w:adjustRightInd w:val="0"/>
        <w:spacing w:after="0" w:line="240" w:lineRule="auto"/>
        <w:ind w:firstLine="709"/>
        <w:contextualSpacing/>
        <w:jc w:val="both"/>
        <w:rPr>
          <w:rFonts w:ascii="Arial" w:hAnsi="Arial" w:cs="Arial"/>
          <w:sz w:val="24"/>
          <w:szCs w:val="24"/>
        </w:rPr>
      </w:pPr>
      <w:r w:rsidRPr="006F4DE5">
        <w:rPr>
          <w:rFonts w:ascii="Arial" w:hAnsi="Arial" w:cs="Arial"/>
          <w:sz w:val="24"/>
          <w:szCs w:val="24"/>
        </w:rPr>
        <w:t>6) подготовленный садоводческим или огородническим некоммерческим товариществом реестр членов такого товарищества – в случае, если подается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2D77B7" w:rsidRPr="00D10508" w:rsidRDefault="00A55975" w:rsidP="00C934A2">
      <w:pPr>
        <w:autoSpaceDE w:val="0"/>
        <w:autoSpaceDN w:val="0"/>
        <w:adjustRightInd w:val="0"/>
        <w:spacing w:after="0" w:line="240" w:lineRule="auto"/>
        <w:ind w:firstLine="709"/>
        <w:contextualSpacing/>
        <w:jc w:val="both"/>
        <w:rPr>
          <w:rFonts w:ascii="Arial" w:hAnsi="Arial" w:cs="Arial"/>
          <w:sz w:val="24"/>
          <w:szCs w:val="24"/>
        </w:rPr>
      </w:pPr>
      <w:r>
        <w:rPr>
          <w:rFonts w:ascii="Arial" w:hAnsi="Arial" w:cs="Arial"/>
          <w:sz w:val="24"/>
          <w:szCs w:val="24"/>
        </w:rPr>
        <w:t>28</w:t>
      </w:r>
      <w:r w:rsidR="002D77B7" w:rsidRPr="00D10508">
        <w:rPr>
          <w:rFonts w:ascii="Arial" w:hAnsi="Arial" w:cs="Arial"/>
          <w:sz w:val="24"/>
          <w:szCs w:val="24"/>
        </w:rPr>
        <w:t>. Предоставление докуме</w:t>
      </w:r>
      <w:r w:rsidR="00B079DB">
        <w:rPr>
          <w:rFonts w:ascii="Arial" w:hAnsi="Arial" w:cs="Arial"/>
          <w:sz w:val="24"/>
          <w:szCs w:val="24"/>
        </w:rPr>
        <w:t>нтов, предусмотренных пунктом 27</w:t>
      </w:r>
      <w:r w:rsidR="002D77B7" w:rsidRPr="00D10508">
        <w:rPr>
          <w:rFonts w:ascii="Arial" w:hAnsi="Arial" w:cs="Arial"/>
          <w:sz w:val="24"/>
          <w:szCs w:val="24"/>
        </w:rPr>
        <w:t xml:space="preserve"> настоящего административного регламента, не требуется в случае, если указанные документы имеются в распоряжении администрации, в том числе по результатам оказанных ранее администрацией муниципальных услуг.</w:t>
      </w:r>
    </w:p>
    <w:p w:rsidR="002D77B7" w:rsidRPr="00D10508" w:rsidRDefault="00A55975" w:rsidP="00C934A2">
      <w:pPr>
        <w:autoSpaceDE w:val="0"/>
        <w:autoSpaceDN w:val="0"/>
        <w:adjustRightInd w:val="0"/>
        <w:spacing w:after="0" w:line="240" w:lineRule="auto"/>
        <w:ind w:firstLine="709"/>
        <w:contextualSpacing/>
        <w:jc w:val="both"/>
        <w:rPr>
          <w:rFonts w:ascii="Arial" w:hAnsi="Arial" w:cs="Arial"/>
          <w:kern w:val="2"/>
          <w:sz w:val="24"/>
          <w:szCs w:val="24"/>
        </w:rPr>
      </w:pPr>
      <w:r>
        <w:rPr>
          <w:rFonts w:ascii="Arial" w:hAnsi="Arial" w:cs="Arial"/>
          <w:sz w:val="24"/>
          <w:szCs w:val="24"/>
        </w:rPr>
        <w:t>29</w:t>
      </w:r>
      <w:r w:rsidR="002D77B7" w:rsidRPr="00D10508">
        <w:rPr>
          <w:rFonts w:ascii="Arial" w:hAnsi="Arial" w:cs="Arial"/>
          <w:sz w:val="24"/>
          <w:szCs w:val="24"/>
        </w:rPr>
        <w:t xml:space="preserve">. </w:t>
      </w:r>
      <w:r w:rsidR="002D77B7" w:rsidRPr="00D10508">
        <w:rPr>
          <w:rFonts w:ascii="Arial" w:hAnsi="Arial" w:cs="Arial"/>
          <w:kern w:val="2"/>
          <w:sz w:val="24"/>
          <w:szCs w:val="24"/>
        </w:rPr>
        <w:t>Для получения документов, указа</w:t>
      </w:r>
      <w:r w:rsidR="00B079DB">
        <w:rPr>
          <w:rFonts w:ascii="Arial" w:hAnsi="Arial" w:cs="Arial"/>
          <w:kern w:val="2"/>
          <w:sz w:val="24"/>
          <w:szCs w:val="24"/>
        </w:rPr>
        <w:t>нных в подпункте 2 и 3 пункта 27</w:t>
      </w:r>
      <w:r w:rsidR="002D77B7" w:rsidRPr="00D10508">
        <w:rPr>
          <w:rFonts w:ascii="Arial" w:hAnsi="Arial" w:cs="Arial"/>
          <w:kern w:val="2"/>
          <w:sz w:val="24"/>
          <w:szCs w:val="24"/>
        </w:rPr>
        <w:t xml:space="preserve">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2D77B7" w:rsidRPr="00926A14" w:rsidRDefault="002D77B7" w:rsidP="00C934A2">
      <w:pPr>
        <w:autoSpaceDE w:val="0"/>
        <w:autoSpaceDN w:val="0"/>
        <w:adjustRightInd w:val="0"/>
        <w:spacing w:after="0" w:line="240" w:lineRule="auto"/>
        <w:ind w:firstLine="709"/>
        <w:jc w:val="both"/>
        <w:rPr>
          <w:rFonts w:ascii="Arial" w:hAnsi="Arial" w:cs="Arial"/>
          <w:kern w:val="2"/>
          <w:sz w:val="24"/>
          <w:szCs w:val="24"/>
        </w:rPr>
      </w:pPr>
      <w:r w:rsidRPr="00926A14">
        <w:rPr>
          <w:rFonts w:ascii="Arial" w:hAnsi="Arial" w:cs="Arial"/>
          <w:kern w:val="2"/>
          <w:sz w:val="24"/>
          <w:szCs w:val="24"/>
        </w:rPr>
        <w:t xml:space="preserve">Для получения документа, указанного в </w:t>
      </w:r>
      <w:r w:rsidR="00B079DB">
        <w:rPr>
          <w:rFonts w:ascii="Arial" w:hAnsi="Arial" w:cs="Arial"/>
          <w:kern w:val="2"/>
          <w:sz w:val="24"/>
          <w:szCs w:val="24"/>
        </w:rPr>
        <w:t>подпунктах 4 и 5 пункта 27</w:t>
      </w:r>
      <w:r w:rsidRPr="00926A14">
        <w:rPr>
          <w:rFonts w:ascii="Arial" w:hAnsi="Arial" w:cs="Arial"/>
          <w:kern w:val="2"/>
          <w:sz w:val="24"/>
          <w:szCs w:val="24"/>
        </w:rPr>
        <w:t xml:space="preserve">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2D77B7" w:rsidRPr="00D10508" w:rsidRDefault="002D77B7" w:rsidP="00C934A2">
      <w:pPr>
        <w:autoSpaceDE w:val="0"/>
        <w:autoSpaceDN w:val="0"/>
        <w:adjustRightInd w:val="0"/>
        <w:spacing w:after="0" w:line="240" w:lineRule="auto"/>
        <w:ind w:firstLine="709"/>
        <w:jc w:val="both"/>
        <w:rPr>
          <w:rFonts w:ascii="Arial" w:hAnsi="Arial" w:cs="Arial"/>
          <w:kern w:val="2"/>
          <w:sz w:val="24"/>
          <w:szCs w:val="24"/>
        </w:rPr>
      </w:pPr>
      <w:r w:rsidRPr="00D10508">
        <w:rPr>
          <w:rFonts w:ascii="Arial" w:hAnsi="Arial" w:cs="Arial"/>
          <w:kern w:val="2"/>
          <w:sz w:val="24"/>
          <w:szCs w:val="24"/>
        </w:rPr>
        <w:t>Для получения документа, указанного в подпункте 6 пункта</w:t>
      </w:r>
      <w:r w:rsidR="00B079DB">
        <w:rPr>
          <w:rFonts w:ascii="Arial" w:hAnsi="Arial" w:cs="Arial"/>
          <w:kern w:val="2"/>
          <w:sz w:val="24"/>
          <w:szCs w:val="24"/>
        </w:rPr>
        <w:t xml:space="preserve"> 27</w:t>
      </w:r>
      <w:r w:rsidRPr="00D10508">
        <w:rPr>
          <w:rFonts w:ascii="Arial" w:hAnsi="Arial" w:cs="Arial"/>
          <w:kern w:val="2"/>
          <w:sz w:val="24"/>
          <w:szCs w:val="24"/>
        </w:rPr>
        <w:t xml:space="preserve"> настоящего административного регламента, заявитель обращается в соответствующее </w:t>
      </w:r>
      <w:r w:rsidRPr="00D10508">
        <w:rPr>
          <w:rFonts w:ascii="Arial" w:hAnsi="Arial" w:cs="Arial"/>
          <w:sz w:val="24"/>
          <w:szCs w:val="24"/>
        </w:rPr>
        <w:t>садоводческое или огородническое некоммерческое товарищество.</w:t>
      </w:r>
    </w:p>
    <w:p w:rsidR="002D77B7" w:rsidRPr="00D10508" w:rsidRDefault="00A55975" w:rsidP="00C934A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kern w:val="2"/>
          <w:sz w:val="24"/>
          <w:szCs w:val="24"/>
        </w:rPr>
        <w:t>30</w:t>
      </w:r>
      <w:r w:rsidR="002D77B7" w:rsidRPr="00D10508">
        <w:rPr>
          <w:rFonts w:ascii="Arial" w:hAnsi="Arial" w:cs="Arial"/>
          <w:kern w:val="2"/>
          <w:sz w:val="24"/>
          <w:szCs w:val="24"/>
        </w:rPr>
        <w:t xml:space="preserve">. Заявитель или его представитель представляет (направляет) заявление и </w:t>
      </w:r>
      <w:r w:rsidR="00B079DB">
        <w:rPr>
          <w:rFonts w:ascii="Arial" w:hAnsi="Arial" w:cs="Arial"/>
          <w:kern w:val="2"/>
          <w:sz w:val="24"/>
          <w:szCs w:val="24"/>
        </w:rPr>
        <w:t>документы, указанные в пункте 27</w:t>
      </w:r>
      <w:r w:rsidR="002D77B7" w:rsidRPr="00D10508">
        <w:rPr>
          <w:rFonts w:ascii="Arial" w:hAnsi="Arial" w:cs="Arial"/>
          <w:kern w:val="2"/>
          <w:sz w:val="24"/>
          <w:szCs w:val="24"/>
        </w:rPr>
        <w:t xml:space="preserve"> настоящего административного регламента, </w:t>
      </w:r>
      <w:r w:rsidR="002D77B7" w:rsidRPr="00D10508">
        <w:rPr>
          <w:rFonts w:ascii="Arial" w:eastAsia="Times New Roman" w:hAnsi="Arial" w:cs="Arial"/>
          <w:kern w:val="2"/>
          <w:sz w:val="24"/>
          <w:szCs w:val="24"/>
        </w:rPr>
        <w:t>одним из следующих способов:</w:t>
      </w:r>
    </w:p>
    <w:p w:rsidR="002D77B7" w:rsidRPr="00926A14" w:rsidRDefault="002D77B7" w:rsidP="00C934A2">
      <w:pPr>
        <w:autoSpaceDE w:val="0"/>
        <w:autoSpaceDN w:val="0"/>
        <w:adjustRightInd w:val="0"/>
        <w:spacing w:after="0" w:line="240" w:lineRule="auto"/>
        <w:ind w:firstLine="709"/>
        <w:jc w:val="both"/>
        <w:rPr>
          <w:rFonts w:ascii="Arial" w:eastAsia="Times New Roman" w:hAnsi="Arial" w:cs="Arial"/>
          <w:kern w:val="2"/>
          <w:sz w:val="24"/>
          <w:szCs w:val="24"/>
        </w:rPr>
      </w:pPr>
      <w:r w:rsidRPr="00926A14">
        <w:rPr>
          <w:rFonts w:ascii="Arial" w:eastAsia="Times New Roman" w:hAnsi="Arial" w:cs="Arial"/>
          <w:kern w:val="2"/>
          <w:sz w:val="24"/>
          <w:szCs w:val="24"/>
        </w:rPr>
        <w:t>1) путем личного обращения в администрацию;</w:t>
      </w:r>
    </w:p>
    <w:p w:rsidR="002D77B7" w:rsidRPr="00D10508" w:rsidRDefault="002D77B7" w:rsidP="00C934A2">
      <w:pPr>
        <w:autoSpaceDE w:val="0"/>
        <w:autoSpaceDN w:val="0"/>
        <w:adjustRightInd w:val="0"/>
        <w:spacing w:after="0" w:line="240" w:lineRule="auto"/>
        <w:ind w:firstLine="709"/>
        <w:jc w:val="both"/>
        <w:rPr>
          <w:rFonts w:ascii="Arial" w:eastAsia="Times New Roman" w:hAnsi="Arial" w:cs="Arial"/>
          <w:kern w:val="2"/>
          <w:sz w:val="24"/>
          <w:szCs w:val="24"/>
        </w:rPr>
      </w:pPr>
      <w:r w:rsidRPr="00926A14">
        <w:rPr>
          <w:rFonts w:ascii="Arial" w:eastAsia="Times New Roman"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w:t>
      </w:r>
      <w:r w:rsidRPr="00D10508">
        <w:rPr>
          <w:rFonts w:ascii="Arial" w:eastAsia="Times New Roman" w:hAnsi="Arial" w:cs="Arial"/>
          <w:color w:val="000000" w:themeColor="text1"/>
          <w:kern w:val="2"/>
          <w:sz w:val="24"/>
          <w:szCs w:val="24"/>
        </w:rPr>
        <w:t>или органом (должностным лицом), уполномоченным на выдачу соответствующего документа</w:t>
      </w:r>
      <w:r w:rsidRPr="00D10508">
        <w:rPr>
          <w:rFonts w:ascii="Arial" w:eastAsia="Times New Roman" w:hAnsi="Arial" w:cs="Arial"/>
          <w:kern w:val="2"/>
          <w:sz w:val="24"/>
          <w:szCs w:val="24"/>
        </w:rPr>
        <w:t>;</w:t>
      </w:r>
    </w:p>
    <w:p w:rsidR="002D77B7" w:rsidRPr="00926A14" w:rsidRDefault="002D77B7" w:rsidP="00C934A2">
      <w:pPr>
        <w:autoSpaceDE w:val="0"/>
        <w:autoSpaceDN w:val="0"/>
        <w:adjustRightInd w:val="0"/>
        <w:spacing w:after="0" w:line="240" w:lineRule="auto"/>
        <w:ind w:firstLine="709"/>
        <w:jc w:val="both"/>
        <w:rPr>
          <w:rFonts w:ascii="Arial" w:eastAsia="Times New Roman" w:hAnsi="Arial" w:cs="Arial"/>
          <w:kern w:val="2"/>
          <w:sz w:val="24"/>
          <w:szCs w:val="24"/>
        </w:rPr>
      </w:pPr>
      <w:r w:rsidRPr="00926A14">
        <w:rPr>
          <w:rFonts w:ascii="Arial" w:eastAsia="Times New Roman" w:hAnsi="Arial" w:cs="Arial"/>
          <w:kern w:val="2"/>
          <w:sz w:val="24"/>
          <w:szCs w:val="24"/>
        </w:rPr>
        <w:t>3) через личный кабинет на Портале;</w:t>
      </w:r>
    </w:p>
    <w:p w:rsidR="002D77B7" w:rsidRPr="00A278FB" w:rsidRDefault="002D77B7" w:rsidP="00C934A2">
      <w:pPr>
        <w:autoSpaceDE w:val="0"/>
        <w:autoSpaceDN w:val="0"/>
        <w:adjustRightInd w:val="0"/>
        <w:spacing w:after="0" w:line="240" w:lineRule="auto"/>
        <w:ind w:firstLine="709"/>
        <w:jc w:val="both"/>
        <w:rPr>
          <w:rFonts w:ascii="Arial" w:eastAsia="Times New Roman" w:hAnsi="Arial" w:cs="Arial"/>
          <w:kern w:val="2"/>
          <w:sz w:val="24"/>
          <w:szCs w:val="24"/>
        </w:rPr>
      </w:pPr>
      <w:r w:rsidRPr="00926A14">
        <w:rPr>
          <w:rFonts w:ascii="Arial" w:eastAsia="Times New Roman" w:hAnsi="Arial" w:cs="Arial"/>
          <w:kern w:val="2"/>
          <w:sz w:val="24"/>
          <w:szCs w:val="24"/>
        </w:rPr>
        <w:lastRenderedPageBreak/>
        <w:t>4</w:t>
      </w:r>
      <w:r w:rsidRPr="00A278FB">
        <w:rPr>
          <w:rFonts w:ascii="Arial" w:eastAsia="Times New Roman" w:hAnsi="Arial" w:cs="Arial"/>
          <w:kern w:val="2"/>
          <w:sz w:val="24"/>
          <w:szCs w:val="24"/>
        </w:rPr>
        <w:t>) путем направления на официальный адрес электронной почты администрации.</w:t>
      </w:r>
    </w:p>
    <w:p w:rsidR="002D77B7" w:rsidRPr="00A278FB" w:rsidRDefault="00A55975"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78FB">
        <w:rPr>
          <w:rFonts w:ascii="Arial" w:eastAsia="Times New Roman" w:hAnsi="Arial" w:cs="Arial"/>
          <w:kern w:val="2"/>
          <w:sz w:val="24"/>
          <w:szCs w:val="24"/>
          <w:lang w:eastAsia="ru-RU"/>
        </w:rPr>
        <w:t>31</w:t>
      </w:r>
      <w:r w:rsidR="002D77B7" w:rsidRPr="00A278FB">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w:t>
      </w:r>
      <w:r w:rsidR="00BC6567" w:rsidRPr="00A278FB">
        <w:rPr>
          <w:rFonts w:ascii="Arial" w:eastAsia="Times New Roman" w:hAnsi="Arial" w:cs="Arial"/>
          <w:kern w:val="2"/>
          <w:sz w:val="24"/>
          <w:szCs w:val="24"/>
          <w:lang w:eastAsia="ru-RU"/>
        </w:rPr>
        <w:t>менты, не указанные в пунктах 26, 27</w:t>
      </w:r>
      <w:r w:rsidR="002D77B7" w:rsidRPr="00A278FB">
        <w:rPr>
          <w:rFonts w:ascii="Arial" w:eastAsia="Times New Roman" w:hAnsi="Arial" w:cs="Arial"/>
          <w:kern w:val="2"/>
          <w:sz w:val="24"/>
          <w:szCs w:val="24"/>
          <w:lang w:eastAsia="ru-RU"/>
        </w:rPr>
        <w:t xml:space="preserve"> настоящего административного регламента.</w:t>
      </w:r>
    </w:p>
    <w:p w:rsidR="002D77B7" w:rsidRPr="00A278FB" w:rsidRDefault="00A55975"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78FB">
        <w:rPr>
          <w:rFonts w:ascii="Arial" w:eastAsia="Times New Roman" w:hAnsi="Arial" w:cs="Arial"/>
          <w:kern w:val="2"/>
          <w:sz w:val="24"/>
          <w:szCs w:val="24"/>
          <w:lang w:eastAsia="ru-RU"/>
        </w:rPr>
        <w:t>32</w:t>
      </w:r>
      <w:r w:rsidR="00A278FB" w:rsidRPr="00A278FB">
        <w:rPr>
          <w:rFonts w:ascii="Arial" w:eastAsia="Times New Roman" w:hAnsi="Arial" w:cs="Arial"/>
          <w:kern w:val="2"/>
          <w:sz w:val="24"/>
          <w:szCs w:val="24"/>
          <w:lang w:eastAsia="ru-RU"/>
        </w:rPr>
        <w:t xml:space="preserve">. </w:t>
      </w:r>
      <w:r w:rsidR="002D77B7" w:rsidRPr="00A278FB">
        <w:rPr>
          <w:rFonts w:ascii="Arial" w:eastAsia="Times New Roman" w:hAnsi="Arial" w:cs="Arial"/>
          <w:kern w:val="2"/>
          <w:sz w:val="24"/>
          <w:szCs w:val="24"/>
          <w:lang w:eastAsia="ru-RU"/>
        </w:rPr>
        <w:t>Требования к документам, представляемым заявителем</w:t>
      </w:r>
      <w:r w:rsidR="002D77B7" w:rsidRPr="00A278FB">
        <w:rPr>
          <w:rFonts w:ascii="Arial" w:hAnsi="Arial" w:cs="Arial"/>
          <w:sz w:val="24"/>
          <w:szCs w:val="24"/>
        </w:rPr>
        <w:t xml:space="preserve"> </w:t>
      </w:r>
      <w:r w:rsidR="002D77B7" w:rsidRPr="00A278FB">
        <w:rPr>
          <w:rFonts w:ascii="Arial" w:eastAsia="Times New Roman" w:hAnsi="Arial" w:cs="Arial"/>
          <w:kern w:val="2"/>
          <w:sz w:val="24"/>
          <w:szCs w:val="24"/>
          <w:lang w:eastAsia="ru-RU"/>
        </w:rPr>
        <w:t>или его представителем:</w:t>
      </w:r>
    </w:p>
    <w:p w:rsidR="002D77B7" w:rsidRPr="00A278FB" w:rsidRDefault="00A278FB"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78FB">
        <w:rPr>
          <w:rFonts w:ascii="Arial" w:eastAsia="Times New Roman" w:hAnsi="Arial" w:cs="Arial"/>
          <w:kern w:val="2"/>
          <w:sz w:val="24"/>
          <w:szCs w:val="24"/>
          <w:lang w:eastAsia="ru-RU"/>
        </w:rPr>
        <w:t xml:space="preserve">1) </w:t>
      </w:r>
      <w:r w:rsidR="002D77B7" w:rsidRPr="00A278FB">
        <w:rPr>
          <w:rFonts w:ascii="Arial" w:eastAsia="Times New Roman" w:hAnsi="Arial" w:cs="Arial"/>
          <w:kern w:val="2"/>
          <w:sz w:val="24"/>
          <w:szCs w:val="24"/>
          <w:lang w:eastAsia="ru-RU"/>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BC6567" w:rsidRPr="00A278FB">
        <w:rPr>
          <w:rFonts w:ascii="Arial" w:eastAsia="Times New Roman" w:hAnsi="Arial" w:cs="Arial"/>
          <w:kern w:val="2"/>
          <w:sz w:val="24"/>
          <w:szCs w:val="24"/>
          <w:lang w:eastAsia="ru-RU"/>
        </w:rPr>
        <w:t>69</w:t>
      </w:r>
      <w:r w:rsidR="002D77B7" w:rsidRPr="00A278FB">
        <w:rPr>
          <w:rFonts w:ascii="Arial" w:eastAsia="Times New Roman" w:hAnsi="Arial" w:cs="Arial"/>
          <w:kern w:val="2"/>
          <w:sz w:val="24"/>
          <w:szCs w:val="24"/>
          <w:lang w:eastAsia="ru-RU"/>
        </w:rPr>
        <w:t xml:space="preserve"> настоящего административного регламента);</w:t>
      </w:r>
    </w:p>
    <w:p w:rsidR="002D77B7" w:rsidRPr="00A278FB" w:rsidRDefault="00A278FB"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78FB">
        <w:rPr>
          <w:rFonts w:ascii="Arial" w:eastAsia="Times New Roman" w:hAnsi="Arial" w:cs="Arial"/>
          <w:kern w:val="2"/>
          <w:sz w:val="24"/>
          <w:szCs w:val="24"/>
          <w:lang w:eastAsia="ru-RU"/>
        </w:rPr>
        <w:t xml:space="preserve">2) </w:t>
      </w:r>
      <w:r w:rsidR="002D77B7" w:rsidRPr="00A278FB">
        <w:rPr>
          <w:rFonts w:ascii="Arial" w:eastAsia="Times New Roman" w:hAnsi="Arial" w:cs="Arial"/>
          <w:kern w:val="2"/>
          <w:sz w:val="24"/>
          <w:szCs w:val="24"/>
          <w:lang w:eastAsia="ru-RU"/>
        </w:rPr>
        <w:t>тексты документов должны быть написаны разборчиво;</w:t>
      </w:r>
    </w:p>
    <w:p w:rsidR="002D77B7" w:rsidRPr="00A278FB" w:rsidRDefault="00A278FB"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78FB">
        <w:rPr>
          <w:rFonts w:ascii="Arial" w:eastAsia="Times New Roman" w:hAnsi="Arial" w:cs="Arial"/>
          <w:kern w:val="2"/>
          <w:sz w:val="24"/>
          <w:szCs w:val="24"/>
          <w:lang w:eastAsia="ru-RU"/>
        </w:rPr>
        <w:t xml:space="preserve">3) </w:t>
      </w:r>
      <w:r w:rsidR="002D77B7" w:rsidRPr="00A278FB">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2D77B7" w:rsidRPr="00A278FB" w:rsidRDefault="00A278FB"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78FB">
        <w:rPr>
          <w:rFonts w:ascii="Arial" w:eastAsia="Times New Roman" w:hAnsi="Arial" w:cs="Arial"/>
          <w:kern w:val="2"/>
          <w:sz w:val="24"/>
          <w:szCs w:val="24"/>
          <w:lang w:eastAsia="ru-RU"/>
        </w:rPr>
        <w:t xml:space="preserve">4) </w:t>
      </w:r>
      <w:r w:rsidR="002D77B7" w:rsidRPr="00A278FB">
        <w:rPr>
          <w:rFonts w:ascii="Arial" w:eastAsia="Times New Roman" w:hAnsi="Arial" w:cs="Arial"/>
          <w:kern w:val="2"/>
          <w:sz w:val="24"/>
          <w:szCs w:val="24"/>
          <w:lang w:eastAsia="ru-RU"/>
        </w:rPr>
        <w:t>документы не должны быть исполнены карандашом;</w:t>
      </w:r>
    </w:p>
    <w:p w:rsidR="00A278FB" w:rsidRDefault="00A278FB"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78FB">
        <w:rPr>
          <w:rFonts w:ascii="Arial" w:eastAsia="Times New Roman" w:hAnsi="Arial" w:cs="Arial"/>
          <w:kern w:val="2"/>
          <w:sz w:val="24"/>
          <w:szCs w:val="24"/>
          <w:lang w:eastAsia="ru-RU"/>
        </w:rPr>
        <w:t xml:space="preserve">5) </w:t>
      </w:r>
      <w:r w:rsidR="002D77B7" w:rsidRPr="00A278FB">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A278FB" w:rsidRDefault="00A278FB"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278FB" w:rsidRPr="00A278FB" w:rsidRDefault="002D77B7" w:rsidP="00C934A2">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278FB">
        <w:rPr>
          <w:rFonts w:ascii="Arial" w:eastAsia="Times New Roman" w:hAnsi="Arial" w:cs="Arial"/>
          <w:kern w:val="2"/>
          <w:sz w:val="24"/>
          <w:szCs w:val="24"/>
          <w:lang w:eastAsia="ru-RU"/>
        </w:rPr>
        <w:t>Глава 10. Исчерпывающий перечень документов, необходимых</w:t>
      </w:r>
    </w:p>
    <w:p w:rsidR="00A278FB" w:rsidRPr="00A278FB" w:rsidRDefault="002D77B7" w:rsidP="00C934A2">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278FB">
        <w:rPr>
          <w:rFonts w:ascii="Arial" w:eastAsia="Times New Roman" w:hAnsi="Arial" w:cs="Arial"/>
          <w:kern w:val="2"/>
          <w:sz w:val="24"/>
          <w:szCs w:val="24"/>
          <w:lang w:eastAsia="ru-RU"/>
        </w:rPr>
        <w:t>в соответствии с нормативными правовыми актами для предоставления</w:t>
      </w:r>
      <w:r w:rsidR="00A278FB" w:rsidRPr="00A278FB">
        <w:rPr>
          <w:rFonts w:ascii="Arial" w:eastAsia="Times New Roman" w:hAnsi="Arial" w:cs="Arial"/>
          <w:kern w:val="2"/>
          <w:sz w:val="24"/>
          <w:szCs w:val="24"/>
          <w:lang w:eastAsia="ru-RU"/>
        </w:rPr>
        <w:t xml:space="preserve"> </w:t>
      </w:r>
      <w:r w:rsidRPr="00A278FB">
        <w:rPr>
          <w:rFonts w:ascii="Arial" w:eastAsia="Times New Roman" w:hAnsi="Arial" w:cs="Arial"/>
          <w:kern w:val="2"/>
          <w:sz w:val="24"/>
          <w:szCs w:val="24"/>
          <w:lang w:eastAsia="ru-RU"/>
        </w:rPr>
        <w:t>муниципальной услуги, которые находятся в распоряжении</w:t>
      </w:r>
    </w:p>
    <w:p w:rsidR="002D77B7" w:rsidRDefault="002D77B7" w:rsidP="00C934A2">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278FB">
        <w:rPr>
          <w:rFonts w:ascii="Arial" w:eastAsia="Times New Roman" w:hAnsi="Arial" w:cs="Arial"/>
          <w:kern w:val="2"/>
          <w:sz w:val="24"/>
          <w:szCs w:val="24"/>
          <w:lang w:eastAsia="ru-RU"/>
        </w:rPr>
        <w:t>государственных органов, органов местного самоуправления</w:t>
      </w:r>
      <w:r w:rsidR="00A278FB" w:rsidRPr="00A278FB">
        <w:rPr>
          <w:rFonts w:ascii="Arial" w:eastAsia="Times New Roman" w:hAnsi="Arial" w:cs="Arial"/>
          <w:kern w:val="2"/>
          <w:sz w:val="24"/>
          <w:szCs w:val="24"/>
          <w:lang w:eastAsia="ru-RU"/>
        </w:rPr>
        <w:t xml:space="preserve"> </w:t>
      </w:r>
      <w:r w:rsidRPr="00A278FB">
        <w:rPr>
          <w:rFonts w:ascii="Arial" w:eastAsia="Times New Roman" w:hAnsi="Arial" w:cs="Arial"/>
          <w:kern w:val="2"/>
          <w:sz w:val="24"/>
          <w:szCs w:val="24"/>
          <w:lang w:eastAsia="ru-RU"/>
        </w:rPr>
        <w:t>и иных органов, участвующих в предоставлении муниципальной</w:t>
      </w:r>
      <w:r w:rsidR="00A278FB" w:rsidRPr="00A278FB">
        <w:rPr>
          <w:rFonts w:ascii="Arial" w:eastAsia="Times New Roman" w:hAnsi="Arial" w:cs="Arial"/>
          <w:kern w:val="2"/>
          <w:sz w:val="24"/>
          <w:szCs w:val="24"/>
          <w:lang w:eastAsia="ru-RU"/>
        </w:rPr>
        <w:t xml:space="preserve"> </w:t>
      </w:r>
      <w:r w:rsidRPr="00A278FB">
        <w:rPr>
          <w:rFonts w:ascii="Arial" w:eastAsia="Times New Roman" w:hAnsi="Arial" w:cs="Arial"/>
          <w:kern w:val="2"/>
          <w:sz w:val="24"/>
          <w:szCs w:val="24"/>
          <w:lang w:eastAsia="ru-RU"/>
        </w:rPr>
        <w:t xml:space="preserve">услуги, и которые заявитель вправе представить, </w:t>
      </w:r>
      <w:r w:rsidRPr="00A278FB">
        <w:rPr>
          <w:rFonts w:ascii="Arial" w:hAnsi="Arial" w:cs="Arial"/>
          <w:sz w:val="24"/>
          <w:szCs w:val="24"/>
        </w:rPr>
        <w:t>а также способы</w:t>
      </w:r>
      <w:r w:rsidR="00A278FB" w:rsidRPr="00A278FB">
        <w:rPr>
          <w:rFonts w:ascii="Arial" w:hAnsi="Arial" w:cs="Arial"/>
          <w:sz w:val="24"/>
          <w:szCs w:val="24"/>
        </w:rPr>
        <w:t xml:space="preserve"> </w:t>
      </w:r>
      <w:r w:rsidRPr="00A278FB">
        <w:rPr>
          <w:rFonts w:ascii="Arial" w:hAnsi="Arial" w:cs="Arial"/>
          <w:sz w:val="24"/>
          <w:szCs w:val="24"/>
        </w:rPr>
        <w:t>их получения заявителями или их представителями, в том числе</w:t>
      </w:r>
      <w:r w:rsidR="00A278FB" w:rsidRPr="00A278FB">
        <w:rPr>
          <w:rFonts w:ascii="Arial" w:hAnsi="Arial" w:cs="Arial"/>
          <w:sz w:val="24"/>
          <w:szCs w:val="24"/>
        </w:rPr>
        <w:t xml:space="preserve"> </w:t>
      </w:r>
      <w:r w:rsidRPr="00A278FB">
        <w:rPr>
          <w:rFonts w:ascii="Arial" w:hAnsi="Arial" w:cs="Arial"/>
          <w:sz w:val="24"/>
          <w:szCs w:val="24"/>
        </w:rPr>
        <w:t>в электронной форме, порядок их представления</w:t>
      </w:r>
    </w:p>
    <w:p w:rsidR="00A278FB" w:rsidRPr="00926A14" w:rsidRDefault="00A278FB" w:rsidP="00C934A2">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2D77B7" w:rsidRPr="00926A14" w:rsidRDefault="00A55975"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Pr>
          <w:rFonts w:ascii="Arial" w:eastAsia="Times New Roman" w:hAnsi="Arial" w:cs="Arial"/>
          <w:kern w:val="2"/>
          <w:sz w:val="24"/>
          <w:szCs w:val="24"/>
          <w:lang w:eastAsia="ru-RU"/>
        </w:rPr>
        <w:t>33</w:t>
      </w:r>
      <w:r w:rsidR="002D77B7" w:rsidRPr="00926A14">
        <w:rPr>
          <w:rFonts w:ascii="Arial" w:eastAsia="Times New Roman"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 документы, предусмотренные</w:t>
      </w:r>
      <w:r w:rsidR="002D77B7" w:rsidRPr="00926A14">
        <w:rPr>
          <w:rFonts w:ascii="Arial" w:hAnsi="Arial" w:cs="Arial"/>
          <w:sz w:val="24"/>
          <w:szCs w:val="24"/>
        </w:rPr>
        <w:t xml:space="preserve"> приложением 2 к настоящему административному регламенту</w:t>
      </w:r>
      <w:r w:rsidR="002D77B7" w:rsidRPr="00926A14">
        <w:rPr>
          <w:rFonts w:ascii="Arial" w:eastAsia="Times New Roman" w:hAnsi="Arial" w:cs="Arial"/>
          <w:kern w:val="2"/>
          <w:sz w:val="24"/>
          <w:szCs w:val="24"/>
          <w:lang w:eastAsia="ru-RU"/>
        </w:rPr>
        <w:t xml:space="preserve"> для соответствующей категории заявителей.</w:t>
      </w:r>
    </w:p>
    <w:p w:rsidR="002D77B7" w:rsidRPr="00926A14" w:rsidRDefault="00A55975" w:rsidP="00C934A2">
      <w:pPr>
        <w:autoSpaceDE w:val="0"/>
        <w:autoSpaceDN w:val="0"/>
        <w:adjustRightInd w:val="0"/>
        <w:spacing w:after="0" w:line="240" w:lineRule="auto"/>
        <w:ind w:firstLine="709"/>
        <w:jc w:val="both"/>
        <w:rPr>
          <w:rFonts w:ascii="Arial" w:hAnsi="Arial" w:cs="Arial"/>
          <w:kern w:val="2"/>
          <w:sz w:val="24"/>
          <w:szCs w:val="24"/>
        </w:rPr>
      </w:pPr>
      <w:r>
        <w:rPr>
          <w:rFonts w:ascii="Arial" w:eastAsia="Times New Roman" w:hAnsi="Arial" w:cs="Arial"/>
          <w:kern w:val="2"/>
          <w:sz w:val="24"/>
          <w:szCs w:val="24"/>
          <w:lang w:eastAsia="ru-RU"/>
        </w:rPr>
        <w:t>34</w:t>
      </w:r>
      <w:r w:rsidR="002D77B7" w:rsidRPr="00D10508">
        <w:rPr>
          <w:rFonts w:ascii="Arial" w:eastAsia="Times New Roman" w:hAnsi="Arial" w:cs="Arial"/>
          <w:kern w:val="2"/>
          <w:sz w:val="24"/>
          <w:szCs w:val="24"/>
          <w:lang w:eastAsia="ru-RU"/>
        </w:rPr>
        <w:t>.</w:t>
      </w:r>
      <w:r w:rsidR="002D77B7" w:rsidRPr="00926A14">
        <w:rPr>
          <w:rFonts w:ascii="Arial" w:eastAsia="Times New Roman" w:hAnsi="Arial" w:cs="Arial"/>
          <w:kern w:val="2"/>
          <w:sz w:val="24"/>
          <w:szCs w:val="24"/>
          <w:lang w:eastAsia="ru-RU"/>
        </w:rPr>
        <w:t xml:space="preserve"> Для получения </w:t>
      </w:r>
      <w:r w:rsidR="002D77B7" w:rsidRPr="00926A14">
        <w:rPr>
          <w:rFonts w:ascii="Arial" w:hAnsi="Arial" w:cs="Arial"/>
          <w:kern w:val="2"/>
          <w:sz w:val="24"/>
          <w:szCs w:val="24"/>
        </w:rPr>
        <w:t>выписки из Единого государственного реестра индивидуальных предпринимателей</w:t>
      </w:r>
      <w:r w:rsidR="002D77B7" w:rsidRPr="00926A14">
        <w:rPr>
          <w:rFonts w:ascii="Arial" w:eastAsia="Times New Roman" w:hAnsi="Arial" w:cs="Arial"/>
          <w:kern w:val="2"/>
          <w:sz w:val="24"/>
          <w:szCs w:val="24"/>
          <w:lang w:eastAsia="ru-RU"/>
        </w:rPr>
        <w:t xml:space="preserve">, </w:t>
      </w:r>
      <w:r w:rsidR="002D77B7" w:rsidRPr="00926A14">
        <w:rPr>
          <w:rFonts w:ascii="Arial" w:hAnsi="Arial" w:cs="Arial"/>
          <w:kern w:val="2"/>
          <w:sz w:val="24"/>
          <w:szCs w:val="24"/>
        </w:rPr>
        <w:t>выписки из Единого государственного реестра юридических лиц</w:t>
      </w:r>
      <w:r w:rsidR="002D77B7" w:rsidRPr="00926A14">
        <w:rPr>
          <w:rFonts w:ascii="Arial" w:eastAsia="Times New Roman" w:hAnsi="Arial" w:cs="Arial"/>
          <w:kern w:val="2"/>
          <w:sz w:val="24"/>
          <w:szCs w:val="24"/>
          <w:lang w:eastAsia="ru-RU"/>
        </w:rPr>
        <w:t xml:space="preserve"> заявитель или его представитель вправе обратиться в Федеральную налоговую службу или ее территориальные органы с запросом </w:t>
      </w:r>
      <w:r w:rsidR="002D77B7" w:rsidRPr="00926A14">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2D77B7" w:rsidRPr="00926A14" w:rsidRDefault="002D77B7" w:rsidP="00C934A2">
      <w:pPr>
        <w:autoSpaceDE w:val="0"/>
        <w:autoSpaceDN w:val="0"/>
        <w:adjustRightInd w:val="0"/>
        <w:spacing w:after="0" w:line="240" w:lineRule="auto"/>
        <w:ind w:firstLine="709"/>
        <w:jc w:val="both"/>
        <w:rPr>
          <w:rFonts w:ascii="Arial" w:hAnsi="Arial" w:cs="Arial"/>
          <w:kern w:val="2"/>
          <w:sz w:val="24"/>
          <w:szCs w:val="24"/>
        </w:rPr>
      </w:pPr>
      <w:r w:rsidRPr="00926A14">
        <w:rPr>
          <w:rFonts w:ascii="Arial" w:eastAsia="Times New Roman" w:hAnsi="Arial" w:cs="Arial"/>
          <w:kern w:val="2"/>
          <w:sz w:val="24"/>
          <w:szCs w:val="24"/>
          <w:lang w:eastAsia="ru-RU"/>
        </w:rPr>
        <w:t xml:space="preserve">Для получения </w:t>
      </w:r>
      <w:r w:rsidRPr="00926A14">
        <w:rPr>
          <w:rFonts w:ascii="Arial" w:eastAsia="Times New Roman" w:hAnsi="Arial" w:cs="Arial"/>
          <w:kern w:val="2"/>
          <w:sz w:val="24"/>
          <w:szCs w:val="24"/>
        </w:rPr>
        <w:t>выписки из Единого государственного реестра недвижимости об испрашиваемом земельном участке</w:t>
      </w:r>
      <w:r w:rsidRPr="00926A14">
        <w:rPr>
          <w:rFonts w:ascii="Arial" w:eastAsia="Times New Roman" w:hAnsi="Arial" w:cs="Arial"/>
          <w:kern w:val="2"/>
          <w:sz w:val="24"/>
          <w:szCs w:val="24"/>
          <w:lang w:eastAsia="ru-RU"/>
        </w:rPr>
        <w:t xml:space="preserve">, </w:t>
      </w:r>
      <w:r w:rsidRPr="00926A14">
        <w:rPr>
          <w:rFonts w:ascii="Arial" w:eastAsia="Times New Roman" w:hAnsi="Arial" w:cs="Arial"/>
          <w:kern w:val="2"/>
          <w:sz w:val="24"/>
          <w:szCs w:val="24"/>
        </w:rPr>
        <w:t>выписки из Единого государственного реестра недвижимости об объекте недвижимости, расположенном на испрашиваемом земельном участке</w:t>
      </w:r>
      <w:r w:rsidRPr="00926A14">
        <w:rPr>
          <w:rFonts w:ascii="Arial" w:eastAsia="Times New Roman" w:hAnsi="Arial" w:cs="Arial"/>
          <w:kern w:val="2"/>
          <w:sz w:val="24"/>
          <w:szCs w:val="24"/>
          <w:lang w:eastAsia="ru-RU"/>
        </w:rPr>
        <w:t xml:space="preserve"> заявитель или его представитель вправе обратиться в </w:t>
      </w:r>
      <w:r w:rsidRPr="00926A14">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926A14">
        <w:rPr>
          <w:rFonts w:ascii="Arial" w:eastAsia="Times New Roman" w:hAnsi="Arial" w:cs="Arial"/>
          <w:kern w:val="2"/>
          <w:sz w:val="24"/>
          <w:szCs w:val="24"/>
          <w:lang w:eastAsia="ru-RU"/>
        </w:rPr>
        <w:t xml:space="preserve">с запросом </w:t>
      </w:r>
      <w:r w:rsidRPr="00926A14">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r w:rsidR="00A278FB">
        <w:rPr>
          <w:rFonts w:ascii="Arial" w:hAnsi="Arial" w:cs="Arial"/>
          <w:kern w:val="2"/>
          <w:sz w:val="24"/>
          <w:szCs w:val="24"/>
        </w:rPr>
        <w:t xml:space="preserve"> </w:t>
      </w:r>
      <w:r w:rsidRPr="00926A14">
        <w:rPr>
          <w:rFonts w:ascii="Arial" w:hAnsi="Arial" w:cs="Arial"/>
          <w:kern w:val="2"/>
          <w:sz w:val="24"/>
          <w:szCs w:val="24"/>
        </w:rPr>
        <w:lastRenderedPageBreak/>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D77B7" w:rsidRPr="00926A14" w:rsidRDefault="002D77B7" w:rsidP="00C934A2">
      <w:pPr>
        <w:autoSpaceDE w:val="0"/>
        <w:autoSpaceDN w:val="0"/>
        <w:adjustRightInd w:val="0"/>
        <w:spacing w:after="0" w:line="240" w:lineRule="auto"/>
        <w:ind w:firstLine="709"/>
        <w:jc w:val="both"/>
        <w:rPr>
          <w:rFonts w:ascii="Arial" w:hAnsi="Arial" w:cs="Arial"/>
          <w:kern w:val="2"/>
          <w:sz w:val="24"/>
          <w:szCs w:val="24"/>
        </w:rPr>
      </w:pPr>
      <w:r w:rsidRPr="00926A14">
        <w:rPr>
          <w:rFonts w:ascii="Arial" w:hAnsi="Arial" w:cs="Arial"/>
          <w:kern w:val="2"/>
          <w:sz w:val="24"/>
          <w:szCs w:val="24"/>
        </w:rPr>
        <w:t xml:space="preserve">Для получения иных документов, предусмотренных пунктом </w:t>
      </w:r>
      <w:r w:rsidR="00BC6567">
        <w:rPr>
          <w:rFonts w:ascii="Arial" w:hAnsi="Arial" w:cs="Arial"/>
          <w:kern w:val="2"/>
          <w:sz w:val="24"/>
          <w:szCs w:val="24"/>
        </w:rPr>
        <w:t>33</w:t>
      </w:r>
      <w:r w:rsidRPr="00926A14">
        <w:rPr>
          <w:rFonts w:ascii="Arial" w:hAnsi="Arial" w:cs="Arial"/>
          <w:kern w:val="2"/>
          <w:sz w:val="24"/>
          <w:szCs w:val="24"/>
        </w:rPr>
        <w:t xml:space="preserve"> настоящего административного регламента, заявитель или его представитель вправе обратиться в соответствующие органы государственной власти, органы местного самоуправления, организации в соответствии с законодательством.</w:t>
      </w:r>
    </w:p>
    <w:p w:rsidR="002D77B7" w:rsidRPr="00926A14" w:rsidRDefault="00A55975" w:rsidP="00C934A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35</w:t>
      </w:r>
      <w:r w:rsidR="002D77B7" w:rsidRPr="00031EC1">
        <w:rPr>
          <w:rFonts w:ascii="Arial" w:hAnsi="Arial" w:cs="Arial"/>
          <w:kern w:val="2"/>
          <w:sz w:val="24"/>
          <w:szCs w:val="24"/>
        </w:rPr>
        <w:t xml:space="preserve">. Заявитель или его представитель вправе представить в администрацию </w:t>
      </w:r>
      <w:r w:rsidR="00BC6567">
        <w:rPr>
          <w:rFonts w:ascii="Arial" w:hAnsi="Arial" w:cs="Arial"/>
          <w:kern w:val="2"/>
          <w:sz w:val="24"/>
          <w:szCs w:val="24"/>
        </w:rPr>
        <w:t>документы, указанные в пункте 33</w:t>
      </w:r>
      <w:r w:rsidR="002D77B7" w:rsidRPr="00031EC1">
        <w:rPr>
          <w:rFonts w:ascii="Arial" w:hAnsi="Arial" w:cs="Arial"/>
          <w:kern w:val="2"/>
          <w:sz w:val="24"/>
          <w:szCs w:val="24"/>
        </w:rPr>
        <w:t xml:space="preserve"> настоящего административного регламента, способами, установленными в пункте </w:t>
      </w:r>
      <w:r w:rsidR="00BC6567">
        <w:rPr>
          <w:rFonts w:ascii="Arial" w:hAnsi="Arial" w:cs="Arial"/>
          <w:kern w:val="2"/>
          <w:sz w:val="24"/>
          <w:szCs w:val="24"/>
        </w:rPr>
        <w:t>30</w:t>
      </w:r>
      <w:r w:rsidR="002D77B7" w:rsidRPr="00031EC1">
        <w:rPr>
          <w:rFonts w:ascii="Arial" w:hAnsi="Arial" w:cs="Arial"/>
          <w:kern w:val="2"/>
          <w:sz w:val="24"/>
          <w:szCs w:val="24"/>
        </w:rPr>
        <w:t xml:space="preserve"> настоящего административного регламента.</w:t>
      </w:r>
    </w:p>
    <w:p w:rsidR="002D77B7" w:rsidRPr="00031EC1" w:rsidRDefault="00A55975"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36</w:t>
      </w:r>
      <w:r w:rsidR="00A278FB">
        <w:rPr>
          <w:rFonts w:ascii="Arial" w:eastAsia="Times New Roman" w:hAnsi="Arial" w:cs="Arial"/>
          <w:kern w:val="2"/>
          <w:sz w:val="24"/>
          <w:szCs w:val="24"/>
          <w:lang w:eastAsia="ru-RU"/>
        </w:rPr>
        <w:t xml:space="preserve">. </w:t>
      </w:r>
      <w:r w:rsidR="002D77B7" w:rsidRPr="00031EC1">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w:t>
      </w:r>
    </w:p>
    <w:p w:rsidR="002D77B7" w:rsidRPr="00926A14" w:rsidRDefault="00A278FB"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2D77B7" w:rsidRPr="00926A14">
        <w:rPr>
          <w:rFonts w:ascii="Arial" w:eastAsia="Times New Roman"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78FB" w:rsidRDefault="00A278FB"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2D77B7" w:rsidRPr="00926A14">
        <w:rPr>
          <w:rFonts w:ascii="Arial" w:eastAsia="Times New Roman" w:hAnsi="Arial" w:cs="Arial"/>
          <w:kern w:val="2"/>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2D77B7" w:rsidRPr="00926A14">
        <w:rPr>
          <w:rFonts w:ascii="Arial" w:eastAsia="Times New Roman" w:hAnsi="Arial" w:cs="Arial"/>
          <w:kern w:val="2"/>
          <w:sz w:val="24"/>
          <w:szCs w:val="24"/>
        </w:rPr>
        <w:t>Федеральног</w:t>
      </w:r>
      <w:r>
        <w:rPr>
          <w:rFonts w:ascii="Arial" w:eastAsia="Times New Roman" w:hAnsi="Arial" w:cs="Arial"/>
          <w:kern w:val="2"/>
          <w:sz w:val="24"/>
          <w:szCs w:val="24"/>
        </w:rPr>
        <w:t>о закона от 27 июля 2010 года №</w:t>
      </w:r>
      <w:r w:rsidR="002D77B7" w:rsidRPr="00926A14">
        <w:rPr>
          <w:rFonts w:ascii="Arial" w:eastAsia="Times New Roman" w:hAnsi="Arial" w:cs="Arial"/>
          <w:kern w:val="2"/>
          <w:sz w:val="24"/>
          <w:szCs w:val="24"/>
        </w:rPr>
        <w:t>210</w:t>
      </w:r>
      <w:r w:rsidR="002D77B7" w:rsidRPr="00926A14">
        <w:rPr>
          <w:rFonts w:ascii="Arial" w:eastAsia="Times New Roman" w:hAnsi="Arial" w:cs="Arial"/>
          <w:kern w:val="2"/>
          <w:sz w:val="24"/>
          <w:szCs w:val="24"/>
        </w:rPr>
        <w:noBreakHyphen/>
        <w:t>ФЗ</w:t>
      </w:r>
      <w:r w:rsidR="002D77B7" w:rsidRPr="00926A14">
        <w:rPr>
          <w:rFonts w:ascii="Arial" w:eastAsia="Times New Roman" w:hAnsi="Arial" w:cs="Arial"/>
          <w:kern w:val="2"/>
          <w:sz w:val="24"/>
          <w:szCs w:val="24"/>
          <w:lang w:eastAsia="ru-RU"/>
        </w:rPr>
        <w:t xml:space="preserve"> </w:t>
      </w:r>
      <w:r w:rsidR="002D77B7" w:rsidRPr="00926A14">
        <w:rPr>
          <w:rFonts w:ascii="Arial" w:eastAsia="Times New Roman" w:hAnsi="Arial" w:cs="Arial"/>
          <w:kern w:val="2"/>
          <w:sz w:val="24"/>
          <w:szCs w:val="24"/>
        </w:rPr>
        <w:t>«Об организации предоставления государственных и муниципальных услуг»</w:t>
      </w:r>
      <w:r w:rsidR="002D77B7" w:rsidRPr="00926A14">
        <w:rPr>
          <w:rFonts w:ascii="Arial" w:eastAsia="Times New Roman" w:hAnsi="Arial" w:cs="Arial"/>
          <w:kern w:val="2"/>
          <w:sz w:val="24"/>
          <w:szCs w:val="24"/>
          <w:lang w:eastAsia="ru-RU"/>
        </w:rPr>
        <w:t>.</w:t>
      </w:r>
    </w:p>
    <w:p w:rsidR="00A278FB" w:rsidRDefault="00A278FB"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278FB" w:rsidRDefault="002D77B7" w:rsidP="00C934A2">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278FB">
        <w:rPr>
          <w:rFonts w:ascii="Arial" w:eastAsia="Times New Roman" w:hAnsi="Arial" w:cs="Arial"/>
          <w:kern w:val="2"/>
          <w:sz w:val="24"/>
          <w:szCs w:val="24"/>
          <w:lang w:eastAsia="ru-RU"/>
        </w:rPr>
        <w:t>Глава 11. Запрет требовать от заявителя</w:t>
      </w:r>
    </w:p>
    <w:p w:rsidR="002D77B7" w:rsidRDefault="002D77B7" w:rsidP="00C934A2">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278FB">
        <w:rPr>
          <w:rFonts w:ascii="Arial" w:eastAsia="Times New Roman" w:hAnsi="Arial" w:cs="Arial"/>
          <w:kern w:val="2"/>
          <w:sz w:val="24"/>
          <w:szCs w:val="24"/>
          <w:lang w:eastAsia="ru-RU"/>
        </w:rPr>
        <w:t>представления документов и информации</w:t>
      </w:r>
    </w:p>
    <w:p w:rsidR="00A278FB" w:rsidRPr="00A278FB" w:rsidRDefault="00A278FB"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D77B7" w:rsidRPr="00031EC1" w:rsidRDefault="00A55975"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37</w:t>
      </w:r>
      <w:r w:rsidR="002D77B7" w:rsidRPr="00031EC1">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2D77B7" w:rsidRPr="00031EC1" w:rsidRDefault="002D77B7"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EC1">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77B7" w:rsidRPr="00031EC1" w:rsidRDefault="002D77B7"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EC1">
        <w:rPr>
          <w:rFonts w:ascii="Arial" w:eastAsia="Times New Roman"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w:t>
      </w:r>
      <w:r w:rsidR="00A278FB">
        <w:rPr>
          <w:rFonts w:ascii="Arial" w:eastAsia="Times New Roman" w:hAnsi="Arial" w:cs="Arial"/>
          <w:kern w:val="2"/>
          <w:sz w:val="24"/>
          <w:szCs w:val="24"/>
          <w:lang w:eastAsia="ru-RU"/>
        </w:rPr>
        <w:t>о закона от 27 июля 2010 года №</w:t>
      </w:r>
      <w:r w:rsidRPr="00031EC1">
        <w:rPr>
          <w:rFonts w:ascii="Arial" w:eastAsia="Times New Roman" w:hAnsi="Arial" w:cs="Arial"/>
          <w:kern w:val="2"/>
          <w:sz w:val="24"/>
          <w:szCs w:val="24"/>
          <w:lang w:eastAsia="ru-RU"/>
        </w:rPr>
        <w:t>210 ФЗ «Об организации предоставления государственных и муниципаль</w:t>
      </w:r>
      <w:r w:rsidR="00B079DB">
        <w:rPr>
          <w:rFonts w:ascii="Arial" w:eastAsia="Times New Roman" w:hAnsi="Arial" w:cs="Arial"/>
          <w:kern w:val="2"/>
          <w:sz w:val="24"/>
          <w:szCs w:val="24"/>
          <w:lang w:eastAsia="ru-RU"/>
        </w:rPr>
        <w:t>ных услуг» перечень документов;</w:t>
      </w:r>
    </w:p>
    <w:p w:rsidR="00A278FB" w:rsidRDefault="002D77B7"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31EC1">
        <w:rPr>
          <w:rFonts w:ascii="Arial" w:eastAsia="Times New Roman" w:hAnsi="Arial" w:cs="Arial"/>
          <w:kern w:val="2"/>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sidRPr="00031EC1">
        <w:rPr>
          <w:rFonts w:ascii="Arial" w:eastAsia="Times New Roman" w:hAnsi="Arial" w:cs="Arial"/>
          <w:kern w:val="2"/>
          <w:sz w:val="24"/>
          <w:szCs w:val="24"/>
          <w:lang w:eastAsia="ru-RU"/>
        </w:rPr>
        <w:lastRenderedPageBreak/>
        <w:t>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w:t>
      </w:r>
      <w:r w:rsidR="00A278FB">
        <w:rPr>
          <w:rFonts w:ascii="Arial" w:eastAsia="Times New Roman" w:hAnsi="Arial" w:cs="Arial"/>
          <w:kern w:val="2"/>
          <w:sz w:val="24"/>
          <w:szCs w:val="24"/>
          <w:lang w:eastAsia="ru-RU"/>
        </w:rPr>
        <w:t>о закона от 27 июля 2010 года №</w:t>
      </w:r>
      <w:r w:rsidRPr="00031EC1">
        <w:rPr>
          <w:rFonts w:ascii="Arial" w:eastAsia="Times New Roman" w:hAnsi="Arial" w:cs="Arial"/>
          <w:kern w:val="2"/>
          <w:sz w:val="24"/>
          <w:szCs w:val="24"/>
          <w:lang w:eastAsia="ru-RU"/>
        </w:rPr>
        <w:t>210-ФЗ «Об организации предоставления государственных и муниципальных услуг».</w:t>
      </w:r>
    </w:p>
    <w:p w:rsidR="00A278FB" w:rsidRDefault="00A278FB" w:rsidP="00C934A2">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2D77B7" w:rsidRDefault="002D77B7" w:rsidP="00C934A2">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031EC1">
        <w:rPr>
          <w:rFonts w:ascii="Arial" w:eastAsia="Times New Roman" w:hAnsi="Arial" w:cs="Arial"/>
          <w:kern w:val="2"/>
          <w:sz w:val="24"/>
          <w:szCs w:val="24"/>
          <w:lang w:eastAsia="ru-RU"/>
        </w:rPr>
        <w:t>Глава 12.</w:t>
      </w:r>
      <w:r w:rsidRPr="00926A14">
        <w:rPr>
          <w:rFonts w:ascii="Arial" w:eastAsia="Times New Roman" w:hAnsi="Arial" w:cs="Arial"/>
          <w:kern w:val="2"/>
          <w:sz w:val="24"/>
          <w:szCs w:val="24"/>
          <w:lang w:eastAsia="ru-RU"/>
        </w:rPr>
        <w:t xml:space="preserve"> Исчерпывающий перечень оснований для отказа в приеме документов, необходимых для предоставления муниципальной услуги</w:t>
      </w:r>
    </w:p>
    <w:p w:rsidR="00A278FB" w:rsidRPr="00926A14" w:rsidRDefault="00A278FB" w:rsidP="00C934A2">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A278FB" w:rsidRDefault="00A55975" w:rsidP="00B079DB">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38</w:t>
      </w:r>
      <w:r w:rsidR="002D77B7" w:rsidRPr="00031EC1">
        <w:rPr>
          <w:rFonts w:ascii="Arial" w:eastAsia="Times New Roman" w:hAnsi="Arial" w:cs="Arial"/>
          <w:kern w:val="2"/>
          <w:sz w:val="24"/>
          <w:szCs w:val="24"/>
        </w:rPr>
        <w:t>.</w:t>
      </w:r>
      <w:r w:rsidR="002D77B7" w:rsidRPr="00926A14">
        <w:rPr>
          <w:rFonts w:ascii="Arial" w:eastAsia="Times New Roman" w:hAnsi="Arial" w:cs="Arial"/>
          <w:kern w:val="2"/>
          <w:sz w:val="24"/>
          <w:szCs w:val="24"/>
        </w:rPr>
        <w:t xml:space="preserve"> Основания отказа в приеме заявления и документов, необходимых для предоставления муниципальной услуги, законодательством не установлены.</w:t>
      </w:r>
    </w:p>
    <w:p w:rsidR="00A278FB" w:rsidRDefault="00A278FB" w:rsidP="00C934A2">
      <w:pPr>
        <w:autoSpaceDE w:val="0"/>
        <w:autoSpaceDN w:val="0"/>
        <w:adjustRightInd w:val="0"/>
        <w:spacing w:after="0" w:line="240" w:lineRule="auto"/>
        <w:ind w:firstLine="709"/>
        <w:jc w:val="center"/>
        <w:rPr>
          <w:rFonts w:ascii="Arial" w:eastAsia="Times New Roman" w:hAnsi="Arial" w:cs="Arial"/>
          <w:kern w:val="2"/>
          <w:sz w:val="24"/>
          <w:szCs w:val="24"/>
        </w:rPr>
      </w:pPr>
    </w:p>
    <w:p w:rsidR="00A278FB" w:rsidRDefault="002D77B7" w:rsidP="00C934A2">
      <w:pPr>
        <w:autoSpaceDE w:val="0"/>
        <w:autoSpaceDN w:val="0"/>
        <w:adjustRightInd w:val="0"/>
        <w:spacing w:after="0" w:line="240" w:lineRule="auto"/>
        <w:ind w:firstLine="709"/>
        <w:jc w:val="center"/>
        <w:rPr>
          <w:rFonts w:ascii="Arial" w:eastAsia="Times New Roman" w:hAnsi="Arial" w:cs="Arial"/>
          <w:kern w:val="2"/>
          <w:sz w:val="24"/>
          <w:szCs w:val="24"/>
        </w:rPr>
      </w:pPr>
      <w:r w:rsidRPr="00031EC1">
        <w:rPr>
          <w:rFonts w:ascii="Arial" w:eastAsia="Times New Roman" w:hAnsi="Arial" w:cs="Arial"/>
          <w:kern w:val="2"/>
          <w:sz w:val="24"/>
          <w:szCs w:val="24"/>
          <w:lang w:eastAsia="ru-RU"/>
        </w:rPr>
        <w:t>Глава 13.</w:t>
      </w:r>
      <w:r w:rsidRPr="00926A14">
        <w:rPr>
          <w:rFonts w:ascii="Arial" w:eastAsia="Times New Roman" w:hAnsi="Arial" w:cs="Arial"/>
          <w:kern w:val="2"/>
          <w:sz w:val="24"/>
          <w:szCs w:val="24"/>
          <w:lang w:eastAsia="ru-RU"/>
        </w:rPr>
        <w:t xml:space="preserve"> Исчерпывающий перечень оснований для приостановления</w:t>
      </w:r>
    </w:p>
    <w:p w:rsidR="002D77B7" w:rsidRDefault="002D77B7" w:rsidP="00C934A2">
      <w:pPr>
        <w:autoSpaceDE w:val="0"/>
        <w:autoSpaceDN w:val="0"/>
        <w:adjustRightInd w:val="0"/>
        <w:spacing w:after="0" w:line="240" w:lineRule="auto"/>
        <w:ind w:firstLine="709"/>
        <w:jc w:val="center"/>
        <w:rPr>
          <w:rFonts w:ascii="Arial" w:eastAsia="Times New Roman" w:hAnsi="Arial" w:cs="Arial"/>
          <w:kern w:val="2"/>
          <w:sz w:val="24"/>
          <w:szCs w:val="24"/>
        </w:rPr>
      </w:pPr>
      <w:r w:rsidRPr="00926A14">
        <w:rPr>
          <w:rFonts w:ascii="Arial" w:eastAsia="Times New Roman" w:hAnsi="Arial" w:cs="Arial"/>
          <w:kern w:val="2"/>
          <w:sz w:val="24"/>
          <w:szCs w:val="24"/>
          <w:lang w:eastAsia="ru-RU"/>
        </w:rPr>
        <w:t>или отказа в предоставлении муниципальной услуги</w:t>
      </w:r>
    </w:p>
    <w:p w:rsidR="00A278FB" w:rsidRPr="00926A14" w:rsidRDefault="00A278FB" w:rsidP="00C934A2">
      <w:pPr>
        <w:autoSpaceDE w:val="0"/>
        <w:autoSpaceDN w:val="0"/>
        <w:adjustRightInd w:val="0"/>
        <w:spacing w:after="0" w:line="240" w:lineRule="auto"/>
        <w:ind w:firstLine="709"/>
        <w:jc w:val="center"/>
        <w:rPr>
          <w:rFonts w:ascii="Arial" w:eastAsia="Times New Roman" w:hAnsi="Arial" w:cs="Arial"/>
          <w:kern w:val="2"/>
          <w:sz w:val="24"/>
          <w:szCs w:val="24"/>
        </w:rPr>
      </w:pPr>
    </w:p>
    <w:p w:rsidR="002D77B7" w:rsidRPr="00926A14" w:rsidRDefault="00A55975" w:rsidP="00C934A2">
      <w:pPr>
        <w:autoSpaceDE w:val="0"/>
        <w:autoSpaceDN w:val="0"/>
        <w:adjustRightInd w:val="0"/>
        <w:spacing w:after="0" w:line="240" w:lineRule="auto"/>
        <w:ind w:firstLine="709"/>
        <w:contextualSpacing/>
        <w:jc w:val="both"/>
        <w:rPr>
          <w:rFonts w:ascii="Arial" w:hAnsi="Arial" w:cs="Arial"/>
          <w:sz w:val="24"/>
          <w:szCs w:val="24"/>
        </w:rPr>
      </w:pPr>
      <w:r>
        <w:rPr>
          <w:rFonts w:ascii="Arial" w:eastAsia="Times New Roman" w:hAnsi="Arial" w:cs="Arial"/>
          <w:kern w:val="2"/>
          <w:sz w:val="24"/>
          <w:szCs w:val="24"/>
          <w:lang w:eastAsia="ru-RU"/>
        </w:rPr>
        <w:t>39</w:t>
      </w:r>
      <w:r w:rsidR="002D77B7" w:rsidRPr="00031EC1">
        <w:rPr>
          <w:rFonts w:ascii="Arial" w:eastAsia="Times New Roman" w:hAnsi="Arial" w:cs="Arial"/>
          <w:kern w:val="2"/>
          <w:sz w:val="24"/>
          <w:szCs w:val="24"/>
          <w:lang w:eastAsia="ru-RU"/>
        </w:rPr>
        <w:t>.</w:t>
      </w:r>
      <w:r w:rsidR="00A278FB">
        <w:rPr>
          <w:rFonts w:ascii="Arial" w:eastAsia="Times New Roman" w:hAnsi="Arial" w:cs="Arial"/>
          <w:kern w:val="2"/>
          <w:sz w:val="24"/>
          <w:szCs w:val="24"/>
          <w:lang w:eastAsia="ru-RU"/>
        </w:rPr>
        <w:t xml:space="preserve"> </w:t>
      </w:r>
      <w:r w:rsidR="002D77B7" w:rsidRPr="00926A14">
        <w:rPr>
          <w:rFonts w:ascii="Arial" w:hAnsi="Arial" w:cs="Arial"/>
          <w:sz w:val="24"/>
          <w:szCs w:val="24"/>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заявления, поданного заявителем или его представителем, и направляет принятое решение заявителю или его представителю.</w:t>
      </w:r>
    </w:p>
    <w:p w:rsidR="002D77B7" w:rsidRPr="00926A14" w:rsidRDefault="002D77B7" w:rsidP="00C934A2">
      <w:pPr>
        <w:autoSpaceDE w:val="0"/>
        <w:autoSpaceDN w:val="0"/>
        <w:adjustRightInd w:val="0"/>
        <w:spacing w:after="0" w:line="240" w:lineRule="auto"/>
        <w:ind w:firstLine="709"/>
        <w:contextualSpacing/>
        <w:jc w:val="both"/>
        <w:rPr>
          <w:rFonts w:ascii="Arial" w:hAnsi="Arial" w:cs="Arial"/>
          <w:sz w:val="24"/>
          <w:szCs w:val="24"/>
        </w:rPr>
      </w:pPr>
      <w:r w:rsidRPr="00926A14">
        <w:rPr>
          <w:rFonts w:ascii="Arial" w:hAnsi="Arial" w:cs="Arial"/>
          <w:sz w:val="24"/>
          <w:szCs w:val="24"/>
        </w:rPr>
        <w:t>Срок рассмотрения заявления, поданного заявителем или его представителем, приостанавливается до принятия решения об утверждении направленной или представленной ранее иным заявителем схемы расположения земельного участка или до принятия решения об отказе в утверждении указанной схемы.</w:t>
      </w:r>
    </w:p>
    <w:p w:rsidR="002D77B7" w:rsidRPr="00926A14" w:rsidRDefault="00A55975" w:rsidP="00C934A2">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40</w:t>
      </w:r>
      <w:r w:rsidR="002D77B7" w:rsidRPr="00031EC1">
        <w:rPr>
          <w:rFonts w:ascii="Arial" w:eastAsia="Times New Roman" w:hAnsi="Arial" w:cs="Arial"/>
          <w:kern w:val="2"/>
          <w:sz w:val="24"/>
          <w:szCs w:val="24"/>
          <w:lang w:eastAsia="ru-RU"/>
        </w:rPr>
        <w:t>.</w:t>
      </w:r>
      <w:r w:rsidR="002D77B7" w:rsidRPr="00926A14">
        <w:rPr>
          <w:rFonts w:ascii="Arial" w:eastAsia="Times New Roman" w:hAnsi="Arial" w:cs="Arial"/>
          <w:kern w:val="2"/>
          <w:sz w:val="24"/>
          <w:szCs w:val="24"/>
          <w:lang w:eastAsia="ru-RU"/>
        </w:rPr>
        <w:t xml:space="preserve"> Основаниями для отказа в предоставлении муниципальной услуги являются:</w:t>
      </w:r>
    </w:p>
    <w:p w:rsidR="002D77B7" w:rsidRPr="00926A14" w:rsidRDefault="002D77B7"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1) заявление не соответствует установленным требованиям;</w:t>
      </w:r>
    </w:p>
    <w:p w:rsidR="002D77B7" w:rsidRPr="00926A14" w:rsidRDefault="002D77B7"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2) заявление подано в неуполномоченный орган;</w:t>
      </w:r>
    </w:p>
    <w:p w:rsidR="00A278FB" w:rsidRDefault="002D77B7"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3) представлен неполный перечень документов, необходимых для предоставления муниципальной услуги.</w:t>
      </w:r>
    </w:p>
    <w:p w:rsidR="00A278FB" w:rsidRDefault="00A278FB"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278FB" w:rsidRDefault="002D77B7" w:rsidP="00C934A2">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 xml:space="preserve">Глава </w:t>
      </w:r>
      <w:r w:rsidRPr="00031EC1">
        <w:rPr>
          <w:rFonts w:ascii="Arial" w:eastAsia="Times New Roman" w:hAnsi="Arial" w:cs="Arial"/>
          <w:kern w:val="2"/>
          <w:sz w:val="24"/>
          <w:szCs w:val="24"/>
          <w:lang w:eastAsia="ru-RU"/>
        </w:rPr>
        <w:t>14</w:t>
      </w:r>
      <w:r w:rsidRPr="00926A14">
        <w:rPr>
          <w:rFonts w:ascii="Arial" w:eastAsia="Times New Roman" w:hAnsi="Arial" w:cs="Arial"/>
          <w:kern w:val="2"/>
          <w:sz w:val="24"/>
          <w:szCs w:val="24"/>
          <w:lang w:eastAsia="ru-RU"/>
        </w:rPr>
        <w:t>. Перечень услуг, которые являются необходимыми</w:t>
      </w:r>
      <w:r w:rsidR="00B079DB">
        <w:rPr>
          <w:rFonts w:ascii="Arial" w:eastAsia="Times New Roman" w:hAnsi="Arial" w:cs="Arial"/>
          <w:kern w:val="2"/>
          <w:sz w:val="24"/>
          <w:szCs w:val="24"/>
          <w:lang w:eastAsia="ru-RU"/>
        </w:rPr>
        <w:t xml:space="preserve"> </w:t>
      </w:r>
      <w:r w:rsidRPr="00926A14">
        <w:rPr>
          <w:rFonts w:ascii="Arial" w:eastAsia="Times New Roman" w:hAnsi="Arial" w:cs="Arial"/>
          <w:kern w:val="2"/>
          <w:sz w:val="24"/>
          <w:szCs w:val="24"/>
          <w:lang w:eastAsia="ru-RU"/>
        </w:rPr>
        <w:t>и обязательными для предоставления муниципальной услуги,</w:t>
      </w:r>
    </w:p>
    <w:p w:rsidR="002D77B7" w:rsidRDefault="002D77B7" w:rsidP="00C934A2">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A278FB" w:rsidRPr="00926A14" w:rsidRDefault="00A278FB" w:rsidP="00C934A2">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A278FB" w:rsidRDefault="00A55975"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41</w:t>
      </w:r>
      <w:r w:rsidR="002D77B7" w:rsidRPr="00031EC1">
        <w:rPr>
          <w:rFonts w:ascii="Arial" w:eastAsia="Times New Roman" w:hAnsi="Arial" w:cs="Arial"/>
          <w:kern w:val="2"/>
          <w:sz w:val="24"/>
          <w:szCs w:val="24"/>
          <w:lang w:eastAsia="ru-RU"/>
        </w:rPr>
        <w:t>.</w:t>
      </w:r>
      <w:r w:rsidR="00A278FB">
        <w:rPr>
          <w:rFonts w:ascii="Arial" w:eastAsia="Times New Roman" w:hAnsi="Arial" w:cs="Arial"/>
          <w:kern w:val="2"/>
          <w:sz w:val="24"/>
          <w:szCs w:val="24"/>
          <w:lang w:eastAsia="ru-RU"/>
        </w:rPr>
        <w:t xml:space="preserve"> </w:t>
      </w:r>
      <w:r w:rsidR="002D77B7" w:rsidRPr="00926A14">
        <w:rPr>
          <w:rFonts w:ascii="Arial" w:eastAsia="Times New Roman" w:hAnsi="Arial" w:cs="Arial"/>
          <w:kern w:val="2"/>
          <w:sz w:val="24"/>
          <w:szCs w:val="24"/>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2D77B7" w:rsidRPr="00AD1DDA">
        <w:rPr>
          <w:rFonts w:ascii="Arial" w:eastAsia="Times New Roman" w:hAnsi="Arial" w:cs="Arial"/>
          <w:kern w:val="2"/>
          <w:sz w:val="24"/>
          <w:szCs w:val="24"/>
          <w:lang w:eastAsia="ru-RU"/>
        </w:rPr>
        <w:t>утвержденный решением Думы Ушаковского муниципального</w:t>
      </w:r>
      <w:r w:rsidR="00A278FB">
        <w:rPr>
          <w:rFonts w:ascii="Arial" w:eastAsia="Times New Roman" w:hAnsi="Arial" w:cs="Arial"/>
          <w:kern w:val="2"/>
          <w:sz w:val="24"/>
          <w:szCs w:val="24"/>
          <w:lang w:eastAsia="ru-RU"/>
        </w:rPr>
        <w:t xml:space="preserve"> образования от 29.01.2014г. №</w:t>
      </w:r>
      <w:r w:rsidR="002D77B7" w:rsidRPr="00AD1DDA">
        <w:rPr>
          <w:rFonts w:ascii="Arial" w:eastAsia="Times New Roman" w:hAnsi="Arial" w:cs="Arial"/>
          <w:kern w:val="2"/>
          <w:sz w:val="24"/>
          <w:szCs w:val="24"/>
          <w:lang w:eastAsia="ru-RU"/>
        </w:rPr>
        <w:t>09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w:t>
      </w:r>
      <w:r w:rsidR="002D77B7">
        <w:rPr>
          <w:rFonts w:ascii="Arial" w:eastAsia="Times New Roman" w:hAnsi="Arial" w:cs="Arial"/>
          <w:kern w:val="2"/>
          <w:sz w:val="24"/>
          <w:szCs w:val="24"/>
          <w:lang w:eastAsia="ru-RU"/>
        </w:rPr>
        <w:t xml:space="preserve"> платы за оказание таких услуг»</w:t>
      </w:r>
      <w:r w:rsidR="002D77B7" w:rsidRPr="00926A14">
        <w:rPr>
          <w:rFonts w:ascii="Arial" w:eastAsia="Times New Roman" w:hAnsi="Arial" w:cs="Arial"/>
          <w:kern w:val="2"/>
          <w:sz w:val="24"/>
          <w:szCs w:val="24"/>
          <w:lang w:eastAsia="ru-RU"/>
        </w:rPr>
        <w:t xml:space="preserve"> которые являются необходимыми и обязательными для предоставления муниципальной услуги, отсутствуют.</w:t>
      </w:r>
    </w:p>
    <w:p w:rsidR="00465BC2" w:rsidRDefault="00465BC2" w:rsidP="00C934A2">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
    <w:p w:rsidR="002D77B7" w:rsidRDefault="002D77B7" w:rsidP="00C934A2">
      <w:pPr>
        <w:autoSpaceDE w:val="0"/>
        <w:autoSpaceDN w:val="0"/>
        <w:adjustRightInd w:val="0"/>
        <w:spacing w:after="0" w:line="240" w:lineRule="auto"/>
        <w:ind w:firstLine="709"/>
        <w:jc w:val="center"/>
        <w:rPr>
          <w:rFonts w:ascii="Arial" w:eastAsia="Times New Roman" w:hAnsi="Arial" w:cs="Arial"/>
          <w:bCs/>
          <w:kern w:val="2"/>
          <w:sz w:val="24"/>
          <w:szCs w:val="24"/>
          <w:lang w:eastAsia="ru-RU"/>
        </w:rPr>
      </w:pPr>
      <w:r w:rsidRPr="00926A14">
        <w:rPr>
          <w:rFonts w:ascii="Arial" w:eastAsia="Times New Roman" w:hAnsi="Arial" w:cs="Arial"/>
          <w:kern w:val="2"/>
          <w:sz w:val="24"/>
          <w:szCs w:val="24"/>
          <w:lang w:eastAsia="ru-RU"/>
        </w:rPr>
        <w:lastRenderedPageBreak/>
        <w:t xml:space="preserve">Глава </w:t>
      </w:r>
      <w:r w:rsidRPr="00031EC1">
        <w:rPr>
          <w:rFonts w:ascii="Arial" w:eastAsia="Times New Roman" w:hAnsi="Arial" w:cs="Arial"/>
          <w:kern w:val="2"/>
          <w:sz w:val="24"/>
          <w:szCs w:val="24"/>
          <w:lang w:eastAsia="ru-RU"/>
        </w:rPr>
        <w:t>15.</w:t>
      </w:r>
      <w:r w:rsidRPr="00926A14">
        <w:rPr>
          <w:rFonts w:ascii="Arial" w:eastAsia="Times New Roman" w:hAnsi="Arial" w:cs="Arial"/>
          <w:kern w:val="2"/>
          <w:sz w:val="24"/>
          <w:szCs w:val="24"/>
          <w:lang w:eastAsia="ru-RU"/>
        </w:rPr>
        <w:t xml:space="preserve"> Порядок, размер и основания взимания государственной</w:t>
      </w:r>
      <w:r w:rsidR="00B15DD3">
        <w:rPr>
          <w:rFonts w:ascii="Arial" w:eastAsia="Times New Roman" w:hAnsi="Arial" w:cs="Arial"/>
          <w:kern w:val="2"/>
          <w:sz w:val="24"/>
          <w:szCs w:val="24"/>
          <w:lang w:eastAsia="ru-RU"/>
        </w:rPr>
        <w:t xml:space="preserve"> </w:t>
      </w:r>
      <w:r w:rsidRPr="00926A14">
        <w:rPr>
          <w:rFonts w:ascii="Arial" w:eastAsia="Times New Roman" w:hAnsi="Arial" w:cs="Arial"/>
          <w:kern w:val="2"/>
          <w:sz w:val="24"/>
          <w:szCs w:val="24"/>
          <w:lang w:eastAsia="ru-RU"/>
        </w:rPr>
        <w:t>пошлины или иной платы, взимаемой за предоставление</w:t>
      </w:r>
      <w:r w:rsidR="00B15DD3">
        <w:rPr>
          <w:rFonts w:ascii="Arial" w:eastAsia="Times New Roman" w:hAnsi="Arial" w:cs="Arial"/>
          <w:kern w:val="2"/>
          <w:sz w:val="24"/>
          <w:szCs w:val="24"/>
          <w:lang w:eastAsia="ru-RU"/>
        </w:rPr>
        <w:t xml:space="preserve"> </w:t>
      </w:r>
      <w:r w:rsidRPr="00926A14">
        <w:rPr>
          <w:rFonts w:ascii="Arial" w:eastAsia="Times New Roman" w:hAnsi="Arial" w:cs="Arial"/>
          <w:kern w:val="2"/>
          <w:sz w:val="24"/>
          <w:szCs w:val="24"/>
          <w:lang w:eastAsia="ru-RU"/>
        </w:rPr>
        <w:t>муниципальной услуги, в том числе в электронной форме</w:t>
      </w:r>
      <w:bookmarkStart w:id="1" w:name="Par277"/>
      <w:bookmarkEnd w:id="1"/>
    </w:p>
    <w:p w:rsidR="00A278FB" w:rsidRPr="00A278FB" w:rsidRDefault="00A278FB" w:rsidP="00C934A2">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
    <w:p w:rsidR="00B15DD3" w:rsidRDefault="00A55975"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42</w:t>
      </w:r>
      <w:r w:rsidR="002D77B7" w:rsidRPr="00031EC1">
        <w:rPr>
          <w:rFonts w:ascii="Arial" w:eastAsia="Times New Roman" w:hAnsi="Arial" w:cs="Arial"/>
          <w:kern w:val="2"/>
          <w:sz w:val="24"/>
          <w:szCs w:val="24"/>
          <w:lang w:eastAsia="ru-RU"/>
        </w:rPr>
        <w:t>.</w:t>
      </w:r>
      <w:r w:rsidR="00A278FB">
        <w:rPr>
          <w:rFonts w:ascii="Arial" w:eastAsia="Times New Roman" w:hAnsi="Arial" w:cs="Arial"/>
          <w:kern w:val="2"/>
          <w:sz w:val="24"/>
          <w:szCs w:val="24"/>
          <w:lang w:eastAsia="ru-RU"/>
        </w:rPr>
        <w:t xml:space="preserve"> </w:t>
      </w:r>
      <w:r w:rsidR="002D77B7" w:rsidRPr="00926A14">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B15DD3" w:rsidRDefault="00B15DD3"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15DD3" w:rsidRDefault="002D77B7" w:rsidP="00C934A2">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 xml:space="preserve">Глава </w:t>
      </w:r>
      <w:r w:rsidRPr="00031EC1">
        <w:rPr>
          <w:rFonts w:ascii="Arial" w:eastAsia="Times New Roman" w:hAnsi="Arial" w:cs="Arial"/>
          <w:kern w:val="2"/>
          <w:sz w:val="24"/>
          <w:szCs w:val="24"/>
          <w:lang w:eastAsia="ru-RU"/>
        </w:rPr>
        <w:t>16</w:t>
      </w:r>
      <w:r w:rsidRPr="00926A14">
        <w:rPr>
          <w:rFonts w:ascii="Arial" w:eastAsia="Times New Roman" w:hAnsi="Arial" w:cs="Arial"/>
          <w:kern w:val="2"/>
          <w:sz w:val="24"/>
          <w:szCs w:val="24"/>
          <w:lang w:eastAsia="ru-RU"/>
        </w:rPr>
        <w:t>. Порядок, размер и основания взимания платы</w:t>
      </w:r>
      <w:r w:rsidR="00B15DD3">
        <w:rPr>
          <w:rFonts w:ascii="Arial" w:eastAsia="Times New Roman" w:hAnsi="Arial" w:cs="Arial"/>
          <w:kern w:val="2"/>
          <w:sz w:val="24"/>
          <w:szCs w:val="24"/>
          <w:lang w:eastAsia="ru-RU"/>
        </w:rPr>
        <w:t xml:space="preserve"> </w:t>
      </w:r>
      <w:r w:rsidRPr="00926A14">
        <w:rPr>
          <w:rFonts w:ascii="Arial" w:eastAsia="Times New Roman" w:hAnsi="Arial" w:cs="Arial"/>
          <w:kern w:val="2"/>
          <w:sz w:val="24"/>
          <w:szCs w:val="24"/>
          <w:lang w:eastAsia="ru-RU"/>
        </w:rPr>
        <w:t>за предоставление услуг, которые являются необходимыми</w:t>
      </w:r>
      <w:r w:rsidR="00B15DD3">
        <w:rPr>
          <w:rFonts w:ascii="Arial" w:eastAsia="Times New Roman" w:hAnsi="Arial" w:cs="Arial"/>
          <w:kern w:val="2"/>
          <w:sz w:val="24"/>
          <w:szCs w:val="24"/>
          <w:lang w:eastAsia="ru-RU"/>
        </w:rPr>
        <w:t xml:space="preserve"> </w:t>
      </w:r>
      <w:r w:rsidRPr="00926A14">
        <w:rPr>
          <w:rFonts w:ascii="Arial" w:eastAsia="Times New Roman" w:hAnsi="Arial" w:cs="Arial"/>
          <w:kern w:val="2"/>
          <w:sz w:val="24"/>
          <w:szCs w:val="24"/>
          <w:lang w:eastAsia="ru-RU"/>
        </w:rPr>
        <w:t>и обязательными для предоставления муниципальной услуги,</w:t>
      </w:r>
      <w:r w:rsidR="00B15DD3">
        <w:rPr>
          <w:rFonts w:ascii="Arial" w:eastAsia="Times New Roman" w:hAnsi="Arial" w:cs="Arial"/>
          <w:kern w:val="2"/>
          <w:sz w:val="24"/>
          <w:szCs w:val="24"/>
          <w:lang w:eastAsia="ru-RU"/>
        </w:rPr>
        <w:t xml:space="preserve"> </w:t>
      </w:r>
      <w:r w:rsidRPr="00926A14">
        <w:rPr>
          <w:rFonts w:ascii="Arial" w:eastAsia="Times New Roman" w:hAnsi="Arial" w:cs="Arial"/>
          <w:kern w:val="2"/>
          <w:sz w:val="24"/>
          <w:szCs w:val="24"/>
          <w:lang w:eastAsia="ru-RU"/>
        </w:rPr>
        <w:t>включая информацию о методике расчета размера такой платы</w:t>
      </w:r>
    </w:p>
    <w:p w:rsidR="00B15DD3" w:rsidRPr="00926A14" w:rsidRDefault="00B15DD3" w:rsidP="00C934A2">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B15DD3" w:rsidRDefault="00A55975" w:rsidP="00C934A2">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43</w:t>
      </w:r>
      <w:r w:rsidR="002D77B7" w:rsidRPr="00031EC1">
        <w:rPr>
          <w:rFonts w:ascii="Arial" w:eastAsia="Times New Roman" w:hAnsi="Arial" w:cs="Arial"/>
          <w:kern w:val="2"/>
          <w:sz w:val="24"/>
          <w:szCs w:val="24"/>
          <w:lang w:eastAsia="ru-RU"/>
        </w:rPr>
        <w:t>.</w:t>
      </w:r>
      <w:r w:rsidR="00B15DD3">
        <w:rPr>
          <w:rFonts w:ascii="Arial" w:eastAsia="Times New Roman" w:hAnsi="Arial" w:cs="Arial"/>
          <w:kern w:val="2"/>
          <w:sz w:val="24"/>
          <w:szCs w:val="24"/>
          <w:lang w:eastAsia="ru-RU"/>
        </w:rPr>
        <w:t xml:space="preserve"> </w:t>
      </w:r>
      <w:r w:rsidR="002D77B7" w:rsidRPr="00926A14">
        <w:rPr>
          <w:rFonts w:ascii="Arial" w:eastAsia="Times New Roman" w:hAnsi="Arial" w:cs="Arial"/>
          <w:kern w:val="2"/>
          <w:sz w:val="24"/>
          <w:szCs w:val="24"/>
          <w:lang w:eastAsia="ru-RU"/>
        </w:rPr>
        <w:t xml:space="preserve">Плата за </w:t>
      </w:r>
      <w:r w:rsidR="002D77B7" w:rsidRPr="00926A14">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2D77B7" w:rsidRPr="00926A14">
        <w:rPr>
          <w:rFonts w:ascii="Arial" w:eastAsia="Times New Roman" w:hAnsi="Arial" w:cs="Arial"/>
          <w:kern w:val="2"/>
          <w:sz w:val="24"/>
          <w:szCs w:val="24"/>
          <w:lang w:eastAsia="ru-RU"/>
        </w:rPr>
        <w:t>.</w:t>
      </w:r>
      <w:bookmarkStart w:id="2" w:name="Par285"/>
      <w:bookmarkEnd w:id="2"/>
    </w:p>
    <w:p w:rsidR="00B15DD3" w:rsidRDefault="00B15DD3" w:rsidP="00C934A2">
      <w:pPr>
        <w:spacing w:after="0" w:line="240" w:lineRule="auto"/>
        <w:ind w:firstLine="720"/>
        <w:jc w:val="both"/>
        <w:rPr>
          <w:rFonts w:ascii="Arial" w:eastAsia="Times New Roman" w:hAnsi="Arial" w:cs="Arial"/>
          <w:kern w:val="2"/>
          <w:sz w:val="24"/>
          <w:szCs w:val="24"/>
          <w:lang w:eastAsia="ru-RU"/>
        </w:rPr>
      </w:pPr>
    </w:p>
    <w:p w:rsidR="002D77B7" w:rsidRDefault="002D77B7" w:rsidP="00B079DB">
      <w:pPr>
        <w:spacing w:after="0" w:line="240" w:lineRule="auto"/>
        <w:ind w:firstLine="720"/>
        <w:jc w:val="center"/>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 xml:space="preserve">Глава </w:t>
      </w:r>
      <w:r w:rsidRPr="00031EC1">
        <w:rPr>
          <w:rFonts w:ascii="Arial" w:eastAsia="Times New Roman" w:hAnsi="Arial" w:cs="Arial"/>
          <w:kern w:val="2"/>
          <w:sz w:val="24"/>
          <w:szCs w:val="24"/>
          <w:lang w:eastAsia="ru-RU"/>
        </w:rPr>
        <w:t>17.</w:t>
      </w:r>
      <w:r w:rsidRPr="00926A14">
        <w:rPr>
          <w:rFonts w:ascii="Arial" w:eastAsia="Times New Roman" w:hAnsi="Arial" w:cs="Arial"/>
          <w:kern w:val="2"/>
          <w:sz w:val="24"/>
          <w:szCs w:val="24"/>
          <w:lang w:eastAsia="ru-RU"/>
        </w:rPr>
        <w:t xml:space="preserve"> Максимальный срок ожидания в очереди</w:t>
      </w:r>
      <w:r w:rsidR="00B15DD3">
        <w:rPr>
          <w:rFonts w:ascii="Arial" w:eastAsia="Times New Roman" w:hAnsi="Arial" w:cs="Arial"/>
          <w:kern w:val="2"/>
          <w:sz w:val="24"/>
          <w:szCs w:val="24"/>
          <w:lang w:eastAsia="ru-RU"/>
        </w:rPr>
        <w:t xml:space="preserve"> </w:t>
      </w:r>
      <w:r w:rsidRPr="00926A14">
        <w:rPr>
          <w:rFonts w:ascii="Arial" w:eastAsia="Times New Roman" w:hAnsi="Arial" w:cs="Arial"/>
          <w:kern w:val="2"/>
          <w:sz w:val="24"/>
          <w:szCs w:val="24"/>
          <w:lang w:eastAsia="ru-RU"/>
        </w:rPr>
        <w:t>при подаче заявления и при получении</w:t>
      </w:r>
      <w:r w:rsidR="00B15DD3">
        <w:rPr>
          <w:rFonts w:ascii="Arial" w:eastAsia="Times New Roman" w:hAnsi="Arial" w:cs="Arial"/>
          <w:kern w:val="2"/>
          <w:sz w:val="24"/>
          <w:szCs w:val="24"/>
          <w:lang w:eastAsia="ru-RU"/>
        </w:rPr>
        <w:t xml:space="preserve"> </w:t>
      </w:r>
      <w:r w:rsidRPr="00926A14">
        <w:rPr>
          <w:rFonts w:ascii="Arial" w:eastAsia="Times New Roman" w:hAnsi="Arial" w:cs="Arial"/>
          <w:kern w:val="2"/>
          <w:sz w:val="24"/>
          <w:szCs w:val="24"/>
          <w:lang w:eastAsia="ru-RU"/>
        </w:rPr>
        <w:t>результата предоставления такой услуги</w:t>
      </w:r>
    </w:p>
    <w:p w:rsidR="00B15DD3" w:rsidRPr="00926A14" w:rsidRDefault="00B15DD3" w:rsidP="00C934A2">
      <w:pPr>
        <w:spacing w:after="0" w:line="240" w:lineRule="auto"/>
        <w:ind w:firstLine="720"/>
        <w:jc w:val="center"/>
        <w:rPr>
          <w:rFonts w:ascii="Arial" w:eastAsia="Times New Roman" w:hAnsi="Arial" w:cs="Arial"/>
          <w:kern w:val="2"/>
          <w:sz w:val="24"/>
          <w:szCs w:val="24"/>
          <w:lang w:eastAsia="ru-RU"/>
        </w:rPr>
      </w:pPr>
    </w:p>
    <w:p w:rsidR="002D77B7" w:rsidRPr="00031EC1" w:rsidRDefault="00A55975" w:rsidP="00C934A2">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44</w:t>
      </w:r>
      <w:r w:rsidR="00B15DD3">
        <w:rPr>
          <w:rFonts w:ascii="Arial" w:eastAsia="Times New Roman" w:hAnsi="Arial" w:cs="Arial"/>
          <w:kern w:val="2"/>
          <w:sz w:val="24"/>
          <w:szCs w:val="24"/>
          <w:lang w:eastAsia="ru-RU"/>
        </w:rPr>
        <w:t xml:space="preserve">. </w:t>
      </w:r>
      <w:r w:rsidR="002D77B7" w:rsidRPr="00031EC1">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B15DD3" w:rsidRDefault="00A55975" w:rsidP="00C934A2">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45</w:t>
      </w:r>
      <w:r w:rsidR="002D77B7" w:rsidRPr="00031EC1">
        <w:rPr>
          <w:rFonts w:ascii="Arial" w:eastAsia="Times New Roman" w:hAnsi="Arial" w:cs="Arial"/>
          <w:kern w:val="2"/>
          <w:sz w:val="24"/>
          <w:szCs w:val="24"/>
          <w:lang w:eastAsia="ru-RU"/>
        </w:rPr>
        <w:t>.</w:t>
      </w:r>
      <w:r w:rsidR="00B15DD3">
        <w:rPr>
          <w:rFonts w:ascii="Arial" w:eastAsia="Times New Roman" w:hAnsi="Arial" w:cs="Arial"/>
          <w:kern w:val="2"/>
          <w:sz w:val="24"/>
          <w:szCs w:val="24"/>
          <w:lang w:eastAsia="ru-RU"/>
        </w:rPr>
        <w:t xml:space="preserve"> </w:t>
      </w:r>
      <w:r w:rsidR="002D77B7" w:rsidRPr="00926A14">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B15DD3" w:rsidRDefault="00B15DD3" w:rsidP="00C934A2">
      <w:pPr>
        <w:spacing w:after="0" w:line="240" w:lineRule="auto"/>
        <w:ind w:firstLine="709"/>
        <w:jc w:val="both"/>
        <w:rPr>
          <w:rFonts w:ascii="Arial" w:eastAsia="Times New Roman" w:hAnsi="Arial" w:cs="Arial"/>
          <w:kern w:val="2"/>
          <w:sz w:val="24"/>
          <w:szCs w:val="24"/>
          <w:lang w:eastAsia="ru-RU"/>
        </w:rPr>
      </w:pPr>
    </w:p>
    <w:p w:rsidR="00B15DD3" w:rsidRDefault="002D77B7" w:rsidP="00C934A2">
      <w:pPr>
        <w:spacing w:after="0" w:line="240" w:lineRule="auto"/>
        <w:ind w:firstLine="709"/>
        <w:jc w:val="center"/>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 xml:space="preserve">Глава </w:t>
      </w:r>
      <w:r w:rsidRPr="00031EC1">
        <w:rPr>
          <w:rFonts w:ascii="Arial" w:eastAsia="Times New Roman" w:hAnsi="Arial" w:cs="Arial"/>
          <w:kern w:val="2"/>
          <w:sz w:val="24"/>
          <w:szCs w:val="24"/>
          <w:lang w:eastAsia="ru-RU"/>
        </w:rPr>
        <w:t>18.</w:t>
      </w:r>
      <w:r w:rsidRPr="00926A14">
        <w:rPr>
          <w:rFonts w:ascii="Arial" w:eastAsia="Times New Roman" w:hAnsi="Arial" w:cs="Arial"/>
          <w:kern w:val="2"/>
          <w:sz w:val="24"/>
          <w:szCs w:val="24"/>
          <w:lang w:eastAsia="ru-RU"/>
        </w:rPr>
        <w:t xml:space="preserve"> Срок и</w:t>
      </w:r>
      <w:r w:rsidR="00B15DD3">
        <w:rPr>
          <w:rFonts w:ascii="Arial" w:eastAsia="Times New Roman" w:hAnsi="Arial" w:cs="Arial"/>
          <w:kern w:val="2"/>
          <w:sz w:val="24"/>
          <w:szCs w:val="24"/>
          <w:lang w:eastAsia="ru-RU"/>
        </w:rPr>
        <w:t xml:space="preserve"> порядок регистрации заявления,</w:t>
      </w:r>
    </w:p>
    <w:p w:rsidR="002D77B7" w:rsidRDefault="00B15DD3" w:rsidP="00C934A2">
      <w:pPr>
        <w:spacing w:after="0" w:line="240" w:lineRule="auto"/>
        <w:ind w:firstLine="709"/>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в том числе в электронной форме</w:t>
      </w:r>
    </w:p>
    <w:p w:rsidR="00B15DD3" w:rsidRPr="00926A14" w:rsidRDefault="00B15DD3" w:rsidP="00C934A2">
      <w:pPr>
        <w:spacing w:after="0" w:line="240" w:lineRule="auto"/>
        <w:ind w:firstLine="709"/>
        <w:jc w:val="both"/>
        <w:rPr>
          <w:rFonts w:ascii="Arial" w:eastAsia="Times New Roman" w:hAnsi="Arial" w:cs="Arial"/>
          <w:kern w:val="2"/>
          <w:sz w:val="24"/>
          <w:szCs w:val="24"/>
          <w:lang w:eastAsia="ru-RU"/>
        </w:rPr>
      </w:pPr>
    </w:p>
    <w:p w:rsidR="002D77B7" w:rsidRPr="00031EC1" w:rsidRDefault="00A55975" w:rsidP="00C934A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46</w:t>
      </w:r>
      <w:r w:rsidR="00B15DD3">
        <w:rPr>
          <w:rFonts w:ascii="Arial" w:eastAsia="Times New Roman" w:hAnsi="Arial" w:cs="Arial"/>
          <w:kern w:val="2"/>
          <w:sz w:val="24"/>
          <w:szCs w:val="24"/>
          <w:lang w:eastAsia="ru-RU"/>
        </w:rPr>
        <w:t xml:space="preserve">. </w:t>
      </w:r>
      <w:r w:rsidR="002D77B7" w:rsidRPr="00031EC1">
        <w:rPr>
          <w:rFonts w:ascii="Arial" w:eastAsia="Times New Roman" w:hAnsi="Arial" w:cs="Arial"/>
          <w:kern w:val="2"/>
          <w:sz w:val="24"/>
          <w:szCs w:val="24"/>
          <w:lang w:eastAsia="ru-RU"/>
        </w:rPr>
        <w:t>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w:t>
      </w:r>
      <w:r w:rsidR="002D77B7" w:rsidRPr="00031EC1">
        <w:rPr>
          <w:rFonts w:ascii="Arial" w:eastAsia="Times New Roman" w:hAnsi="Arial" w:cs="Arial"/>
          <w:kern w:val="2"/>
          <w:sz w:val="24"/>
          <w:szCs w:val="24"/>
        </w:rPr>
        <w:t xml:space="preserve"> в жу</w:t>
      </w:r>
      <w:r w:rsidR="00B15DD3">
        <w:rPr>
          <w:rFonts w:ascii="Arial" w:eastAsia="Times New Roman" w:hAnsi="Arial" w:cs="Arial"/>
          <w:kern w:val="2"/>
          <w:sz w:val="24"/>
          <w:szCs w:val="24"/>
        </w:rPr>
        <w:t xml:space="preserve">рнале входящей корреспонденции </w:t>
      </w:r>
      <w:r w:rsidR="002D77B7" w:rsidRPr="00031EC1">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2D77B7" w:rsidRPr="00031EC1" w:rsidRDefault="00A55975" w:rsidP="00C934A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47</w:t>
      </w:r>
      <w:r w:rsidR="002D77B7" w:rsidRPr="00031EC1">
        <w:rPr>
          <w:rFonts w:ascii="Arial" w:hAnsi="Arial" w:cs="Arial"/>
          <w:kern w:val="2"/>
          <w:sz w:val="24"/>
          <w:szCs w:val="24"/>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B15DD3" w:rsidRDefault="00A55975" w:rsidP="00C934A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48</w:t>
      </w:r>
      <w:r w:rsidR="002D77B7" w:rsidRPr="00031EC1">
        <w:rPr>
          <w:rFonts w:ascii="Arial" w:hAnsi="Arial" w:cs="Arial"/>
          <w:kern w:val="2"/>
          <w:sz w:val="24"/>
          <w:szCs w:val="24"/>
        </w:rPr>
        <w:t>. Днем регистрации документов является день их поступления в администрацию</w:t>
      </w:r>
      <w:r w:rsidR="002D77B7" w:rsidRPr="00926A14">
        <w:rPr>
          <w:rFonts w:ascii="Arial" w:hAnsi="Arial" w:cs="Arial"/>
          <w:kern w:val="2"/>
          <w:sz w:val="24"/>
          <w:szCs w:val="24"/>
        </w:rPr>
        <w:t xml:space="preserve"> (до </w:t>
      </w:r>
      <w:r w:rsidR="002D77B7">
        <w:rPr>
          <w:rFonts w:ascii="Arial" w:hAnsi="Arial" w:cs="Arial"/>
          <w:kern w:val="2"/>
          <w:sz w:val="24"/>
          <w:szCs w:val="24"/>
        </w:rPr>
        <w:t>16</w:t>
      </w:r>
      <w:r w:rsidR="002D77B7" w:rsidRPr="00926A14">
        <w:rPr>
          <w:rFonts w:ascii="Arial" w:hAnsi="Arial" w:cs="Arial"/>
          <w:kern w:val="2"/>
          <w:sz w:val="24"/>
          <w:szCs w:val="24"/>
        </w:rPr>
        <w:t xml:space="preserve"> часов). При поступлении документов после </w:t>
      </w:r>
      <w:r w:rsidR="002D77B7">
        <w:rPr>
          <w:rFonts w:ascii="Arial" w:hAnsi="Arial" w:cs="Arial"/>
          <w:kern w:val="2"/>
          <w:sz w:val="24"/>
          <w:szCs w:val="24"/>
        </w:rPr>
        <w:t>16</w:t>
      </w:r>
      <w:r w:rsidR="002D77B7" w:rsidRPr="00926A14">
        <w:rPr>
          <w:rFonts w:ascii="Arial" w:hAnsi="Arial" w:cs="Arial"/>
          <w:kern w:val="2"/>
          <w:sz w:val="24"/>
          <w:szCs w:val="24"/>
        </w:rPr>
        <w:t xml:space="preserve"> часов их регистрация про</w:t>
      </w:r>
      <w:r w:rsidR="00B15DD3">
        <w:rPr>
          <w:rFonts w:ascii="Arial" w:hAnsi="Arial" w:cs="Arial"/>
          <w:kern w:val="2"/>
          <w:sz w:val="24"/>
          <w:szCs w:val="24"/>
        </w:rPr>
        <w:t>исходит следующим рабочим днем.</w:t>
      </w:r>
    </w:p>
    <w:p w:rsidR="00B15DD3" w:rsidRDefault="00B15DD3" w:rsidP="00C934A2">
      <w:pPr>
        <w:autoSpaceDE w:val="0"/>
        <w:autoSpaceDN w:val="0"/>
        <w:adjustRightInd w:val="0"/>
        <w:spacing w:after="0" w:line="240" w:lineRule="auto"/>
        <w:ind w:firstLine="709"/>
        <w:jc w:val="both"/>
        <w:rPr>
          <w:rFonts w:ascii="Arial" w:hAnsi="Arial" w:cs="Arial"/>
          <w:kern w:val="2"/>
          <w:sz w:val="24"/>
          <w:szCs w:val="24"/>
        </w:rPr>
      </w:pPr>
    </w:p>
    <w:p w:rsidR="002D77B7" w:rsidRDefault="002D77B7" w:rsidP="00C934A2">
      <w:pPr>
        <w:autoSpaceDE w:val="0"/>
        <w:autoSpaceDN w:val="0"/>
        <w:adjustRightInd w:val="0"/>
        <w:spacing w:after="0" w:line="240" w:lineRule="auto"/>
        <w:ind w:firstLine="709"/>
        <w:jc w:val="center"/>
        <w:rPr>
          <w:rFonts w:ascii="Arial" w:hAnsi="Arial" w:cs="Arial"/>
          <w:kern w:val="2"/>
          <w:sz w:val="24"/>
          <w:szCs w:val="24"/>
        </w:rPr>
      </w:pPr>
      <w:r w:rsidRPr="00926A14">
        <w:rPr>
          <w:rFonts w:ascii="Arial" w:eastAsia="Times New Roman" w:hAnsi="Arial" w:cs="Arial"/>
          <w:kern w:val="2"/>
          <w:sz w:val="24"/>
          <w:szCs w:val="24"/>
          <w:lang w:eastAsia="ru-RU"/>
        </w:rPr>
        <w:t xml:space="preserve">Глава </w:t>
      </w:r>
      <w:r w:rsidRPr="00031EC1">
        <w:rPr>
          <w:rFonts w:ascii="Arial" w:eastAsia="Times New Roman" w:hAnsi="Arial" w:cs="Arial"/>
          <w:kern w:val="2"/>
          <w:sz w:val="24"/>
          <w:szCs w:val="24"/>
          <w:lang w:eastAsia="ru-RU"/>
        </w:rPr>
        <w:t>19.</w:t>
      </w:r>
      <w:r w:rsidRPr="00926A14">
        <w:rPr>
          <w:rFonts w:ascii="Arial" w:eastAsia="Times New Roman" w:hAnsi="Arial" w:cs="Arial"/>
          <w:kern w:val="2"/>
          <w:sz w:val="24"/>
          <w:szCs w:val="24"/>
          <w:lang w:eastAsia="ru-RU"/>
        </w:rPr>
        <w:t xml:space="preserve"> Требования к помещениям, в которых</w:t>
      </w:r>
      <w:r w:rsidR="00B15DD3">
        <w:rPr>
          <w:rFonts w:ascii="Arial" w:eastAsia="Times New Roman" w:hAnsi="Arial" w:cs="Arial"/>
          <w:kern w:val="2"/>
          <w:sz w:val="24"/>
          <w:szCs w:val="24"/>
          <w:lang w:eastAsia="ru-RU"/>
        </w:rPr>
        <w:t xml:space="preserve"> </w:t>
      </w:r>
      <w:r w:rsidRPr="00926A14">
        <w:rPr>
          <w:rFonts w:ascii="Arial" w:eastAsia="Times New Roman" w:hAnsi="Arial" w:cs="Arial"/>
          <w:kern w:val="2"/>
          <w:sz w:val="24"/>
          <w:szCs w:val="24"/>
          <w:lang w:eastAsia="ru-RU"/>
        </w:rPr>
        <w:t>предоставляется муниципальная услуга</w:t>
      </w:r>
    </w:p>
    <w:p w:rsidR="00B15DD3" w:rsidRPr="00B15DD3" w:rsidRDefault="00B15DD3" w:rsidP="00C934A2">
      <w:pPr>
        <w:autoSpaceDE w:val="0"/>
        <w:autoSpaceDN w:val="0"/>
        <w:adjustRightInd w:val="0"/>
        <w:spacing w:after="0" w:line="240" w:lineRule="auto"/>
        <w:ind w:firstLine="709"/>
        <w:jc w:val="both"/>
        <w:rPr>
          <w:rFonts w:ascii="Arial" w:hAnsi="Arial" w:cs="Arial"/>
          <w:kern w:val="2"/>
          <w:sz w:val="24"/>
          <w:szCs w:val="24"/>
        </w:rPr>
      </w:pPr>
    </w:p>
    <w:p w:rsidR="002D77B7" w:rsidRPr="00031EC1" w:rsidRDefault="00A55975" w:rsidP="00C934A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49</w:t>
      </w:r>
      <w:r w:rsidR="002D77B7" w:rsidRPr="00031EC1">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2D77B7" w:rsidRPr="00926A14" w:rsidRDefault="000D27C8" w:rsidP="00C934A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w:t>
      </w:r>
      <w:r w:rsidR="00A55975">
        <w:rPr>
          <w:rFonts w:ascii="Arial" w:eastAsia="Times New Roman" w:hAnsi="Arial" w:cs="Arial"/>
          <w:kern w:val="2"/>
          <w:sz w:val="24"/>
          <w:szCs w:val="24"/>
          <w:lang w:eastAsia="ru-RU"/>
        </w:rPr>
        <w:t>0</w:t>
      </w:r>
      <w:r w:rsidR="002D77B7" w:rsidRPr="00031EC1">
        <w:rPr>
          <w:rFonts w:ascii="Arial" w:eastAsia="Times New Roman" w:hAnsi="Arial" w:cs="Arial"/>
          <w:kern w:val="2"/>
          <w:sz w:val="24"/>
          <w:szCs w:val="24"/>
          <w:lang w:eastAsia="ru-RU"/>
        </w:rPr>
        <w:t>.</w:t>
      </w:r>
      <w:r w:rsidR="002D77B7" w:rsidRPr="00926A14">
        <w:rPr>
          <w:rFonts w:ascii="Arial" w:eastAsia="Times New Roman" w:hAnsi="Arial" w:cs="Arial"/>
          <w:kern w:val="2"/>
          <w:sz w:val="24"/>
          <w:szCs w:val="24"/>
          <w:lang w:eastAsia="ru-RU"/>
        </w:rPr>
        <w:t xml:space="preserve"> Администрация обеспечивает инвалидам (включая инвалидов, использующих кресла-коляски и собак-проводников):</w:t>
      </w:r>
    </w:p>
    <w:p w:rsidR="002D77B7" w:rsidRPr="00926A14"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D77B7" w:rsidRPr="00926A14"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w:t>
      </w:r>
      <w:r w:rsidRPr="00926A14">
        <w:rPr>
          <w:rFonts w:ascii="Arial" w:eastAsia="Times New Roman" w:hAnsi="Arial" w:cs="Arial"/>
          <w:kern w:val="2"/>
          <w:sz w:val="24"/>
          <w:szCs w:val="24"/>
          <w:lang w:eastAsia="ru-RU"/>
        </w:rPr>
        <w:lastRenderedPageBreak/>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D77B7" w:rsidRPr="00926A14"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D77B7" w:rsidRPr="00926A14"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Pr>
          <w:rFonts w:ascii="Arial" w:eastAsia="Times New Roman" w:hAnsi="Arial" w:cs="Arial"/>
          <w:kern w:val="2"/>
          <w:sz w:val="24"/>
          <w:szCs w:val="24"/>
          <w:lang w:eastAsia="ru-RU"/>
        </w:rPr>
        <w:t xml:space="preserve">Ушаковского муниципального образования </w:t>
      </w:r>
      <w:r w:rsidRPr="00926A14">
        <w:rPr>
          <w:rFonts w:ascii="Arial" w:eastAsia="Times New Roman" w:hAnsi="Arial" w:cs="Arial"/>
          <w:kern w:val="2"/>
          <w:sz w:val="24"/>
          <w:szCs w:val="24"/>
          <w:lang w:eastAsia="ru-RU"/>
        </w:rPr>
        <w:t>меры для обеспечения доступа инвалидов к месту предоставления муниципальной услуги.</w:t>
      </w:r>
    </w:p>
    <w:p w:rsidR="002D77B7" w:rsidRPr="00926A14" w:rsidRDefault="00A55975" w:rsidP="00C934A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51</w:t>
      </w:r>
      <w:r w:rsidR="002D77B7" w:rsidRPr="00031EC1">
        <w:rPr>
          <w:rFonts w:ascii="Arial" w:eastAsia="Times New Roman" w:hAnsi="Arial" w:cs="Arial"/>
          <w:kern w:val="2"/>
          <w:sz w:val="24"/>
          <w:szCs w:val="24"/>
          <w:lang w:eastAsia="ru-RU"/>
        </w:rPr>
        <w:t>.</w:t>
      </w:r>
      <w:r w:rsidR="002D77B7" w:rsidRPr="00926A14">
        <w:rPr>
          <w:rFonts w:ascii="Arial" w:eastAsia="Times New Roman" w:hAnsi="Arial" w:cs="Arial"/>
          <w:kern w:val="2"/>
          <w:sz w:val="24"/>
          <w:szCs w:val="24"/>
          <w:lang w:eastAsia="ru-RU"/>
        </w:rPr>
        <w:t xml:space="preserve">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D77B7" w:rsidRPr="00926A14" w:rsidRDefault="00A55975" w:rsidP="00C934A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52</w:t>
      </w:r>
      <w:r w:rsidR="002D77B7" w:rsidRPr="00031EC1">
        <w:rPr>
          <w:rFonts w:ascii="Arial" w:eastAsia="Times New Roman" w:hAnsi="Arial" w:cs="Arial"/>
          <w:kern w:val="2"/>
          <w:sz w:val="24"/>
          <w:szCs w:val="24"/>
          <w:lang w:eastAsia="ru-RU"/>
        </w:rPr>
        <w:t>.</w:t>
      </w:r>
      <w:r w:rsidR="002D77B7" w:rsidRPr="00926A14">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D77B7" w:rsidRPr="00926A14"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5</w:t>
      </w:r>
      <w:r w:rsidR="00A55975">
        <w:rPr>
          <w:rFonts w:ascii="Arial" w:eastAsia="Times New Roman" w:hAnsi="Arial" w:cs="Arial"/>
          <w:kern w:val="2"/>
          <w:sz w:val="24"/>
          <w:szCs w:val="24"/>
          <w:lang w:eastAsia="ru-RU"/>
        </w:rPr>
        <w:t>3</w:t>
      </w:r>
      <w:r w:rsidRPr="00926A14">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D77B7" w:rsidRPr="00926A14"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5</w:t>
      </w:r>
      <w:r w:rsidR="00A55975">
        <w:rPr>
          <w:rFonts w:ascii="Arial" w:eastAsia="Times New Roman" w:hAnsi="Arial" w:cs="Arial"/>
          <w:kern w:val="2"/>
          <w:sz w:val="24"/>
          <w:szCs w:val="24"/>
          <w:lang w:eastAsia="ru-RU"/>
        </w:rPr>
        <w:t>4</w:t>
      </w:r>
      <w:r w:rsidRPr="00926A14">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D77B7" w:rsidRPr="00926A14"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5</w:t>
      </w:r>
      <w:r w:rsidR="00A55975">
        <w:rPr>
          <w:rFonts w:ascii="Arial" w:eastAsia="Times New Roman" w:hAnsi="Arial" w:cs="Arial"/>
          <w:kern w:val="2"/>
          <w:sz w:val="24"/>
          <w:szCs w:val="24"/>
          <w:lang w:eastAsia="ru-RU"/>
        </w:rPr>
        <w:t>5</w:t>
      </w:r>
      <w:r w:rsidRPr="00926A14">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D77B7" w:rsidRPr="00031EC1" w:rsidRDefault="00A55975" w:rsidP="00C934A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56</w:t>
      </w:r>
      <w:r w:rsidR="002D77B7" w:rsidRPr="00031EC1">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D77B7" w:rsidRPr="00031EC1" w:rsidRDefault="00A55975" w:rsidP="00C934A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57</w:t>
      </w:r>
      <w:r w:rsidR="002D77B7" w:rsidRPr="00031EC1">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B15DD3" w:rsidRDefault="00A55975"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58</w:t>
      </w:r>
      <w:r w:rsidR="002D77B7" w:rsidRPr="00031EC1">
        <w:rPr>
          <w:rFonts w:ascii="Arial" w:eastAsia="Times New Roman" w:hAnsi="Arial" w:cs="Arial"/>
          <w:kern w:val="2"/>
          <w:sz w:val="24"/>
          <w:szCs w:val="24"/>
          <w:lang w:eastAsia="ru-RU"/>
        </w:rPr>
        <w:t>.</w:t>
      </w:r>
      <w:r w:rsidR="002D77B7" w:rsidRPr="00926A14">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w:t>
      </w:r>
      <w:r w:rsidR="00B15DD3">
        <w:rPr>
          <w:rFonts w:ascii="Arial" w:eastAsia="Times New Roman" w:hAnsi="Arial" w:cs="Arial"/>
          <w:kern w:val="2"/>
          <w:sz w:val="24"/>
          <w:szCs w:val="24"/>
          <w:lang w:eastAsia="ru-RU"/>
        </w:rPr>
        <w:t>ителями или их представителями.</w:t>
      </w:r>
    </w:p>
    <w:p w:rsidR="00B15DD3" w:rsidRDefault="00B15DD3"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D77B7" w:rsidRDefault="002D77B7" w:rsidP="00705798">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55975">
        <w:rPr>
          <w:rFonts w:ascii="Arial" w:eastAsia="Times New Roman" w:hAnsi="Arial" w:cs="Arial"/>
          <w:kern w:val="2"/>
          <w:sz w:val="24"/>
          <w:szCs w:val="24"/>
          <w:lang w:eastAsia="ru-RU"/>
        </w:rPr>
        <w:t>Глава 20. Показатели доступности и качества муниципальной услуги,</w:t>
      </w:r>
      <w:r w:rsidR="00B15DD3">
        <w:rPr>
          <w:rFonts w:ascii="Arial" w:eastAsia="Times New Roman" w:hAnsi="Arial" w:cs="Arial"/>
          <w:kern w:val="2"/>
          <w:sz w:val="24"/>
          <w:szCs w:val="24"/>
          <w:lang w:eastAsia="ru-RU"/>
        </w:rPr>
        <w:t xml:space="preserve"> </w:t>
      </w:r>
      <w:r w:rsidRPr="00A55975">
        <w:rPr>
          <w:rFonts w:ascii="Arial" w:eastAsia="Times New Roman" w:hAnsi="Arial" w:cs="Arial"/>
          <w:color w:val="000000" w:themeColor="text1"/>
          <w:kern w:val="2"/>
          <w:sz w:val="24"/>
          <w:szCs w:val="24"/>
          <w:lang w:eastAsia="ru-RU"/>
        </w:rPr>
        <w:t>в том числе количество взаимодействий заявителя с должностными</w:t>
      </w:r>
      <w:r w:rsidR="00B15DD3">
        <w:rPr>
          <w:rFonts w:ascii="Arial" w:eastAsia="Times New Roman" w:hAnsi="Arial" w:cs="Arial"/>
          <w:kern w:val="2"/>
          <w:sz w:val="24"/>
          <w:szCs w:val="24"/>
          <w:lang w:eastAsia="ru-RU"/>
        </w:rPr>
        <w:t xml:space="preserve"> </w:t>
      </w:r>
      <w:r w:rsidRPr="00A55975">
        <w:rPr>
          <w:rFonts w:ascii="Arial" w:eastAsia="Times New Roman" w:hAnsi="Arial" w:cs="Arial"/>
          <w:color w:val="000000" w:themeColor="text1"/>
          <w:kern w:val="2"/>
          <w:sz w:val="24"/>
          <w:szCs w:val="24"/>
          <w:lang w:eastAsia="ru-RU"/>
        </w:rPr>
        <w:t>лицами при предоставлении муниципальной услуги и их</w:t>
      </w:r>
      <w:r w:rsidR="00B15DD3">
        <w:rPr>
          <w:rFonts w:ascii="Arial" w:eastAsia="Times New Roman" w:hAnsi="Arial" w:cs="Arial"/>
          <w:kern w:val="2"/>
          <w:sz w:val="24"/>
          <w:szCs w:val="24"/>
          <w:lang w:eastAsia="ru-RU"/>
        </w:rPr>
        <w:t xml:space="preserve"> </w:t>
      </w:r>
      <w:r w:rsidRPr="00A55975">
        <w:rPr>
          <w:rFonts w:ascii="Arial" w:eastAsia="Times New Roman" w:hAnsi="Arial" w:cs="Arial"/>
          <w:color w:val="000000" w:themeColor="text1"/>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B15DD3">
        <w:rPr>
          <w:rFonts w:ascii="Arial" w:eastAsia="Times New Roman" w:hAnsi="Arial" w:cs="Arial"/>
          <w:kern w:val="2"/>
          <w:sz w:val="24"/>
          <w:szCs w:val="24"/>
          <w:lang w:eastAsia="ru-RU"/>
        </w:rPr>
        <w:t xml:space="preserve"> </w:t>
      </w:r>
      <w:r w:rsidRPr="00A55975">
        <w:rPr>
          <w:rFonts w:ascii="Arial" w:eastAsia="Times New Roman" w:hAnsi="Arial" w:cs="Arial"/>
          <w:color w:val="000000" w:themeColor="text1"/>
          <w:kern w:val="2"/>
          <w:sz w:val="24"/>
          <w:szCs w:val="24"/>
          <w:lang w:eastAsia="ru-RU"/>
        </w:rPr>
        <w:t>числе в полном объеме), посредством комплексного запроса</w:t>
      </w:r>
    </w:p>
    <w:p w:rsidR="00B15DD3" w:rsidRPr="00926A14" w:rsidRDefault="00B15DD3"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D77B7" w:rsidRPr="00926A14" w:rsidRDefault="00A55975" w:rsidP="00C934A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59</w:t>
      </w:r>
      <w:r w:rsidR="002D77B7" w:rsidRPr="00031EC1">
        <w:rPr>
          <w:rFonts w:ascii="Arial" w:eastAsia="Times New Roman" w:hAnsi="Arial" w:cs="Arial"/>
          <w:kern w:val="2"/>
          <w:sz w:val="24"/>
          <w:szCs w:val="24"/>
          <w:lang w:eastAsia="ru-RU"/>
        </w:rPr>
        <w:t>.</w:t>
      </w:r>
      <w:r w:rsidR="002D77B7" w:rsidRPr="00926A14">
        <w:rPr>
          <w:rFonts w:ascii="Arial" w:eastAsia="Times New Roman" w:hAnsi="Arial" w:cs="Arial"/>
          <w:kern w:val="2"/>
          <w:sz w:val="24"/>
          <w:szCs w:val="24"/>
          <w:lang w:eastAsia="ru-RU"/>
        </w:rPr>
        <w:t xml:space="preserve"> Основными показателями доступности и качества муниципальной услуги являются:</w:t>
      </w:r>
    </w:p>
    <w:p w:rsidR="002D77B7" w:rsidRPr="00926A14"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lastRenderedPageBreak/>
        <w:t>1) соблюдение требований к местам предоставления муниципальной услуги, их транспортной доступности;</w:t>
      </w:r>
    </w:p>
    <w:p w:rsidR="002D77B7" w:rsidRPr="00926A14"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2D77B7" w:rsidRPr="00926A14"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3) среднее время ожидания в очереди при подаче документов;</w:t>
      </w:r>
    </w:p>
    <w:p w:rsidR="002D77B7" w:rsidRPr="00926A14"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2D77B7" w:rsidRPr="00926A14"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2D77B7" w:rsidRPr="00926A14" w:rsidRDefault="002D77B7"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2D77B7" w:rsidRPr="00926A14" w:rsidRDefault="00A55975"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60</w:t>
      </w:r>
      <w:r w:rsidR="002D77B7" w:rsidRPr="00687E62">
        <w:rPr>
          <w:rFonts w:ascii="Arial" w:eastAsia="Times New Roman" w:hAnsi="Arial" w:cs="Arial"/>
          <w:kern w:val="2"/>
          <w:sz w:val="24"/>
          <w:szCs w:val="24"/>
          <w:lang w:eastAsia="ru-RU"/>
        </w:rPr>
        <w:t>.</w:t>
      </w:r>
      <w:r w:rsidR="002D77B7" w:rsidRPr="00926A14">
        <w:rPr>
          <w:rFonts w:ascii="Arial" w:eastAsia="Times New Roman" w:hAnsi="Arial" w:cs="Arial"/>
          <w:kern w:val="2"/>
          <w:sz w:val="24"/>
          <w:szCs w:val="24"/>
          <w:lang w:eastAsia="ru-RU"/>
        </w:rPr>
        <w:t xml:space="preserve">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D77B7" w:rsidRPr="00926A14" w:rsidRDefault="00A55975"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61</w:t>
      </w:r>
      <w:r w:rsidR="002D77B7" w:rsidRPr="00687E62">
        <w:rPr>
          <w:rFonts w:ascii="Arial" w:eastAsia="Times New Roman" w:hAnsi="Arial" w:cs="Arial"/>
          <w:kern w:val="2"/>
          <w:sz w:val="24"/>
          <w:szCs w:val="24"/>
          <w:lang w:eastAsia="ru-RU"/>
        </w:rPr>
        <w:t>.</w:t>
      </w:r>
      <w:r w:rsidR="002D77B7" w:rsidRPr="00926A14">
        <w:rPr>
          <w:rFonts w:ascii="Arial" w:eastAsia="Times New Roman" w:hAnsi="Arial" w:cs="Arial"/>
          <w:kern w:val="2"/>
          <w:sz w:val="24"/>
          <w:szCs w:val="24"/>
          <w:lang w:eastAsia="ru-RU"/>
        </w:rPr>
        <w:t xml:space="preserve">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D77B7" w:rsidRPr="00926A14" w:rsidRDefault="002D77B7"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2D77B7" w:rsidRPr="00926A14" w:rsidRDefault="002D77B7"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26A14">
        <w:rPr>
          <w:rFonts w:ascii="Arial" w:eastAsia="Times New Roman" w:hAnsi="Arial" w:cs="Arial"/>
          <w:kern w:val="2"/>
          <w:sz w:val="24"/>
          <w:szCs w:val="24"/>
          <w:lang w:eastAsia="ru-RU"/>
        </w:rPr>
        <w:t>2) для получения результата предоставления муниципальной услуги.</w:t>
      </w:r>
    </w:p>
    <w:p w:rsidR="002D77B7" w:rsidRPr="00926A14" w:rsidRDefault="00A55975"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62</w:t>
      </w:r>
      <w:r w:rsidR="002D77B7" w:rsidRPr="00687E62">
        <w:rPr>
          <w:rFonts w:ascii="Arial" w:eastAsia="Times New Roman" w:hAnsi="Arial" w:cs="Arial"/>
          <w:kern w:val="2"/>
          <w:sz w:val="24"/>
          <w:szCs w:val="24"/>
          <w:lang w:eastAsia="ru-RU"/>
        </w:rPr>
        <w:t>.</w:t>
      </w:r>
      <w:r w:rsidR="002D77B7" w:rsidRPr="00926A14">
        <w:rPr>
          <w:rFonts w:ascii="Arial" w:eastAsia="Times New Roman" w:hAnsi="Arial" w:cs="Arial"/>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BC6567">
        <w:rPr>
          <w:rFonts w:ascii="Arial" w:eastAsia="Times New Roman" w:hAnsi="Arial" w:cs="Arial"/>
          <w:kern w:val="2"/>
          <w:sz w:val="24"/>
          <w:szCs w:val="24"/>
          <w:lang w:eastAsia="ru-RU"/>
        </w:rPr>
        <w:t>61</w:t>
      </w:r>
      <w:r w:rsidR="002D77B7" w:rsidRPr="00687E62">
        <w:rPr>
          <w:rFonts w:ascii="Arial" w:eastAsia="Times New Roman" w:hAnsi="Arial" w:cs="Arial"/>
          <w:kern w:val="2"/>
          <w:sz w:val="24"/>
          <w:szCs w:val="24"/>
          <w:lang w:eastAsia="ru-RU"/>
        </w:rPr>
        <w:t xml:space="preserve"> </w:t>
      </w:r>
      <w:r w:rsidR="002D77B7" w:rsidRPr="00926A14">
        <w:rPr>
          <w:rFonts w:ascii="Arial" w:eastAsia="Times New Roman" w:hAnsi="Arial" w:cs="Arial"/>
          <w:kern w:val="2"/>
          <w:sz w:val="24"/>
          <w:szCs w:val="24"/>
          <w:lang w:eastAsia="ru-RU"/>
        </w:rPr>
        <w:t>настоящего административного регламента видов взаимодействия.</w:t>
      </w:r>
    </w:p>
    <w:p w:rsidR="002D77B7" w:rsidRPr="00926A14" w:rsidRDefault="00A55975"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63</w:t>
      </w:r>
      <w:r w:rsidR="002D77B7" w:rsidRPr="00687E62">
        <w:rPr>
          <w:rFonts w:ascii="Arial" w:eastAsia="Times New Roman" w:hAnsi="Arial" w:cs="Arial"/>
          <w:kern w:val="2"/>
          <w:sz w:val="24"/>
          <w:szCs w:val="24"/>
          <w:lang w:eastAsia="ru-RU"/>
        </w:rPr>
        <w:t>.</w:t>
      </w:r>
      <w:r w:rsidR="002D77B7" w:rsidRPr="00926A14">
        <w:rPr>
          <w:rFonts w:ascii="Arial" w:eastAsia="Times New Roman" w:hAnsi="Arial" w:cs="Arial"/>
          <w:kern w:val="2"/>
          <w:sz w:val="24"/>
          <w:szCs w:val="24"/>
          <w:lang w:eastAsia="ru-RU"/>
        </w:rPr>
        <w:t xml:space="preserve">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2D77B7" w:rsidRPr="00926A14" w:rsidRDefault="00A55975"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64</w:t>
      </w:r>
      <w:r w:rsidR="002D77B7" w:rsidRPr="00687E62">
        <w:rPr>
          <w:rFonts w:ascii="Arial" w:eastAsia="Times New Roman" w:hAnsi="Arial" w:cs="Arial"/>
          <w:kern w:val="2"/>
          <w:sz w:val="24"/>
          <w:szCs w:val="24"/>
          <w:lang w:eastAsia="ru-RU"/>
        </w:rPr>
        <w:t>.</w:t>
      </w:r>
      <w:r w:rsidR="002D77B7" w:rsidRPr="00926A14">
        <w:rPr>
          <w:rFonts w:ascii="Arial" w:eastAsia="Times New Roman" w:hAnsi="Arial" w:cs="Arial"/>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 администрации</w:t>
      </w:r>
      <w:r w:rsidR="002D77B7">
        <w:rPr>
          <w:rFonts w:ascii="Arial" w:eastAsia="Times New Roman" w:hAnsi="Arial" w:cs="Arial"/>
          <w:kern w:val="2"/>
          <w:sz w:val="24"/>
          <w:szCs w:val="24"/>
          <w:lang w:eastAsia="ru-RU"/>
        </w:rPr>
        <w:t>, Портала.</w:t>
      </w:r>
    </w:p>
    <w:p w:rsidR="00B15DD3" w:rsidRDefault="00A55975"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65</w:t>
      </w:r>
      <w:r w:rsidR="002D77B7" w:rsidRPr="00687E62">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w:t>
      </w:r>
      <w:r w:rsidR="00B15DD3">
        <w:rPr>
          <w:rFonts w:ascii="Arial" w:eastAsia="Times New Roman" w:hAnsi="Arial" w:cs="Arial"/>
          <w:kern w:val="2"/>
          <w:sz w:val="24"/>
          <w:szCs w:val="24"/>
          <w:lang w:eastAsia="ru-RU"/>
        </w:rPr>
        <w:t>о административного регламента.</w:t>
      </w:r>
    </w:p>
    <w:p w:rsidR="00B15DD3" w:rsidRDefault="00B15DD3"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D77B7" w:rsidRDefault="002D77B7" w:rsidP="00C934A2">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687E62">
        <w:rPr>
          <w:rFonts w:ascii="Arial" w:eastAsia="Times New Roman" w:hAnsi="Arial" w:cs="Arial"/>
          <w:kern w:val="2"/>
          <w:sz w:val="24"/>
          <w:szCs w:val="24"/>
          <w:lang w:eastAsia="ru-RU"/>
        </w:rPr>
        <w:t xml:space="preserve">Глава 21. Иные требования, в том числе учитывающие особенности предоставления муниципальной услуги </w:t>
      </w:r>
      <w:r w:rsidRPr="00687E62">
        <w:rPr>
          <w:rFonts w:ascii="Arial" w:eastAsia="Times New Roman" w:hAnsi="Arial" w:cs="Arial"/>
          <w:color w:val="000000" w:themeColor="text1"/>
          <w:kern w:val="2"/>
          <w:sz w:val="24"/>
          <w:szCs w:val="24"/>
          <w:lang w:eastAsia="ru-RU"/>
        </w:rPr>
        <w:t>по экстерриториальному принципу, а также</w:t>
      </w:r>
      <w:r w:rsidRPr="00687E62">
        <w:rPr>
          <w:rFonts w:ascii="Arial" w:eastAsia="Times New Roman" w:hAnsi="Arial" w:cs="Arial"/>
          <w:kern w:val="2"/>
          <w:sz w:val="24"/>
          <w:szCs w:val="24"/>
          <w:lang w:eastAsia="ru-RU"/>
        </w:rPr>
        <w:t xml:space="preserve"> особенности предоставления муниципал</w:t>
      </w:r>
      <w:r w:rsidR="00B15DD3">
        <w:rPr>
          <w:rFonts w:ascii="Arial" w:eastAsia="Times New Roman" w:hAnsi="Arial" w:cs="Arial"/>
          <w:kern w:val="2"/>
          <w:sz w:val="24"/>
          <w:szCs w:val="24"/>
          <w:lang w:eastAsia="ru-RU"/>
        </w:rPr>
        <w:t>ьной услуги в электронной форме</w:t>
      </w:r>
    </w:p>
    <w:p w:rsidR="00B15DD3" w:rsidRPr="00687E62" w:rsidRDefault="00B15DD3"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D77B7" w:rsidRPr="00687E62" w:rsidRDefault="00A55975"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66</w:t>
      </w:r>
      <w:r w:rsidR="002D77B7" w:rsidRPr="00687E62">
        <w:rPr>
          <w:rFonts w:ascii="Arial" w:eastAsia="Times New Roman" w:hAnsi="Arial" w:cs="Arial"/>
          <w:kern w:val="2"/>
          <w:sz w:val="24"/>
          <w:szCs w:val="24"/>
          <w:lang w:eastAsia="ru-RU"/>
        </w:rPr>
        <w:t xml:space="preserve">. </w:t>
      </w:r>
      <w:r w:rsidR="002D77B7" w:rsidRPr="00687E62">
        <w:rPr>
          <w:rFonts w:ascii="Arial" w:eastAsia="Times New Roman" w:hAnsi="Arial" w:cs="Arial"/>
          <w:color w:val="000000" w:themeColor="text1"/>
          <w:kern w:val="2"/>
          <w:sz w:val="24"/>
          <w:szCs w:val="24"/>
          <w:lang w:eastAsia="ru-RU"/>
        </w:rPr>
        <w:t>Предоставление муниципальной услуги по экстерриториальному принципу не предоставляется.</w:t>
      </w:r>
    </w:p>
    <w:p w:rsidR="002D77B7" w:rsidRPr="00926A14" w:rsidRDefault="00A55975" w:rsidP="00C934A2">
      <w:pPr>
        <w:autoSpaceDE w:val="0"/>
        <w:autoSpaceDN w:val="0"/>
        <w:adjustRightInd w:val="0"/>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67</w:t>
      </w:r>
      <w:r w:rsidR="002D77B7" w:rsidRPr="00687E62">
        <w:rPr>
          <w:rFonts w:ascii="Arial" w:eastAsia="Calibri" w:hAnsi="Arial" w:cs="Arial"/>
          <w:kern w:val="2"/>
          <w:sz w:val="24"/>
          <w:szCs w:val="24"/>
          <w:lang w:eastAsia="ru-RU"/>
        </w:rPr>
        <w:t>.</w:t>
      </w:r>
      <w:r w:rsidR="002D77B7" w:rsidRPr="00926A14">
        <w:rPr>
          <w:rFonts w:ascii="Arial" w:eastAsia="Calibri" w:hAnsi="Arial" w:cs="Arial"/>
          <w:kern w:val="2"/>
          <w:sz w:val="24"/>
          <w:szCs w:val="24"/>
          <w:lang w:eastAsia="ru-RU"/>
        </w:rPr>
        <w:t xml:space="preserve">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D77B7" w:rsidRPr="00926A14" w:rsidRDefault="00A55975" w:rsidP="00C934A2">
      <w:pPr>
        <w:autoSpaceDE w:val="0"/>
        <w:autoSpaceDN w:val="0"/>
        <w:adjustRightInd w:val="0"/>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68</w:t>
      </w:r>
      <w:r w:rsidR="002D77B7" w:rsidRPr="00687E62">
        <w:rPr>
          <w:rFonts w:ascii="Arial" w:eastAsia="Calibri" w:hAnsi="Arial" w:cs="Arial"/>
          <w:kern w:val="2"/>
          <w:sz w:val="24"/>
          <w:szCs w:val="24"/>
          <w:lang w:eastAsia="ru-RU"/>
        </w:rPr>
        <w:t>.</w:t>
      </w:r>
      <w:r w:rsidR="002D77B7" w:rsidRPr="00926A14">
        <w:rPr>
          <w:rFonts w:ascii="Arial" w:eastAsia="Calibri" w:hAnsi="Arial" w:cs="Arial"/>
          <w:kern w:val="2"/>
          <w:sz w:val="24"/>
          <w:szCs w:val="24"/>
          <w:lang w:eastAsia="ru-RU"/>
        </w:rPr>
        <w:t xml:space="preserve"> Подача заявителем </w:t>
      </w:r>
      <w:r w:rsidR="002D77B7" w:rsidRPr="00926A14">
        <w:rPr>
          <w:rFonts w:ascii="Arial" w:eastAsia="Times New Roman" w:hAnsi="Arial" w:cs="Arial"/>
          <w:kern w:val="2"/>
          <w:sz w:val="24"/>
          <w:szCs w:val="24"/>
          <w:lang w:eastAsia="ru-RU"/>
        </w:rPr>
        <w:t>заявления</w:t>
      </w:r>
      <w:r w:rsidR="002D77B7" w:rsidRPr="00926A14">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B15DD3" w:rsidRDefault="002D77B7" w:rsidP="00C934A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687E62">
        <w:rPr>
          <w:rFonts w:ascii="Arial" w:eastAsia="Calibri" w:hAnsi="Arial" w:cs="Arial"/>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687E62">
        <w:rPr>
          <w:rFonts w:ascii="Arial" w:hAnsi="Arial" w:cs="Arial"/>
          <w:kern w:val="2"/>
          <w:sz w:val="24"/>
          <w:szCs w:val="24"/>
          <w:lang w:eastAsia="ru-RU"/>
        </w:rPr>
        <w:t>doc</w:t>
      </w:r>
      <w:proofErr w:type="spellEnd"/>
      <w:r w:rsidRPr="00687E62">
        <w:rPr>
          <w:rFonts w:ascii="Arial" w:hAnsi="Arial" w:cs="Arial"/>
          <w:kern w:val="2"/>
          <w:sz w:val="24"/>
          <w:szCs w:val="24"/>
          <w:lang w:eastAsia="ru-RU"/>
        </w:rPr>
        <w:t xml:space="preserve">, </w:t>
      </w:r>
      <w:proofErr w:type="spellStart"/>
      <w:r w:rsidRPr="00687E62">
        <w:rPr>
          <w:rFonts w:ascii="Arial" w:hAnsi="Arial" w:cs="Arial"/>
          <w:kern w:val="2"/>
          <w:sz w:val="24"/>
          <w:szCs w:val="24"/>
          <w:lang w:eastAsia="ru-RU"/>
        </w:rPr>
        <w:t>docx</w:t>
      </w:r>
      <w:proofErr w:type="spellEnd"/>
      <w:r w:rsidRPr="00687E62">
        <w:rPr>
          <w:rFonts w:ascii="Arial" w:hAnsi="Arial" w:cs="Arial"/>
          <w:kern w:val="2"/>
          <w:sz w:val="24"/>
          <w:szCs w:val="24"/>
          <w:lang w:eastAsia="ru-RU"/>
        </w:rPr>
        <w:t xml:space="preserve">, </w:t>
      </w:r>
      <w:proofErr w:type="spellStart"/>
      <w:r w:rsidRPr="00687E62">
        <w:rPr>
          <w:rFonts w:ascii="Arial" w:hAnsi="Arial" w:cs="Arial"/>
          <w:kern w:val="2"/>
          <w:sz w:val="24"/>
          <w:szCs w:val="24"/>
          <w:lang w:val="en-US" w:eastAsia="ru-RU"/>
        </w:rPr>
        <w:t>odt</w:t>
      </w:r>
      <w:proofErr w:type="spellEnd"/>
      <w:r w:rsidRPr="00687E62">
        <w:rPr>
          <w:rFonts w:ascii="Arial" w:hAnsi="Arial" w:cs="Arial"/>
          <w:kern w:val="2"/>
          <w:sz w:val="24"/>
          <w:szCs w:val="24"/>
          <w:lang w:eastAsia="ru-RU"/>
        </w:rPr>
        <w:t xml:space="preserve">, </w:t>
      </w:r>
      <w:proofErr w:type="spellStart"/>
      <w:r w:rsidRPr="00687E62">
        <w:rPr>
          <w:rFonts w:ascii="Arial" w:hAnsi="Arial" w:cs="Arial"/>
          <w:kern w:val="2"/>
          <w:sz w:val="24"/>
          <w:szCs w:val="24"/>
          <w:lang w:eastAsia="ru-RU"/>
        </w:rPr>
        <w:t>txt</w:t>
      </w:r>
      <w:proofErr w:type="spellEnd"/>
      <w:r w:rsidRPr="00687E62">
        <w:rPr>
          <w:rFonts w:ascii="Arial" w:hAnsi="Arial" w:cs="Arial"/>
          <w:kern w:val="2"/>
          <w:sz w:val="24"/>
          <w:szCs w:val="24"/>
          <w:lang w:eastAsia="ru-RU"/>
        </w:rPr>
        <w:t xml:space="preserve">, </w:t>
      </w:r>
      <w:proofErr w:type="spellStart"/>
      <w:r w:rsidRPr="00687E62">
        <w:rPr>
          <w:rFonts w:ascii="Arial" w:hAnsi="Arial" w:cs="Arial"/>
          <w:kern w:val="2"/>
          <w:sz w:val="24"/>
          <w:szCs w:val="24"/>
          <w:lang w:eastAsia="ru-RU"/>
        </w:rPr>
        <w:t>xls</w:t>
      </w:r>
      <w:proofErr w:type="spellEnd"/>
      <w:r w:rsidRPr="00687E62">
        <w:rPr>
          <w:rFonts w:ascii="Arial" w:hAnsi="Arial" w:cs="Arial"/>
          <w:kern w:val="2"/>
          <w:sz w:val="24"/>
          <w:szCs w:val="24"/>
          <w:lang w:eastAsia="ru-RU"/>
        </w:rPr>
        <w:t xml:space="preserve">, </w:t>
      </w:r>
      <w:proofErr w:type="spellStart"/>
      <w:r w:rsidRPr="00687E62">
        <w:rPr>
          <w:rFonts w:ascii="Arial" w:hAnsi="Arial" w:cs="Arial"/>
          <w:kern w:val="2"/>
          <w:sz w:val="24"/>
          <w:szCs w:val="24"/>
          <w:lang w:eastAsia="ru-RU"/>
        </w:rPr>
        <w:t>xlsx</w:t>
      </w:r>
      <w:proofErr w:type="spellEnd"/>
      <w:r w:rsidRPr="00687E62">
        <w:rPr>
          <w:rFonts w:ascii="Arial" w:hAnsi="Arial" w:cs="Arial"/>
          <w:kern w:val="2"/>
          <w:sz w:val="24"/>
          <w:szCs w:val="24"/>
          <w:lang w:eastAsia="ru-RU"/>
        </w:rPr>
        <w:t xml:space="preserve">, </w:t>
      </w:r>
      <w:proofErr w:type="spellStart"/>
      <w:r w:rsidRPr="00687E62">
        <w:rPr>
          <w:rFonts w:ascii="Arial" w:hAnsi="Arial" w:cs="Arial"/>
          <w:kern w:val="2"/>
          <w:sz w:val="24"/>
          <w:szCs w:val="24"/>
          <w:lang w:val="en-US" w:eastAsia="ru-RU"/>
        </w:rPr>
        <w:t>ods</w:t>
      </w:r>
      <w:proofErr w:type="spellEnd"/>
      <w:r w:rsidRPr="00687E62">
        <w:rPr>
          <w:rFonts w:ascii="Arial" w:hAnsi="Arial" w:cs="Arial"/>
          <w:kern w:val="2"/>
          <w:sz w:val="24"/>
          <w:szCs w:val="24"/>
          <w:lang w:eastAsia="ru-RU"/>
        </w:rPr>
        <w:t xml:space="preserve">, </w:t>
      </w:r>
      <w:proofErr w:type="spellStart"/>
      <w:r w:rsidRPr="00687E62">
        <w:rPr>
          <w:rFonts w:ascii="Arial" w:hAnsi="Arial" w:cs="Arial"/>
          <w:kern w:val="2"/>
          <w:sz w:val="24"/>
          <w:szCs w:val="24"/>
          <w:lang w:eastAsia="ru-RU"/>
        </w:rPr>
        <w:t>rtf</w:t>
      </w:r>
      <w:proofErr w:type="spellEnd"/>
      <w:r w:rsidRPr="00687E62">
        <w:rPr>
          <w:rFonts w:ascii="Arial" w:hAnsi="Arial" w:cs="Arial"/>
          <w:kern w:val="2"/>
          <w:sz w:val="24"/>
          <w:szCs w:val="24"/>
          <w:lang w:eastAsia="ru-RU"/>
        </w:rPr>
        <w:t>.</w:t>
      </w:r>
    </w:p>
    <w:p w:rsidR="002D77B7" w:rsidRPr="00926A14" w:rsidRDefault="002D77B7" w:rsidP="00C934A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926A14">
        <w:rPr>
          <w:rFonts w:ascii="Arial" w:eastAsia="Calibri" w:hAnsi="Arial" w:cs="Arial"/>
          <w:kern w:val="2"/>
          <w:sz w:val="24"/>
          <w:szCs w:val="24"/>
          <w:lang w:eastAsia="ru-RU"/>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77B7" w:rsidRPr="00926A14" w:rsidRDefault="00A55975" w:rsidP="00C934A2">
      <w:pPr>
        <w:autoSpaceDE w:val="0"/>
        <w:autoSpaceDN w:val="0"/>
        <w:adjustRightInd w:val="0"/>
        <w:spacing w:after="0" w:line="240" w:lineRule="auto"/>
        <w:ind w:firstLine="709"/>
        <w:jc w:val="both"/>
        <w:rPr>
          <w:rFonts w:ascii="Arial" w:eastAsia="Calibri" w:hAnsi="Arial" w:cs="Arial"/>
          <w:kern w:val="2"/>
          <w:sz w:val="24"/>
          <w:szCs w:val="24"/>
          <w:lang w:eastAsia="ru-RU"/>
        </w:rPr>
      </w:pPr>
      <w:r>
        <w:rPr>
          <w:rFonts w:ascii="Arial" w:eastAsia="Calibri" w:hAnsi="Arial" w:cs="Arial"/>
          <w:kern w:val="2"/>
          <w:sz w:val="24"/>
          <w:szCs w:val="24"/>
          <w:lang w:eastAsia="ru-RU"/>
        </w:rPr>
        <w:t>69</w:t>
      </w:r>
      <w:r w:rsidR="002D77B7" w:rsidRPr="00926A14">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2D77B7" w:rsidRPr="00926A14">
        <w:rPr>
          <w:rFonts w:ascii="Arial" w:eastAsia="Times New Roman" w:hAnsi="Arial" w:cs="Arial"/>
          <w:kern w:val="2"/>
          <w:sz w:val="24"/>
          <w:szCs w:val="24"/>
          <w:lang w:eastAsia="ru-RU"/>
        </w:rPr>
        <w:t xml:space="preserve"> </w:t>
      </w:r>
      <w:r w:rsidR="002D77B7" w:rsidRPr="00926A14">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w:t>
      </w:r>
      <w:r w:rsidR="002D77B7" w:rsidRPr="00926A14">
        <w:rPr>
          <w:rFonts w:ascii="Arial" w:eastAsia="Times New Roman" w:hAnsi="Arial" w:cs="Arial"/>
          <w:kern w:val="2"/>
          <w:sz w:val="24"/>
          <w:szCs w:val="24"/>
          <w:lang w:eastAsia="ru-RU"/>
        </w:rPr>
        <w:t>Заявление</w:t>
      </w:r>
      <w:r w:rsidR="002D77B7" w:rsidRPr="00926A14">
        <w:rPr>
          <w:rFonts w:ascii="Arial" w:eastAsia="Calibri" w:hAnsi="Arial" w:cs="Arial"/>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2D77B7" w:rsidRPr="00687E62" w:rsidRDefault="002D77B7" w:rsidP="00C934A2">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687E62">
        <w:rPr>
          <w:rFonts w:ascii="Arial" w:eastAsia="Calibri" w:hAnsi="Arial" w:cs="Arial"/>
          <w:color w:val="000000" w:themeColor="text1"/>
          <w:kern w:val="2"/>
          <w:sz w:val="24"/>
          <w:szCs w:val="24"/>
          <w:lang w:eastAsia="ru-RU"/>
        </w:rPr>
        <w:t>Усиленная квалифицированная электронная подпись должна соответствовать следующим требованиям:</w:t>
      </w:r>
    </w:p>
    <w:p w:rsidR="002D77B7" w:rsidRPr="00687E62" w:rsidRDefault="002D77B7" w:rsidP="00C934A2">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687E62">
        <w:rPr>
          <w:rFonts w:ascii="Arial" w:eastAsia="Calibri" w:hAnsi="Arial" w:cs="Arial"/>
          <w:color w:val="000000" w:themeColor="text1"/>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D77B7" w:rsidRPr="00687E62" w:rsidRDefault="002D77B7" w:rsidP="00C934A2">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687E62">
        <w:rPr>
          <w:rFonts w:ascii="Arial" w:eastAsia="Calibri" w:hAnsi="Arial" w:cs="Arial"/>
          <w:color w:val="000000" w:themeColor="text1"/>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D77B7" w:rsidRPr="00687E62" w:rsidRDefault="002D77B7" w:rsidP="00C934A2">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687E62">
        <w:rPr>
          <w:rFonts w:ascii="Arial" w:eastAsia="Calibri" w:hAnsi="Arial" w:cs="Arial"/>
          <w:color w:val="000000" w:themeColor="text1"/>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2D77B7" w:rsidRPr="00687E62" w:rsidRDefault="002D77B7" w:rsidP="00C934A2">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687E62">
        <w:rPr>
          <w:rFonts w:ascii="Arial" w:eastAsia="Calibri" w:hAnsi="Arial" w:cs="Arial"/>
          <w:color w:val="000000" w:themeColor="text1"/>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B15DD3" w:rsidRDefault="00A55975"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70</w:t>
      </w:r>
      <w:r w:rsidR="002D77B7" w:rsidRPr="00687E62">
        <w:rPr>
          <w:rFonts w:ascii="Arial" w:eastAsia="Times New Roman" w:hAnsi="Arial" w:cs="Arial"/>
          <w:kern w:val="2"/>
          <w:sz w:val="24"/>
          <w:szCs w:val="24"/>
          <w:lang w:eastAsia="ru-RU"/>
        </w:rPr>
        <w:t>.</w:t>
      </w:r>
      <w:r w:rsidR="002D77B7" w:rsidRPr="00926A14">
        <w:rPr>
          <w:rFonts w:ascii="Arial" w:eastAsia="Times New Roman" w:hAnsi="Arial" w:cs="Arial"/>
          <w:kern w:val="2"/>
          <w:sz w:val="24"/>
          <w:szCs w:val="24"/>
          <w:lang w:eastAsia="ru-RU"/>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w:t>
      </w:r>
      <w:r w:rsidR="00B15DD3">
        <w:rPr>
          <w:rFonts w:ascii="Arial" w:eastAsia="Times New Roman" w:hAnsi="Arial" w:cs="Arial"/>
          <w:kern w:val="2"/>
          <w:sz w:val="24"/>
          <w:szCs w:val="24"/>
          <w:lang w:eastAsia="ru-RU"/>
        </w:rPr>
        <w:t>электронной подписью нотариуса.</w:t>
      </w:r>
    </w:p>
    <w:p w:rsidR="00B15DD3" w:rsidRDefault="00B15DD3" w:rsidP="00C934A2">
      <w:pPr>
        <w:autoSpaceDE w:val="0"/>
        <w:autoSpaceDN w:val="0"/>
        <w:adjustRightInd w:val="0"/>
        <w:spacing w:after="0" w:line="240" w:lineRule="auto"/>
        <w:jc w:val="both"/>
        <w:rPr>
          <w:rFonts w:ascii="Arial" w:eastAsia="Times New Roman" w:hAnsi="Arial" w:cs="Arial"/>
          <w:kern w:val="2"/>
          <w:sz w:val="24"/>
          <w:szCs w:val="24"/>
          <w:lang w:eastAsia="ru-RU"/>
        </w:rPr>
      </w:pPr>
    </w:p>
    <w:p w:rsidR="00B15DD3" w:rsidRPr="005E4E75" w:rsidRDefault="00B15DD3" w:rsidP="005E4E75">
      <w:pPr>
        <w:autoSpaceDE w:val="0"/>
        <w:autoSpaceDN w:val="0"/>
        <w:adjustRightInd w:val="0"/>
        <w:spacing w:after="0" w:line="240" w:lineRule="auto"/>
        <w:jc w:val="center"/>
        <w:rPr>
          <w:rFonts w:ascii="Arial" w:eastAsia="Times New Roman" w:hAnsi="Arial" w:cs="Arial"/>
          <w:kern w:val="2"/>
          <w:sz w:val="24"/>
          <w:szCs w:val="24"/>
          <w:lang w:eastAsia="ru-RU"/>
        </w:rPr>
      </w:pPr>
      <w:r w:rsidRPr="005E4E75">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3" w:name="Par343"/>
      <w:bookmarkEnd w:id="3"/>
    </w:p>
    <w:p w:rsidR="00B15DD3" w:rsidRDefault="00B15DD3" w:rsidP="00C934A2">
      <w:pPr>
        <w:autoSpaceDE w:val="0"/>
        <w:autoSpaceDN w:val="0"/>
        <w:adjustRightInd w:val="0"/>
        <w:spacing w:after="0" w:line="240" w:lineRule="auto"/>
        <w:jc w:val="center"/>
        <w:rPr>
          <w:rFonts w:ascii="Arial" w:eastAsia="Times New Roman" w:hAnsi="Arial" w:cs="Arial"/>
          <w:kern w:val="2"/>
          <w:sz w:val="24"/>
          <w:szCs w:val="24"/>
          <w:lang w:eastAsia="ru-RU"/>
        </w:rPr>
      </w:pPr>
    </w:p>
    <w:p w:rsidR="002D77B7" w:rsidRDefault="002D77B7" w:rsidP="00C934A2">
      <w:pPr>
        <w:autoSpaceDE w:val="0"/>
        <w:autoSpaceDN w:val="0"/>
        <w:adjustRightInd w:val="0"/>
        <w:spacing w:after="0" w:line="240" w:lineRule="auto"/>
        <w:jc w:val="center"/>
        <w:rPr>
          <w:rFonts w:ascii="Arial" w:eastAsia="Times New Roman" w:hAnsi="Arial" w:cs="Arial"/>
          <w:kern w:val="2"/>
          <w:sz w:val="24"/>
          <w:szCs w:val="24"/>
          <w:lang w:eastAsia="ru-RU"/>
        </w:rPr>
      </w:pPr>
      <w:r w:rsidRPr="00687E62">
        <w:rPr>
          <w:rFonts w:ascii="Arial" w:eastAsia="Times New Roman" w:hAnsi="Arial" w:cs="Arial"/>
          <w:kern w:val="2"/>
          <w:sz w:val="24"/>
          <w:szCs w:val="24"/>
          <w:lang w:eastAsia="ru-RU"/>
        </w:rPr>
        <w:t>Глава 22.</w:t>
      </w:r>
      <w:r w:rsidRPr="00926A14">
        <w:rPr>
          <w:rFonts w:ascii="Arial" w:eastAsia="Times New Roman" w:hAnsi="Arial" w:cs="Arial"/>
          <w:kern w:val="2"/>
          <w:sz w:val="24"/>
          <w:szCs w:val="24"/>
          <w:lang w:eastAsia="ru-RU"/>
        </w:rPr>
        <w:t xml:space="preserve"> Состав и последователь</w:t>
      </w:r>
      <w:r w:rsidR="00B15DD3">
        <w:rPr>
          <w:rFonts w:ascii="Arial" w:eastAsia="Times New Roman" w:hAnsi="Arial" w:cs="Arial"/>
          <w:kern w:val="2"/>
          <w:sz w:val="24"/>
          <w:szCs w:val="24"/>
          <w:lang w:eastAsia="ru-RU"/>
        </w:rPr>
        <w:t>ность административных процедур</w:t>
      </w:r>
    </w:p>
    <w:p w:rsidR="00B15DD3" w:rsidRPr="00926A14" w:rsidRDefault="00B15DD3" w:rsidP="00C934A2">
      <w:pPr>
        <w:autoSpaceDE w:val="0"/>
        <w:autoSpaceDN w:val="0"/>
        <w:adjustRightInd w:val="0"/>
        <w:spacing w:after="0" w:line="240" w:lineRule="auto"/>
        <w:jc w:val="center"/>
        <w:rPr>
          <w:rFonts w:ascii="Arial" w:eastAsia="Times New Roman" w:hAnsi="Arial" w:cs="Arial"/>
          <w:kern w:val="2"/>
          <w:sz w:val="24"/>
          <w:szCs w:val="24"/>
          <w:lang w:eastAsia="ru-RU"/>
        </w:rPr>
      </w:pPr>
    </w:p>
    <w:p w:rsidR="002D77B7" w:rsidRPr="00687E62" w:rsidRDefault="00A55975"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71</w:t>
      </w:r>
      <w:r w:rsidR="00B15DD3">
        <w:rPr>
          <w:rFonts w:ascii="Arial" w:eastAsia="Times New Roman" w:hAnsi="Arial" w:cs="Arial"/>
          <w:kern w:val="2"/>
          <w:sz w:val="24"/>
          <w:szCs w:val="24"/>
          <w:lang w:eastAsia="ru-RU"/>
        </w:rPr>
        <w:t xml:space="preserve">. </w:t>
      </w:r>
      <w:r w:rsidR="002D77B7" w:rsidRPr="00687E62">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2D77B7" w:rsidRPr="00687E62" w:rsidRDefault="002D77B7"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7E62">
        <w:rPr>
          <w:rFonts w:ascii="Arial" w:eastAsia="Times New Roman" w:hAnsi="Arial" w:cs="Arial"/>
          <w:kern w:val="2"/>
          <w:sz w:val="24"/>
          <w:szCs w:val="24"/>
          <w:lang w:eastAsia="ru-RU"/>
        </w:rPr>
        <w:t>1) прием, регистрация заявления и документов, представленных заявителем;</w:t>
      </w:r>
    </w:p>
    <w:p w:rsidR="002D77B7" w:rsidRPr="00687E62" w:rsidRDefault="002D77B7"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7E62">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D77B7" w:rsidRPr="00687E62" w:rsidRDefault="002D77B7"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87E62">
        <w:rPr>
          <w:rFonts w:ascii="Arial" w:eastAsia="Times New Roman" w:hAnsi="Arial" w:cs="Arial"/>
          <w:kern w:val="2"/>
          <w:sz w:val="24"/>
          <w:szCs w:val="24"/>
          <w:lang w:eastAsia="ru-RU"/>
        </w:rPr>
        <w:lastRenderedPageBreak/>
        <w:t>3) принятие решения о принятии заявления к рассмотрению или решения об отказе в предоставлении муниципальной услуги;</w:t>
      </w:r>
    </w:p>
    <w:p w:rsidR="002D77B7" w:rsidRPr="00687E62" w:rsidRDefault="002D77B7" w:rsidP="00C934A2">
      <w:pPr>
        <w:autoSpaceDE w:val="0"/>
        <w:autoSpaceDN w:val="0"/>
        <w:adjustRightInd w:val="0"/>
        <w:spacing w:after="0" w:line="240" w:lineRule="auto"/>
        <w:ind w:firstLine="709"/>
        <w:jc w:val="both"/>
        <w:rPr>
          <w:rFonts w:ascii="Arial" w:eastAsia="Times New Roman" w:hAnsi="Arial" w:cs="Arial"/>
          <w:kern w:val="2"/>
          <w:sz w:val="24"/>
          <w:szCs w:val="24"/>
        </w:rPr>
      </w:pPr>
      <w:r w:rsidRPr="00687E62">
        <w:rPr>
          <w:rFonts w:ascii="Arial" w:eastAsia="Times New Roman" w:hAnsi="Arial" w:cs="Arial"/>
          <w:kern w:val="2"/>
          <w:sz w:val="24"/>
          <w:szCs w:val="24"/>
          <w:lang w:eastAsia="ru-RU"/>
        </w:rPr>
        <w:t xml:space="preserve">4) </w:t>
      </w:r>
      <w:r w:rsidRPr="00687E62">
        <w:rPr>
          <w:rFonts w:ascii="Arial" w:eastAsia="Times New Roman" w:hAnsi="Arial" w:cs="Arial"/>
          <w:kern w:val="2"/>
          <w:sz w:val="24"/>
          <w:szCs w:val="24"/>
        </w:rPr>
        <w:t>принятие решения о</w:t>
      </w:r>
      <w:r w:rsidRPr="00687E62">
        <w:rPr>
          <w:rFonts w:ascii="Arial" w:hAnsi="Arial" w:cs="Arial"/>
          <w:kern w:val="2"/>
          <w:sz w:val="24"/>
          <w:szCs w:val="24"/>
        </w:rPr>
        <w:t xml:space="preserve"> </w:t>
      </w:r>
      <w:r w:rsidRPr="00687E62">
        <w:rPr>
          <w:rFonts w:ascii="Arial" w:eastAsia="Times New Roman" w:hAnsi="Arial" w:cs="Arial"/>
          <w:kern w:val="2"/>
          <w:sz w:val="24"/>
          <w:szCs w:val="24"/>
        </w:rPr>
        <w:t>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2D77B7" w:rsidRPr="00926A14" w:rsidRDefault="002D77B7" w:rsidP="00C934A2">
      <w:pPr>
        <w:autoSpaceDE w:val="0"/>
        <w:autoSpaceDN w:val="0"/>
        <w:adjustRightInd w:val="0"/>
        <w:spacing w:after="0" w:line="240" w:lineRule="auto"/>
        <w:ind w:firstLine="709"/>
        <w:jc w:val="both"/>
        <w:rPr>
          <w:rFonts w:ascii="Arial" w:eastAsia="Times New Roman" w:hAnsi="Arial" w:cs="Arial"/>
          <w:kern w:val="2"/>
          <w:sz w:val="24"/>
          <w:szCs w:val="24"/>
        </w:rPr>
      </w:pPr>
      <w:r w:rsidRPr="00926A14">
        <w:rPr>
          <w:rFonts w:ascii="Arial" w:eastAsia="Times New Roman" w:hAnsi="Arial" w:cs="Arial"/>
          <w:kern w:val="2"/>
          <w:sz w:val="24"/>
          <w:szCs w:val="24"/>
        </w:rPr>
        <w:t xml:space="preserve">5) выдача (направление) заявителю результата муниципальной услуги или уведомления </w:t>
      </w:r>
      <w:r w:rsidRPr="00926A14">
        <w:rPr>
          <w:rFonts w:ascii="Arial" w:eastAsia="Times New Roman" w:hAnsi="Arial" w:cs="Arial"/>
          <w:kern w:val="2"/>
          <w:sz w:val="24"/>
          <w:szCs w:val="24"/>
          <w:lang w:eastAsia="ru-RU"/>
        </w:rPr>
        <w:t>об отказе в принятии заявления к рассмотрению</w:t>
      </w:r>
      <w:r w:rsidRPr="00926A14">
        <w:rPr>
          <w:rFonts w:ascii="Arial" w:eastAsia="Times New Roman" w:hAnsi="Arial" w:cs="Arial"/>
          <w:kern w:val="2"/>
          <w:sz w:val="24"/>
          <w:szCs w:val="24"/>
        </w:rPr>
        <w:t>.</w:t>
      </w:r>
    </w:p>
    <w:p w:rsidR="002D77B7" w:rsidRPr="00926A14" w:rsidRDefault="00A55975" w:rsidP="00C934A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72</w:t>
      </w:r>
      <w:r w:rsidR="002D77B7" w:rsidRPr="00687E62">
        <w:rPr>
          <w:rFonts w:ascii="Arial" w:eastAsia="Times New Roman" w:hAnsi="Arial" w:cs="Arial"/>
          <w:kern w:val="2"/>
          <w:sz w:val="24"/>
          <w:szCs w:val="24"/>
        </w:rPr>
        <w:t>.</w:t>
      </w:r>
      <w:r w:rsidR="002D77B7" w:rsidRPr="00926A14">
        <w:rPr>
          <w:rFonts w:ascii="Arial" w:eastAsia="Times New Roman" w:hAnsi="Arial" w:cs="Arial"/>
          <w:kern w:val="2"/>
          <w:sz w:val="24"/>
          <w:szCs w:val="24"/>
        </w:rPr>
        <w:t xml:space="preserve"> В электронной форме при предоставлении муниципальной услуги осуществляются следующие административные процедуры (действия):</w:t>
      </w:r>
    </w:p>
    <w:p w:rsidR="002D77B7" w:rsidRPr="00687E62" w:rsidRDefault="002D77B7" w:rsidP="00C934A2">
      <w:pPr>
        <w:autoSpaceDE w:val="0"/>
        <w:autoSpaceDN w:val="0"/>
        <w:adjustRightInd w:val="0"/>
        <w:spacing w:after="0" w:line="240" w:lineRule="auto"/>
        <w:ind w:firstLine="709"/>
        <w:jc w:val="both"/>
        <w:rPr>
          <w:rFonts w:ascii="Arial" w:eastAsia="Times New Roman" w:hAnsi="Arial" w:cs="Arial"/>
          <w:kern w:val="2"/>
          <w:sz w:val="24"/>
          <w:szCs w:val="24"/>
        </w:rPr>
      </w:pPr>
      <w:r w:rsidRPr="00687E62">
        <w:rPr>
          <w:rFonts w:ascii="Arial" w:eastAsia="Times New Roman" w:hAnsi="Arial" w:cs="Arial"/>
          <w:kern w:val="2"/>
          <w:sz w:val="24"/>
          <w:szCs w:val="24"/>
        </w:rPr>
        <w:t xml:space="preserve">1) прием, регистрация </w:t>
      </w:r>
      <w:r w:rsidRPr="00687E62">
        <w:rPr>
          <w:rFonts w:ascii="Arial" w:eastAsia="Times New Roman" w:hAnsi="Arial" w:cs="Arial"/>
          <w:kern w:val="2"/>
          <w:sz w:val="24"/>
          <w:szCs w:val="24"/>
          <w:lang w:eastAsia="ru-RU"/>
        </w:rPr>
        <w:t>заявления</w:t>
      </w:r>
      <w:r w:rsidRPr="00687E62">
        <w:rPr>
          <w:rFonts w:ascii="Arial" w:eastAsia="Times New Roman" w:hAnsi="Arial" w:cs="Arial"/>
          <w:kern w:val="2"/>
          <w:sz w:val="24"/>
          <w:szCs w:val="24"/>
        </w:rPr>
        <w:t xml:space="preserve"> и документов, представленных заявителем;</w:t>
      </w:r>
    </w:p>
    <w:p w:rsidR="00B15DD3" w:rsidRDefault="002D77B7" w:rsidP="00C934A2">
      <w:pPr>
        <w:autoSpaceDE w:val="0"/>
        <w:autoSpaceDN w:val="0"/>
        <w:adjustRightInd w:val="0"/>
        <w:spacing w:after="0" w:line="240" w:lineRule="auto"/>
        <w:ind w:firstLine="709"/>
        <w:jc w:val="both"/>
        <w:rPr>
          <w:rFonts w:ascii="Arial" w:eastAsia="Times New Roman" w:hAnsi="Arial" w:cs="Arial"/>
          <w:kern w:val="2"/>
          <w:sz w:val="24"/>
          <w:szCs w:val="24"/>
        </w:rPr>
      </w:pPr>
      <w:r w:rsidRPr="00926A14">
        <w:rPr>
          <w:rFonts w:ascii="Arial" w:eastAsia="Times New Roman" w:hAnsi="Arial" w:cs="Arial"/>
          <w:kern w:val="2"/>
          <w:sz w:val="24"/>
          <w:szCs w:val="24"/>
        </w:rPr>
        <w:t>2) формирование и направление межведомственных запросов в органы, участвующие в предо</w:t>
      </w:r>
      <w:r w:rsidR="00B15DD3">
        <w:rPr>
          <w:rFonts w:ascii="Arial" w:eastAsia="Times New Roman" w:hAnsi="Arial" w:cs="Arial"/>
          <w:kern w:val="2"/>
          <w:sz w:val="24"/>
          <w:szCs w:val="24"/>
        </w:rPr>
        <w:t>ставлении муниципальной услуги.</w:t>
      </w:r>
    </w:p>
    <w:p w:rsidR="00B15DD3" w:rsidRDefault="00B15DD3" w:rsidP="00C934A2">
      <w:pPr>
        <w:autoSpaceDE w:val="0"/>
        <w:autoSpaceDN w:val="0"/>
        <w:adjustRightInd w:val="0"/>
        <w:spacing w:after="0" w:line="240" w:lineRule="auto"/>
        <w:ind w:firstLine="709"/>
        <w:jc w:val="both"/>
        <w:rPr>
          <w:rFonts w:ascii="Arial" w:eastAsia="Times New Roman" w:hAnsi="Arial" w:cs="Arial"/>
          <w:kern w:val="2"/>
          <w:sz w:val="24"/>
          <w:szCs w:val="24"/>
        </w:rPr>
      </w:pPr>
    </w:p>
    <w:p w:rsidR="002D77B7" w:rsidRDefault="002D77B7" w:rsidP="00C934A2">
      <w:pPr>
        <w:autoSpaceDE w:val="0"/>
        <w:autoSpaceDN w:val="0"/>
        <w:adjustRightInd w:val="0"/>
        <w:spacing w:after="0" w:line="240" w:lineRule="auto"/>
        <w:ind w:firstLine="709"/>
        <w:jc w:val="center"/>
        <w:rPr>
          <w:rFonts w:ascii="Arial" w:eastAsia="Times New Roman" w:hAnsi="Arial" w:cs="Arial"/>
          <w:kern w:val="2"/>
          <w:sz w:val="24"/>
          <w:szCs w:val="24"/>
        </w:rPr>
      </w:pPr>
      <w:r w:rsidRPr="00687E62">
        <w:rPr>
          <w:rFonts w:ascii="Arial" w:eastAsia="Times New Roman" w:hAnsi="Arial" w:cs="Arial"/>
          <w:kern w:val="2"/>
          <w:sz w:val="24"/>
          <w:szCs w:val="24"/>
          <w:lang w:eastAsia="ru-RU"/>
        </w:rPr>
        <w:t>Глава 23.</w:t>
      </w:r>
      <w:r w:rsidRPr="00926A14">
        <w:rPr>
          <w:rFonts w:ascii="Arial" w:eastAsia="Times New Roman" w:hAnsi="Arial" w:cs="Arial"/>
          <w:kern w:val="2"/>
          <w:sz w:val="24"/>
          <w:szCs w:val="24"/>
          <w:lang w:eastAsia="ru-RU"/>
        </w:rPr>
        <w:t xml:space="preserve"> Прием, регистрация заявления</w:t>
      </w:r>
      <w:r w:rsidR="00B15DD3">
        <w:rPr>
          <w:rFonts w:ascii="Arial" w:eastAsia="Times New Roman" w:hAnsi="Arial" w:cs="Arial"/>
          <w:kern w:val="2"/>
          <w:sz w:val="24"/>
          <w:szCs w:val="24"/>
          <w:lang w:eastAsia="ru-RU"/>
        </w:rPr>
        <w:t xml:space="preserve"> </w:t>
      </w:r>
      <w:r w:rsidRPr="00926A14">
        <w:rPr>
          <w:rFonts w:ascii="Arial" w:eastAsia="Times New Roman" w:hAnsi="Arial" w:cs="Arial"/>
          <w:kern w:val="2"/>
          <w:sz w:val="24"/>
          <w:szCs w:val="24"/>
          <w:lang w:eastAsia="ru-RU"/>
        </w:rPr>
        <w:t>и документов, представленных заявителем</w:t>
      </w:r>
      <w:bookmarkStart w:id="4" w:name="Par355"/>
      <w:bookmarkEnd w:id="4"/>
    </w:p>
    <w:p w:rsidR="00B15DD3" w:rsidRPr="00926A14" w:rsidRDefault="00B15DD3" w:rsidP="00C934A2">
      <w:pPr>
        <w:autoSpaceDE w:val="0"/>
        <w:autoSpaceDN w:val="0"/>
        <w:adjustRightInd w:val="0"/>
        <w:spacing w:after="0" w:line="240" w:lineRule="auto"/>
        <w:ind w:firstLine="709"/>
        <w:jc w:val="both"/>
        <w:rPr>
          <w:rFonts w:ascii="Arial" w:eastAsia="Times New Roman" w:hAnsi="Arial" w:cs="Arial"/>
          <w:kern w:val="2"/>
          <w:sz w:val="24"/>
          <w:szCs w:val="24"/>
        </w:rPr>
      </w:pPr>
    </w:p>
    <w:p w:rsidR="002D77B7" w:rsidRPr="00F75F39" w:rsidRDefault="00A55975" w:rsidP="00C934A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73</w:t>
      </w:r>
      <w:r w:rsidR="002D77B7" w:rsidRPr="00F75F39">
        <w:rPr>
          <w:rFonts w:ascii="Arial" w:eastAsia="Times New Roman" w:hAnsi="Arial" w:cs="Arial"/>
          <w:kern w:val="2"/>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w:t>
      </w:r>
      <w:r w:rsidR="00BC6567">
        <w:rPr>
          <w:rFonts w:ascii="Arial" w:eastAsia="Times New Roman" w:hAnsi="Arial" w:cs="Arial"/>
          <w:kern w:val="2"/>
          <w:sz w:val="24"/>
          <w:szCs w:val="24"/>
          <w:lang w:eastAsia="ru-RU"/>
        </w:rPr>
        <w:t>0</w:t>
      </w:r>
      <w:r w:rsidR="002D77B7" w:rsidRPr="00F75F39">
        <w:rPr>
          <w:rFonts w:ascii="Arial" w:eastAsia="Times New Roman" w:hAnsi="Arial" w:cs="Arial"/>
          <w:kern w:val="2"/>
          <w:sz w:val="24"/>
          <w:szCs w:val="24"/>
          <w:lang w:eastAsia="ru-RU"/>
        </w:rPr>
        <w:t xml:space="preserve"> настоящего административного регламента.</w:t>
      </w:r>
    </w:p>
    <w:p w:rsidR="002D77B7" w:rsidRPr="00F75F39" w:rsidRDefault="00A55975" w:rsidP="00C934A2">
      <w:pPr>
        <w:autoSpaceDE w:val="0"/>
        <w:autoSpaceDN w:val="0"/>
        <w:spacing w:after="0" w:line="240" w:lineRule="auto"/>
        <w:ind w:firstLine="709"/>
        <w:jc w:val="both"/>
        <w:rPr>
          <w:rFonts w:ascii="Arial" w:eastAsia="Times New Roman" w:hAnsi="Arial" w:cs="Arial"/>
          <w:i/>
          <w:kern w:val="2"/>
          <w:sz w:val="24"/>
          <w:szCs w:val="24"/>
          <w:lang w:eastAsia="ru-RU"/>
        </w:rPr>
      </w:pPr>
      <w:r>
        <w:rPr>
          <w:rFonts w:ascii="Arial" w:eastAsia="Times New Roman" w:hAnsi="Arial" w:cs="Arial"/>
          <w:kern w:val="2"/>
          <w:sz w:val="24"/>
          <w:szCs w:val="24"/>
          <w:lang w:eastAsia="ru-RU"/>
        </w:rPr>
        <w:t>74</w:t>
      </w:r>
      <w:r w:rsidR="002D77B7" w:rsidRPr="00F75F39">
        <w:rPr>
          <w:rFonts w:ascii="Arial" w:eastAsia="Times New Roman" w:hAnsi="Arial" w:cs="Arial"/>
          <w:kern w:val="2"/>
          <w:sz w:val="24"/>
          <w:szCs w:val="24"/>
          <w:lang w:eastAsia="ru-RU"/>
        </w:rPr>
        <w:t xml:space="preserve">. </w:t>
      </w:r>
      <w:r w:rsidR="002D77B7" w:rsidRPr="00F75F39">
        <w:rPr>
          <w:rFonts w:ascii="Arial" w:hAnsi="Arial" w:cs="Arial"/>
          <w:sz w:val="24"/>
          <w:szCs w:val="24"/>
        </w:rPr>
        <w:t xml:space="preserve">Прием заявления и документов от заявителя или его представителя осуществляется в администрации </w:t>
      </w:r>
      <w:r w:rsidR="002D77B7">
        <w:rPr>
          <w:rFonts w:ascii="Arial" w:eastAsia="Times New Roman" w:hAnsi="Arial" w:cs="Arial"/>
          <w:kern w:val="2"/>
          <w:sz w:val="24"/>
          <w:szCs w:val="24"/>
          <w:lang w:eastAsia="ru-RU"/>
        </w:rPr>
        <w:t>без предварительной записи</w:t>
      </w:r>
      <w:r w:rsidR="002D77B7" w:rsidRPr="00F75F39">
        <w:rPr>
          <w:rFonts w:ascii="Arial" w:eastAsia="Times New Roman" w:hAnsi="Arial" w:cs="Arial"/>
          <w:kern w:val="2"/>
          <w:sz w:val="24"/>
          <w:szCs w:val="24"/>
          <w:lang w:eastAsia="ru-RU"/>
        </w:rPr>
        <w:t>.</w:t>
      </w:r>
    </w:p>
    <w:p w:rsidR="002D77B7" w:rsidRPr="00F75F39" w:rsidRDefault="00A55975" w:rsidP="00C934A2">
      <w:pPr>
        <w:autoSpaceDE w:val="0"/>
        <w:autoSpaceDN w:val="0"/>
        <w:spacing w:after="0" w:line="240" w:lineRule="auto"/>
        <w:ind w:firstLine="709"/>
        <w:jc w:val="both"/>
        <w:rPr>
          <w:rFonts w:ascii="Arial" w:eastAsia="Times New Roman" w:hAnsi="Arial" w:cs="Arial"/>
          <w:i/>
          <w:kern w:val="2"/>
          <w:sz w:val="24"/>
          <w:szCs w:val="24"/>
          <w:lang w:eastAsia="ru-RU"/>
        </w:rPr>
      </w:pPr>
      <w:r>
        <w:rPr>
          <w:rFonts w:ascii="Arial" w:eastAsia="Times New Roman" w:hAnsi="Arial" w:cs="Arial"/>
          <w:kern w:val="2"/>
          <w:sz w:val="24"/>
          <w:szCs w:val="24"/>
          <w:lang w:eastAsia="ru-RU"/>
        </w:rPr>
        <w:t>75</w:t>
      </w:r>
      <w:r w:rsidR="002D77B7" w:rsidRPr="00F75F39">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w:t>
      </w:r>
      <w:r w:rsidR="002D77B7" w:rsidRPr="00F75F39">
        <w:rPr>
          <w:rFonts w:ascii="Arial" w:eastAsia="Times New Roman" w:hAnsi="Arial" w:cs="Arial"/>
          <w:kern w:val="2"/>
          <w:sz w:val="24"/>
          <w:szCs w:val="24"/>
        </w:rPr>
        <w:t>журнале входящей корреспонденции</w:t>
      </w:r>
      <w:r w:rsidR="002D77B7" w:rsidRPr="00F75F39">
        <w:rPr>
          <w:rFonts w:ascii="Arial" w:eastAsia="Times New Roman" w:hAnsi="Arial" w:cs="Arial"/>
          <w:i/>
          <w:kern w:val="2"/>
          <w:sz w:val="24"/>
          <w:szCs w:val="24"/>
          <w:lang w:eastAsia="ru-RU"/>
        </w:rPr>
        <w:t>.</w:t>
      </w:r>
    </w:p>
    <w:p w:rsidR="002D77B7" w:rsidRPr="00F75F39" w:rsidRDefault="00A55975" w:rsidP="00C934A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76</w:t>
      </w:r>
      <w:r w:rsidR="002D77B7" w:rsidRPr="00F75F39">
        <w:rPr>
          <w:rFonts w:ascii="Arial" w:eastAsia="Times New Roman" w:hAnsi="Arial" w:cs="Arial"/>
          <w:kern w:val="2"/>
          <w:sz w:val="24"/>
          <w:szCs w:val="24"/>
          <w:lang w:eastAsia="ru-RU"/>
        </w:rPr>
        <w:t>.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указанный в заявлении. Второй экземпляр расписки приобщается к представленным в администрацию заявлению и документам.</w:t>
      </w:r>
    </w:p>
    <w:p w:rsidR="002D77B7" w:rsidRPr="00F75F39" w:rsidRDefault="00A55975" w:rsidP="00C934A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77</w:t>
      </w:r>
      <w:r w:rsidR="002D77B7" w:rsidRPr="00F75F39">
        <w:rPr>
          <w:rFonts w:ascii="Arial" w:eastAsia="Times New Roman" w:hAnsi="Arial" w:cs="Arial"/>
          <w:kern w:val="2"/>
          <w:sz w:val="24"/>
          <w:szCs w:val="24"/>
          <w:lang w:eastAsia="ru-RU"/>
        </w:rPr>
        <w:t>.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заявителя, указанный в заявлении (в случае поступления заявления и документов на адрес электронный почты администрации).</w:t>
      </w:r>
    </w:p>
    <w:p w:rsidR="002D77B7" w:rsidRPr="00F75F39" w:rsidRDefault="00A55975" w:rsidP="00C934A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78</w:t>
      </w:r>
      <w:r w:rsidR="002D77B7" w:rsidRPr="00F75F39">
        <w:rPr>
          <w:rFonts w:ascii="Arial" w:eastAsia="Times New Roman" w:hAnsi="Arial" w:cs="Arial"/>
          <w:kern w:val="2"/>
          <w:sz w:val="24"/>
          <w:szCs w:val="24"/>
          <w:lang w:eastAsia="ru-RU"/>
        </w:rPr>
        <w:t xml:space="preserve">.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w:t>
      </w:r>
      <w:r w:rsidR="002D77B7" w:rsidRPr="00F75F39">
        <w:rPr>
          <w:rFonts w:ascii="Arial" w:eastAsia="Times New Roman" w:hAnsi="Arial" w:cs="Arial"/>
          <w:kern w:val="2"/>
          <w:sz w:val="24"/>
          <w:szCs w:val="24"/>
          <w:lang w:eastAsia="ru-RU"/>
        </w:rPr>
        <w:lastRenderedPageBreak/>
        <w:t>почтовой связи или в электронной форме – один рабочий день со дня получения в администрации указанных документов.</w:t>
      </w:r>
    </w:p>
    <w:p w:rsidR="002D77B7" w:rsidRPr="00F75F39" w:rsidRDefault="00A55975" w:rsidP="00C934A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79</w:t>
      </w:r>
      <w:r w:rsidR="002D77B7" w:rsidRPr="00F75F39">
        <w:rPr>
          <w:rFonts w:ascii="Arial" w:eastAsia="Times New Roman" w:hAnsi="Arial" w:cs="Arial"/>
          <w:kern w:val="2"/>
          <w:sz w:val="24"/>
          <w:szCs w:val="24"/>
          <w:lang w:eastAsia="ru-RU"/>
        </w:rPr>
        <w:t>.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D77B7" w:rsidRPr="00F75F39" w:rsidRDefault="00A55975" w:rsidP="00C934A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80</w:t>
      </w:r>
      <w:r w:rsidR="002D77B7" w:rsidRPr="00F75F39">
        <w:rPr>
          <w:rFonts w:ascii="Arial" w:eastAsia="Times New Roman" w:hAnsi="Arial" w:cs="Arial"/>
          <w:kern w:val="2"/>
          <w:sz w:val="24"/>
          <w:szCs w:val="24"/>
          <w:lang w:eastAsia="ru-RU"/>
        </w:rPr>
        <w:t>. Результатом административной процедуры по приему и регистрации заявления и документов является прием и регистрация заявления и документов.</w:t>
      </w:r>
    </w:p>
    <w:p w:rsidR="00B15DD3" w:rsidRDefault="00A55975" w:rsidP="00C934A2">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81</w:t>
      </w:r>
      <w:r w:rsidR="002D77B7" w:rsidRPr="00F75F39">
        <w:rPr>
          <w:rFonts w:ascii="Arial" w:eastAsia="Times New Roman" w:hAnsi="Arial" w:cs="Arial"/>
          <w:kern w:val="2"/>
          <w:sz w:val="24"/>
          <w:szCs w:val="24"/>
          <w:lang w:eastAsia="ru-RU"/>
        </w:rPr>
        <w:t>.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w:t>
      </w:r>
      <w:r w:rsidR="002D77B7" w:rsidRPr="00F75F39">
        <w:rPr>
          <w:rFonts w:ascii="Arial" w:eastAsia="Times New Roman" w:hAnsi="Arial" w:cs="Arial"/>
          <w:kern w:val="2"/>
          <w:sz w:val="24"/>
          <w:szCs w:val="24"/>
        </w:rPr>
        <w:t xml:space="preserve"> журнале входящей корреспонденции.</w:t>
      </w:r>
    </w:p>
    <w:p w:rsidR="00B15DD3" w:rsidRDefault="00B15DD3" w:rsidP="00C934A2">
      <w:pPr>
        <w:autoSpaceDE w:val="0"/>
        <w:autoSpaceDN w:val="0"/>
        <w:spacing w:after="0" w:line="240" w:lineRule="auto"/>
        <w:ind w:firstLine="709"/>
        <w:jc w:val="both"/>
        <w:rPr>
          <w:rFonts w:ascii="Arial" w:eastAsia="Times New Roman" w:hAnsi="Arial" w:cs="Arial"/>
          <w:kern w:val="2"/>
          <w:sz w:val="24"/>
          <w:szCs w:val="24"/>
          <w:lang w:eastAsia="ru-RU"/>
        </w:rPr>
      </w:pPr>
    </w:p>
    <w:p w:rsidR="002D77B7" w:rsidRDefault="002D77B7" w:rsidP="00C934A2">
      <w:pPr>
        <w:autoSpaceDE w:val="0"/>
        <w:autoSpaceDN w:val="0"/>
        <w:spacing w:after="0" w:line="240" w:lineRule="auto"/>
        <w:ind w:firstLine="709"/>
        <w:jc w:val="center"/>
        <w:rPr>
          <w:rFonts w:ascii="Arial" w:eastAsia="Times New Roman" w:hAnsi="Arial" w:cs="Arial"/>
          <w:kern w:val="2"/>
          <w:sz w:val="24"/>
          <w:szCs w:val="24"/>
          <w:lang w:eastAsia="ru-RU"/>
        </w:rPr>
      </w:pPr>
      <w:r w:rsidRPr="00BC6567">
        <w:rPr>
          <w:rFonts w:ascii="Arial" w:eastAsia="Times New Roman" w:hAnsi="Arial" w:cs="Arial"/>
          <w:kern w:val="2"/>
          <w:sz w:val="24"/>
          <w:szCs w:val="24"/>
          <w:lang w:eastAsia="ru-RU"/>
        </w:rPr>
        <w:t>Глава 24. Формирование и направление межведомственных</w:t>
      </w:r>
      <w:r w:rsidR="00B15DD3">
        <w:rPr>
          <w:rFonts w:ascii="Arial" w:eastAsia="Times New Roman" w:hAnsi="Arial" w:cs="Arial"/>
          <w:kern w:val="2"/>
          <w:sz w:val="24"/>
          <w:szCs w:val="24"/>
          <w:lang w:eastAsia="ru-RU"/>
        </w:rPr>
        <w:t xml:space="preserve"> </w:t>
      </w:r>
      <w:r w:rsidRPr="00BC6567">
        <w:rPr>
          <w:rFonts w:ascii="Arial" w:eastAsia="Times New Roman" w:hAnsi="Arial" w:cs="Arial"/>
          <w:kern w:val="2"/>
          <w:sz w:val="24"/>
          <w:szCs w:val="24"/>
          <w:lang w:eastAsia="ru-RU"/>
        </w:rPr>
        <w:t>запросов в органы (организации), участвующие</w:t>
      </w:r>
      <w:r w:rsidR="00B15DD3">
        <w:rPr>
          <w:rFonts w:ascii="Arial" w:eastAsia="Times New Roman" w:hAnsi="Arial" w:cs="Arial"/>
          <w:kern w:val="2"/>
          <w:sz w:val="24"/>
          <w:szCs w:val="24"/>
          <w:lang w:eastAsia="ru-RU"/>
        </w:rPr>
        <w:t xml:space="preserve"> </w:t>
      </w:r>
      <w:r w:rsidRPr="00BC6567">
        <w:rPr>
          <w:rFonts w:ascii="Arial" w:eastAsia="Times New Roman" w:hAnsi="Arial" w:cs="Arial"/>
          <w:kern w:val="2"/>
          <w:sz w:val="24"/>
          <w:szCs w:val="24"/>
          <w:lang w:eastAsia="ru-RU"/>
        </w:rPr>
        <w:t>в пред</w:t>
      </w:r>
      <w:r w:rsidR="00B15DD3">
        <w:rPr>
          <w:rFonts w:ascii="Arial" w:eastAsia="Times New Roman" w:hAnsi="Arial" w:cs="Arial"/>
          <w:kern w:val="2"/>
          <w:sz w:val="24"/>
          <w:szCs w:val="24"/>
          <w:lang w:eastAsia="ru-RU"/>
        </w:rPr>
        <w:t>оставлении муниципальной услуги</w:t>
      </w:r>
    </w:p>
    <w:p w:rsidR="00B15DD3" w:rsidRPr="00F75F39" w:rsidRDefault="00B15DD3" w:rsidP="00C934A2">
      <w:pPr>
        <w:autoSpaceDE w:val="0"/>
        <w:autoSpaceDN w:val="0"/>
        <w:spacing w:after="0" w:line="240" w:lineRule="auto"/>
        <w:ind w:firstLine="709"/>
        <w:jc w:val="both"/>
        <w:rPr>
          <w:rFonts w:ascii="Arial" w:eastAsia="Times New Roman" w:hAnsi="Arial" w:cs="Arial"/>
          <w:kern w:val="2"/>
          <w:sz w:val="24"/>
          <w:szCs w:val="24"/>
          <w:lang w:eastAsia="ru-RU"/>
        </w:rPr>
      </w:pPr>
    </w:p>
    <w:p w:rsidR="002D77B7" w:rsidRPr="00B15DD3" w:rsidRDefault="00A55975" w:rsidP="00C934A2">
      <w:pPr>
        <w:autoSpaceDE w:val="0"/>
        <w:autoSpaceDN w:val="0"/>
        <w:adjustRightInd w:val="0"/>
        <w:spacing w:after="0" w:line="240" w:lineRule="auto"/>
        <w:ind w:firstLine="709"/>
        <w:jc w:val="both"/>
        <w:rPr>
          <w:rFonts w:ascii="Arial" w:eastAsia="Times New Roman" w:hAnsi="Arial" w:cs="Arial"/>
          <w:kern w:val="2"/>
          <w:sz w:val="24"/>
          <w:szCs w:val="24"/>
        </w:rPr>
      </w:pPr>
      <w:r w:rsidRPr="00B15DD3">
        <w:rPr>
          <w:rFonts w:ascii="Arial" w:eastAsia="Times New Roman" w:hAnsi="Arial" w:cs="Arial"/>
          <w:kern w:val="2"/>
          <w:sz w:val="24"/>
          <w:szCs w:val="24"/>
        </w:rPr>
        <w:t>82</w:t>
      </w:r>
      <w:r w:rsidR="002D77B7" w:rsidRPr="00B15DD3">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документов, указанных в пункте </w:t>
      </w:r>
      <w:r w:rsidR="00BC6567" w:rsidRPr="00B15DD3">
        <w:rPr>
          <w:rFonts w:ascii="Arial" w:eastAsia="Times New Roman" w:hAnsi="Arial" w:cs="Arial"/>
          <w:kern w:val="2"/>
          <w:sz w:val="24"/>
          <w:szCs w:val="24"/>
        </w:rPr>
        <w:t>33</w:t>
      </w:r>
      <w:r w:rsidR="002D77B7" w:rsidRPr="00B15DD3">
        <w:rPr>
          <w:rFonts w:ascii="Arial" w:eastAsia="Times New Roman" w:hAnsi="Arial" w:cs="Arial"/>
          <w:kern w:val="2"/>
          <w:sz w:val="24"/>
          <w:szCs w:val="24"/>
        </w:rPr>
        <w:t xml:space="preserve"> настоящего административного регламента.</w:t>
      </w:r>
    </w:p>
    <w:p w:rsidR="002D77B7" w:rsidRPr="00B15DD3" w:rsidRDefault="00A55975" w:rsidP="00C934A2">
      <w:pPr>
        <w:autoSpaceDE w:val="0"/>
        <w:autoSpaceDN w:val="0"/>
        <w:adjustRightInd w:val="0"/>
        <w:spacing w:after="0" w:line="240" w:lineRule="auto"/>
        <w:ind w:firstLine="709"/>
        <w:jc w:val="both"/>
        <w:rPr>
          <w:rFonts w:ascii="Arial" w:eastAsia="Times New Roman" w:hAnsi="Arial" w:cs="Arial"/>
          <w:kern w:val="2"/>
          <w:sz w:val="24"/>
          <w:szCs w:val="24"/>
        </w:rPr>
      </w:pPr>
      <w:r w:rsidRPr="00B15DD3">
        <w:rPr>
          <w:rFonts w:ascii="Arial" w:eastAsia="Times New Roman" w:hAnsi="Arial" w:cs="Arial"/>
          <w:kern w:val="2"/>
          <w:sz w:val="24"/>
          <w:szCs w:val="24"/>
        </w:rPr>
        <w:t>83</w:t>
      </w:r>
      <w:r w:rsidR="002D77B7" w:rsidRPr="00B15DD3">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2D77B7" w:rsidRPr="00B15DD3">
        <w:rPr>
          <w:rFonts w:ascii="Arial" w:eastAsia="Times New Roman" w:hAnsi="Arial" w:cs="Arial"/>
          <w:kern w:val="2"/>
          <w:sz w:val="24"/>
          <w:szCs w:val="24"/>
          <w:lang w:eastAsia="ru-RU"/>
        </w:rPr>
        <w:t>заявления</w:t>
      </w:r>
      <w:r w:rsidR="002D77B7" w:rsidRPr="00B15DD3">
        <w:rPr>
          <w:rFonts w:ascii="Arial" w:eastAsia="Times New Roman" w:hAnsi="Arial" w:cs="Arial"/>
          <w:kern w:val="2"/>
          <w:sz w:val="24"/>
          <w:szCs w:val="24"/>
        </w:rPr>
        <w:t xml:space="preserve">, представленных заявителем или его представителем, в течение трех рабочих дней со дня обращения заявителя или его представителя с </w:t>
      </w:r>
      <w:r w:rsidR="002D77B7" w:rsidRPr="00B15DD3">
        <w:rPr>
          <w:rFonts w:ascii="Arial" w:eastAsia="Times New Roman" w:hAnsi="Arial" w:cs="Arial"/>
          <w:kern w:val="2"/>
          <w:sz w:val="24"/>
          <w:szCs w:val="24"/>
          <w:lang w:eastAsia="ru-RU"/>
        </w:rPr>
        <w:t>заявлением</w:t>
      </w:r>
      <w:r w:rsidR="002D77B7" w:rsidRPr="00B15DD3">
        <w:rPr>
          <w:rFonts w:ascii="Arial" w:eastAsia="Times New Roman" w:hAnsi="Arial" w:cs="Arial"/>
          <w:kern w:val="2"/>
          <w:sz w:val="24"/>
          <w:szCs w:val="24"/>
        </w:rPr>
        <w:t xml:space="preserve"> формирует и направляет межведомственные запросы:</w:t>
      </w:r>
    </w:p>
    <w:p w:rsidR="002D77B7" w:rsidRPr="00B15DD3" w:rsidRDefault="00B15DD3" w:rsidP="00C934A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 в ф</w:t>
      </w:r>
      <w:r w:rsidR="002D77B7" w:rsidRPr="00B15DD3">
        <w:rPr>
          <w:rFonts w:ascii="Arial" w:eastAsia="Times New Roman" w:hAnsi="Arial" w:cs="Arial"/>
          <w:kern w:val="2"/>
          <w:sz w:val="24"/>
          <w:szCs w:val="24"/>
        </w:rPr>
        <w:t>едеральную налоговую службу – в целях получения:</w:t>
      </w:r>
    </w:p>
    <w:p w:rsidR="002D77B7" w:rsidRPr="00B15DD3" w:rsidRDefault="002D77B7" w:rsidP="00C934A2">
      <w:pPr>
        <w:autoSpaceDE w:val="0"/>
        <w:autoSpaceDN w:val="0"/>
        <w:adjustRightInd w:val="0"/>
        <w:spacing w:after="0" w:line="240" w:lineRule="auto"/>
        <w:ind w:firstLine="709"/>
        <w:jc w:val="both"/>
        <w:rPr>
          <w:rFonts w:ascii="Arial" w:eastAsia="Times New Roman" w:hAnsi="Arial" w:cs="Arial"/>
          <w:kern w:val="2"/>
          <w:sz w:val="24"/>
          <w:szCs w:val="24"/>
        </w:rPr>
      </w:pPr>
      <w:r w:rsidRPr="00B15DD3">
        <w:rPr>
          <w:rFonts w:ascii="Arial" w:eastAsia="Times New Roman" w:hAnsi="Arial" w:cs="Arial"/>
          <w:kern w:val="2"/>
          <w:sz w:val="24"/>
          <w:szCs w:val="24"/>
        </w:rPr>
        <w:t>а) выписки из Единого государственного реестра индивидуальных предпринимателей – в случае, если заявителем является индивидуальный предприниматель;</w:t>
      </w:r>
    </w:p>
    <w:p w:rsidR="002D77B7" w:rsidRPr="00B15DD3" w:rsidRDefault="002D77B7" w:rsidP="00C934A2">
      <w:pPr>
        <w:autoSpaceDE w:val="0"/>
        <w:autoSpaceDN w:val="0"/>
        <w:adjustRightInd w:val="0"/>
        <w:spacing w:after="0" w:line="240" w:lineRule="auto"/>
        <w:ind w:firstLine="709"/>
        <w:jc w:val="both"/>
        <w:rPr>
          <w:rFonts w:ascii="Arial" w:eastAsia="Times New Roman" w:hAnsi="Arial" w:cs="Arial"/>
          <w:kern w:val="2"/>
          <w:sz w:val="24"/>
          <w:szCs w:val="24"/>
        </w:rPr>
      </w:pPr>
      <w:r w:rsidRPr="00B15DD3">
        <w:rPr>
          <w:rFonts w:ascii="Arial" w:eastAsia="Times New Roman" w:hAnsi="Arial" w:cs="Arial"/>
          <w:kern w:val="2"/>
          <w:sz w:val="24"/>
          <w:szCs w:val="24"/>
        </w:rPr>
        <w:t>б) выписки из Единого государственного реестра юридических лиц – в случае, если заявителем является юридическое лицо;</w:t>
      </w:r>
    </w:p>
    <w:p w:rsidR="002D77B7" w:rsidRPr="00B15DD3" w:rsidRDefault="00B15DD3" w:rsidP="00C934A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 в Ф</w:t>
      </w:r>
      <w:r w:rsidR="002D77B7" w:rsidRPr="00B15DD3">
        <w:rPr>
          <w:rFonts w:ascii="Arial" w:eastAsia="Times New Roman" w:hAnsi="Arial" w:cs="Arial"/>
          <w:kern w:val="2"/>
          <w:sz w:val="24"/>
          <w:szCs w:val="24"/>
        </w:rPr>
        <w:t>едеральную службу государственной регистрации, кадастра и картографии – в целях получения:</w:t>
      </w:r>
    </w:p>
    <w:p w:rsidR="002D77B7" w:rsidRPr="00B15DD3" w:rsidRDefault="002D77B7" w:rsidP="00C934A2">
      <w:pPr>
        <w:autoSpaceDE w:val="0"/>
        <w:autoSpaceDN w:val="0"/>
        <w:adjustRightInd w:val="0"/>
        <w:spacing w:after="0" w:line="240" w:lineRule="auto"/>
        <w:ind w:firstLine="709"/>
        <w:jc w:val="both"/>
        <w:rPr>
          <w:rFonts w:ascii="Arial" w:eastAsia="Times New Roman" w:hAnsi="Arial" w:cs="Arial"/>
          <w:kern w:val="2"/>
          <w:sz w:val="24"/>
          <w:szCs w:val="24"/>
        </w:rPr>
      </w:pPr>
      <w:r w:rsidRPr="00B15DD3">
        <w:rPr>
          <w:rFonts w:ascii="Arial" w:eastAsia="Times New Roman" w:hAnsi="Arial" w:cs="Arial"/>
          <w:kern w:val="2"/>
          <w:sz w:val="24"/>
          <w:szCs w:val="24"/>
        </w:rPr>
        <w:t>а) выписки из Единого государственного реестра недвижимости об испрашиваемом земельном участке;</w:t>
      </w:r>
    </w:p>
    <w:p w:rsidR="002D77B7" w:rsidRPr="00B15DD3" w:rsidRDefault="002D77B7" w:rsidP="00C934A2">
      <w:pPr>
        <w:autoSpaceDE w:val="0"/>
        <w:autoSpaceDN w:val="0"/>
        <w:adjustRightInd w:val="0"/>
        <w:spacing w:after="0" w:line="240" w:lineRule="auto"/>
        <w:ind w:firstLine="709"/>
        <w:jc w:val="both"/>
        <w:rPr>
          <w:rFonts w:ascii="Arial" w:eastAsia="Times New Roman" w:hAnsi="Arial" w:cs="Arial"/>
          <w:kern w:val="2"/>
          <w:sz w:val="24"/>
          <w:szCs w:val="24"/>
        </w:rPr>
      </w:pPr>
      <w:r w:rsidRPr="00B15DD3">
        <w:rPr>
          <w:rFonts w:ascii="Arial" w:eastAsia="Times New Roman" w:hAnsi="Arial" w:cs="Arial"/>
          <w:kern w:val="2"/>
          <w:sz w:val="24"/>
          <w:szCs w:val="24"/>
        </w:rPr>
        <w:t>б) выписки из Единого государственного реестра недвижимости об объекте недвижимости, расположенном на испрашиваемом земельном участке;</w:t>
      </w:r>
    </w:p>
    <w:p w:rsidR="002D77B7" w:rsidRPr="00B15DD3" w:rsidRDefault="002D77B7" w:rsidP="00C934A2">
      <w:pPr>
        <w:autoSpaceDE w:val="0"/>
        <w:autoSpaceDN w:val="0"/>
        <w:adjustRightInd w:val="0"/>
        <w:spacing w:after="0" w:line="240" w:lineRule="auto"/>
        <w:ind w:firstLine="709"/>
        <w:jc w:val="both"/>
        <w:rPr>
          <w:rFonts w:ascii="Arial" w:eastAsia="Times New Roman" w:hAnsi="Arial" w:cs="Arial"/>
          <w:kern w:val="2"/>
          <w:sz w:val="24"/>
          <w:szCs w:val="24"/>
        </w:rPr>
      </w:pPr>
      <w:r w:rsidRPr="00B15DD3">
        <w:rPr>
          <w:rFonts w:ascii="Arial" w:eastAsia="Times New Roman" w:hAnsi="Arial" w:cs="Arial"/>
          <w:kern w:val="2"/>
          <w:sz w:val="24"/>
          <w:szCs w:val="24"/>
        </w:rPr>
        <w:t xml:space="preserve">3) в </w:t>
      </w:r>
      <w:r w:rsidR="00B15DD3">
        <w:rPr>
          <w:rFonts w:ascii="Arial" w:eastAsia="Times New Roman" w:hAnsi="Arial" w:cs="Arial"/>
          <w:kern w:val="2"/>
          <w:sz w:val="24"/>
          <w:szCs w:val="24"/>
          <w:lang w:eastAsia="ru-RU"/>
        </w:rPr>
        <w:t>м</w:t>
      </w:r>
      <w:r w:rsidRPr="00B15DD3">
        <w:rPr>
          <w:rFonts w:ascii="Arial" w:eastAsia="Times New Roman" w:hAnsi="Arial" w:cs="Arial"/>
          <w:kern w:val="2"/>
          <w:sz w:val="24"/>
          <w:szCs w:val="24"/>
          <w:lang w:eastAsia="ru-RU"/>
        </w:rPr>
        <w:t>инистерство Российской Федерации по делам гражданской обороны, чрезвычайным ситуациям и ликвидации последствий стихийных бедствий</w:t>
      </w:r>
      <w:r w:rsidRPr="00B15DD3">
        <w:rPr>
          <w:rFonts w:ascii="Arial" w:eastAsia="Times New Roman" w:hAnsi="Arial" w:cs="Arial"/>
          <w:kern w:val="2"/>
          <w:sz w:val="24"/>
          <w:szCs w:val="24"/>
        </w:rPr>
        <w:t xml:space="preserve"> – в целях получения документа, подтверждающего факт уничтожения жилого помещения (в случае, предусмотренном подпунктом «в» пункта 5 части 1 статьи 2 Закона Иркутской области </w:t>
      </w:r>
      <w:r w:rsidR="00B15DD3">
        <w:rPr>
          <w:rFonts w:ascii="Arial" w:hAnsi="Arial" w:cs="Arial"/>
          <w:sz w:val="24"/>
          <w:szCs w:val="24"/>
        </w:rPr>
        <w:t>от 28 декабря 2015 года №</w:t>
      </w:r>
      <w:r w:rsidRPr="00B15DD3">
        <w:rPr>
          <w:rFonts w:ascii="Arial" w:hAnsi="Arial" w:cs="Arial"/>
          <w:sz w:val="24"/>
          <w:szCs w:val="24"/>
        </w:rPr>
        <w:t>146-ОЗ «О бесплатном предоставлении земельных участков в собственность граждан»</w:t>
      </w:r>
      <w:r w:rsidRPr="00B15DD3">
        <w:rPr>
          <w:rFonts w:ascii="Arial" w:eastAsia="Times New Roman" w:hAnsi="Arial" w:cs="Arial"/>
          <w:kern w:val="2"/>
          <w:sz w:val="24"/>
          <w:szCs w:val="24"/>
        </w:rPr>
        <w:t>);</w:t>
      </w:r>
    </w:p>
    <w:p w:rsidR="002D77B7" w:rsidRPr="00B15DD3" w:rsidRDefault="002D77B7" w:rsidP="00C934A2">
      <w:pPr>
        <w:autoSpaceDE w:val="0"/>
        <w:autoSpaceDN w:val="0"/>
        <w:adjustRightInd w:val="0"/>
        <w:spacing w:after="0" w:line="240" w:lineRule="auto"/>
        <w:ind w:firstLine="709"/>
        <w:jc w:val="both"/>
        <w:rPr>
          <w:rFonts w:ascii="Arial" w:eastAsia="Times New Roman" w:hAnsi="Arial" w:cs="Arial"/>
          <w:kern w:val="2"/>
          <w:sz w:val="24"/>
          <w:szCs w:val="24"/>
        </w:rPr>
      </w:pPr>
      <w:r w:rsidRPr="00B15DD3">
        <w:rPr>
          <w:rFonts w:ascii="Arial" w:eastAsia="Times New Roman" w:hAnsi="Arial" w:cs="Arial"/>
          <w:kern w:val="2"/>
          <w:sz w:val="24"/>
          <w:szCs w:val="24"/>
        </w:rPr>
        <w:t xml:space="preserve">4) в </w:t>
      </w:r>
      <w:r w:rsidRPr="00B15DD3">
        <w:rPr>
          <w:rFonts w:ascii="Arial" w:eastAsia="Times New Roman" w:hAnsi="Arial" w:cs="Arial"/>
          <w:kern w:val="2"/>
          <w:sz w:val="24"/>
          <w:szCs w:val="24"/>
          <w:lang w:eastAsia="ru-RU"/>
        </w:rPr>
        <w:t>министерство строительства, дорожного хозяйства Иркутской области</w:t>
      </w:r>
      <w:r w:rsidRPr="00B15DD3">
        <w:rPr>
          <w:rFonts w:ascii="Arial" w:eastAsia="Times New Roman" w:hAnsi="Arial" w:cs="Arial"/>
          <w:kern w:val="2"/>
          <w:sz w:val="24"/>
          <w:szCs w:val="24"/>
        </w:rPr>
        <w:t xml:space="preserve"> – в целях получения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заключенных в соответствии с Законом Иркутской</w:t>
      </w:r>
      <w:r w:rsidR="00B15DD3">
        <w:rPr>
          <w:rFonts w:ascii="Arial" w:eastAsia="Times New Roman" w:hAnsi="Arial" w:cs="Arial"/>
          <w:kern w:val="2"/>
          <w:sz w:val="24"/>
          <w:szCs w:val="24"/>
        </w:rPr>
        <w:t xml:space="preserve"> области от 14 июля 2011 года №</w:t>
      </w:r>
      <w:r w:rsidRPr="00B15DD3">
        <w:rPr>
          <w:rFonts w:ascii="Arial" w:eastAsia="Times New Roman" w:hAnsi="Arial" w:cs="Arial"/>
          <w:kern w:val="2"/>
          <w:sz w:val="24"/>
          <w:szCs w:val="24"/>
        </w:rPr>
        <w:t xml:space="preserve">76-ОЗ «Об отдельных мерах по подготовке части территории Иркутской области к затоплению» (в случаях, предусмотренных подпунктами «а», «в», «д» пункта 8 части 1 статьи 2 Закона Иркутской области </w:t>
      </w:r>
      <w:r w:rsidR="00B15DD3">
        <w:rPr>
          <w:rFonts w:ascii="Arial" w:hAnsi="Arial" w:cs="Arial"/>
          <w:sz w:val="24"/>
          <w:szCs w:val="24"/>
        </w:rPr>
        <w:t>от 28 декабря 2015 года №</w:t>
      </w:r>
      <w:r w:rsidRPr="00B15DD3">
        <w:rPr>
          <w:rFonts w:ascii="Arial" w:hAnsi="Arial" w:cs="Arial"/>
          <w:sz w:val="24"/>
          <w:szCs w:val="24"/>
        </w:rPr>
        <w:t>146</w:t>
      </w:r>
      <w:r w:rsidRPr="00B15DD3">
        <w:rPr>
          <w:rFonts w:ascii="Arial" w:hAnsi="Arial" w:cs="Arial"/>
          <w:sz w:val="24"/>
          <w:szCs w:val="24"/>
        </w:rPr>
        <w:noBreakHyphen/>
        <w:t>ОЗ «О бесплатном предоставлении земельных участков в собственность граждан»</w:t>
      </w:r>
      <w:r w:rsidRPr="00B15DD3">
        <w:rPr>
          <w:rFonts w:ascii="Arial" w:eastAsia="Times New Roman" w:hAnsi="Arial" w:cs="Arial"/>
          <w:kern w:val="2"/>
          <w:sz w:val="24"/>
          <w:szCs w:val="24"/>
        </w:rPr>
        <w:t>);</w:t>
      </w:r>
    </w:p>
    <w:p w:rsidR="002D77B7" w:rsidRPr="00B15DD3" w:rsidRDefault="002D77B7" w:rsidP="00C934A2">
      <w:pPr>
        <w:autoSpaceDE w:val="0"/>
        <w:autoSpaceDN w:val="0"/>
        <w:adjustRightInd w:val="0"/>
        <w:spacing w:after="0" w:line="240" w:lineRule="auto"/>
        <w:ind w:firstLine="709"/>
        <w:jc w:val="both"/>
        <w:rPr>
          <w:rFonts w:ascii="Arial" w:eastAsia="Times New Roman" w:hAnsi="Arial" w:cs="Arial"/>
          <w:kern w:val="2"/>
          <w:sz w:val="24"/>
          <w:szCs w:val="24"/>
        </w:rPr>
      </w:pPr>
      <w:r w:rsidRPr="00B15DD3">
        <w:rPr>
          <w:rFonts w:ascii="Arial" w:eastAsia="Times New Roman" w:hAnsi="Arial" w:cs="Arial"/>
          <w:kern w:val="2"/>
          <w:sz w:val="24"/>
          <w:szCs w:val="24"/>
        </w:rPr>
        <w:lastRenderedPageBreak/>
        <w:t xml:space="preserve">5) в </w:t>
      </w:r>
      <w:r w:rsidR="00684A91">
        <w:rPr>
          <w:rFonts w:ascii="Arial" w:eastAsia="Times New Roman" w:hAnsi="Arial" w:cs="Arial"/>
          <w:kern w:val="2"/>
          <w:sz w:val="24"/>
          <w:szCs w:val="24"/>
          <w:lang w:eastAsia="ru-RU"/>
        </w:rPr>
        <w:t>А</w:t>
      </w:r>
      <w:r w:rsidRPr="00B15DD3">
        <w:rPr>
          <w:rFonts w:ascii="Arial" w:eastAsia="Times New Roman" w:hAnsi="Arial" w:cs="Arial"/>
          <w:kern w:val="2"/>
          <w:sz w:val="24"/>
          <w:szCs w:val="24"/>
          <w:lang w:eastAsia="ru-RU"/>
        </w:rPr>
        <w:t>дминистрацию Президента Российской Федерации – в целях получения</w:t>
      </w:r>
      <w:r w:rsidRPr="00B15DD3">
        <w:rPr>
          <w:rFonts w:ascii="Arial" w:eastAsia="Times New Roman" w:hAnsi="Arial" w:cs="Arial"/>
          <w:kern w:val="2"/>
          <w:sz w:val="24"/>
          <w:szCs w:val="24"/>
        </w:rPr>
        <w:t xml:space="preserve"> указа или распоряжения Президента Российской Федерации, если соответствующий правовой акт не был официально опубликован (в случае, предусмотренном подпунктом 1 пункта 2 статьи 39</w:t>
      </w:r>
      <w:r w:rsidRPr="00B15DD3">
        <w:rPr>
          <w:rFonts w:ascii="Arial" w:eastAsia="Times New Roman" w:hAnsi="Arial" w:cs="Arial"/>
          <w:kern w:val="2"/>
          <w:sz w:val="24"/>
          <w:szCs w:val="24"/>
          <w:vertAlign w:val="superscript"/>
        </w:rPr>
        <w:t>6</w:t>
      </w:r>
      <w:r w:rsidRPr="00B15DD3">
        <w:rPr>
          <w:rFonts w:ascii="Arial" w:eastAsia="Times New Roman" w:hAnsi="Arial" w:cs="Arial"/>
          <w:kern w:val="2"/>
          <w:sz w:val="24"/>
          <w:szCs w:val="24"/>
        </w:rPr>
        <w:t xml:space="preserve"> Земельного кодекса Российской Федерации);</w:t>
      </w:r>
    </w:p>
    <w:p w:rsidR="002D77B7" w:rsidRPr="00B15DD3" w:rsidRDefault="002D77B7" w:rsidP="00C934A2">
      <w:pPr>
        <w:autoSpaceDE w:val="0"/>
        <w:autoSpaceDN w:val="0"/>
        <w:adjustRightInd w:val="0"/>
        <w:spacing w:after="0" w:line="240" w:lineRule="auto"/>
        <w:ind w:firstLine="709"/>
        <w:jc w:val="both"/>
        <w:rPr>
          <w:rFonts w:ascii="Arial" w:eastAsia="Times New Roman" w:hAnsi="Arial" w:cs="Arial"/>
          <w:kern w:val="2"/>
          <w:sz w:val="24"/>
          <w:szCs w:val="24"/>
        </w:rPr>
      </w:pPr>
      <w:r w:rsidRPr="00B15DD3">
        <w:rPr>
          <w:rFonts w:ascii="Arial" w:eastAsia="Times New Roman" w:hAnsi="Arial" w:cs="Arial"/>
          <w:kern w:val="2"/>
          <w:sz w:val="24"/>
          <w:szCs w:val="24"/>
        </w:rPr>
        <w:t xml:space="preserve">6) в </w:t>
      </w:r>
      <w:r w:rsidRPr="00B15DD3">
        <w:rPr>
          <w:rFonts w:ascii="Arial" w:eastAsia="Times New Roman" w:hAnsi="Arial" w:cs="Arial"/>
          <w:kern w:val="2"/>
          <w:sz w:val="24"/>
          <w:szCs w:val="24"/>
          <w:lang w:eastAsia="ru-RU"/>
        </w:rPr>
        <w:t>Аппарат Правительства Российской Федерации – в целях получения</w:t>
      </w:r>
      <w:r w:rsidRPr="00B15DD3">
        <w:rPr>
          <w:rFonts w:ascii="Arial" w:eastAsia="Times New Roman" w:hAnsi="Arial" w:cs="Arial"/>
          <w:kern w:val="2"/>
          <w:sz w:val="24"/>
          <w:szCs w:val="24"/>
        </w:rPr>
        <w:t xml:space="preserve"> правового акта Правительства Российской Федерации, если соответствующий правовой акт не был официально опубликован (в случае, предусмотренном подпунктом 30 пункта 2 статьи 39</w:t>
      </w:r>
      <w:r w:rsidRPr="00B15DD3">
        <w:rPr>
          <w:rFonts w:ascii="Arial" w:eastAsia="Times New Roman" w:hAnsi="Arial" w:cs="Arial"/>
          <w:kern w:val="2"/>
          <w:sz w:val="24"/>
          <w:szCs w:val="24"/>
          <w:vertAlign w:val="superscript"/>
        </w:rPr>
        <w:t>6</w:t>
      </w:r>
      <w:r w:rsidRPr="00B15DD3">
        <w:rPr>
          <w:rFonts w:ascii="Arial" w:eastAsia="Times New Roman" w:hAnsi="Arial" w:cs="Arial"/>
          <w:kern w:val="2"/>
          <w:sz w:val="24"/>
          <w:szCs w:val="24"/>
        </w:rPr>
        <w:t xml:space="preserve"> Земельного кодекса Российской Федерации);</w:t>
      </w:r>
    </w:p>
    <w:p w:rsidR="002D77B7" w:rsidRPr="00B15DD3" w:rsidRDefault="002D77B7" w:rsidP="00C934A2">
      <w:pPr>
        <w:autoSpaceDE w:val="0"/>
        <w:autoSpaceDN w:val="0"/>
        <w:adjustRightInd w:val="0"/>
        <w:spacing w:after="0" w:line="240" w:lineRule="auto"/>
        <w:ind w:firstLine="709"/>
        <w:jc w:val="both"/>
        <w:rPr>
          <w:rFonts w:ascii="Arial" w:eastAsia="Times New Roman" w:hAnsi="Arial" w:cs="Arial"/>
          <w:kern w:val="2"/>
          <w:sz w:val="24"/>
          <w:szCs w:val="24"/>
        </w:rPr>
      </w:pPr>
      <w:r w:rsidRPr="00B15DD3">
        <w:rPr>
          <w:rFonts w:ascii="Arial" w:eastAsia="Times New Roman" w:hAnsi="Arial" w:cs="Arial"/>
          <w:kern w:val="2"/>
          <w:sz w:val="24"/>
          <w:szCs w:val="24"/>
        </w:rPr>
        <w:t xml:space="preserve">7) в </w:t>
      </w:r>
      <w:r w:rsidRPr="00B15DD3">
        <w:rPr>
          <w:rFonts w:ascii="Arial" w:eastAsia="Times New Roman" w:hAnsi="Arial" w:cs="Arial"/>
          <w:kern w:val="2"/>
          <w:sz w:val="24"/>
          <w:szCs w:val="24"/>
          <w:lang w:eastAsia="ru-RU"/>
        </w:rPr>
        <w:t>Аппарат Губернатора Иркутской области и Правительства Иркутской области</w:t>
      </w:r>
      <w:r w:rsidRPr="00B15DD3">
        <w:rPr>
          <w:rFonts w:ascii="Arial" w:eastAsia="Times New Roman" w:hAnsi="Arial" w:cs="Arial"/>
          <w:kern w:val="2"/>
          <w:sz w:val="24"/>
          <w:szCs w:val="24"/>
        </w:rPr>
        <w:t xml:space="preserve"> – в целях получения распоряжения Губернатора Иркутской области, если соответствующее распоряжение не было официально опубликовано (в случае, предусмотренном подпунктом 3 пункта 2 статьи 39</w:t>
      </w:r>
      <w:r w:rsidRPr="00B15DD3">
        <w:rPr>
          <w:rFonts w:ascii="Arial" w:eastAsia="Times New Roman" w:hAnsi="Arial" w:cs="Arial"/>
          <w:kern w:val="2"/>
          <w:sz w:val="24"/>
          <w:szCs w:val="24"/>
          <w:vertAlign w:val="superscript"/>
        </w:rPr>
        <w:t>6</w:t>
      </w:r>
      <w:r w:rsidRPr="00B15DD3">
        <w:rPr>
          <w:rFonts w:ascii="Arial" w:eastAsia="Times New Roman" w:hAnsi="Arial" w:cs="Arial"/>
          <w:kern w:val="2"/>
          <w:sz w:val="24"/>
          <w:szCs w:val="24"/>
        </w:rPr>
        <w:t xml:space="preserve"> Земельного кодекса Российской Федерации);</w:t>
      </w:r>
    </w:p>
    <w:p w:rsidR="002D77B7" w:rsidRPr="00B15DD3" w:rsidRDefault="002D77B7" w:rsidP="00C934A2">
      <w:pPr>
        <w:autoSpaceDE w:val="0"/>
        <w:autoSpaceDN w:val="0"/>
        <w:adjustRightInd w:val="0"/>
        <w:spacing w:after="0" w:line="240" w:lineRule="auto"/>
        <w:ind w:firstLine="709"/>
        <w:jc w:val="both"/>
        <w:rPr>
          <w:rFonts w:ascii="Arial" w:hAnsi="Arial" w:cs="Arial"/>
          <w:sz w:val="24"/>
          <w:szCs w:val="24"/>
          <w:lang w:eastAsia="ru-RU"/>
        </w:rPr>
      </w:pPr>
      <w:r w:rsidRPr="00B15DD3">
        <w:rPr>
          <w:rFonts w:ascii="Arial" w:hAnsi="Arial" w:cs="Arial"/>
          <w:sz w:val="24"/>
          <w:szCs w:val="24"/>
          <w:lang w:eastAsia="ru-RU"/>
        </w:rPr>
        <w:t>8)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2D77B7" w:rsidRPr="00B15DD3" w:rsidRDefault="002D77B7" w:rsidP="00C934A2">
      <w:pPr>
        <w:autoSpaceDE w:val="0"/>
        <w:autoSpaceDN w:val="0"/>
        <w:adjustRightInd w:val="0"/>
        <w:spacing w:after="0" w:line="240" w:lineRule="auto"/>
        <w:ind w:firstLine="709"/>
        <w:jc w:val="both"/>
        <w:rPr>
          <w:rFonts w:ascii="Arial" w:hAnsi="Arial" w:cs="Arial"/>
          <w:sz w:val="24"/>
          <w:szCs w:val="24"/>
        </w:rPr>
      </w:pPr>
      <w:r w:rsidRPr="00B15DD3">
        <w:rPr>
          <w:rFonts w:ascii="Arial" w:hAnsi="Arial" w:cs="Arial"/>
          <w:sz w:val="24"/>
          <w:szCs w:val="24"/>
          <w:lang w:eastAsia="ru-RU"/>
        </w:rPr>
        <w:t xml:space="preserve">9) в </w:t>
      </w:r>
      <w:r w:rsidRPr="00B15DD3">
        <w:rPr>
          <w:rFonts w:ascii="Arial" w:hAnsi="Arial" w:cs="Arial"/>
          <w:sz w:val="24"/>
          <w:szCs w:val="24"/>
        </w:rPr>
        <w:t>министерство социального развития, опеки и попечительства Иркутской области – в целях получения:</w:t>
      </w:r>
    </w:p>
    <w:p w:rsidR="002D77B7" w:rsidRPr="00B15DD3" w:rsidRDefault="002D77B7" w:rsidP="00C934A2">
      <w:pPr>
        <w:autoSpaceDE w:val="0"/>
        <w:autoSpaceDN w:val="0"/>
        <w:adjustRightInd w:val="0"/>
        <w:spacing w:after="0" w:line="240" w:lineRule="auto"/>
        <w:ind w:firstLine="709"/>
        <w:jc w:val="both"/>
        <w:rPr>
          <w:rFonts w:ascii="Arial" w:hAnsi="Arial" w:cs="Arial"/>
          <w:sz w:val="24"/>
          <w:szCs w:val="24"/>
          <w:lang w:eastAsia="ru-RU"/>
        </w:rPr>
      </w:pPr>
      <w:r w:rsidRPr="00B15DD3">
        <w:rPr>
          <w:rFonts w:ascii="Arial" w:hAnsi="Arial" w:cs="Arial"/>
          <w:sz w:val="24"/>
          <w:szCs w:val="24"/>
        </w:rPr>
        <w:t xml:space="preserve">а) </w:t>
      </w:r>
      <w:r w:rsidRPr="00B15DD3">
        <w:rPr>
          <w:rFonts w:ascii="Arial" w:hAnsi="Arial" w:cs="Arial"/>
          <w:sz w:val="24"/>
          <w:szCs w:val="24"/>
          <w:lang w:eastAsia="ru-RU"/>
        </w:rPr>
        <w:t>акта органа опеки и попечительства о назначении опекуна или попечителя;</w:t>
      </w:r>
    </w:p>
    <w:p w:rsidR="002D77B7" w:rsidRPr="00B15DD3" w:rsidRDefault="002D77B7" w:rsidP="00C934A2">
      <w:pPr>
        <w:autoSpaceDE w:val="0"/>
        <w:autoSpaceDN w:val="0"/>
        <w:adjustRightInd w:val="0"/>
        <w:spacing w:after="0" w:line="240" w:lineRule="auto"/>
        <w:ind w:firstLine="709"/>
        <w:jc w:val="both"/>
        <w:rPr>
          <w:rFonts w:ascii="Arial" w:hAnsi="Arial" w:cs="Arial"/>
          <w:sz w:val="24"/>
          <w:szCs w:val="24"/>
          <w:lang w:eastAsia="ru-RU"/>
        </w:rPr>
      </w:pPr>
      <w:r w:rsidRPr="00B15DD3">
        <w:rPr>
          <w:rFonts w:ascii="Arial" w:hAnsi="Arial" w:cs="Arial"/>
          <w:sz w:val="24"/>
          <w:szCs w:val="24"/>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2D77B7" w:rsidRPr="00B15DD3" w:rsidRDefault="002D77B7" w:rsidP="00C934A2">
      <w:pPr>
        <w:autoSpaceDE w:val="0"/>
        <w:autoSpaceDN w:val="0"/>
        <w:adjustRightInd w:val="0"/>
        <w:spacing w:after="0" w:line="240" w:lineRule="auto"/>
        <w:ind w:firstLine="709"/>
        <w:jc w:val="both"/>
        <w:rPr>
          <w:rFonts w:ascii="Arial" w:hAnsi="Arial" w:cs="Arial"/>
          <w:sz w:val="24"/>
          <w:szCs w:val="24"/>
        </w:rPr>
      </w:pPr>
      <w:r w:rsidRPr="00B15DD3">
        <w:rPr>
          <w:rFonts w:ascii="Arial" w:hAnsi="Arial" w:cs="Arial"/>
          <w:sz w:val="24"/>
          <w:szCs w:val="24"/>
          <w:lang w:eastAsia="ru-RU"/>
        </w:rPr>
        <w:t xml:space="preserve">10) в </w:t>
      </w:r>
      <w:r w:rsidRPr="00B15DD3">
        <w:rPr>
          <w:rFonts w:ascii="Arial" w:hAnsi="Arial" w:cs="Arial"/>
          <w:sz w:val="24"/>
          <w:szCs w:val="24"/>
        </w:rPr>
        <w:t>службу записи актов гражданского состояния Иркутской области – в целях получения свидетельства о заключении брака.</w:t>
      </w:r>
    </w:p>
    <w:p w:rsidR="002D77B7" w:rsidRPr="00B15DD3" w:rsidRDefault="00A55975" w:rsidP="00C934A2">
      <w:pPr>
        <w:autoSpaceDE w:val="0"/>
        <w:autoSpaceDN w:val="0"/>
        <w:adjustRightInd w:val="0"/>
        <w:spacing w:after="0" w:line="240" w:lineRule="auto"/>
        <w:ind w:firstLine="709"/>
        <w:jc w:val="both"/>
        <w:rPr>
          <w:rFonts w:ascii="Arial" w:eastAsia="Times New Roman" w:hAnsi="Arial" w:cs="Arial"/>
          <w:kern w:val="2"/>
          <w:sz w:val="24"/>
          <w:szCs w:val="24"/>
        </w:rPr>
      </w:pPr>
      <w:r w:rsidRPr="00B15DD3">
        <w:rPr>
          <w:rFonts w:ascii="Arial" w:eastAsia="Times New Roman" w:hAnsi="Arial" w:cs="Arial"/>
          <w:kern w:val="2"/>
          <w:sz w:val="24"/>
          <w:szCs w:val="24"/>
        </w:rPr>
        <w:t>84</w:t>
      </w:r>
      <w:r w:rsidR="002D77B7" w:rsidRPr="00B15DD3">
        <w:rPr>
          <w:rFonts w:ascii="Arial" w:eastAsia="Times New Roman" w:hAnsi="Arial" w:cs="Arial"/>
          <w:kern w:val="2"/>
          <w:sz w:val="24"/>
          <w:szCs w:val="24"/>
        </w:rPr>
        <w:t>. Межведомственный запрос о представлении документов, указанных в пункте 36 настоящего административного регламента, формируется в соответствии с требованиями статьи 7</w:t>
      </w:r>
      <w:r w:rsidR="002D77B7" w:rsidRPr="00B15DD3">
        <w:rPr>
          <w:rFonts w:ascii="Arial" w:eastAsia="Times New Roman" w:hAnsi="Arial" w:cs="Arial"/>
          <w:kern w:val="2"/>
          <w:sz w:val="24"/>
          <w:szCs w:val="24"/>
          <w:vertAlign w:val="superscript"/>
        </w:rPr>
        <w:t>2</w:t>
      </w:r>
      <w:r w:rsidR="002D77B7" w:rsidRPr="00B15DD3">
        <w:rPr>
          <w:rFonts w:ascii="Arial" w:eastAsia="Times New Roman" w:hAnsi="Arial" w:cs="Arial"/>
          <w:kern w:val="2"/>
          <w:sz w:val="24"/>
          <w:szCs w:val="24"/>
        </w:rPr>
        <w:t xml:space="preserve"> </w:t>
      </w:r>
      <w:hyperlink r:id="rId7" w:history="1"/>
      <w:r w:rsidR="002D77B7" w:rsidRPr="00B15DD3">
        <w:rPr>
          <w:rFonts w:ascii="Arial" w:eastAsia="Times New Roman" w:hAnsi="Arial" w:cs="Arial"/>
          <w:kern w:val="2"/>
          <w:sz w:val="24"/>
          <w:szCs w:val="24"/>
        </w:rPr>
        <w:t>Федеральног</w:t>
      </w:r>
      <w:r w:rsidR="00B15DD3">
        <w:rPr>
          <w:rFonts w:ascii="Arial" w:eastAsia="Times New Roman" w:hAnsi="Arial" w:cs="Arial"/>
          <w:kern w:val="2"/>
          <w:sz w:val="24"/>
          <w:szCs w:val="24"/>
        </w:rPr>
        <w:t>о закона от 27 июля 2010 года №</w:t>
      </w:r>
      <w:r w:rsidR="002D77B7" w:rsidRPr="00B15DD3">
        <w:rPr>
          <w:rFonts w:ascii="Arial" w:eastAsia="Times New Roman" w:hAnsi="Arial" w:cs="Arial"/>
          <w:kern w:val="2"/>
          <w:sz w:val="24"/>
          <w:szCs w:val="24"/>
        </w:rPr>
        <w:t>210</w:t>
      </w:r>
      <w:r w:rsidR="002D77B7" w:rsidRPr="00B15DD3">
        <w:rPr>
          <w:rFonts w:ascii="Arial" w:eastAsia="Times New Roman" w:hAnsi="Arial" w:cs="Arial"/>
          <w:kern w:val="2"/>
          <w:sz w:val="24"/>
          <w:szCs w:val="24"/>
        </w:rPr>
        <w:noBreakHyphen/>
        <w:t>ФЗ</w:t>
      </w:r>
      <w:r w:rsidR="002D77B7" w:rsidRPr="00B15DD3">
        <w:rPr>
          <w:rFonts w:ascii="Arial" w:eastAsia="Times New Roman" w:hAnsi="Arial" w:cs="Arial"/>
          <w:kern w:val="2"/>
          <w:sz w:val="24"/>
          <w:szCs w:val="24"/>
          <w:lang w:eastAsia="ru-RU"/>
        </w:rPr>
        <w:t xml:space="preserve"> </w:t>
      </w:r>
      <w:r w:rsidR="002D77B7" w:rsidRPr="00B15DD3">
        <w:rPr>
          <w:rFonts w:ascii="Arial" w:eastAsia="Times New Roman" w:hAnsi="Arial" w:cs="Arial"/>
          <w:kern w:val="2"/>
          <w:sz w:val="24"/>
          <w:szCs w:val="24"/>
        </w:rPr>
        <w:t>«Об организации предоставления государственных и муниципальных услуг».</w:t>
      </w:r>
    </w:p>
    <w:p w:rsidR="002D77B7" w:rsidRPr="00B15DD3" w:rsidRDefault="00A55975" w:rsidP="00C934A2">
      <w:pPr>
        <w:autoSpaceDE w:val="0"/>
        <w:autoSpaceDN w:val="0"/>
        <w:adjustRightInd w:val="0"/>
        <w:spacing w:after="0" w:line="240" w:lineRule="auto"/>
        <w:ind w:firstLine="709"/>
        <w:jc w:val="both"/>
        <w:rPr>
          <w:rFonts w:ascii="Arial" w:eastAsia="Times New Roman" w:hAnsi="Arial" w:cs="Arial"/>
          <w:kern w:val="2"/>
          <w:sz w:val="24"/>
          <w:szCs w:val="24"/>
        </w:rPr>
      </w:pPr>
      <w:r w:rsidRPr="00B15DD3">
        <w:rPr>
          <w:rFonts w:ascii="Arial" w:eastAsia="Times New Roman" w:hAnsi="Arial" w:cs="Arial"/>
          <w:kern w:val="2"/>
          <w:sz w:val="24"/>
          <w:szCs w:val="24"/>
        </w:rPr>
        <w:t>85</w:t>
      </w:r>
      <w:r w:rsidR="002D77B7" w:rsidRPr="00B15DD3">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D77B7" w:rsidRPr="00B15DD3" w:rsidRDefault="00A55975" w:rsidP="00C934A2">
      <w:pPr>
        <w:autoSpaceDE w:val="0"/>
        <w:autoSpaceDN w:val="0"/>
        <w:adjustRightInd w:val="0"/>
        <w:spacing w:after="0" w:line="240" w:lineRule="auto"/>
        <w:ind w:firstLine="709"/>
        <w:jc w:val="both"/>
        <w:rPr>
          <w:rFonts w:ascii="Arial" w:eastAsia="Times New Roman" w:hAnsi="Arial" w:cs="Arial"/>
          <w:kern w:val="2"/>
          <w:sz w:val="24"/>
          <w:szCs w:val="24"/>
        </w:rPr>
      </w:pPr>
      <w:r w:rsidRPr="00B15DD3">
        <w:rPr>
          <w:rFonts w:ascii="Arial" w:eastAsia="Times New Roman" w:hAnsi="Arial" w:cs="Arial"/>
          <w:kern w:val="2"/>
          <w:sz w:val="24"/>
          <w:szCs w:val="24"/>
        </w:rPr>
        <w:t>86</w:t>
      </w:r>
      <w:r w:rsidR="002D77B7" w:rsidRPr="00B15DD3">
        <w:rPr>
          <w:rFonts w:ascii="Arial" w:eastAsia="Times New Roman" w:hAnsi="Arial" w:cs="Arial"/>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w:t>
      </w:r>
      <w:r w:rsidR="00B15DD3">
        <w:rPr>
          <w:rFonts w:ascii="Arial" w:eastAsia="Times New Roman" w:hAnsi="Arial" w:cs="Arial"/>
          <w:kern w:val="2"/>
          <w:sz w:val="24"/>
          <w:szCs w:val="24"/>
        </w:rPr>
        <w:t xml:space="preserve">т на межведомственный запрос в </w:t>
      </w:r>
      <w:r w:rsidR="002D77B7" w:rsidRPr="00B15DD3">
        <w:rPr>
          <w:rFonts w:ascii="Arial" w:eastAsia="Times New Roman" w:hAnsi="Arial" w:cs="Arial"/>
          <w:kern w:val="2"/>
          <w:sz w:val="24"/>
          <w:szCs w:val="24"/>
        </w:rPr>
        <w:t>журнале входящей корреспонденции</w:t>
      </w:r>
      <w:r w:rsidR="002D77B7" w:rsidRPr="00B15DD3">
        <w:rPr>
          <w:rFonts w:ascii="Arial" w:eastAsia="Times New Roman" w:hAnsi="Arial" w:cs="Arial"/>
          <w:i/>
          <w:kern w:val="2"/>
          <w:sz w:val="24"/>
          <w:szCs w:val="24"/>
        </w:rPr>
        <w:t>.</w:t>
      </w:r>
    </w:p>
    <w:p w:rsidR="002D77B7" w:rsidRPr="00B15DD3" w:rsidRDefault="00A55975" w:rsidP="00C934A2">
      <w:pPr>
        <w:autoSpaceDE w:val="0"/>
        <w:autoSpaceDN w:val="0"/>
        <w:adjustRightInd w:val="0"/>
        <w:spacing w:after="0" w:line="240" w:lineRule="auto"/>
        <w:ind w:firstLine="709"/>
        <w:jc w:val="both"/>
        <w:rPr>
          <w:rFonts w:ascii="Arial" w:eastAsia="Times New Roman" w:hAnsi="Arial" w:cs="Arial"/>
          <w:kern w:val="2"/>
          <w:sz w:val="24"/>
          <w:szCs w:val="24"/>
        </w:rPr>
      </w:pPr>
      <w:r w:rsidRPr="00B15DD3">
        <w:rPr>
          <w:rFonts w:ascii="Arial" w:eastAsia="Times New Roman" w:hAnsi="Arial" w:cs="Arial"/>
          <w:kern w:val="2"/>
          <w:sz w:val="24"/>
          <w:szCs w:val="24"/>
        </w:rPr>
        <w:t>87</w:t>
      </w:r>
      <w:r w:rsidR="002D77B7" w:rsidRPr="00B15DD3">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B15DD3" w:rsidRDefault="00A55975" w:rsidP="00C934A2">
      <w:pPr>
        <w:autoSpaceDE w:val="0"/>
        <w:autoSpaceDN w:val="0"/>
        <w:adjustRightInd w:val="0"/>
        <w:spacing w:after="0" w:line="240" w:lineRule="auto"/>
        <w:ind w:firstLine="709"/>
        <w:jc w:val="both"/>
        <w:rPr>
          <w:rFonts w:ascii="Arial" w:eastAsia="Times New Roman" w:hAnsi="Arial" w:cs="Arial"/>
          <w:kern w:val="2"/>
          <w:sz w:val="24"/>
          <w:szCs w:val="24"/>
        </w:rPr>
      </w:pPr>
      <w:r w:rsidRPr="00B15DD3">
        <w:rPr>
          <w:rFonts w:ascii="Arial" w:eastAsia="Times New Roman" w:hAnsi="Arial" w:cs="Arial"/>
          <w:kern w:val="2"/>
          <w:sz w:val="24"/>
          <w:szCs w:val="24"/>
        </w:rPr>
        <w:t>88</w:t>
      </w:r>
      <w:r w:rsidR="002D77B7" w:rsidRPr="00B15DD3">
        <w:rPr>
          <w:rFonts w:ascii="Arial" w:eastAsia="Times New Roman" w:hAnsi="Arial" w:cs="Arial"/>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входящей корресп</w:t>
      </w:r>
      <w:r w:rsidR="00B15DD3">
        <w:rPr>
          <w:rFonts w:ascii="Arial" w:eastAsia="Times New Roman" w:hAnsi="Arial" w:cs="Arial"/>
          <w:kern w:val="2"/>
          <w:sz w:val="24"/>
          <w:szCs w:val="24"/>
        </w:rPr>
        <w:t>онденции.</w:t>
      </w:r>
    </w:p>
    <w:p w:rsidR="00DC2B79" w:rsidRDefault="00DC2B79" w:rsidP="00C934A2">
      <w:pPr>
        <w:autoSpaceDE w:val="0"/>
        <w:autoSpaceDN w:val="0"/>
        <w:adjustRightInd w:val="0"/>
        <w:spacing w:after="0" w:line="240" w:lineRule="auto"/>
        <w:ind w:firstLine="709"/>
        <w:jc w:val="both"/>
        <w:rPr>
          <w:rFonts w:ascii="Arial" w:eastAsia="Times New Roman" w:hAnsi="Arial" w:cs="Arial"/>
          <w:kern w:val="2"/>
          <w:sz w:val="24"/>
          <w:szCs w:val="24"/>
        </w:rPr>
      </w:pPr>
    </w:p>
    <w:p w:rsidR="00CF42C0" w:rsidRDefault="009C2035" w:rsidP="00C934A2">
      <w:pPr>
        <w:autoSpaceDE w:val="0"/>
        <w:autoSpaceDN w:val="0"/>
        <w:adjustRightInd w:val="0"/>
        <w:spacing w:after="0" w:line="240" w:lineRule="auto"/>
        <w:ind w:firstLine="709"/>
        <w:jc w:val="center"/>
        <w:rPr>
          <w:rFonts w:ascii="Arial" w:eastAsia="Times New Roman" w:hAnsi="Arial" w:cs="Arial"/>
          <w:kern w:val="2"/>
          <w:sz w:val="24"/>
          <w:szCs w:val="24"/>
        </w:rPr>
      </w:pPr>
      <w:r w:rsidRPr="002D77B7">
        <w:rPr>
          <w:rFonts w:ascii="Arial" w:eastAsia="Times New Roman" w:hAnsi="Arial" w:cs="Arial"/>
          <w:kern w:val="2"/>
          <w:sz w:val="24"/>
          <w:szCs w:val="24"/>
          <w:lang w:eastAsia="ru-RU"/>
        </w:rPr>
        <w:lastRenderedPageBreak/>
        <w:t>Г</w:t>
      </w:r>
      <w:r w:rsidR="007E75D6" w:rsidRPr="002D77B7">
        <w:rPr>
          <w:rFonts w:ascii="Arial" w:eastAsia="Times New Roman" w:hAnsi="Arial" w:cs="Arial"/>
          <w:kern w:val="2"/>
          <w:sz w:val="24"/>
          <w:szCs w:val="24"/>
          <w:lang w:eastAsia="ru-RU"/>
        </w:rPr>
        <w:t>лава</w:t>
      </w:r>
      <w:r w:rsidR="00DE3E2D" w:rsidRPr="002D77B7">
        <w:rPr>
          <w:rFonts w:ascii="Arial" w:eastAsia="Times New Roman" w:hAnsi="Arial" w:cs="Arial"/>
          <w:kern w:val="2"/>
          <w:sz w:val="24"/>
          <w:szCs w:val="24"/>
          <w:lang w:eastAsia="ru-RU"/>
        </w:rPr>
        <w:t xml:space="preserve"> 2</w:t>
      </w:r>
      <w:r w:rsidR="00317B01" w:rsidRPr="002D77B7">
        <w:rPr>
          <w:rFonts w:ascii="Arial" w:eastAsia="Times New Roman" w:hAnsi="Arial" w:cs="Arial"/>
          <w:kern w:val="2"/>
          <w:sz w:val="24"/>
          <w:szCs w:val="24"/>
          <w:lang w:eastAsia="ru-RU"/>
        </w:rPr>
        <w:t>5</w:t>
      </w:r>
      <w:r w:rsidRPr="002D77B7">
        <w:rPr>
          <w:rFonts w:ascii="Arial" w:eastAsia="Times New Roman" w:hAnsi="Arial" w:cs="Arial"/>
          <w:kern w:val="2"/>
          <w:sz w:val="24"/>
          <w:szCs w:val="24"/>
          <w:lang w:eastAsia="ru-RU"/>
        </w:rPr>
        <w:t xml:space="preserve">. </w:t>
      </w:r>
      <w:r w:rsidR="003E6C42" w:rsidRPr="002D77B7">
        <w:rPr>
          <w:rFonts w:ascii="Arial" w:eastAsia="Times New Roman" w:hAnsi="Arial" w:cs="Arial"/>
          <w:kern w:val="2"/>
          <w:sz w:val="24"/>
          <w:szCs w:val="24"/>
          <w:lang w:eastAsia="ru-RU"/>
        </w:rPr>
        <w:t>П</w:t>
      </w:r>
      <w:r w:rsidR="007E75D6" w:rsidRPr="002D77B7">
        <w:rPr>
          <w:rFonts w:ascii="Arial" w:eastAsia="Times New Roman" w:hAnsi="Arial" w:cs="Arial"/>
          <w:kern w:val="2"/>
          <w:sz w:val="24"/>
          <w:szCs w:val="24"/>
          <w:lang w:eastAsia="ru-RU"/>
        </w:rPr>
        <w:t xml:space="preserve">ринятие решения </w:t>
      </w:r>
      <w:r w:rsidR="000039ED" w:rsidRPr="002D77B7">
        <w:rPr>
          <w:rFonts w:ascii="Arial" w:eastAsia="Times New Roman" w:hAnsi="Arial" w:cs="Arial"/>
          <w:kern w:val="2"/>
          <w:sz w:val="24"/>
          <w:szCs w:val="24"/>
          <w:lang w:eastAsia="ru-RU"/>
        </w:rPr>
        <w:t xml:space="preserve">о </w:t>
      </w:r>
      <w:r w:rsidR="007E75D6" w:rsidRPr="002D77B7">
        <w:rPr>
          <w:rFonts w:ascii="Arial" w:eastAsia="Times New Roman" w:hAnsi="Arial" w:cs="Arial"/>
          <w:kern w:val="2"/>
          <w:sz w:val="24"/>
          <w:szCs w:val="24"/>
          <w:lang w:eastAsia="ru-RU"/>
        </w:rPr>
        <w:t xml:space="preserve">принятии </w:t>
      </w:r>
      <w:r w:rsidR="005E75E9" w:rsidRPr="002D77B7">
        <w:rPr>
          <w:rFonts w:ascii="Arial" w:eastAsia="Times New Roman" w:hAnsi="Arial" w:cs="Arial"/>
          <w:kern w:val="2"/>
          <w:sz w:val="24"/>
          <w:szCs w:val="24"/>
          <w:lang w:eastAsia="ru-RU"/>
        </w:rPr>
        <w:t>заявления</w:t>
      </w:r>
      <w:r w:rsidR="007E75D6" w:rsidRPr="002D77B7">
        <w:rPr>
          <w:rFonts w:ascii="Arial" w:eastAsia="Times New Roman" w:hAnsi="Arial" w:cs="Arial"/>
          <w:kern w:val="2"/>
          <w:sz w:val="24"/>
          <w:szCs w:val="24"/>
          <w:lang w:eastAsia="ru-RU"/>
        </w:rPr>
        <w:t xml:space="preserve"> к рассмотрению</w:t>
      </w:r>
      <w:r w:rsidR="00B15DD3">
        <w:rPr>
          <w:rFonts w:ascii="Arial" w:eastAsia="Times New Roman" w:hAnsi="Arial" w:cs="Arial"/>
          <w:kern w:val="2"/>
          <w:sz w:val="24"/>
          <w:szCs w:val="24"/>
          <w:lang w:eastAsia="ru-RU"/>
        </w:rPr>
        <w:t xml:space="preserve"> </w:t>
      </w:r>
      <w:r w:rsidR="007E75D6" w:rsidRPr="002D77B7">
        <w:rPr>
          <w:rFonts w:ascii="Arial" w:eastAsia="Times New Roman" w:hAnsi="Arial" w:cs="Arial"/>
          <w:kern w:val="2"/>
          <w:sz w:val="24"/>
          <w:szCs w:val="24"/>
          <w:lang w:eastAsia="ru-RU"/>
        </w:rPr>
        <w:t>или решения об отказе в предоставлении муниципальной услуги</w:t>
      </w:r>
    </w:p>
    <w:p w:rsidR="00B15DD3" w:rsidRPr="002D77B7" w:rsidRDefault="00B15DD3" w:rsidP="00C934A2">
      <w:pPr>
        <w:autoSpaceDE w:val="0"/>
        <w:autoSpaceDN w:val="0"/>
        <w:adjustRightInd w:val="0"/>
        <w:spacing w:after="0" w:line="240" w:lineRule="auto"/>
        <w:ind w:firstLine="709"/>
        <w:jc w:val="both"/>
        <w:rPr>
          <w:rFonts w:ascii="Arial" w:eastAsia="Times New Roman" w:hAnsi="Arial" w:cs="Arial"/>
          <w:kern w:val="2"/>
          <w:sz w:val="24"/>
          <w:szCs w:val="24"/>
        </w:rPr>
      </w:pPr>
    </w:p>
    <w:p w:rsidR="00537D1F" w:rsidRPr="002D77B7" w:rsidRDefault="00A55975"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89</w:t>
      </w:r>
      <w:r w:rsidR="00C9233F" w:rsidRPr="002D77B7">
        <w:rPr>
          <w:rFonts w:ascii="Arial" w:eastAsia="Times New Roman" w:hAnsi="Arial" w:cs="Arial"/>
          <w:kern w:val="2"/>
          <w:sz w:val="24"/>
          <w:szCs w:val="24"/>
          <w:lang w:eastAsia="ru-RU"/>
        </w:rPr>
        <w:t xml:space="preserve">. </w:t>
      </w:r>
      <w:r w:rsidR="00EC5908" w:rsidRPr="002D77B7">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2D77B7">
        <w:rPr>
          <w:rFonts w:ascii="Arial" w:eastAsia="Times New Roman" w:hAnsi="Arial" w:cs="Arial"/>
          <w:kern w:val="2"/>
          <w:sz w:val="24"/>
          <w:szCs w:val="24"/>
          <w:lang w:eastAsia="ru-RU"/>
        </w:rPr>
        <w:t>заявления</w:t>
      </w:r>
      <w:r w:rsidR="00EC5908" w:rsidRPr="002D77B7">
        <w:rPr>
          <w:rFonts w:ascii="Arial" w:eastAsia="Times New Roman" w:hAnsi="Arial" w:cs="Arial"/>
          <w:kern w:val="2"/>
          <w:sz w:val="24"/>
          <w:szCs w:val="24"/>
          <w:lang w:eastAsia="ru-RU"/>
        </w:rPr>
        <w:t xml:space="preserve"> и документов</w:t>
      </w:r>
      <w:r w:rsidR="00BC6567">
        <w:rPr>
          <w:rFonts w:ascii="Arial" w:eastAsia="Times New Roman" w:hAnsi="Arial" w:cs="Arial"/>
          <w:kern w:val="2"/>
          <w:sz w:val="24"/>
          <w:szCs w:val="24"/>
          <w:lang w:eastAsia="ru-RU"/>
        </w:rPr>
        <w:t>, указанных в пункте 27</w:t>
      </w:r>
      <w:r w:rsidR="007E665A" w:rsidRPr="002D77B7">
        <w:rPr>
          <w:rFonts w:ascii="Arial" w:eastAsia="Times New Roman" w:hAnsi="Arial" w:cs="Arial"/>
          <w:kern w:val="2"/>
          <w:sz w:val="24"/>
          <w:szCs w:val="24"/>
          <w:lang w:eastAsia="ru-RU"/>
        </w:rPr>
        <w:t xml:space="preserve"> настоящего административного регламента</w:t>
      </w:r>
      <w:r w:rsidR="00EC5908" w:rsidRPr="002D77B7">
        <w:rPr>
          <w:rFonts w:ascii="Arial" w:eastAsia="Times New Roman" w:hAnsi="Arial" w:cs="Arial"/>
          <w:kern w:val="2"/>
          <w:sz w:val="24"/>
          <w:szCs w:val="24"/>
          <w:lang w:eastAsia="ru-RU"/>
        </w:rPr>
        <w:t>.</w:t>
      </w:r>
    </w:p>
    <w:p w:rsidR="00EC5908" w:rsidRPr="002D77B7" w:rsidRDefault="00841AAE"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77B7">
        <w:rPr>
          <w:rFonts w:ascii="Arial" w:eastAsia="Times New Roman" w:hAnsi="Arial" w:cs="Arial"/>
          <w:kern w:val="2"/>
          <w:sz w:val="24"/>
          <w:szCs w:val="24"/>
          <w:lang w:eastAsia="ru-RU"/>
        </w:rPr>
        <w:t>9</w:t>
      </w:r>
      <w:r w:rsidR="00A55975">
        <w:rPr>
          <w:rFonts w:ascii="Arial" w:eastAsia="Times New Roman" w:hAnsi="Arial" w:cs="Arial"/>
          <w:kern w:val="2"/>
          <w:sz w:val="24"/>
          <w:szCs w:val="24"/>
          <w:lang w:eastAsia="ru-RU"/>
        </w:rPr>
        <w:t>0</w:t>
      </w:r>
      <w:r w:rsidR="00EC5908" w:rsidRPr="002D77B7">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w:t>
      </w:r>
      <w:r w:rsidR="002A6DF0" w:rsidRPr="002D77B7">
        <w:rPr>
          <w:rFonts w:ascii="Arial" w:eastAsia="Times New Roman" w:hAnsi="Arial" w:cs="Arial"/>
          <w:kern w:val="2"/>
          <w:sz w:val="24"/>
          <w:szCs w:val="24"/>
          <w:lang w:eastAsia="ru-RU"/>
        </w:rPr>
        <w:t xml:space="preserve">, в течение </w:t>
      </w:r>
      <w:r w:rsidR="0021311A" w:rsidRPr="002D77B7">
        <w:rPr>
          <w:rFonts w:ascii="Arial" w:eastAsia="Times New Roman" w:hAnsi="Arial" w:cs="Arial"/>
          <w:kern w:val="2"/>
          <w:sz w:val="24"/>
          <w:szCs w:val="24"/>
          <w:lang w:eastAsia="ru-RU"/>
        </w:rPr>
        <w:t>10</w:t>
      </w:r>
      <w:r w:rsidR="002A6DF0" w:rsidRPr="002D77B7">
        <w:rPr>
          <w:rFonts w:ascii="Arial" w:eastAsia="Times New Roman" w:hAnsi="Arial" w:cs="Arial"/>
          <w:kern w:val="2"/>
          <w:sz w:val="24"/>
          <w:szCs w:val="24"/>
          <w:lang w:eastAsia="ru-RU"/>
        </w:rPr>
        <w:t xml:space="preserve"> календарных дней</w:t>
      </w:r>
      <w:r w:rsidR="00EC5908" w:rsidRPr="002D77B7">
        <w:rPr>
          <w:rFonts w:ascii="Arial" w:eastAsia="Times New Roman" w:hAnsi="Arial" w:cs="Arial"/>
          <w:kern w:val="2"/>
          <w:sz w:val="24"/>
          <w:szCs w:val="24"/>
          <w:lang w:eastAsia="ru-RU"/>
        </w:rPr>
        <w:t xml:space="preserve"> </w:t>
      </w:r>
      <w:r w:rsidR="00B9338A" w:rsidRPr="002D77B7">
        <w:rPr>
          <w:rFonts w:ascii="Arial" w:eastAsia="Times New Roman" w:hAnsi="Arial" w:cs="Arial"/>
          <w:kern w:val="2"/>
          <w:sz w:val="24"/>
          <w:szCs w:val="24"/>
          <w:lang w:eastAsia="ru-RU"/>
        </w:rPr>
        <w:t xml:space="preserve">со дня </w:t>
      </w:r>
      <w:r w:rsidR="005E75E9" w:rsidRPr="002D77B7">
        <w:rPr>
          <w:rFonts w:ascii="Arial" w:eastAsia="Times New Roman" w:hAnsi="Arial" w:cs="Arial"/>
          <w:kern w:val="2"/>
          <w:sz w:val="24"/>
          <w:szCs w:val="24"/>
          <w:lang w:eastAsia="ru-RU"/>
        </w:rPr>
        <w:t xml:space="preserve">поступления заявления </w:t>
      </w:r>
      <w:r w:rsidR="00EC5908" w:rsidRPr="002D77B7">
        <w:rPr>
          <w:rFonts w:ascii="Arial" w:eastAsia="Times New Roman" w:hAnsi="Arial" w:cs="Arial"/>
          <w:kern w:val="2"/>
          <w:sz w:val="24"/>
          <w:szCs w:val="24"/>
          <w:lang w:eastAsia="ru-RU"/>
        </w:rPr>
        <w:t xml:space="preserve">осуществляет проверку </w:t>
      </w:r>
      <w:r w:rsidR="005E75E9" w:rsidRPr="002D77B7">
        <w:rPr>
          <w:rFonts w:ascii="Arial" w:eastAsia="Times New Roman" w:hAnsi="Arial" w:cs="Arial"/>
          <w:kern w:val="2"/>
          <w:sz w:val="24"/>
          <w:szCs w:val="24"/>
          <w:lang w:eastAsia="ru-RU"/>
        </w:rPr>
        <w:t>заявления</w:t>
      </w:r>
      <w:r w:rsidR="00EC5908" w:rsidRPr="002D77B7">
        <w:rPr>
          <w:rFonts w:ascii="Arial" w:eastAsia="Times New Roman" w:hAnsi="Arial" w:cs="Arial"/>
          <w:kern w:val="2"/>
          <w:sz w:val="24"/>
          <w:szCs w:val="24"/>
          <w:lang w:eastAsia="ru-RU"/>
        </w:rPr>
        <w:t xml:space="preserve"> и представленных документов на наличие о</w:t>
      </w:r>
      <w:r w:rsidR="00BB70F4" w:rsidRPr="002D77B7">
        <w:rPr>
          <w:rFonts w:ascii="Arial" w:eastAsia="Times New Roman" w:hAnsi="Arial" w:cs="Arial"/>
          <w:kern w:val="2"/>
          <w:sz w:val="24"/>
          <w:szCs w:val="24"/>
          <w:lang w:eastAsia="ru-RU"/>
        </w:rPr>
        <w:t>снований, установленных в</w:t>
      </w:r>
      <w:r w:rsidR="008D1E17">
        <w:rPr>
          <w:rFonts w:ascii="Arial" w:eastAsia="Times New Roman" w:hAnsi="Arial" w:cs="Arial"/>
          <w:kern w:val="2"/>
          <w:sz w:val="24"/>
          <w:szCs w:val="24"/>
          <w:lang w:eastAsia="ru-RU"/>
        </w:rPr>
        <w:t xml:space="preserve"> </w:t>
      </w:r>
      <w:r w:rsidR="00EC5908" w:rsidRPr="002D77B7">
        <w:rPr>
          <w:rFonts w:ascii="Arial" w:eastAsia="Times New Roman" w:hAnsi="Arial" w:cs="Arial"/>
          <w:kern w:val="2"/>
          <w:sz w:val="24"/>
          <w:szCs w:val="24"/>
          <w:lang w:eastAsia="ru-RU"/>
        </w:rPr>
        <w:t>пункте</w:t>
      </w:r>
      <w:r w:rsidR="00FC4117" w:rsidRPr="002D77B7">
        <w:rPr>
          <w:rFonts w:ascii="Arial" w:eastAsia="Times New Roman" w:hAnsi="Arial" w:cs="Arial"/>
          <w:kern w:val="2"/>
          <w:sz w:val="24"/>
          <w:szCs w:val="24"/>
          <w:lang w:eastAsia="ru-RU"/>
        </w:rPr>
        <w:t xml:space="preserve"> </w:t>
      </w:r>
      <w:r w:rsidR="00BC6567">
        <w:rPr>
          <w:rFonts w:ascii="Arial" w:eastAsia="Times New Roman" w:hAnsi="Arial" w:cs="Arial"/>
          <w:kern w:val="2"/>
          <w:sz w:val="24"/>
          <w:szCs w:val="24"/>
          <w:lang w:eastAsia="ru-RU"/>
        </w:rPr>
        <w:t>38</w:t>
      </w:r>
      <w:r w:rsidR="00FC4117" w:rsidRPr="002D77B7">
        <w:rPr>
          <w:rFonts w:ascii="Arial" w:eastAsia="Times New Roman" w:hAnsi="Arial" w:cs="Arial"/>
          <w:kern w:val="2"/>
          <w:sz w:val="24"/>
          <w:szCs w:val="24"/>
          <w:lang w:eastAsia="ru-RU"/>
        </w:rPr>
        <w:t xml:space="preserve"> настояще</w:t>
      </w:r>
      <w:r w:rsidR="002A6DF0" w:rsidRPr="002D77B7">
        <w:rPr>
          <w:rFonts w:ascii="Arial" w:eastAsia="Times New Roman" w:hAnsi="Arial" w:cs="Arial"/>
          <w:kern w:val="2"/>
          <w:sz w:val="24"/>
          <w:szCs w:val="24"/>
          <w:lang w:eastAsia="ru-RU"/>
        </w:rPr>
        <w:t xml:space="preserve">го административного регламента, и принимает решение о принятии </w:t>
      </w:r>
      <w:r w:rsidR="00163D05" w:rsidRPr="002D77B7">
        <w:rPr>
          <w:rFonts w:ascii="Arial" w:eastAsia="Times New Roman" w:hAnsi="Arial" w:cs="Arial"/>
          <w:kern w:val="2"/>
          <w:sz w:val="24"/>
          <w:szCs w:val="24"/>
          <w:lang w:eastAsia="ru-RU"/>
        </w:rPr>
        <w:t xml:space="preserve">заявления </w:t>
      </w:r>
      <w:r w:rsidR="002A6DF0" w:rsidRPr="002D77B7">
        <w:rPr>
          <w:rFonts w:ascii="Arial" w:eastAsia="Times New Roman" w:hAnsi="Arial" w:cs="Arial"/>
          <w:kern w:val="2"/>
          <w:sz w:val="24"/>
          <w:szCs w:val="24"/>
          <w:lang w:eastAsia="ru-RU"/>
        </w:rPr>
        <w:t xml:space="preserve">к рассмотрению или решение </w:t>
      </w:r>
      <w:r w:rsidR="00163D05" w:rsidRPr="002D77B7">
        <w:rPr>
          <w:rFonts w:ascii="Arial" w:eastAsia="Times New Roman" w:hAnsi="Arial" w:cs="Arial"/>
          <w:kern w:val="2"/>
          <w:sz w:val="24"/>
          <w:szCs w:val="24"/>
          <w:lang w:eastAsia="ru-RU"/>
        </w:rPr>
        <w:t>об отказе в предоставлении муниципальной услуги</w:t>
      </w:r>
      <w:r w:rsidR="00B9338A" w:rsidRPr="002D77B7">
        <w:rPr>
          <w:rFonts w:ascii="Arial" w:eastAsia="Times New Roman" w:hAnsi="Arial" w:cs="Arial"/>
          <w:kern w:val="2"/>
          <w:sz w:val="24"/>
          <w:szCs w:val="24"/>
          <w:lang w:eastAsia="ru-RU"/>
        </w:rPr>
        <w:t>.</w:t>
      </w:r>
    </w:p>
    <w:p w:rsidR="00DE5836" w:rsidRPr="002D77B7" w:rsidRDefault="00841AAE"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77B7">
        <w:rPr>
          <w:rFonts w:ascii="Arial" w:eastAsia="Times New Roman" w:hAnsi="Arial" w:cs="Arial"/>
          <w:kern w:val="2"/>
          <w:sz w:val="24"/>
          <w:szCs w:val="24"/>
          <w:lang w:eastAsia="ru-RU"/>
        </w:rPr>
        <w:t>9</w:t>
      </w:r>
      <w:r w:rsidR="00A55975">
        <w:rPr>
          <w:rFonts w:ascii="Arial" w:eastAsia="Times New Roman" w:hAnsi="Arial" w:cs="Arial"/>
          <w:kern w:val="2"/>
          <w:sz w:val="24"/>
          <w:szCs w:val="24"/>
          <w:lang w:eastAsia="ru-RU"/>
        </w:rPr>
        <w:t>1</w:t>
      </w:r>
      <w:r w:rsidR="00E03F6D" w:rsidRPr="002D77B7">
        <w:rPr>
          <w:rFonts w:ascii="Arial" w:eastAsia="Times New Roman" w:hAnsi="Arial" w:cs="Arial"/>
          <w:kern w:val="2"/>
          <w:sz w:val="24"/>
          <w:szCs w:val="24"/>
          <w:lang w:eastAsia="ru-RU"/>
        </w:rPr>
        <w:t xml:space="preserve">. </w:t>
      </w:r>
      <w:r w:rsidR="00C6490A" w:rsidRPr="002D77B7">
        <w:rPr>
          <w:rFonts w:ascii="Arial" w:eastAsia="Times New Roman" w:hAnsi="Arial" w:cs="Arial"/>
          <w:kern w:val="2"/>
          <w:sz w:val="24"/>
          <w:szCs w:val="24"/>
          <w:lang w:eastAsia="ru-RU"/>
        </w:rPr>
        <w:t xml:space="preserve">В случае поступления </w:t>
      </w:r>
      <w:r w:rsidR="00163D05" w:rsidRPr="002D77B7">
        <w:rPr>
          <w:rFonts w:ascii="Arial" w:eastAsia="Times New Roman" w:hAnsi="Arial" w:cs="Arial"/>
          <w:kern w:val="2"/>
          <w:sz w:val="24"/>
          <w:szCs w:val="24"/>
          <w:lang w:eastAsia="ru-RU"/>
        </w:rPr>
        <w:t>заявления</w:t>
      </w:r>
      <w:r w:rsidR="00661C44" w:rsidRPr="002D77B7">
        <w:rPr>
          <w:rFonts w:ascii="Arial" w:eastAsia="Times New Roman" w:hAnsi="Arial" w:cs="Arial"/>
          <w:kern w:val="2"/>
          <w:sz w:val="24"/>
          <w:szCs w:val="24"/>
          <w:lang w:eastAsia="ru-RU"/>
        </w:rPr>
        <w:t>,</w:t>
      </w:r>
      <w:r w:rsidR="008D1E17">
        <w:rPr>
          <w:rFonts w:ascii="Arial" w:eastAsia="Times New Roman" w:hAnsi="Arial" w:cs="Arial"/>
          <w:kern w:val="2"/>
          <w:sz w:val="24"/>
          <w:szCs w:val="24"/>
          <w:lang w:eastAsia="ru-RU"/>
        </w:rPr>
        <w:t xml:space="preserve"> </w:t>
      </w:r>
      <w:r w:rsidR="008D1E17" w:rsidRPr="002D77B7">
        <w:rPr>
          <w:rFonts w:ascii="Arial" w:eastAsia="Times New Roman" w:hAnsi="Arial" w:cs="Arial"/>
          <w:kern w:val="2"/>
          <w:sz w:val="24"/>
          <w:szCs w:val="24"/>
          <w:lang w:eastAsia="ru-RU"/>
        </w:rPr>
        <w:t xml:space="preserve">подписанного усиленной </w:t>
      </w:r>
      <w:r w:rsidR="00C6490A" w:rsidRPr="002D77B7">
        <w:rPr>
          <w:rFonts w:ascii="Arial" w:eastAsia="Times New Roman" w:hAnsi="Arial" w:cs="Arial"/>
          <w:kern w:val="2"/>
          <w:sz w:val="24"/>
          <w:szCs w:val="24"/>
          <w:lang w:eastAsia="ru-RU"/>
        </w:rPr>
        <w:t>квалифицированной электронной подписью,</w:t>
      </w:r>
      <w:r w:rsidR="00661C44" w:rsidRPr="002D77B7">
        <w:rPr>
          <w:rFonts w:ascii="Arial" w:eastAsia="Times New Roman" w:hAnsi="Arial" w:cs="Arial"/>
          <w:kern w:val="2"/>
          <w:sz w:val="24"/>
          <w:szCs w:val="24"/>
          <w:lang w:eastAsia="ru-RU"/>
        </w:rPr>
        <w:t xml:space="preserve"> </w:t>
      </w:r>
      <w:r w:rsidR="00C6490A" w:rsidRPr="002D77B7">
        <w:rPr>
          <w:rFonts w:ascii="Arial" w:eastAsia="Times New Roman" w:hAnsi="Arial" w:cs="Arial"/>
          <w:kern w:val="2"/>
          <w:sz w:val="24"/>
          <w:szCs w:val="24"/>
          <w:lang w:eastAsia="ru-RU"/>
        </w:rPr>
        <w:t>должностным лицом администрации, ответственным за предоставление муниципальной услуги</w:t>
      </w:r>
      <w:r w:rsidR="00661C44" w:rsidRPr="002D77B7">
        <w:rPr>
          <w:rFonts w:ascii="Arial" w:eastAsia="Times New Roman" w:hAnsi="Arial" w:cs="Arial"/>
          <w:kern w:val="2"/>
          <w:sz w:val="24"/>
          <w:szCs w:val="24"/>
          <w:lang w:eastAsia="ru-RU"/>
        </w:rPr>
        <w:t xml:space="preserve">, </w:t>
      </w:r>
      <w:r w:rsidR="00731D58" w:rsidRPr="002D77B7">
        <w:rPr>
          <w:rFonts w:ascii="Arial" w:eastAsia="Times New Roman" w:hAnsi="Arial" w:cs="Arial"/>
          <w:kern w:val="2"/>
          <w:sz w:val="24"/>
          <w:szCs w:val="24"/>
          <w:lang w:eastAsia="ru-RU"/>
        </w:rPr>
        <w:t>в рамках проверки, указанной в пункте 9</w:t>
      </w:r>
      <w:r w:rsidR="00BC6567">
        <w:rPr>
          <w:rFonts w:ascii="Arial" w:eastAsia="Times New Roman" w:hAnsi="Arial" w:cs="Arial"/>
          <w:kern w:val="2"/>
          <w:sz w:val="24"/>
          <w:szCs w:val="24"/>
          <w:lang w:eastAsia="ru-RU"/>
        </w:rPr>
        <w:t>0</w:t>
      </w:r>
      <w:r w:rsidR="00731D58" w:rsidRPr="002D77B7">
        <w:rPr>
          <w:rFonts w:ascii="Arial" w:eastAsia="Times New Roman" w:hAnsi="Arial" w:cs="Arial"/>
          <w:kern w:val="2"/>
          <w:sz w:val="24"/>
          <w:szCs w:val="24"/>
          <w:lang w:eastAsia="ru-RU"/>
        </w:rPr>
        <w:t xml:space="preserve"> настоящего административного регламента, </w:t>
      </w:r>
      <w:r w:rsidR="00661C44" w:rsidRPr="002D77B7">
        <w:rPr>
          <w:rFonts w:ascii="Arial" w:eastAsia="Times New Roman" w:hAnsi="Arial" w:cs="Arial"/>
          <w:kern w:val="2"/>
          <w:sz w:val="24"/>
          <w:szCs w:val="24"/>
          <w:lang w:eastAsia="ru-RU"/>
        </w:rPr>
        <w:t xml:space="preserve">проводится </w:t>
      </w:r>
      <w:r w:rsidR="00C6490A" w:rsidRPr="002D77B7">
        <w:rPr>
          <w:rFonts w:ascii="Arial" w:eastAsia="Times New Roman" w:hAnsi="Arial" w:cs="Arial"/>
          <w:kern w:val="2"/>
          <w:sz w:val="24"/>
          <w:szCs w:val="24"/>
          <w:lang w:eastAsia="ru-RU"/>
        </w:rPr>
        <w:t>проверк</w:t>
      </w:r>
      <w:r w:rsidR="00D96F34" w:rsidRPr="002D77B7">
        <w:rPr>
          <w:rFonts w:ascii="Arial" w:eastAsia="Times New Roman" w:hAnsi="Arial" w:cs="Arial"/>
          <w:kern w:val="2"/>
          <w:sz w:val="24"/>
          <w:szCs w:val="24"/>
          <w:lang w:eastAsia="ru-RU"/>
        </w:rPr>
        <w:t>а</w:t>
      </w:r>
      <w:r w:rsidR="00661C44" w:rsidRPr="002D77B7">
        <w:rPr>
          <w:rFonts w:ascii="Arial" w:eastAsia="Times New Roman" w:hAnsi="Arial" w:cs="Arial"/>
          <w:kern w:val="2"/>
          <w:sz w:val="24"/>
          <w:szCs w:val="24"/>
          <w:lang w:eastAsia="ru-RU"/>
        </w:rPr>
        <w:t xml:space="preserve"> </w:t>
      </w:r>
      <w:r w:rsidR="008D1E17" w:rsidRPr="002D77B7">
        <w:rPr>
          <w:rFonts w:ascii="Arial" w:eastAsia="Times New Roman" w:hAnsi="Arial" w:cs="Arial"/>
          <w:kern w:val="2"/>
          <w:sz w:val="24"/>
          <w:szCs w:val="24"/>
          <w:lang w:eastAsia="ru-RU"/>
        </w:rPr>
        <w:t>действительности,</w:t>
      </w:r>
      <w:r w:rsidR="00661C44" w:rsidRPr="002D77B7">
        <w:rPr>
          <w:rFonts w:ascii="Arial" w:eastAsia="Times New Roman" w:hAnsi="Arial" w:cs="Arial"/>
          <w:kern w:val="2"/>
          <w:sz w:val="24"/>
          <w:szCs w:val="24"/>
          <w:lang w:eastAsia="ru-RU"/>
        </w:rPr>
        <w:t xml:space="preserve"> усиленной квалифицированной электронной подписи, с использованием которой подписано </w:t>
      </w:r>
      <w:r w:rsidR="00163D05" w:rsidRPr="002D77B7">
        <w:rPr>
          <w:rFonts w:ascii="Arial" w:eastAsia="Times New Roman" w:hAnsi="Arial" w:cs="Arial"/>
          <w:kern w:val="2"/>
          <w:sz w:val="24"/>
          <w:szCs w:val="24"/>
          <w:lang w:eastAsia="ru-RU"/>
        </w:rPr>
        <w:t>заявление</w:t>
      </w:r>
      <w:r w:rsidR="002B6535" w:rsidRPr="002D77B7">
        <w:rPr>
          <w:rFonts w:ascii="Arial" w:eastAsia="Times New Roman" w:hAnsi="Arial" w:cs="Arial"/>
          <w:kern w:val="2"/>
          <w:sz w:val="24"/>
          <w:szCs w:val="24"/>
          <w:lang w:eastAsia="ru-RU"/>
        </w:rPr>
        <w:t>,</w:t>
      </w:r>
      <w:r w:rsidR="00661C44" w:rsidRPr="002D77B7">
        <w:rPr>
          <w:rFonts w:ascii="Arial" w:eastAsia="Times New Roman" w:hAnsi="Arial" w:cs="Arial"/>
          <w:kern w:val="2"/>
          <w:sz w:val="24"/>
          <w:szCs w:val="24"/>
          <w:lang w:eastAsia="ru-RU"/>
        </w:rPr>
        <w:t xml:space="preserve"> на </w:t>
      </w:r>
      <w:r w:rsidR="00C6490A" w:rsidRPr="002D77B7">
        <w:rPr>
          <w:rFonts w:ascii="Arial" w:eastAsia="Times New Roman" w:hAnsi="Arial" w:cs="Arial"/>
          <w:kern w:val="2"/>
          <w:sz w:val="24"/>
          <w:szCs w:val="24"/>
          <w:lang w:eastAsia="ru-RU"/>
        </w:rPr>
        <w:t>соблюдени</w:t>
      </w:r>
      <w:r w:rsidR="00661C44" w:rsidRPr="002D77B7">
        <w:rPr>
          <w:rFonts w:ascii="Arial" w:eastAsia="Times New Roman" w:hAnsi="Arial" w:cs="Arial"/>
          <w:kern w:val="2"/>
          <w:sz w:val="24"/>
          <w:szCs w:val="24"/>
          <w:lang w:eastAsia="ru-RU"/>
        </w:rPr>
        <w:t>е</w:t>
      </w:r>
      <w:r w:rsidR="00C6490A" w:rsidRPr="002D77B7">
        <w:rPr>
          <w:rFonts w:ascii="Arial" w:eastAsia="Times New Roman" w:hAnsi="Arial" w:cs="Arial"/>
          <w:kern w:val="2"/>
          <w:sz w:val="24"/>
          <w:szCs w:val="24"/>
          <w:lang w:eastAsia="ru-RU"/>
        </w:rPr>
        <w:t xml:space="preserve"> </w:t>
      </w:r>
      <w:r w:rsidR="00DE5836" w:rsidRPr="002D77B7">
        <w:rPr>
          <w:rFonts w:ascii="Arial" w:eastAsia="Times New Roman" w:hAnsi="Arial" w:cs="Arial"/>
          <w:kern w:val="2"/>
          <w:sz w:val="24"/>
          <w:szCs w:val="24"/>
          <w:lang w:eastAsia="ru-RU"/>
        </w:rPr>
        <w:t xml:space="preserve">требований, предусмотренных </w:t>
      </w:r>
      <w:r w:rsidR="008D1E17">
        <w:rPr>
          <w:rFonts w:ascii="Arial" w:eastAsia="Times New Roman" w:hAnsi="Arial" w:cs="Arial"/>
          <w:kern w:val="2"/>
          <w:sz w:val="24"/>
          <w:szCs w:val="24"/>
          <w:lang w:eastAsia="ru-RU"/>
        </w:rPr>
        <w:t xml:space="preserve">пунктом </w:t>
      </w:r>
      <w:r w:rsidR="00BC6567">
        <w:rPr>
          <w:rFonts w:ascii="Arial" w:eastAsia="Times New Roman" w:hAnsi="Arial" w:cs="Arial"/>
          <w:kern w:val="2"/>
          <w:sz w:val="24"/>
          <w:szCs w:val="24"/>
          <w:lang w:eastAsia="ru-RU"/>
        </w:rPr>
        <w:t>69</w:t>
      </w:r>
      <w:r w:rsidR="00DE5836" w:rsidRPr="002D77B7">
        <w:rPr>
          <w:rFonts w:ascii="Arial" w:eastAsia="Times New Roman" w:hAnsi="Arial" w:cs="Arial"/>
          <w:kern w:val="2"/>
          <w:sz w:val="24"/>
          <w:szCs w:val="24"/>
          <w:lang w:eastAsia="ru-RU"/>
        </w:rPr>
        <w:t xml:space="preserve"> настоящего административного регламента.</w:t>
      </w:r>
    </w:p>
    <w:p w:rsidR="00C6490A" w:rsidRPr="002D77B7" w:rsidRDefault="00A55975"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92</w:t>
      </w:r>
      <w:r w:rsidR="00C6490A" w:rsidRPr="002D77B7">
        <w:rPr>
          <w:rFonts w:ascii="Arial" w:eastAsia="Times New Roman" w:hAnsi="Arial" w:cs="Arial"/>
          <w:kern w:val="2"/>
          <w:sz w:val="24"/>
          <w:szCs w:val="24"/>
          <w:lang w:eastAsia="ru-RU"/>
        </w:rPr>
        <w:t>. Проверка усиленной квалифицированной электронной подписи может осуществляться должностным лицом</w:t>
      </w:r>
      <w:r w:rsidR="00661C44" w:rsidRPr="002D77B7">
        <w:rPr>
          <w:rFonts w:ascii="Arial" w:eastAsia="Times New Roman" w:hAnsi="Arial" w:cs="Arial"/>
          <w:kern w:val="2"/>
          <w:sz w:val="24"/>
          <w:szCs w:val="24"/>
          <w:lang w:eastAsia="ru-RU"/>
        </w:rPr>
        <w:t xml:space="preserve"> администрации</w:t>
      </w:r>
      <w:r w:rsidR="00C6490A" w:rsidRPr="002D77B7">
        <w:rPr>
          <w:rFonts w:ascii="Arial" w:eastAsia="Times New Roman" w:hAnsi="Arial" w:cs="Arial"/>
          <w:kern w:val="2"/>
          <w:sz w:val="24"/>
          <w:szCs w:val="24"/>
          <w:lang w:eastAsia="ru-RU"/>
        </w:rPr>
        <w:t>, ответственным за</w:t>
      </w:r>
      <w:r w:rsidR="00661C44" w:rsidRPr="002D77B7">
        <w:rPr>
          <w:rFonts w:ascii="Arial" w:eastAsia="Times New Roman" w:hAnsi="Arial" w:cs="Arial"/>
          <w:kern w:val="2"/>
          <w:sz w:val="24"/>
          <w:szCs w:val="24"/>
          <w:lang w:eastAsia="ru-RU"/>
        </w:rPr>
        <w:t xml:space="preserve"> предоставление муниципальной услуги</w:t>
      </w:r>
      <w:r w:rsidR="00C6490A" w:rsidRPr="002D77B7">
        <w:rPr>
          <w:rFonts w:ascii="Arial" w:eastAsia="Times New Roman" w:hAnsi="Arial" w:cs="Arial"/>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FC4117" w:rsidRPr="002D77B7" w:rsidRDefault="00C6490A"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77B7">
        <w:rPr>
          <w:rFonts w:ascii="Arial" w:eastAsia="Times New Roman" w:hAnsi="Arial" w:cs="Arial"/>
          <w:kern w:val="2"/>
          <w:sz w:val="24"/>
          <w:szCs w:val="24"/>
          <w:lang w:eastAsia="ru-RU"/>
        </w:rPr>
        <w:t xml:space="preserve">Проверка </w:t>
      </w:r>
      <w:r w:rsidR="008D1E17" w:rsidRPr="002D77B7">
        <w:rPr>
          <w:rFonts w:ascii="Arial" w:eastAsia="Times New Roman" w:hAnsi="Arial" w:cs="Arial"/>
          <w:kern w:val="2"/>
          <w:sz w:val="24"/>
          <w:szCs w:val="24"/>
          <w:lang w:eastAsia="ru-RU"/>
        </w:rPr>
        <w:t>действительности,</w:t>
      </w:r>
      <w:r w:rsidRPr="002D77B7">
        <w:rPr>
          <w:rFonts w:ascii="Arial" w:eastAsia="Times New Roman" w:hAnsi="Arial" w:cs="Arial"/>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61C44" w:rsidRPr="002D77B7" w:rsidRDefault="00A55975"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93</w:t>
      </w:r>
      <w:r w:rsidR="00661C44" w:rsidRPr="002D77B7">
        <w:rPr>
          <w:rFonts w:ascii="Arial" w:eastAsia="Times New Roman" w:hAnsi="Arial" w:cs="Arial"/>
          <w:kern w:val="2"/>
          <w:sz w:val="24"/>
          <w:szCs w:val="24"/>
          <w:lang w:eastAsia="ru-RU"/>
        </w:rPr>
        <w:t xml:space="preserve">. </w:t>
      </w:r>
      <w:r w:rsidR="00C237F7" w:rsidRPr="002D77B7">
        <w:rPr>
          <w:rFonts w:ascii="Arial" w:eastAsia="Times New Roman" w:hAnsi="Arial" w:cs="Arial"/>
          <w:kern w:val="2"/>
          <w:sz w:val="24"/>
          <w:szCs w:val="24"/>
          <w:lang w:eastAsia="ru-RU"/>
        </w:rPr>
        <w:t xml:space="preserve">По результатам проверки, указанной в пункте </w:t>
      </w:r>
      <w:r w:rsidR="00731D58" w:rsidRPr="002D77B7">
        <w:rPr>
          <w:rFonts w:ascii="Arial" w:eastAsia="Times New Roman" w:hAnsi="Arial" w:cs="Arial"/>
          <w:kern w:val="2"/>
          <w:sz w:val="24"/>
          <w:szCs w:val="24"/>
          <w:lang w:eastAsia="ru-RU"/>
        </w:rPr>
        <w:t>9</w:t>
      </w:r>
      <w:r w:rsidR="00BC6567">
        <w:rPr>
          <w:rFonts w:ascii="Arial" w:eastAsia="Times New Roman" w:hAnsi="Arial" w:cs="Arial"/>
          <w:kern w:val="2"/>
          <w:sz w:val="24"/>
          <w:szCs w:val="24"/>
          <w:lang w:eastAsia="ru-RU"/>
        </w:rPr>
        <w:t>0</w:t>
      </w:r>
      <w:r w:rsidR="00C237F7" w:rsidRPr="002D77B7">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w:t>
      </w:r>
      <w:r w:rsidR="000039ED" w:rsidRPr="002D77B7">
        <w:rPr>
          <w:rFonts w:ascii="Arial" w:eastAsia="Times New Roman" w:hAnsi="Arial" w:cs="Arial"/>
          <w:kern w:val="2"/>
          <w:sz w:val="24"/>
          <w:szCs w:val="24"/>
          <w:lang w:eastAsia="ru-RU"/>
        </w:rPr>
        <w:t>е</w:t>
      </w:r>
      <w:r w:rsidR="00C237F7" w:rsidRPr="002D77B7">
        <w:rPr>
          <w:rFonts w:ascii="Arial" w:eastAsia="Times New Roman" w:hAnsi="Arial" w:cs="Arial"/>
          <w:kern w:val="2"/>
          <w:sz w:val="24"/>
          <w:szCs w:val="24"/>
          <w:lang w:eastAsia="ru-RU"/>
        </w:rPr>
        <w:t xml:space="preserve"> основани</w:t>
      </w:r>
      <w:r w:rsidR="00AB1DEA" w:rsidRPr="002D77B7">
        <w:rPr>
          <w:rFonts w:ascii="Arial" w:eastAsia="Times New Roman" w:hAnsi="Arial" w:cs="Arial"/>
          <w:kern w:val="2"/>
          <w:sz w:val="24"/>
          <w:szCs w:val="24"/>
          <w:lang w:eastAsia="ru-RU"/>
        </w:rPr>
        <w:t>й</w:t>
      </w:r>
      <w:r w:rsidR="00C237F7" w:rsidRPr="002D77B7">
        <w:rPr>
          <w:rFonts w:ascii="Arial" w:eastAsia="Times New Roman" w:hAnsi="Arial" w:cs="Arial"/>
          <w:kern w:val="2"/>
          <w:sz w:val="24"/>
          <w:szCs w:val="24"/>
          <w:lang w:eastAsia="ru-RU"/>
        </w:rPr>
        <w:t xml:space="preserve"> для отказа в предоставлении муниципальной услуги, указанных в пункте 4</w:t>
      </w:r>
      <w:r w:rsidR="00BC6567">
        <w:rPr>
          <w:rFonts w:ascii="Arial" w:eastAsia="Times New Roman" w:hAnsi="Arial" w:cs="Arial"/>
          <w:kern w:val="2"/>
          <w:sz w:val="24"/>
          <w:szCs w:val="24"/>
          <w:lang w:eastAsia="ru-RU"/>
        </w:rPr>
        <w:t>0</w:t>
      </w:r>
      <w:r w:rsidR="00F20ACF" w:rsidRPr="002D77B7">
        <w:rPr>
          <w:rFonts w:ascii="Arial" w:eastAsia="Times New Roman" w:hAnsi="Arial" w:cs="Arial"/>
          <w:kern w:val="2"/>
          <w:sz w:val="24"/>
          <w:szCs w:val="24"/>
          <w:lang w:eastAsia="ru-RU"/>
        </w:rPr>
        <w:t xml:space="preserve"> </w:t>
      </w:r>
      <w:r w:rsidR="00C237F7" w:rsidRPr="002D77B7">
        <w:rPr>
          <w:rFonts w:ascii="Arial" w:eastAsia="Times New Roman" w:hAnsi="Arial" w:cs="Arial"/>
          <w:kern w:val="2"/>
          <w:sz w:val="24"/>
          <w:szCs w:val="24"/>
          <w:lang w:eastAsia="ru-RU"/>
        </w:rPr>
        <w:t>настоящего административного регламента.</w:t>
      </w:r>
    </w:p>
    <w:p w:rsidR="00C237F7" w:rsidRPr="002D77B7" w:rsidRDefault="00A55975"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94</w:t>
      </w:r>
      <w:r w:rsidR="00C237F7" w:rsidRPr="002D77B7">
        <w:rPr>
          <w:rFonts w:ascii="Arial" w:eastAsia="Times New Roman" w:hAnsi="Arial" w:cs="Arial"/>
          <w:kern w:val="2"/>
          <w:sz w:val="24"/>
          <w:szCs w:val="24"/>
          <w:lang w:eastAsia="ru-RU"/>
        </w:rPr>
        <w:t>. В случае установления</w:t>
      </w:r>
      <w:r w:rsidR="00B9338A" w:rsidRPr="002D77B7">
        <w:rPr>
          <w:rFonts w:ascii="Arial" w:eastAsia="Times New Roman" w:hAnsi="Arial" w:cs="Arial"/>
          <w:kern w:val="2"/>
          <w:sz w:val="24"/>
          <w:szCs w:val="24"/>
          <w:lang w:eastAsia="ru-RU"/>
        </w:rPr>
        <w:t xml:space="preserve"> наличия </w:t>
      </w:r>
      <w:r w:rsidR="00721644" w:rsidRPr="002D77B7">
        <w:rPr>
          <w:rFonts w:ascii="Arial" w:eastAsia="Times New Roman" w:hAnsi="Arial" w:cs="Arial"/>
          <w:kern w:val="2"/>
          <w:sz w:val="24"/>
          <w:szCs w:val="24"/>
          <w:lang w:eastAsia="ru-RU"/>
        </w:rPr>
        <w:t>оснований</w:t>
      </w:r>
      <w:r w:rsidR="008F0831" w:rsidRPr="002D77B7">
        <w:rPr>
          <w:rFonts w:ascii="Arial" w:eastAsia="Times New Roman" w:hAnsi="Arial" w:cs="Arial"/>
          <w:kern w:val="2"/>
          <w:sz w:val="24"/>
          <w:szCs w:val="24"/>
          <w:lang w:eastAsia="ru-RU"/>
        </w:rPr>
        <w:t xml:space="preserve"> для отказа в предоставлении муниципальной услуги, указанных в </w:t>
      </w:r>
      <w:r w:rsidR="00721644" w:rsidRPr="002D77B7">
        <w:rPr>
          <w:rFonts w:ascii="Arial" w:eastAsia="Times New Roman" w:hAnsi="Arial" w:cs="Arial"/>
          <w:kern w:val="2"/>
          <w:sz w:val="24"/>
          <w:szCs w:val="24"/>
          <w:lang w:eastAsia="ru-RU"/>
        </w:rPr>
        <w:t>пункт</w:t>
      </w:r>
      <w:r w:rsidR="008F0831" w:rsidRPr="002D77B7">
        <w:rPr>
          <w:rFonts w:ascii="Arial" w:eastAsia="Times New Roman" w:hAnsi="Arial" w:cs="Arial"/>
          <w:kern w:val="2"/>
          <w:sz w:val="24"/>
          <w:szCs w:val="24"/>
          <w:lang w:eastAsia="ru-RU"/>
        </w:rPr>
        <w:t>е</w:t>
      </w:r>
      <w:r w:rsidR="00721644" w:rsidRPr="002D77B7">
        <w:rPr>
          <w:rFonts w:ascii="Arial" w:eastAsia="Times New Roman" w:hAnsi="Arial" w:cs="Arial"/>
          <w:kern w:val="2"/>
          <w:sz w:val="24"/>
          <w:szCs w:val="24"/>
          <w:lang w:eastAsia="ru-RU"/>
        </w:rPr>
        <w:t xml:space="preserve"> 4</w:t>
      </w:r>
      <w:r w:rsidR="00BC6567">
        <w:rPr>
          <w:rFonts w:ascii="Arial" w:eastAsia="Times New Roman" w:hAnsi="Arial" w:cs="Arial"/>
          <w:kern w:val="2"/>
          <w:sz w:val="24"/>
          <w:szCs w:val="24"/>
          <w:lang w:eastAsia="ru-RU"/>
        </w:rPr>
        <w:t>0</w:t>
      </w:r>
      <w:r w:rsidR="00721644" w:rsidRPr="002D77B7">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2D77B7">
        <w:rPr>
          <w:rFonts w:ascii="Arial" w:eastAsia="Times New Roman" w:hAnsi="Arial" w:cs="Arial"/>
          <w:kern w:val="2"/>
          <w:sz w:val="24"/>
          <w:szCs w:val="24"/>
          <w:lang w:eastAsia="ru-RU"/>
        </w:rPr>
        <w:t>принимает решение о</w:t>
      </w:r>
      <w:r w:rsidR="00D96F34" w:rsidRPr="002D77B7">
        <w:rPr>
          <w:rFonts w:ascii="Arial" w:eastAsia="Times New Roman" w:hAnsi="Arial" w:cs="Arial"/>
          <w:kern w:val="2"/>
          <w:sz w:val="24"/>
          <w:szCs w:val="24"/>
          <w:lang w:eastAsia="ru-RU"/>
        </w:rPr>
        <w:t>б отказе в предоставлении муниципальной услуги</w:t>
      </w:r>
      <w:r w:rsidR="00B9338A" w:rsidRPr="002D77B7">
        <w:rPr>
          <w:rFonts w:ascii="Arial" w:eastAsia="Times New Roman" w:hAnsi="Arial" w:cs="Arial"/>
          <w:kern w:val="2"/>
          <w:sz w:val="24"/>
          <w:szCs w:val="24"/>
          <w:lang w:eastAsia="ru-RU"/>
        </w:rPr>
        <w:t xml:space="preserve"> </w:t>
      </w:r>
      <w:r w:rsidR="00350813" w:rsidRPr="002D77B7">
        <w:rPr>
          <w:rFonts w:ascii="Arial" w:eastAsia="Times New Roman" w:hAnsi="Arial" w:cs="Arial"/>
          <w:kern w:val="2"/>
          <w:sz w:val="24"/>
          <w:szCs w:val="24"/>
          <w:lang w:eastAsia="ru-RU"/>
        </w:rPr>
        <w:t xml:space="preserve">и </w:t>
      </w:r>
      <w:r w:rsidR="00721644" w:rsidRPr="002D77B7">
        <w:rPr>
          <w:rFonts w:ascii="Arial" w:eastAsia="Times New Roman" w:hAnsi="Arial" w:cs="Arial"/>
          <w:kern w:val="2"/>
          <w:sz w:val="24"/>
          <w:szCs w:val="24"/>
          <w:lang w:eastAsia="ru-RU"/>
        </w:rPr>
        <w:t xml:space="preserve">подготавливает уведомление об отказе в принятии </w:t>
      </w:r>
      <w:r w:rsidR="0021311A" w:rsidRPr="002D77B7">
        <w:rPr>
          <w:rFonts w:ascii="Arial" w:eastAsia="Times New Roman" w:hAnsi="Arial" w:cs="Arial"/>
          <w:kern w:val="2"/>
          <w:sz w:val="24"/>
          <w:szCs w:val="24"/>
          <w:lang w:eastAsia="ru-RU"/>
        </w:rPr>
        <w:t>заявления</w:t>
      </w:r>
      <w:r w:rsidR="00721644" w:rsidRPr="002D77B7">
        <w:rPr>
          <w:rFonts w:ascii="Arial" w:eastAsia="Times New Roman" w:hAnsi="Arial" w:cs="Arial"/>
          <w:kern w:val="2"/>
          <w:sz w:val="24"/>
          <w:szCs w:val="24"/>
          <w:lang w:eastAsia="ru-RU"/>
        </w:rPr>
        <w:t xml:space="preserve"> к рассмотрению с указанием причин возврата </w:t>
      </w:r>
      <w:r w:rsidR="00503CB3" w:rsidRPr="002D77B7">
        <w:rPr>
          <w:rFonts w:ascii="Arial" w:eastAsia="Times New Roman" w:hAnsi="Arial" w:cs="Arial"/>
          <w:kern w:val="2"/>
          <w:sz w:val="24"/>
          <w:szCs w:val="24"/>
          <w:lang w:eastAsia="ru-RU"/>
        </w:rPr>
        <w:t>заявления</w:t>
      </w:r>
      <w:r w:rsidR="00721644" w:rsidRPr="002D77B7">
        <w:rPr>
          <w:rFonts w:ascii="Arial" w:eastAsia="Times New Roman" w:hAnsi="Arial" w:cs="Arial"/>
          <w:kern w:val="2"/>
          <w:sz w:val="24"/>
          <w:szCs w:val="24"/>
          <w:lang w:eastAsia="ru-RU"/>
        </w:rPr>
        <w:t>.</w:t>
      </w:r>
    </w:p>
    <w:p w:rsidR="00350813" w:rsidRPr="002D77B7" w:rsidRDefault="00350813" w:rsidP="00C934A2">
      <w:pPr>
        <w:autoSpaceDE w:val="0"/>
        <w:autoSpaceDN w:val="0"/>
        <w:adjustRightInd w:val="0"/>
        <w:spacing w:after="0" w:line="240" w:lineRule="auto"/>
        <w:ind w:firstLine="709"/>
        <w:jc w:val="both"/>
        <w:rPr>
          <w:rFonts w:ascii="Arial" w:eastAsia="Times New Roman" w:hAnsi="Arial" w:cs="Arial"/>
          <w:i/>
          <w:kern w:val="2"/>
          <w:sz w:val="24"/>
          <w:szCs w:val="24"/>
          <w:lang w:eastAsia="ru-RU"/>
        </w:rPr>
      </w:pPr>
      <w:r w:rsidRPr="002D77B7">
        <w:rPr>
          <w:rFonts w:ascii="Arial" w:eastAsia="Times New Roman" w:hAnsi="Arial" w:cs="Arial"/>
          <w:kern w:val="2"/>
          <w:sz w:val="24"/>
          <w:szCs w:val="24"/>
          <w:lang w:eastAsia="ru-RU"/>
        </w:rPr>
        <w:t>В случае установления отсутстви</w:t>
      </w:r>
      <w:r w:rsidR="00D96F34" w:rsidRPr="002D77B7">
        <w:rPr>
          <w:rFonts w:ascii="Arial" w:eastAsia="Times New Roman" w:hAnsi="Arial" w:cs="Arial"/>
          <w:kern w:val="2"/>
          <w:sz w:val="24"/>
          <w:szCs w:val="24"/>
          <w:lang w:eastAsia="ru-RU"/>
        </w:rPr>
        <w:t>я</w:t>
      </w:r>
      <w:r w:rsidRPr="002D77B7">
        <w:rPr>
          <w:rFonts w:ascii="Arial" w:eastAsia="Times New Roman" w:hAnsi="Arial" w:cs="Arial"/>
          <w:kern w:val="2"/>
          <w:sz w:val="24"/>
          <w:szCs w:val="24"/>
          <w:lang w:eastAsia="ru-RU"/>
        </w:rPr>
        <w:t xml:space="preserve"> оснований</w:t>
      </w:r>
      <w:r w:rsidR="00E635E9" w:rsidRPr="002D77B7">
        <w:rPr>
          <w:rFonts w:ascii="Arial" w:eastAsia="Times New Roman" w:hAnsi="Arial" w:cs="Arial"/>
          <w:kern w:val="2"/>
          <w:sz w:val="24"/>
          <w:szCs w:val="24"/>
          <w:lang w:eastAsia="ru-RU"/>
        </w:rPr>
        <w:t xml:space="preserve"> для отказа в предоставлении муниципальной услуги, указанных в пункте </w:t>
      </w:r>
      <w:r w:rsidRPr="002D77B7">
        <w:rPr>
          <w:rFonts w:ascii="Arial" w:eastAsia="Times New Roman" w:hAnsi="Arial" w:cs="Arial"/>
          <w:kern w:val="2"/>
          <w:sz w:val="24"/>
          <w:szCs w:val="24"/>
          <w:lang w:eastAsia="ru-RU"/>
        </w:rPr>
        <w:t>4</w:t>
      </w:r>
      <w:r w:rsidR="00BC6567">
        <w:rPr>
          <w:rFonts w:ascii="Arial" w:eastAsia="Times New Roman" w:hAnsi="Arial" w:cs="Arial"/>
          <w:kern w:val="2"/>
          <w:sz w:val="24"/>
          <w:szCs w:val="24"/>
          <w:lang w:eastAsia="ru-RU"/>
        </w:rPr>
        <w:t>0</w:t>
      </w:r>
      <w:r w:rsidRPr="002D77B7">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503CB3" w:rsidRPr="002D77B7">
        <w:rPr>
          <w:rFonts w:ascii="Arial" w:eastAsia="Times New Roman" w:hAnsi="Arial" w:cs="Arial"/>
          <w:kern w:val="2"/>
          <w:sz w:val="24"/>
          <w:szCs w:val="24"/>
          <w:lang w:eastAsia="ru-RU"/>
        </w:rPr>
        <w:t>заявления</w:t>
      </w:r>
      <w:r w:rsidRPr="002D77B7">
        <w:rPr>
          <w:rFonts w:ascii="Arial" w:eastAsia="Times New Roman" w:hAnsi="Arial" w:cs="Arial"/>
          <w:kern w:val="2"/>
          <w:sz w:val="24"/>
          <w:szCs w:val="24"/>
          <w:lang w:eastAsia="ru-RU"/>
        </w:rPr>
        <w:t xml:space="preserve"> к рассмотрению, о чем делает запись на </w:t>
      </w:r>
      <w:r w:rsidR="00503CB3" w:rsidRPr="002D77B7">
        <w:rPr>
          <w:rFonts w:ascii="Arial" w:eastAsia="Times New Roman" w:hAnsi="Arial" w:cs="Arial"/>
          <w:kern w:val="2"/>
          <w:sz w:val="24"/>
          <w:szCs w:val="24"/>
          <w:lang w:eastAsia="ru-RU"/>
        </w:rPr>
        <w:t>заявлении</w:t>
      </w:r>
      <w:r w:rsidRPr="002D77B7">
        <w:rPr>
          <w:rFonts w:ascii="Arial" w:eastAsia="Times New Roman" w:hAnsi="Arial" w:cs="Arial"/>
          <w:kern w:val="2"/>
          <w:sz w:val="24"/>
          <w:szCs w:val="24"/>
          <w:lang w:eastAsia="ru-RU"/>
        </w:rPr>
        <w:t xml:space="preserve"> и </w:t>
      </w:r>
      <w:r w:rsidR="002D77B7">
        <w:rPr>
          <w:rFonts w:ascii="Arial" w:eastAsia="Times New Roman" w:hAnsi="Arial" w:cs="Arial"/>
          <w:kern w:val="2"/>
          <w:sz w:val="24"/>
          <w:szCs w:val="24"/>
          <w:lang w:eastAsia="ru-RU"/>
        </w:rPr>
        <w:t>в журнале регистрации входящей корреспонденции.</w:t>
      </w:r>
    </w:p>
    <w:p w:rsidR="00350813" w:rsidRPr="002D77B7" w:rsidRDefault="00A55975"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95</w:t>
      </w:r>
      <w:r w:rsidR="00A701FC" w:rsidRPr="002D77B7">
        <w:rPr>
          <w:rFonts w:ascii="Arial" w:eastAsia="Times New Roman" w:hAnsi="Arial" w:cs="Arial"/>
          <w:kern w:val="2"/>
          <w:sz w:val="24"/>
          <w:szCs w:val="24"/>
          <w:lang w:eastAsia="ru-RU"/>
        </w:rPr>
        <w:t xml:space="preserve">. </w:t>
      </w:r>
      <w:r w:rsidR="00B9338A" w:rsidRPr="002D77B7">
        <w:rPr>
          <w:rFonts w:ascii="Arial" w:eastAsia="Times New Roman" w:hAnsi="Arial" w:cs="Arial"/>
          <w:kern w:val="2"/>
          <w:sz w:val="24"/>
          <w:szCs w:val="24"/>
          <w:lang w:eastAsia="ru-RU"/>
        </w:rPr>
        <w:t xml:space="preserve">Результатом административной процедуры является решение о принятии </w:t>
      </w:r>
      <w:r w:rsidR="00503CB3" w:rsidRPr="002D77B7">
        <w:rPr>
          <w:rFonts w:ascii="Arial" w:eastAsia="Times New Roman" w:hAnsi="Arial" w:cs="Arial"/>
          <w:kern w:val="2"/>
          <w:sz w:val="24"/>
          <w:szCs w:val="24"/>
          <w:lang w:eastAsia="ru-RU"/>
        </w:rPr>
        <w:t>заявления</w:t>
      </w:r>
      <w:r w:rsidR="00B9338A" w:rsidRPr="002D77B7">
        <w:rPr>
          <w:rFonts w:ascii="Arial" w:eastAsia="Times New Roman" w:hAnsi="Arial" w:cs="Arial"/>
          <w:kern w:val="2"/>
          <w:sz w:val="24"/>
          <w:szCs w:val="24"/>
          <w:lang w:eastAsia="ru-RU"/>
        </w:rPr>
        <w:t xml:space="preserve"> к рассмотрению или решение о</w:t>
      </w:r>
      <w:r w:rsidR="00D96F34" w:rsidRPr="002D77B7">
        <w:rPr>
          <w:rFonts w:ascii="Arial" w:eastAsia="Times New Roman" w:hAnsi="Arial" w:cs="Arial"/>
          <w:kern w:val="2"/>
          <w:sz w:val="24"/>
          <w:szCs w:val="24"/>
          <w:lang w:eastAsia="ru-RU"/>
        </w:rPr>
        <w:t>б отказе в предоставлении муниципальной услуги</w:t>
      </w:r>
      <w:r w:rsidR="00B9338A" w:rsidRPr="002D77B7">
        <w:rPr>
          <w:rFonts w:ascii="Arial" w:eastAsia="Times New Roman" w:hAnsi="Arial" w:cs="Arial"/>
          <w:kern w:val="2"/>
          <w:sz w:val="24"/>
          <w:szCs w:val="24"/>
          <w:lang w:eastAsia="ru-RU"/>
        </w:rPr>
        <w:t>.</w:t>
      </w:r>
    </w:p>
    <w:p w:rsidR="008D1E17" w:rsidRDefault="00A55975"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96</w:t>
      </w:r>
      <w:r w:rsidR="00B9338A" w:rsidRPr="002D77B7">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запись </w:t>
      </w:r>
      <w:r w:rsidR="00EE19B0" w:rsidRPr="002D77B7">
        <w:rPr>
          <w:rFonts w:ascii="Arial" w:eastAsia="Times New Roman" w:hAnsi="Arial" w:cs="Arial"/>
          <w:kern w:val="2"/>
          <w:sz w:val="24"/>
          <w:szCs w:val="24"/>
          <w:lang w:eastAsia="ru-RU"/>
        </w:rPr>
        <w:t xml:space="preserve">в </w:t>
      </w:r>
      <w:r w:rsidR="002D77B7">
        <w:rPr>
          <w:rFonts w:ascii="Arial" w:eastAsia="Times New Roman" w:hAnsi="Arial" w:cs="Arial"/>
          <w:kern w:val="2"/>
          <w:sz w:val="24"/>
          <w:szCs w:val="24"/>
        </w:rPr>
        <w:t>журнале входящей корреспонденции</w:t>
      </w:r>
      <w:r w:rsidR="00EE19B0" w:rsidRPr="002D77B7">
        <w:rPr>
          <w:rFonts w:ascii="Arial" w:eastAsia="Times New Roman" w:hAnsi="Arial" w:cs="Arial"/>
          <w:kern w:val="2"/>
          <w:sz w:val="24"/>
          <w:szCs w:val="24"/>
          <w:lang w:eastAsia="ru-RU"/>
        </w:rPr>
        <w:t xml:space="preserve"> </w:t>
      </w:r>
      <w:r w:rsidR="00B9338A" w:rsidRPr="002D77B7">
        <w:rPr>
          <w:rFonts w:ascii="Arial" w:eastAsia="Times New Roman" w:hAnsi="Arial" w:cs="Arial"/>
          <w:kern w:val="2"/>
          <w:sz w:val="24"/>
          <w:szCs w:val="24"/>
          <w:lang w:eastAsia="ru-RU"/>
        </w:rPr>
        <w:t xml:space="preserve">о принятии </w:t>
      </w:r>
      <w:r w:rsidR="00503CB3" w:rsidRPr="002D77B7">
        <w:rPr>
          <w:rFonts w:ascii="Arial" w:eastAsia="Times New Roman" w:hAnsi="Arial" w:cs="Arial"/>
          <w:kern w:val="2"/>
          <w:sz w:val="24"/>
          <w:szCs w:val="24"/>
          <w:lang w:eastAsia="ru-RU"/>
        </w:rPr>
        <w:t>заявления</w:t>
      </w:r>
      <w:r w:rsidR="00B9338A" w:rsidRPr="002D77B7">
        <w:rPr>
          <w:rFonts w:ascii="Arial" w:eastAsia="Times New Roman" w:hAnsi="Arial" w:cs="Arial"/>
          <w:kern w:val="2"/>
          <w:sz w:val="24"/>
          <w:szCs w:val="24"/>
          <w:lang w:eastAsia="ru-RU"/>
        </w:rPr>
        <w:t xml:space="preserve"> к рассмотрению или письменное уведомление об отказе в принятии </w:t>
      </w:r>
      <w:r w:rsidR="00503CB3" w:rsidRPr="002D77B7">
        <w:rPr>
          <w:rFonts w:ascii="Arial" w:eastAsia="Times New Roman" w:hAnsi="Arial" w:cs="Arial"/>
          <w:kern w:val="2"/>
          <w:sz w:val="24"/>
          <w:szCs w:val="24"/>
          <w:lang w:eastAsia="ru-RU"/>
        </w:rPr>
        <w:t>заявления</w:t>
      </w:r>
      <w:r w:rsidR="00B9338A" w:rsidRPr="002D77B7">
        <w:rPr>
          <w:rFonts w:ascii="Arial" w:eastAsia="Times New Roman" w:hAnsi="Arial" w:cs="Arial"/>
          <w:kern w:val="2"/>
          <w:sz w:val="24"/>
          <w:szCs w:val="24"/>
          <w:lang w:eastAsia="ru-RU"/>
        </w:rPr>
        <w:t xml:space="preserve"> к рассмотрению.</w:t>
      </w:r>
    </w:p>
    <w:p w:rsidR="008D1E17" w:rsidRDefault="008D1E17"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E6C42" w:rsidRDefault="00092367" w:rsidP="00C934A2">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8D1E17">
        <w:rPr>
          <w:rFonts w:ascii="Arial" w:eastAsia="Times New Roman" w:hAnsi="Arial" w:cs="Arial"/>
          <w:kern w:val="2"/>
          <w:sz w:val="24"/>
          <w:szCs w:val="24"/>
          <w:lang w:eastAsia="ru-RU"/>
        </w:rPr>
        <w:t>Г</w:t>
      </w:r>
      <w:r w:rsidR="007E75D6" w:rsidRPr="008D1E17">
        <w:rPr>
          <w:rFonts w:ascii="Arial" w:eastAsia="Times New Roman" w:hAnsi="Arial" w:cs="Arial"/>
          <w:kern w:val="2"/>
          <w:sz w:val="24"/>
          <w:szCs w:val="24"/>
          <w:lang w:eastAsia="ru-RU"/>
        </w:rPr>
        <w:t>лава</w:t>
      </w:r>
      <w:r w:rsidRPr="008D1E17">
        <w:rPr>
          <w:rFonts w:ascii="Arial" w:eastAsia="Times New Roman" w:hAnsi="Arial" w:cs="Arial"/>
          <w:kern w:val="2"/>
          <w:sz w:val="24"/>
          <w:szCs w:val="24"/>
          <w:lang w:eastAsia="ru-RU"/>
        </w:rPr>
        <w:t xml:space="preserve"> 2</w:t>
      </w:r>
      <w:r w:rsidR="002D77B7" w:rsidRPr="008D1E17">
        <w:rPr>
          <w:rFonts w:ascii="Arial" w:eastAsia="Times New Roman" w:hAnsi="Arial" w:cs="Arial"/>
          <w:kern w:val="2"/>
          <w:sz w:val="24"/>
          <w:szCs w:val="24"/>
          <w:lang w:eastAsia="ru-RU"/>
        </w:rPr>
        <w:t>6</w:t>
      </w:r>
      <w:r w:rsidR="008628FA" w:rsidRPr="008D1E17">
        <w:rPr>
          <w:rFonts w:ascii="Arial" w:eastAsia="Times New Roman" w:hAnsi="Arial" w:cs="Arial"/>
          <w:kern w:val="2"/>
          <w:sz w:val="24"/>
          <w:szCs w:val="24"/>
          <w:lang w:eastAsia="ru-RU"/>
        </w:rPr>
        <w:t>.</w:t>
      </w:r>
      <w:r w:rsidRPr="008D1E17">
        <w:rPr>
          <w:rFonts w:ascii="Arial" w:eastAsia="Times New Roman" w:hAnsi="Arial" w:cs="Arial"/>
          <w:kern w:val="2"/>
          <w:sz w:val="24"/>
          <w:szCs w:val="24"/>
          <w:lang w:eastAsia="ru-RU"/>
        </w:rPr>
        <w:t xml:space="preserve"> </w:t>
      </w:r>
      <w:r w:rsidR="003E6C42" w:rsidRPr="008D1E17">
        <w:rPr>
          <w:rFonts w:ascii="Arial" w:eastAsia="Times New Roman" w:hAnsi="Arial" w:cs="Arial"/>
          <w:kern w:val="2"/>
          <w:sz w:val="24"/>
          <w:szCs w:val="24"/>
          <w:lang w:eastAsia="ru-RU"/>
        </w:rPr>
        <w:t>П</w:t>
      </w:r>
      <w:r w:rsidR="007E75D6" w:rsidRPr="008D1E17">
        <w:rPr>
          <w:rFonts w:ascii="Arial" w:eastAsia="Times New Roman" w:hAnsi="Arial" w:cs="Arial"/>
          <w:kern w:val="2"/>
          <w:sz w:val="24"/>
          <w:szCs w:val="24"/>
          <w:lang w:eastAsia="ru-RU"/>
        </w:rPr>
        <w:t xml:space="preserve">ринятие решения о </w:t>
      </w:r>
      <w:r w:rsidR="00110334" w:rsidRPr="008D1E17">
        <w:rPr>
          <w:rFonts w:ascii="Arial" w:eastAsia="Times New Roman" w:hAnsi="Arial" w:cs="Arial"/>
          <w:kern w:val="2"/>
          <w:sz w:val="24"/>
          <w:szCs w:val="24"/>
          <w:lang w:eastAsia="ru-RU"/>
        </w:rPr>
        <w:t>предварительном согласовании</w:t>
      </w:r>
      <w:r w:rsidR="006F13E2" w:rsidRPr="008D1E17">
        <w:rPr>
          <w:rFonts w:ascii="Arial" w:eastAsia="Times New Roman" w:hAnsi="Arial" w:cs="Arial"/>
          <w:kern w:val="2"/>
          <w:sz w:val="24"/>
          <w:szCs w:val="24"/>
          <w:lang w:eastAsia="ru-RU"/>
        </w:rPr>
        <w:t xml:space="preserve"> </w:t>
      </w:r>
      <w:r w:rsidR="00110334" w:rsidRPr="008D1E17">
        <w:rPr>
          <w:rFonts w:ascii="Arial" w:eastAsia="Times New Roman" w:hAnsi="Arial" w:cs="Arial"/>
          <w:kern w:val="2"/>
          <w:sz w:val="24"/>
          <w:szCs w:val="24"/>
          <w:lang w:eastAsia="ru-RU"/>
        </w:rPr>
        <w:t>предоставления земельного участка или об отказе в предварительном согласовании предоставления земельного участка</w:t>
      </w:r>
    </w:p>
    <w:p w:rsidR="008D1E17" w:rsidRPr="00920143" w:rsidRDefault="008D1E17"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97540" w:rsidRPr="00920143" w:rsidRDefault="00A55975" w:rsidP="00C934A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97</w:t>
      </w:r>
      <w:r w:rsidR="00875FC2" w:rsidRPr="00920143">
        <w:rPr>
          <w:rFonts w:ascii="Arial" w:eastAsia="Times New Roman" w:hAnsi="Arial" w:cs="Arial"/>
          <w:kern w:val="2"/>
          <w:sz w:val="24"/>
          <w:szCs w:val="24"/>
          <w:lang w:eastAsia="ru-RU"/>
        </w:rPr>
        <w:t>. Основанием для начала административной процедуры является получение должностным лицом администрации, ответственн</w:t>
      </w:r>
      <w:r w:rsidR="001A7948" w:rsidRPr="00920143">
        <w:rPr>
          <w:rFonts w:ascii="Arial" w:eastAsia="Times New Roman" w:hAnsi="Arial" w:cs="Arial"/>
          <w:kern w:val="2"/>
          <w:sz w:val="24"/>
          <w:szCs w:val="24"/>
          <w:lang w:eastAsia="ru-RU"/>
        </w:rPr>
        <w:t>ым</w:t>
      </w:r>
      <w:r w:rsidR="00875FC2" w:rsidRPr="00920143">
        <w:rPr>
          <w:rFonts w:ascii="Arial" w:eastAsia="Times New Roman" w:hAnsi="Arial" w:cs="Arial"/>
          <w:kern w:val="2"/>
          <w:sz w:val="24"/>
          <w:szCs w:val="24"/>
          <w:lang w:eastAsia="ru-RU"/>
        </w:rPr>
        <w:t xml:space="preserve"> за предоставление муниципальной услуги, </w:t>
      </w:r>
      <w:r w:rsidR="00875FC2" w:rsidRPr="00920143">
        <w:rPr>
          <w:rFonts w:ascii="Arial" w:eastAsia="Times New Roman" w:hAnsi="Arial" w:cs="Arial"/>
          <w:kern w:val="2"/>
          <w:sz w:val="24"/>
          <w:szCs w:val="24"/>
        </w:rPr>
        <w:t>документов, необходим</w:t>
      </w:r>
      <w:r w:rsidR="00C77C13" w:rsidRPr="00920143">
        <w:rPr>
          <w:rFonts w:ascii="Arial" w:eastAsia="Times New Roman" w:hAnsi="Arial" w:cs="Arial"/>
          <w:kern w:val="2"/>
          <w:sz w:val="24"/>
          <w:szCs w:val="24"/>
        </w:rPr>
        <w:t>ых</w:t>
      </w:r>
      <w:r w:rsidR="00875FC2" w:rsidRPr="00920143">
        <w:rPr>
          <w:rFonts w:ascii="Arial" w:eastAsia="Times New Roman" w:hAnsi="Arial" w:cs="Arial"/>
          <w:kern w:val="2"/>
          <w:sz w:val="24"/>
          <w:szCs w:val="24"/>
        </w:rPr>
        <w:t xml:space="preserve"> для предоставления муниципальной услуги</w:t>
      </w:r>
      <w:r w:rsidR="001A7948" w:rsidRPr="00920143">
        <w:rPr>
          <w:rFonts w:ascii="Arial" w:eastAsia="Times New Roman" w:hAnsi="Arial" w:cs="Arial"/>
          <w:kern w:val="2"/>
          <w:sz w:val="24"/>
          <w:szCs w:val="24"/>
        </w:rPr>
        <w:t>,</w:t>
      </w:r>
      <w:r w:rsidR="00875FC2" w:rsidRPr="00920143">
        <w:rPr>
          <w:rFonts w:ascii="Arial" w:eastAsia="Times New Roman" w:hAnsi="Arial" w:cs="Arial"/>
          <w:kern w:val="2"/>
          <w:sz w:val="24"/>
          <w:szCs w:val="24"/>
        </w:rPr>
        <w:t xml:space="preserve"> указанных в пунктах </w:t>
      </w:r>
      <w:r w:rsidR="004D0C4E" w:rsidRPr="00920143">
        <w:rPr>
          <w:rFonts w:ascii="Arial" w:eastAsia="Times New Roman" w:hAnsi="Arial" w:cs="Arial"/>
          <w:kern w:val="2"/>
          <w:sz w:val="24"/>
          <w:szCs w:val="24"/>
        </w:rPr>
        <w:t>2</w:t>
      </w:r>
      <w:r w:rsidR="00C2587F">
        <w:rPr>
          <w:rFonts w:ascii="Arial" w:eastAsia="Times New Roman" w:hAnsi="Arial" w:cs="Arial"/>
          <w:kern w:val="2"/>
          <w:sz w:val="24"/>
          <w:szCs w:val="24"/>
        </w:rPr>
        <w:t>6</w:t>
      </w:r>
      <w:r w:rsidR="004D0C4E" w:rsidRPr="00920143">
        <w:rPr>
          <w:rFonts w:ascii="Arial" w:eastAsia="Times New Roman" w:hAnsi="Arial" w:cs="Arial"/>
          <w:kern w:val="2"/>
          <w:sz w:val="24"/>
          <w:szCs w:val="24"/>
        </w:rPr>
        <w:t xml:space="preserve">, </w:t>
      </w:r>
      <w:r w:rsidR="007E665A" w:rsidRPr="00920143">
        <w:rPr>
          <w:rFonts w:ascii="Arial" w:eastAsia="Times New Roman" w:hAnsi="Arial" w:cs="Arial"/>
          <w:kern w:val="2"/>
          <w:sz w:val="24"/>
          <w:szCs w:val="24"/>
        </w:rPr>
        <w:t>2</w:t>
      </w:r>
      <w:r w:rsidR="00C2587F">
        <w:rPr>
          <w:rFonts w:ascii="Arial" w:eastAsia="Times New Roman" w:hAnsi="Arial" w:cs="Arial"/>
          <w:kern w:val="2"/>
          <w:sz w:val="24"/>
          <w:szCs w:val="24"/>
        </w:rPr>
        <w:t>7</w:t>
      </w:r>
      <w:r w:rsidR="00875FC2" w:rsidRPr="00920143">
        <w:rPr>
          <w:rFonts w:ascii="Arial" w:eastAsia="Times New Roman" w:hAnsi="Arial" w:cs="Arial"/>
          <w:kern w:val="2"/>
          <w:sz w:val="24"/>
          <w:szCs w:val="24"/>
        </w:rPr>
        <w:t xml:space="preserve"> и 3</w:t>
      </w:r>
      <w:r w:rsidR="00C2587F">
        <w:rPr>
          <w:rFonts w:ascii="Arial" w:eastAsia="Times New Roman" w:hAnsi="Arial" w:cs="Arial"/>
          <w:kern w:val="2"/>
          <w:sz w:val="24"/>
          <w:szCs w:val="24"/>
        </w:rPr>
        <w:t>3</w:t>
      </w:r>
      <w:r w:rsidR="00875FC2" w:rsidRPr="00920143">
        <w:rPr>
          <w:rFonts w:ascii="Arial" w:eastAsia="Times New Roman" w:hAnsi="Arial" w:cs="Arial"/>
          <w:kern w:val="2"/>
          <w:sz w:val="24"/>
          <w:szCs w:val="24"/>
        </w:rPr>
        <w:t xml:space="preserve"> настоящег</w:t>
      </w:r>
      <w:r w:rsidR="00897540" w:rsidRPr="00920143">
        <w:rPr>
          <w:rFonts w:ascii="Arial" w:eastAsia="Times New Roman" w:hAnsi="Arial" w:cs="Arial"/>
          <w:kern w:val="2"/>
          <w:sz w:val="24"/>
          <w:szCs w:val="24"/>
        </w:rPr>
        <w:t>о административного регламента.</w:t>
      </w:r>
    </w:p>
    <w:p w:rsidR="00897540" w:rsidRPr="00920143" w:rsidRDefault="00A55975" w:rsidP="00C934A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ru-RU"/>
        </w:rPr>
        <w:t>98</w:t>
      </w:r>
      <w:r w:rsidR="00875FC2" w:rsidRPr="00920143">
        <w:rPr>
          <w:rFonts w:ascii="Arial" w:eastAsia="Times New Roman" w:hAnsi="Arial" w:cs="Arial"/>
          <w:kern w:val="2"/>
          <w:sz w:val="24"/>
          <w:szCs w:val="24"/>
          <w:lang w:eastAsia="ru-RU"/>
        </w:rPr>
        <w:t>.</w:t>
      </w:r>
      <w:r w:rsidR="008628FA" w:rsidRPr="00920143">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w:t>
      </w:r>
      <w:r w:rsidR="008628FA" w:rsidRPr="00920143">
        <w:rPr>
          <w:rFonts w:ascii="Arial" w:eastAsia="Times New Roman" w:hAnsi="Arial" w:cs="Arial"/>
          <w:kern w:val="2"/>
          <w:sz w:val="24"/>
          <w:szCs w:val="24"/>
        </w:rPr>
        <w:t xml:space="preserve"> в</w:t>
      </w:r>
      <w:r w:rsidR="00897540" w:rsidRPr="00920143">
        <w:rPr>
          <w:rFonts w:ascii="Arial" w:hAnsi="Arial" w:cs="Arial"/>
          <w:sz w:val="24"/>
          <w:szCs w:val="24"/>
        </w:rPr>
        <w:t xml:space="preserve"> срок не более чем тридцать </w:t>
      </w:r>
      <w:r w:rsidR="006471BA" w:rsidRPr="00920143">
        <w:rPr>
          <w:rFonts w:ascii="Arial" w:hAnsi="Arial" w:cs="Arial"/>
          <w:sz w:val="24"/>
          <w:szCs w:val="24"/>
        </w:rPr>
        <w:t xml:space="preserve">календарных </w:t>
      </w:r>
      <w:r w:rsidR="00897540" w:rsidRPr="00920143">
        <w:rPr>
          <w:rFonts w:ascii="Arial" w:hAnsi="Arial" w:cs="Arial"/>
          <w:sz w:val="24"/>
          <w:szCs w:val="24"/>
        </w:rPr>
        <w:t xml:space="preserve">дней со дня поступления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r w:rsidR="00684A91">
        <w:rPr>
          <w:rFonts w:ascii="Arial" w:hAnsi="Arial" w:cs="Arial"/>
          <w:sz w:val="24"/>
          <w:szCs w:val="24"/>
        </w:rPr>
        <w:t>99</w:t>
      </w:r>
      <w:r w:rsidR="00FB42DE" w:rsidRPr="00920143">
        <w:rPr>
          <w:rFonts w:ascii="Arial" w:hAnsi="Arial" w:cs="Arial"/>
          <w:sz w:val="24"/>
          <w:szCs w:val="24"/>
        </w:rPr>
        <w:t xml:space="preserve"> настоящего </w:t>
      </w:r>
      <w:r w:rsidR="00587E10" w:rsidRPr="00920143">
        <w:rPr>
          <w:rFonts w:ascii="Arial" w:hAnsi="Arial" w:cs="Arial"/>
          <w:sz w:val="24"/>
          <w:szCs w:val="24"/>
        </w:rPr>
        <w:t>административного регламента</w:t>
      </w:r>
      <w:r w:rsidR="00897540" w:rsidRPr="00920143">
        <w:rPr>
          <w:rFonts w:ascii="Arial" w:hAnsi="Arial" w:cs="Arial"/>
          <w:sz w:val="24"/>
          <w:szCs w:val="24"/>
        </w:rPr>
        <w:t>, решение об отказе в предварительном согласовании предоставления земельного участка.</w:t>
      </w:r>
    </w:p>
    <w:p w:rsidR="00382ACB" w:rsidRPr="00920143" w:rsidRDefault="00A55975" w:rsidP="00C934A2">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99</w:t>
      </w:r>
      <w:r w:rsidR="007C1388" w:rsidRPr="00920143">
        <w:rPr>
          <w:rFonts w:ascii="Arial" w:eastAsia="Times New Roman" w:hAnsi="Arial" w:cs="Arial"/>
          <w:kern w:val="2"/>
          <w:sz w:val="24"/>
          <w:szCs w:val="24"/>
          <w:lang w:eastAsia="ru-RU"/>
        </w:rPr>
        <w:t xml:space="preserve">. </w:t>
      </w:r>
      <w:r w:rsidR="00587E10" w:rsidRPr="00920143">
        <w:rPr>
          <w:rFonts w:ascii="Arial" w:eastAsia="Times New Roman" w:hAnsi="Arial" w:cs="Arial"/>
          <w:kern w:val="2"/>
          <w:sz w:val="24"/>
          <w:szCs w:val="24"/>
          <w:lang w:eastAsia="ru-RU"/>
        </w:rPr>
        <w:t>О</w:t>
      </w:r>
      <w:r w:rsidR="00913C69" w:rsidRPr="00920143">
        <w:rPr>
          <w:rFonts w:ascii="Arial" w:eastAsia="Times New Roman" w:hAnsi="Arial" w:cs="Arial"/>
          <w:kern w:val="2"/>
          <w:sz w:val="24"/>
          <w:szCs w:val="24"/>
          <w:lang w:eastAsia="ru-RU"/>
        </w:rPr>
        <w:t xml:space="preserve">снования для отказа в </w:t>
      </w:r>
      <w:r w:rsidR="00587E10" w:rsidRPr="00920143">
        <w:rPr>
          <w:rFonts w:ascii="Arial" w:eastAsia="Times New Roman" w:hAnsi="Arial" w:cs="Arial"/>
          <w:kern w:val="2"/>
          <w:sz w:val="24"/>
          <w:szCs w:val="24"/>
          <w:lang w:eastAsia="ru-RU"/>
        </w:rPr>
        <w:t>предварительном</w:t>
      </w:r>
      <w:r w:rsidR="00913C69" w:rsidRPr="00920143">
        <w:rPr>
          <w:rFonts w:ascii="Arial" w:eastAsia="Times New Roman" w:hAnsi="Arial" w:cs="Arial"/>
          <w:kern w:val="2"/>
          <w:sz w:val="24"/>
          <w:szCs w:val="24"/>
          <w:lang w:eastAsia="ru-RU"/>
        </w:rPr>
        <w:t xml:space="preserve"> согласовании предоставления земельного участка</w:t>
      </w:r>
      <w:r w:rsidR="00382ACB" w:rsidRPr="00920143">
        <w:rPr>
          <w:rFonts w:ascii="Arial" w:eastAsia="Times New Roman" w:hAnsi="Arial" w:cs="Arial"/>
          <w:kern w:val="2"/>
          <w:sz w:val="24"/>
          <w:szCs w:val="24"/>
          <w:lang w:eastAsia="ru-RU"/>
        </w:rPr>
        <w:t>:</w:t>
      </w:r>
    </w:p>
    <w:p w:rsidR="00382ACB" w:rsidRPr="00920143" w:rsidRDefault="00382ACB" w:rsidP="00C934A2">
      <w:pPr>
        <w:autoSpaceDE w:val="0"/>
        <w:autoSpaceDN w:val="0"/>
        <w:adjustRightInd w:val="0"/>
        <w:spacing w:after="0" w:line="240" w:lineRule="auto"/>
        <w:ind w:firstLine="709"/>
        <w:contextualSpacing/>
        <w:jc w:val="both"/>
        <w:rPr>
          <w:rFonts w:ascii="Arial" w:hAnsi="Arial" w:cs="Arial"/>
          <w:sz w:val="24"/>
          <w:szCs w:val="24"/>
        </w:rPr>
      </w:pPr>
      <w:r w:rsidRPr="00920143">
        <w:rPr>
          <w:rFonts w:ascii="Arial" w:eastAsia="Times New Roman" w:hAnsi="Arial" w:cs="Arial"/>
          <w:kern w:val="2"/>
          <w:sz w:val="24"/>
          <w:szCs w:val="24"/>
          <w:lang w:eastAsia="ru-RU"/>
        </w:rPr>
        <w:t xml:space="preserve">1) </w:t>
      </w:r>
      <w:r w:rsidRPr="00920143">
        <w:rPr>
          <w:rFonts w:ascii="Arial" w:hAnsi="Arial" w:cs="Arial"/>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382ACB" w:rsidRPr="00920143" w:rsidRDefault="00382ACB" w:rsidP="00C934A2">
      <w:pPr>
        <w:autoSpaceDE w:val="0"/>
        <w:autoSpaceDN w:val="0"/>
        <w:adjustRightInd w:val="0"/>
        <w:spacing w:after="0" w:line="240" w:lineRule="auto"/>
        <w:ind w:firstLine="709"/>
        <w:contextualSpacing/>
        <w:jc w:val="both"/>
        <w:rPr>
          <w:rFonts w:ascii="Arial" w:hAnsi="Arial" w:cs="Arial"/>
          <w:sz w:val="24"/>
          <w:szCs w:val="24"/>
        </w:rPr>
      </w:pPr>
      <w:r w:rsidRPr="00920143">
        <w:rPr>
          <w:rFonts w:ascii="Arial" w:hAnsi="Arial" w:cs="Arial"/>
          <w:sz w:val="24"/>
          <w:szCs w:val="24"/>
        </w:rPr>
        <w:t>а) несоответствие схемы расположения земельного участка ее форме, формату или требованиям к ее подготовке;</w:t>
      </w:r>
    </w:p>
    <w:p w:rsidR="00382ACB" w:rsidRPr="00920143" w:rsidRDefault="00382ACB" w:rsidP="00C934A2">
      <w:pPr>
        <w:autoSpaceDE w:val="0"/>
        <w:autoSpaceDN w:val="0"/>
        <w:adjustRightInd w:val="0"/>
        <w:spacing w:after="0" w:line="240" w:lineRule="auto"/>
        <w:ind w:firstLine="709"/>
        <w:contextualSpacing/>
        <w:jc w:val="both"/>
        <w:rPr>
          <w:rFonts w:ascii="Arial" w:hAnsi="Arial" w:cs="Arial"/>
          <w:sz w:val="24"/>
          <w:szCs w:val="24"/>
        </w:rPr>
      </w:pPr>
      <w:r w:rsidRPr="00920143">
        <w:rPr>
          <w:rFonts w:ascii="Arial" w:hAnsi="Arial" w:cs="Arial"/>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82ACB" w:rsidRPr="00920143" w:rsidRDefault="00382ACB" w:rsidP="00C934A2">
      <w:pPr>
        <w:autoSpaceDE w:val="0"/>
        <w:autoSpaceDN w:val="0"/>
        <w:adjustRightInd w:val="0"/>
        <w:spacing w:after="0" w:line="240" w:lineRule="auto"/>
        <w:ind w:firstLine="709"/>
        <w:contextualSpacing/>
        <w:jc w:val="both"/>
        <w:rPr>
          <w:rFonts w:ascii="Arial" w:hAnsi="Arial" w:cs="Arial"/>
          <w:sz w:val="24"/>
          <w:szCs w:val="24"/>
        </w:rPr>
      </w:pPr>
      <w:r w:rsidRPr="00920143">
        <w:rPr>
          <w:rFonts w:ascii="Arial" w:hAnsi="Arial" w:cs="Arial"/>
          <w:sz w:val="24"/>
          <w:szCs w:val="24"/>
        </w:rPr>
        <w:t xml:space="preserve">в) разработка схемы расположения земельного участка с нарушением предусмотренных </w:t>
      </w:r>
      <w:r w:rsidR="00A91D9C" w:rsidRPr="00920143">
        <w:rPr>
          <w:rFonts w:ascii="Arial" w:hAnsi="Arial" w:cs="Arial"/>
          <w:sz w:val="24"/>
          <w:szCs w:val="24"/>
        </w:rPr>
        <w:t>статьей 11</w:t>
      </w:r>
      <w:r w:rsidRPr="00920143">
        <w:rPr>
          <w:rFonts w:ascii="Arial" w:hAnsi="Arial" w:cs="Arial"/>
          <w:sz w:val="24"/>
          <w:szCs w:val="24"/>
          <w:vertAlign w:val="superscript"/>
        </w:rPr>
        <w:t>9</w:t>
      </w:r>
      <w:r w:rsidR="00A91D9C" w:rsidRPr="00920143">
        <w:rPr>
          <w:rFonts w:ascii="Arial" w:hAnsi="Arial" w:cs="Arial"/>
          <w:sz w:val="24"/>
          <w:szCs w:val="24"/>
        </w:rPr>
        <w:t xml:space="preserve"> Земельного к</w:t>
      </w:r>
      <w:r w:rsidRPr="00920143">
        <w:rPr>
          <w:rFonts w:ascii="Arial" w:hAnsi="Arial" w:cs="Arial"/>
          <w:sz w:val="24"/>
          <w:szCs w:val="24"/>
        </w:rPr>
        <w:t xml:space="preserve">одекса </w:t>
      </w:r>
      <w:r w:rsidR="004214F6" w:rsidRPr="00920143">
        <w:rPr>
          <w:rFonts w:ascii="Arial" w:hAnsi="Arial" w:cs="Arial"/>
          <w:sz w:val="24"/>
          <w:szCs w:val="24"/>
        </w:rPr>
        <w:t xml:space="preserve">Российской Федерации </w:t>
      </w:r>
      <w:r w:rsidRPr="00920143">
        <w:rPr>
          <w:rFonts w:ascii="Arial" w:hAnsi="Arial" w:cs="Arial"/>
          <w:sz w:val="24"/>
          <w:szCs w:val="24"/>
        </w:rPr>
        <w:t>требований к образуемым земельным участкам;</w:t>
      </w:r>
    </w:p>
    <w:p w:rsidR="00382ACB" w:rsidRPr="00920143" w:rsidRDefault="00382ACB" w:rsidP="00C934A2">
      <w:pPr>
        <w:autoSpaceDE w:val="0"/>
        <w:autoSpaceDN w:val="0"/>
        <w:adjustRightInd w:val="0"/>
        <w:spacing w:after="0" w:line="240" w:lineRule="auto"/>
        <w:ind w:firstLine="709"/>
        <w:contextualSpacing/>
        <w:jc w:val="both"/>
        <w:rPr>
          <w:rFonts w:ascii="Arial" w:hAnsi="Arial" w:cs="Arial"/>
          <w:sz w:val="24"/>
          <w:szCs w:val="24"/>
        </w:rPr>
      </w:pPr>
      <w:r w:rsidRPr="00920143">
        <w:rPr>
          <w:rFonts w:ascii="Arial" w:hAnsi="Arial" w:cs="Arial"/>
          <w:sz w:val="24"/>
          <w:szCs w:val="24"/>
        </w:rPr>
        <w:t>г) несоответствие схемы расположения земельного участка утвержденному проекту планировки территории, з</w:t>
      </w:r>
      <w:r w:rsidR="00090CA2" w:rsidRPr="00920143">
        <w:rPr>
          <w:rFonts w:ascii="Arial" w:hAnsi="Arial" w:cs="Arial"/>
          <w:sz w:val="24"/>
          <w:szCs w:val="24"/>
        </w:rPr>
        <w:t xml:space="preserve">емлеустроительной документации, </w:t>
      </w:r>
      <w:r w:rsidRPr="00920143">
        <w:rPr>
          <w:rFonts w:ascii="Arial" w:hAnsi="Arial" w:cs="Arial"/>
          <w:sz w:val="24"/>
          <w:szCs w:val="24"/>
        </w:rPr>
        <w:t>положению об особо охраняемой природной территории;</w:t>
      </w:r>
    </w:p>
    <w:p w:rsidR="00202D75" w:rsidRPr="00920143" w:rsidRDefault="00382ACB" w:rsidP="00C934A2">
      <w:pPr>
        <w:autoSpaceDE w:val="0"/>
        <w:autoSpaceDN w:val="0"/>
        <w:adjustRightInd w:val="0"/>
        <w:spacing w:after="0" w:line="240" w:lineRule="auto"/>
        <w:ind w:firstLine="709"/>
        <w:contextualSpacing/>
        <w:jc w:val="both"/>
        <w:rPr>
          <w:rFonts w:ascii="Arial" w:hAnsi="Arial" w:cs="Arial"/>
          <w:sz w:val="24"/>
          <w:szCs w:val="24"/>
        </w:rPr>
      </w:pPr>
      <w:r w:rsidRPr="00920143">
        <w:rPr>
          <w:rFonts w:ascii="Arial" w:hAnsi="Arial" w:cs="Arial"/>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202D75" w:rsidRPr="00920143">
        <w:rPr>
          <w:rFonts w:ascii="Arial" w:hAnsi="Arial" w:cs="Arial"/>
          <w:sz w:val="24"/>
          <w:szCs w:val="24"/>
        </w:rPr>
        <w:t>ден проект межевания территории;</w:t>
      </w:r>
    </w:p>
    <w:p w:rsidR="00202D75" w:rsidRPr="00920143" w:rsidRDefault="004214F6" w:rsidP="00C934A2">
      <w:pPr>
        <w:autoSpaceDE w:val="0"/>
        <w:autoSpaceDN w:val="0"/>
        <w:adjustRightInd w:val="0"/>
        <w:spacing w:after="0" w:line="240" w:lineRule="auto"/>
        <w:ind w:firstLine="709"/>
        <w:contextualSpacing/>
        <w:jc w:val="both"/>
        <w:rPr>
          <w:rFonts w:ascii="Arial" w:hAnsi="Arial" w:cs="Arial"/>
          <w:sz w:val="24"/>
          <w:szCs w:val="24"/>
        </w:rPr>
      </w:pPr>
      <w:r w:rsidRPr="00920143">
        <w:rPr>
          <w:rFonts w:ascii="Arial" w:hAnsi="Arial" w:cs="Arial"/>
          <w:sz w:val="24"/>
          <w:szCs w:val="24"/>
        </w:rPr>
        <w:t xml:space="preserve">2) </w:t>
      </w:r>
      <w:r w:rsidR="00202D75" w:rsidRPr="00920143">
        <w:rPr>
          <w:rFonts w:ascii="Arial" w:hAnsi="Arial" w:cs="Arial"/>
          <w:sz w:val="24"/>
          <w:szCs w:val="24"/>
        </w:rPr>
        <w:t>земельный участок, который предстоит образовать, не может быть предоставлен заявителю по следующим основаниям:</w:t>
      </w:r>
    </w:p>
    <w:p w:rsidR="00202D75" w:rsidRPr="00920143" w:rsidRDefault="00374662" w:rsidP="00C934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920143">
        <w:rPr>
          <w:rFonts w:ascii="Arial" w:hAnsi="Arial" w:cs="Arial"/>
          <w:sz w:val="24"/>
          <w:szCs w:val="24"/>
        </w:rPr>
        <w:t xml:space="preserve">а) </w:t>
      </w:r>
      <w:r w:rsidR="00202D75" w:rsidRPr="00920143">
        <w:rPr>
          <w:rFonts w:ascii="Arial" w:hAnsi="Arial" w:cs="Arial"/>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02D75" w:rsidRPr="00920143" w:rsidRDefault="00374662" w:rsidP="00C934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920143">
        <w:rPr>
          <w:rFonts w:ascii="Arial" w:hAnsi="Arial" w:cs="Arial"/>
          <w:sz w:val="24"/>
          <w:szCs w:val="24"/>
        </w:rPr>
        <w:t>б</w:t>
      </w:r>
      <w:r w:rsidR="00202D75" w:rsidRPr="00920143">
        <w:rPr>
          <w:rFonts w:ascii="Arial" w:hAnsi="Arial" w:cs="Arial"/>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00202D75" w:rsidRPr="00920143">
        <w:rPr>
          <w:rFonts w:ascii="Arial" w:hAnsi="Arial" w:cs="Arial"/>
          <w:sz w:val="24"/>
          <w:szCs w:val="24"/>
        </w:rPr>
        <w:lastRenderedPageBreak/>
        <w:t>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w:t>
      </w:r>
      <w:r w:rsidR="007F68CC" w:rsidRPr="00920143">
        <w:rPr>
          <w:rFonts w:ascii="Arial" w:hAnsi="Arial" w:cs="Arial"/>
          <w:sz w:val="24"/>
          <w:szCs w:val="24"/>
        </w:rPr>
        <w:t>одпунктом 10 пункта 2 статьи 39</w:t>
      </w:r>
      <w:r w:rsidR="00202D75" w:rsidRPr="00920143">
        <w:rPr>
          <w:rFonts w:ascii="Arial" w:hAnsi="Arial" w:cs="Arial"/>
          <w:sz w:val="24"/>
          <w:szCs w:val="24"/>
          <w:vertAlign w:val="superscript"/>
        </w:rPr>
        <w:t>10</w:t>
      </w:r>
      <w:r w:rsidR="00202D75" w:rsidRPr="00920143">
        <w:rPr>
          <w:rFonts w:ascii="Arial" w:hAnsi="Arial" w:cs="Arial"/>
          <w:sz w:val="24"/>
          <w:szCs w:val="24"/>
        </w:rPr>
        <w:t xml:space="preserve"> </w:t>
      </w:r>
      <w:r w:rsidR="00930061" w:rsidRPr="00920143">
        <w:rPr>
          <w:rFonts w:ascii="Arial" w:hAnsi="Arial" w:cs="Arial"/>
          <w:sz w:val="24"/>
          <w:szCs w:val="24"/>
        </w:rPr>
        <w:t>Земельного</w:t>
      </w:r>
      <w:r w:rsidR="00202D75" w:rsidRPr="00920143">
        <w:rPr>
          <w:rFonts w:ascii="Arial" w:hAnsi="Arial" w:cs="Arial"/>
          <w:sz w:val="24"/>
          <w:szCs w:val="24"/>
        </w:rPr>
        <w:t xml:space="preserve"> </w:t>
      </w:r>
      <w:r w:rsidR="00930061" w:rsidRPr="00920143">
        <w:rPr>
          <w:rFonts w:ascii="Arial" w:hAnsi="Arial" w:cs="Arial"/>
          <w:sz w:val="24"/>
          <w:szCs w:val="24"/>
        </w:rPr>
        <w:t>к</w:t>
      </w:r>
      <w:r w:rsidR="00202D75" w:rsidRPr="00920143">
        <w:rPr>
          <w:rFonts w:ascii="Arial" w:hAnsi="Arial" w:cs="Arial"/>
          <w:sz w:val="24"/>
          <w:szCs w:val="24"/>
        </w:rPr>
        <w:t>одекса</w:t>
      </w:r>
      <w:r w:rsidR="00930061" w:rsidRPr="00920143">
        <w:rPr>
          <w:rFonts w:ascii="Arial" w:hAnsi="Arial" w:cs="Arial"/>
          <w:sz w:val="24"/>
          <w:szCs w:val="24"/>
        </w:rPr>
        <w:t xml:space="preserve"> Российской Федерации</w:t>
      </w:r>
      <w:r w:rsidR="00202D75" w:rsidRPr="00920143">
        <w:rPr>
          <w:rFonts w:ascii="Arial" w:hAnsi="Arial" w:cs="Arial"/>
          <w:sz w:val="24"/>
          <w:szCs w:val="24"/>
        </w:rPr>
        <w:t>;</w:t>
      </w:r>
    </w:p>
    <w:p w:rsidR="00F37A2C" w:rsidRPr="00920143" w:rsidRDefault="00700703" w:rsidP="00C934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920143">
        <w:rPr>
          <w:rFonts w:ascii="Arial" w:hAnsi="Arial" w:cs="Arial"/>
          <w:sz w:val="24"/>
          <w:szCs w:val="24"/>
        </w:rPr>
        <w:t xml:space="preserve">в) </w:t>
      </w:r>
      <w:r w:rsidR="00F37A2C" w:rsidRPr="00920143">
        <w:rPr>
          <w:rFonts w:ascii="Arial" w:hAnsi="Arial" w:cs="Arial"/>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37A2C" w:rsidRPr="00920143" w:rsidRDefault="00A86F77" w:rsidP="00C934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920143">
        <w:rPr>
          <w:rFonts w:ascii="Arial" w:hAnsi="Arial" w:cs="Arial"/>
          <w:sz w:val="24"/>
          <w:szCs w:val="24"/>
        </w:rPr>
        <w:t>г</w:t>
      </w:r>
      <w:r w:rsidR="0036588B" w:rsidRPr="00920143">
        <w:rPr>
          <w:rFonts w:ascii="Arial" w:hAnsi="Arial" w:cs="Arial"/>
          <w:sz w:val="24"/>
          <w:szCs w:val="24"/>
        </w:rPr>
        <w:t xml:space="preserve">) </w:t>
      </w:r>
      <w:r w:rsidR="00F37A2C" w:rsidRPr="00920143">
        <w:rPr>
          <w:rFonts w:ascii="Arial" w:hAnsi="Arial" w:cs="Arial"/>
          <w:sz w:val="24"/>
          <w:szCs w:val="24"/>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02D75" w:rsidRPr="00920143" w:rsidRDefault="00A86F77" w:rsidP="00C934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920143">
        <w:rPr>
          <w:rFonts w:ascii="Arial" w:hAnsi="Arial" w:cs="Arial"/>
          <w:sz w:val="24"/>
          <w:szCs w:val="24"/>
        </w:rPr>
        <w:t>д</w:t>
      </w:r>
      <w:r w:rsidR="00202D75" w:rsidRPr="00920143">
        <w:rPr>
          <w:rFonts w:ascii="Arial" w:hAnsi="Arial" w:cs="Arial"/>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00930061" w:rsidRPr="00920143">
        <w:rPr>
          <w:rFonts w:ascii="Arial" w:hAnsi="Arial" w:cs="Arial"/>
          <w:sz w:val="24"/>
          <w:szCs w:val="24"/>
        </w:rPr>
        <w:t>статьей 39</w:t>
      </w:r>
      <w:r w:rsidR="00202D75" w:rsidRPr="00920143">
        <w:rPr>
          <w:rFonts w:ascii="Arial" w:hAnsi="Arial" w:cs="Arial"/>
          <w:sz w:val="24"/>
          <w:szCs w:val="24"/>
          <w:vertAlign w:val="superscript"/>
        </w:rPr>
        <w:t>36</w:t>
      </w:r>
      <w:r w:rsidR="00202D75" w:rsidRPr="00920143">
        <w:rPr>
          <w:rFonts w:ascii="Arial" w:hAnsi="Arial" w:cs="Arial"/>
          <w:sz w:val="24"/>
          <w:szCs w:val="24"/>
        </w:rPr>
        <w:t xml:space="preserve"> </w:t>
      </w:r>
      <w:r w:rsidR="00930061" w:rsidRPr="00920143">
        <w:rPr>
          <w:rFonts w:ascii="Arial" w:hAnsi="Arial" w:cs="Arial"/>
          <w:sz w:val="24"/>
          <w:szCs w:val="24"/>
        </w:rPr>
        <w:t>Земельного кодекса Российской Федерации</w:t>
      </w:r>
      <w:r w:rsidR="00202D75" w:rsidRPr="00920143">
        <w:rPr>
          <w:rFonts w:ascii="Arial" w:hAnsi="Arial" w:cs="Arial"/>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002A263E" w:rsidRPr="00920143">
        <w:rPr>
          <w:rFonts w:ascii="Arial" w:hAnsi="Arial" w:cs="Arial"/>
          <w:sz w:val="24"/>
          <w:szCs w:val="24"/>
        </w:rPr>
        <w:t>частью 11</w:t>
      </w:r>
      <w:r w:rsidR="008D1E17">
        <w:rPr>
          <w:rFonts w:ascii="Arial" w:hAnsi="Arial" w:cs="Arial"/>
          <w:sz w:val="24"/>
          <w:szCs w:val="24"/>
        </w:rPr>
        <w:t xml:space="preserve"> </w:t>
      </w:r>
      <w:r w:rsidR="00EF3C93" w:rsidRPr="00920143">
        <w:rPr>
          <w:rFonts w:ascii="Arial" w:hAnsi="Arial" w:cs="Arial"/>
          <w:sz w:val="24"/>
          <w:szCs w:val="24"/>
        </w:rPr>
        <w:t>статьи 55</w:t>
      </w:r>
      <w:r w:rsidR="00202D75" w:rsidRPr="00920143">
        <w:rPr>
          <w:rFonts w:ascii="Arial" w:hAnsi="Arial" w:cs="Arial"/>
          <w:sz w:val="24"/>
          <w:szCs w:val="24"/>
          <w:vertAlign w:val="superscript"/>
        </w:rPr>
        <w:t>32</w:t>
      </w:r>
      <w:r w:rsidR="00202D75" w:rsidRPr="00920143">
        <w:rPr>
          <w:rFonts w:ascii="Arial" w:hAnsi="Arial" w:cs="Arial"/>
          <w:sz w:val="24"/>
          <w:szCs w:val="24"/>
        </w:rPr>
        <w:t xml:space="preserve"> Градостроительного кодекса Российской Федерации;</w:t>
      </w:r>
    </w:p>
    <w:p w:rsidR="00202D75" w:rsidRPr="00920143" w:rsidRDefault="00A86F77" w:rsidP="00C934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920143">
        <w:rPr>
          <w:rFonts w:ascii="Arial" w:hAnsi="Arial" w:cs="Arial"/>
          <w:sz w:val="24"/>
          <w:szCs w:val="24"/>
        </w:rPr>
        <w:t>е</w:t>
      </w:r>
      <w:r w:rsidR="00202D75" w:rsidRPr="00920143">
        <w:rPr>
          <w:rFonts w:ascii="Arial" w:hAnsi="Arial" w:cs="Arial"/>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2A263E" w:rsidRPr="00920143">
        <w:rPr>
          <w:rFonts w:ascii="Arial" w:hAnsi="Arial" w:cs="Arial"/>
          <w:sz w:val="24"/>
          <w:szCs w:val="24"/>
        </w:rPr>
        <w:t>, размещенные в соответствии со</w:t>
      </w:r>
      <w:r w:rsidR="008D1E17">
        <w:rPr>
          <w:rFonts w:ascii="Arial" w:hAnsi="Arial" w:cs="Arial"/>
          <w:sz w:val="24"/>
          <w:szCs w:val="24"/>
        </w:rPr>
        <w:t xml:space="preserve"> </w:t>
      </w:r>
      <w:r w:rsidR="00EF3C93" w:rsidRPr="00920143">
        <w:rPr>
          <w:rFonts w:ascii="Arial" w:hAnsi="Arial" w:cs="Arial"/>
          <w:sz w:val="24"/>
          <w:szCs w:val="24"/>
        </w:rPr>
        <w:t>статьей 39</w:t>
      </w:r>
      <w:r w:rsidR="00202D75" w:rsidRPr="00920143">
        <w:rPr>
          <w:rFonts w:ascii="Arial" w:hAnsi="Arial" w:cs="Arial"/>
          <w:sz w:val="24"/>
          <w:szCs w:val="24"/>
          <w:vertAlign w:val="superscript"/>
        </w:rPr>
        <w:t>36</w:t>
      </w:r>
      <w:r w:rsidR="00202D75" w:rsidRPr="00920143">
        <w:rPr>
          <w:rFonts w:ascii="Arial" w:hAnsi="Arial" w:cs="Arial"/>
          <w:sz w:val="24"/>
          <w:szCs w:val="24"/>
        </w:rPr>
        <w:t xml:space="preserve"> </w:t>
      </w:r>
      <w:r w:rsidR="00EF3C93" w:rsidRPr="00920143">
        <w:rPr>
          <w:rFonts w:ascii="Arial" w:hAnsi="Arial" w:cs="Arial"/>
          <w:sz w:val="24"/>
          <w:szCs w:val="24"/>
        </w:rPr>
        <w:t>Земельного кодекса Российской Федерации</w:t>
      </w:r>
      <w:r w:rsidR="00202D75" w:rsidRPr="00920143">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02D75" w:rsidRPr="00920143" w:rsidRDefault="00A86F77" w:rsidP="00C934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920143">
        <w:rPr>
          <w:rFonts w:ascii="Arial" w:hAnsi="Arial" w:cs="Arial"/>
          <w:sz w:val="24"/>
          <w:szCs w:val="24"/>
        </w:rPr>
        <w:t>ж</w:t>
      </w:r>
      <w:r w:rsidR="00202D75" w:rsidRPr="00920143">
        <w:rPr>
          <w:rFonts w:ascii="Arial" w:hAnsi="Arial" w:cs="Arial"/>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02D75" w:rsidRPr="00920143" w:rsidRDefault="00A86F77" w:rsidP="00C934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920143">
        <w:rPr>
          <w:rFonts w:ascii="Arial" w:hAnsi="Arial" w:cs="Arial"/>
          <w:sz w:val="24"/>
          <w:szCs w:val="24"/>
        </w:rPr>
        <w:t>з</w:t>
      </w:r>
      <w:r w:rsidR="00202D75" w:rsidRPr="00920143">
        <w:rPr>
          <w:rFonts w:ascii="Arial" w:hAnsi="Arial" w:cs="Arial"/>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w:t>
      </w:r>
      <w:r w:rsidR="00202D75" w:rsidRPr="00920143">
        <w:rPr>
          <w:rFonts w:ascii="Arial" w:hAnsi="Arial" w:cs="Arial"/>
          <w:sz w:val="24"/>
          <w:szCs w:val="24"/>
        </w:rPr>
        <w:lastRenderedPageBreak/>
        <w:t>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02D75" w:rsidRPr="00920143" w:rsidRDefault="00A86F77" w:rsidP="00C934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920143">
        <w:rPr>
          <w:rFonts w:ascii="Arial" w:hAnsi="Arial" w:cs="Arial"/>
          <w:sz w:val="24"/>
          <w:szCs w:val="24"/>
        </w:rPr>
        <w:t>и</w:t>
      </w:r>
      <w:r w:rsidR="00202D75" w:rsidRPr="00920143">
        <w:rPr>
          <w:rFonts w:ascii="Arial"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02D75" w:rsidRPr="00920143" w:rsidRDefault="00A86F77" w:rsidP="00C934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920143">
        <w:rPr>
          <w:rFonts w:ascii="Arial" w:hAnsi="Arial" w:cs="Arial"/>
          <w:sz w:val="24"/>
          <w:szCs w:val="24"/>
        </w:rPr>
        <w:t>к</w:t>
      </w:r>
      <w:r w:rsidR="00202D75" w:rsidRPr="00920143">
        <w:rPr>
          <w:rFonts w:ascii="Arial"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02D75" w:rsidRPr="00920143" w:rsidRDefault="00A86F77" w:rsidP="00C934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920143">
        <w:rPr>
          <w:rFonts w:ascii="Arial" w:hAnsi="Arial" w:cs="Arial"/>
          <w:sz w:val="24"/>
          <w:szCs w:val="24"/>
        </w:rPr>
        <w:t>л</w:t>
      </w:r>
      <w:r w:rsidR="00202D75" w:rsidRPr="00920143">
        <w:rPr>
          <w:rFonts w:ascii="Arial" w:hAnsi="Arial" w:cs="Arial"/>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02D75" w:rsidRPr="00920143" w:rsidRDefault="00A86F77" w:rsidP="00C934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920143">
        <w:rPr>
          <w:rFonts w:ascii="Arial" w:hAnsi="Arial" w:cs="Arial"/>
          <w:sz w:val="24"/>
          <w:szCs w:val="24"/>
        </w:rPr>
        <w:t>м</w:t>
      </w:r>
      <w:r w:rsidR="00202D75" w:rsidRPr="00920143">
        <w:rPr>
          <w:rFonts w:ascii="Arial" w:hAnsi="Arial" w:cs="Arial"/>
          <w:sz w:val="24"/>
          <w:szCs w:val="24"/>
        </w:rPr>
        <w:t xml:space="preserve">) указанный в заявлении о предоставлении земельного участка земельный участок является предметом аукциона, извещение </w:t>
      </w:r>
      <w:r w:rsidR="008D1E17" w:rsidRPr="00920143">
        <w:rPr>
          <w:rFonts w:ascii="Arial" w:hAnsi="Arial" w:cs="Arial"/>
          <w:sz w:val="24"/>
          <w:szCs w:val="24"/>
        </w:rPr>
        <w:t>о проведении,</w:t>
      </w:r>
      <w:r w:rsidR="00202D75" w:rsidRPr="00920143">
        <w:rPr>
          <w:rFonts w:ascii="Arial" w:hAnsi="Arial" w:cs="Arial"/>
          <w:sz w:val="24"/>
          <w:szCs w:val="24"/>
        </w:rPr>
        <w:t xml:space="preserve"> которого размещено в соответствии с </w:t>
      </w:r>
      <w:r w:rsidR="00EF3C93" w:rsidRPr="00920143">
        <w:rPr>
          <w:rFonts w:ascii="Arial" w:hAnsi="Arial" w:cs="Arial"/>
          <w:sz w:val="24"/>
          <w:szCs w:val="24"/>
        </w:rPr>
        <w:t>пунктом 19 статьи 39</w:t>
      </w:r>
      <w:r w:rsidR="00202D75" w:rsidRPr="00920143">
        <w:rPr>
          <w:rFonts w:ascii="Arial" w:hAnsi="Arial" w:cs="Arial"/>
          <w:sz w:val="24"/>
          <w:szCs w:val="24"/>
          <w:vertAlign w:val="superscript"/>
        </w:rPr>
        <w:t>11</w:t>
      </w:r>
      <w:r w:rsidR="00202D75" w:rsidRPr="00920143">
        <w:rPr>
          <w:rFonts w:ascii="Arial" w:hAnsi="Arial" w:cs="Arial"/>
          <w:sz w:val="24"/>
          <w:szCs w:val="24"/>
        </w:rPr>
        <w:t xml:space="preserve"> </w:t>
      </w:r>
      <w:r w:rsidR="00EF3C93" w:rsidRPr="00920143">
        <w:rPr>
          <w:rFonts w:ascii="Arial" w:hAnsi="Arial" w:cs="Arial"/>
          <w:sz w:val="24"/>
          <w:szCs w:val="24"/>
        </w:rPr>
        <w:t>Земельного кодекса Российской Федерации</w:t>
      </w:r>
      <w:r w:rsidR="00202D75" w:rsidRPr="00920143">
        <w:rPr>
          <w:rFonts w:ascii="Arial" w:hAnsi="Arial" w:cs="Arial"/>
          <w:sz w:val="24"/>
          <w:szCs w:val="24"/>
        </w:rPr>
        <w:t>;</w:t>
      </w:r>
    </w:p>
    <w:p w:rsidR="00202D75" w:rsidRPr="00920143" w:rsidRDefault="00A86F77" w:rsidP="00C934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920143">
        <w:rPr>
          <w:rFonts w:ascii="Arial" w:hAnsi="Arial" w:cs="Arial"/>
          <w:sz w:val="24"/>
          <w:szCs w:val="24"/>
        </w:rPr>
        <w:t>н</w:t>
      </w:r>
      <w:r w:rsidR="00202D75" w:rsidRPr="00920143">
        <w:rPr>
          <w:rFonts w:ascii="Arial" w:hAnsi="Arial" w:cs="Arial"/>
          <w:sz w:val="24"/>
          <w:szCs w:val="24"/>
        </w:rPr>
        <w:t xml:space="preserve">) в отношении земельного участка, указанного в заявлении о его предоставлении, поступило предусмотренное </w:t>
      </w:r>
      <w:r w:rsidR="002A263E" w:rsidRPr="00920143">
        <w:rPr>
          <w:rFonts w:ascii="Arial" w:hAnsi="Arial" w:cs="Arial"/>
          <w:sz w:val="24"/>
          <w:szCs w:val="24"/>
        </w:rPr>
        <w:t>подпунктом 6 пункта 4</w:t>
      </w:r>
      <w:r w:rsidR="008D1E17">
        <w:rPr>
          <w:rFonts w:ascii="Arial" w:hAnsi="Arial" w:cs="Arial"/>
          <w:sz w:val="24"/>
          <w:szCs w:val="24"/>
        </w:rPr>
        <w:t xml:space="preserve"> </w:t>
      </w:r>
      <w:r w:rsidR="002A263E" w:rsidRPr="00920143">
        <w:rPr>
          <w:rFonts w:ascii="Arial" w:hAnsi="Arial" w:cs="Arial"/>
          <w:sz w:val="24"/>
          <w:szCs w:val="24"/>
        </w:rPr>
        <w:t>статьи 39</w:t>
      </w:r>
      <w:r w:rsidR="00202D75" w:rsidRPr="00920143">
        <w:rPr>
          <w:rFonts w:ascii="Arial" w:hAnsi="Arial" w:cs="Arial"/>
          <w:sz w:val="24"/>
          <w:szCs w:val="24"/>
          <w:vertAlign w:val="superscript"/>
        </w:rPr>
        <w:t>11</w:t>
      </w:r>
      <w:r w:rsidR="00202D75" w:rsidRPr="00920143">
        <w:rPr>
          <w:rFonts w:ascii="Arial" w:hAnsi="Arial" w:cs="Arial"/>
          <w:sz w:val="24"/>
          <w:szCs w:val="24"/>
        </w:rPr>
        <w:t xml:space="preserve"> </w:t>
      </w:r>
      <w:r w:rsidR="002A263E" w:rsidRPr="00920143">
        <w:rPr>
          <w:rFonts w:ascii="Arial" w:hAnsi="Arial" w:cs="Arial"/>
          <w:sz w:val="24"/>
          <w:szCs w:val="24"/>
        </w:rPr>
        <w:t xml:space="preserve">Земельного кодекса Российской Федерации </w:t>
      </w:r>
      <w:r w:rsidR="00202D75" w:rsidRPr="00920143">
        <w:rPr>
          <w:rFonts w:ascii="Arial" w:hAnsi="Arial" w:cs="Arial"/>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2A263E" w:rsidRPr="00920143">
        <w:rPr>
          <w:rFonts w:ascii="Arial" w:hAnsi="Arial" w:cs="Arial"/>
          <w:sz w:val="24"/>
          <w:szCs w:val="24"/>
        </w:rPr>
        <w:t>подпунктом 4 пункта 4 статьи 39</w:t>
      </w:r>
      <w:r w:rsidR="00202D75" w:rsidRPr="00920143">
        <w:rPr>
          <w:rFonts w:ascii="Arial" w:hAnsi="Arial" w:cs="Arial"/>
          <w:sz w:val="24"/>
          <w:szCs w:val="24"/>
          <w:vertAlign w:val="superscript"/>
        </w:rPr>
        <w:t>11</w:t>
      </w:r>
      <w:r w:rsidR="00202D75" w:rsidRPr="00920143">
        <w:rPr>
          <w:rFonts w:ascii="Arial" w:hAnsi="Arial" w:cs="Arial"/>
          <w:sz w:val="24"/>
          <w:szCs w:val="24"/>
        </w:rPr>
        <w:t xml:space="preserve"> </w:t>
      </w:r>
      <w:r w:rsidR="002A263E" w:rsidRPr="00920143">
        <w:rPr>
          <w:rFonts w:ascii="Arial" w:hAnsi="Arial" w:cs="Arial"/>
          <w:sz w:val="24"/>
          <w:szCs w:val="24"/>
        </w:rPr>
        <w:t xml:space="preserve">Земельного кодекса Российской Федерации </w:t>
      </w:r>
      <w:r w:rsidR="00202D75" w:rsidRPr="00920143">
        <w:rPr>
          <w:rFonts w:ascii="Arial" w:hAnsi="Arial" w:cs="Arial"/>
          <w:sz w:val="24"/>
          <w:szCs w:val="24"/>
        </w:rPr>
        <w:t xml:space="preserve">и уполномоченным органом не принято решение об отказе в проведении этого аукциона по основаниям, предусмотренным </w:t>
      </w:r>
      <w:r w:rsidR="002A263E" w:rsidRPr="00920143">
        <w:rPr>
          <w:rFonts w:ascii="Arial" w:hAnsi="Arial" w:cs="Arial"/>
          <w:sz w:val="24"/>
          <w:szCs w:val="24"/>
        </w:rPr>
        <w:t>пунктом 8 статьи 39</w:t>
      </w:r>
      <w:r w:rsidR="00202D75" w:rsidRPr="00920143">
        <w:rPr>
          <w:rFonts w:ascii="Arial" w:hAnsi="Arial" w:cs="Arial"/>
          <w:sz w:val="24"/>
          <w:szCs w:val="24"/>
          <w:vertAlign w:val="superscript"/>
        </w:rPr>
        <w:t>11</w:t>
      </w:r>
      <w:r w:rsidR="00202D75" w:rsidRPr="00920143">
        <w:rPr>
          <w:rFonts w:ascii="Arial" w:hAnsi="Arial" w:cs="Arial"/>
          <w:sz w:val="24"/>
          <w:szCs w:val="24"/>
        </w:rPr>
        <w:t xml:space="preserve"> </w:t>
      </w:r>
      <w:r w:rsidR="002A263E" w:rsidRPr="00920143">
        <w:rPr>
          <w:rFonts w:ascii="Arial" w:hAnsi="Arial" w:cs="Arial"/>
          <w:sz w:val="24"/>
          <w:szCs w:val="24"/>
        </w:rPr>
        <w:t>Земельного кодекса Российской Федерации</w:t>
      </w:r>
      <w:r w:rsidR="00202D75" w:rsidRPr="00920143">
        <w:rPr>
          <w:rFonts w:ascii="Arial" w:hAnsi="Arial" w:cs="Arial"/>
          <w:sz w:val="24"/>
          <w:szCs w:val="24"/>
        </w:rPr>
        <w:t>;</w:t>
      </w:r>
    </w:p>
    <w:p w:rsidR="000105F8" w:rsidRPr="00920143" w:rsidRDefault="00A86F77" w:rsidP="00C934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920143">
        <w:rPr>
          <w:rFonts w:ascii="Arial" w:hAnsi="Arial" w:cs="Arial"/>
          <w:sz w:val="24"/>
          <w:szCs w:val="24"/>
        </w:rPr>
        <w:t>о</w:t>
      </w:r>
      <w:r w:rsidR="00700703" w:rsidRPr="00920143">
        <w:rPr>
          <w:rFonts w:ascii="Arial" w:hAnsi="Arial" w:cs="Arial"/>
          <w:sz w:val="24"/>
          <w:szCs w:val="24"/>
        </w:rPr>
        <w:t xml:space="preserve">) </w:t>
      </w:r>
      <w:r w:rsidR="000105F8" w:rsidRPr="00920143">
        <w:rPr>
          <w:rFonts w:ascii="Arial" w:hAnsi="Arial" w:cs="Arial"/>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000105F8" w:rsidRPr="00920143">
        <w:rPr>
          <w:rFonts w:ascii="Arial" w:hAnsi="Arial" w:cs="Arial"/>
          <w:sz w:val="24"/>
          <w:szCs w:val="24"/>
          <w:vertAlign w:val="superscript"/>
        </w:rPr>
        <w:t>18</w:t>
      </w:r>
      <w:r w:rsidR="000105F8" w:rsidRPr="00920143">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02D75" w:rsidRPr="00920143" w:rsidRDefault="00A86F77" w:rsidP="00C934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920143">
        <w:rPr>
          <w:rFonts w:ascii="Arial" w:hAnsi="Arial" w:cs="Arial"/>
          <w:sz w:val="24"/>
          <w:szCs w:val="24"/>
        </w:rPr>
        <w:t>п</w:t>
      </w:r>
      <w:r w:rsidR="00384B28" w:rsidRPr="00920143">
        <w:rPr>
          <w:rFonts w:ascii="Arial" w:hAnsi="Arial" w:cs="Arial"/>
          <w:sz w:val="24"/>
          <w:szCs w:val="24"/>
        </w:rPr>
        <w:t xml:space="preserve">) </w:t>
      </w:r>
      <w:r w:rsidR="00202D75" w:rsidRPr="00920143">
        <w:rPr>
          <w:rFonts w:ascii="Arial" w:hAnsi="Arial" w:cs="Arial"/>
          <w:sz w:val="24"/>
          <w:szCs w:val="24"/>
        </w:rPr>
        <w:t xml:space="preserve">испрашиваемый земельный участок полностью расположен в границах зоны с особыми условиями использования территории, установленные </w:t>
      </w:r>
      <w:r w:rsidR="00202D75" w:rsidRPr="00920143">
        <w:rPr>
          <w:rFonts w:ascii="Arial" w:hAnsi="Arial" w:cs="Arial"/>
          <w:sz w:val="24"/>
          <w:szCs w:val="24"/>
        </w:rPr>
        <w:lastRenderedPageBreak/>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02D75" w:rsidRPr="00920143" w:rsidRDefault="00A86F77" w:rsidP="00C934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920143">
        <w:rPr>
          <w:rFonts w:ascii="Arial" w:hAnsi="Arial" w:cs="Arial"/>
          <w:sz w:val="24"/>
          <w:szCs w:val="24"/>
        </w:rPr>
        <w:t>р</w:t>
      </w:r>
      <w:r w:rsidR="00202D75" w:rsidRPr="00920143">
        <w:rPr>
          <w:rFonts w:ascii="Arial" w:hAnsi="Arial" w:cs="Arial"/>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w:t>
      </w:r>
      <w:r w:rsidR="00700703" w:rsidRPr="00920143">
        <w:rPr>
          <w:rFonts w:ascii="Arial" w:hAnsi="Arial" w:cs="Arial"/>
          <w:sz w:val="24"/>
          <w:szCs w:val="24"/>
        </w:rPr>
        <w:t>льного участка в соответствии с</w:t>
      </w:r>
      <w:r w:rsidR="008D1E17">
        <w:rPr>
          <w:rFonts w:ascii="Arial" w:hAnsi="Arial" w:cs="Arial"/>
          <w:sz w:val="24"/>
          <w:szCs w:val="24"/>
        </w:rPr>
        <w:t xml:space="preserve"> </w:t>
      </w:r>
      <w:r w:rsidR="00202D75" w:rsidRPr="00920143">
        <w:rPr>
          <w:rFonts w:ascii="Arial" w:hAnsi="Arial" w:cs="Arial"/>
          <w:sz w:val="24"/>
          <w:szCs w:val="24"/>
        </w:rPr>
        <w:t>п</w:t>
      </w:r>
      <w:r w:rsidR="00700703" w:rsidRPr="00920143">
        <w:rPr>
          <w:rFonts w:ascii="Arial" w:hAnsi="Arial" w:cs="Arial"/>
          <w:sz w:val="24"/>
          <w:szCs w:val="24"/>
        </w:rPr>
        <w:t>одпунктом 10 пункта 2 статьи 39</w:t>
      </w:r>
      <w:r w:rsidR="00202D75" w:rsidRPr="00920143">
        <w:rPr>
          <w:rFonts w:ascii="Arial" w:hAnsi="Arial" w:cs="Arial"/>
          <w:sz w:val="24"/>
          <w:szCs w:val="24"/>
          <w:vertAlign w:val="superscript"/>
        </w:rPr>
        <w:t>10</w:t>
      </w:r>
      <w:r w:rsidR="00202D75" w:rsidRPr="00920143">
        <w:rPr>
          <w:rFonts w:ascii="Arial" w:hAnsi="Arial" w:cs="Arial"/>
          <w:sz w:val="24"/>
          <w:szCs w:val="24"/>
        </w:rPr>
        <w:t xml:space="preserve"> </w:t>
      </w:r>
      <w:r w:rsidR="00700703" w:rsidRPr="00920143">
        <w:rPr>
          <w:rFonts w:ascii="Arial" w:hAnsi="Arial" w:cs="Arial"/>
          <w:sz w:val="24"/>
          <w:szCs w:val="24"/>
        </w:rPr>
        <w:t>Земельного кодекса Российской Федерации</w:t>
      </w:r>
      <w:r w:rsidR="00202D75" w:rsidRPr="00920143">
        <w:rPr>
          <w:rFonts w:ascii="Arial" w:hAnsi="Arial" w:cs="Arial"/>
          <w:sz w:val="24"/>
          <w:szCs w:val="24"/>
        </w:rPr>
        <w:t>;</w:t>
      </w:r>
    </w:p>
    <w:p w:rsidR="00700703" w:rsidRPr="00920143" w:rsidRDefault="008D1E17" w:rsidP="00C934A2">
      <w:pPr>
        <w:autoSpaceDE w:val="0"/>
        <w:autoSpaceDN w:val="0"/>
        <w:adjustRightInd w:val="0"/>
        <w:spacing w:before="100" w:beforeAutospacing="1" w:after="0" w:line="240" w:lineRule="auto"/>
        <w:ind w:firstLine="709"/>
        <w:contextualSpacing/>
        <w:jc w:val="both"/>
        <w:rPr>
          <w:rFonts w:ascii="Arial" w:hAnsi="Arial" w:cs="Arial"/>
          <w:sz w:val="24"/>
          <w:szCs w:val="24"/>
        </w:rPr>
      </w:pPr>
      <w:r>
        <w:rPr>
          <w:rFonts w:ascii="Arial" w:hAnsi="Arial" w:cs="Arial"/>
          <w:sz w:val="24"/>
          <w:szCs w:val="24"/>
        </w:rPr>
        <w:t>с</w:t>
      </w:r>
      <w:r w:rsidR="00700703" w:rsidRPr="00920143">
        <w:rPr>
          <w:rFonts w:ascii="Arial" w:hAnsi="Arial" w:cs="Arial"/>
          <w:sz w:val="24"/>
          <w:szCs w:val="24"/>
        </w:rPr>
        <w:t>) площадь земельного участка, указанного в заявлении о предо</w:t>
      </w:r>
      <w:r w:rsidR="00A86F77" w:rsidRPr="00920143">
        <w:rPr>
          <w:rFonts w:ascii="Arial" w:hAnsi="Arial" w:cs="Arial"/>
          <w:sz w:val="24"/>
          <w:szCs w:val="24"/>
        </w:rPr>
        <w:t>с</w:t>
      </w:r>
      <w:r w:rsidR="00700703" w:rsidRPr="00920143">
        <w:rPr>
          <w:rFonts w:ascii="Arial" w:hAnsi="Arial" w:cs="Arial"/>
          <w:sz w:val="24"/>
          <w:szCs w:val="24"/>
        </w:rPr>
        <w:t>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700703" w:rsidRPr="00920143">
        <w:rPr>
          <w:rFonts w:ascii="Arial" w:hAnsi="Arial" w:cs="Arial"/>
          <w:sz w:val="24"/>
          <w:szCs w:val="24"/>
          <w:vertAlign w:val="superscript"/>
        </w:rPr>
        <w:t>10</w:t>
      </w:r>
      <w:r w:rsidR="00700703" w:rsidRPr="00920143">
        <w:rPr>
          <w:rFonts w:ascii="Arial" w:hAnsi="Arial" w:cs="Arial"/>
          <w:sz w:val="24"/>
          <w:szCs w:val="24"/>
        </w:rPr>
        <w:t xml:space="preserve"> Земельного кодекса Российской Федерации;</w:t>
      </w:r>
    </w:p>
    <w:p w:rsidR="00202D75" w:rsidRPr="00920143" w:rsidRDefault="00A86F77" w:rsidP="00C934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920143">
        <w:rPr>
          <w:rFonts w:ascii="Arial" w:hAnsi="Arial" w:cs="Arial"/>
          <w:sz w:val="24"/>
          <w:szCs w:val="24"/>
        </w:rPr>
        <w:t>т</w:t>
      </w:r>
      <w:r w:rsidR="00202D75" w:rsidRPr="00920143">
        <w:rPr>
          <w:rFonts w:ascii="Arial" w:hAnsi="Arial" w:cs="Arial"/>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02D75" w:rsidRPr="00920143" w:rsidRDefault="00A86F77" w:rsidP="00C934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920143">
        <w:rPr>
          <w:rFonts w:ascii="Arial" w:hAnsi="Arial" w:cs="Arial"/>
          <w:sz w:val="24"/>
          <w:szCs w:val="24"/>
        </w:rPr>
        <w:t>у</w:t>
      </w:r>
      <w:r w:rsidR="00202D75" w:rsidRPr="00920143">
        <w:rPr>
          <w:rFonts w:ascii="Arial" w:hAnsi="Arial" w:cs="Arial"/>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02D75" w:rsidRPr="00920143" w:rsidRDefault="00A86F77" w:rsidP="00C934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920143">
        <w:rPr>
          <w:rFonts w:ascii="Arial" w:hAnsi="Arial" w:cs="Arial"/>
          <w:sz w:val="24"/>
          <w:szCs w:val="24"/>
        </w:rPr>
        <w:t>ф</w:t>
      </w:r>
      <w:r w:rsidR="00202D75" w:rsidRPr="00920143">
        <w:rPr>
          <w:rFonts w:ascii="Arial" w:hAnsi="Arial" w:cs="Arial"/>
          <w:sz w:val="24"/>
          <w:szCs w:val="24"/>
        </w:rPr>
        <w:t>) предоставление земельного участка на заявленном виде прав не допускается;</w:t>
      </w:r>
    </w:p>
    <w:p w:rsidR="00202D75" w:rsidRPr="00920143" w:rsidRDefault="00A86F77" w:rsidP="00C934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920143">
        <w:rPr>
          <w:rFonts w:ascii="Arial" w:hAnsi="Arial" w:cs="Arial"/>
          <w:sz w:val="24"/>
          <w:szCs w:val="24"/>
        </w:rPr>
        <w:t>х</w:t>
      </w:r>
      <w:r w:rsidR="00B63FEA" w:rsidRPr="00920143">
        <w:rPr>
          <w:rFonts w:ascii="Arial" w:hAnsi="Arial" w:cs="Arial"/>
          <w:sz w:val="24"/>
          <w:szCs w:val="24"/>
        </w:rPr>
        <w:t xml:space="preserve">) </w:t>
      </w:r>
      <w:r w:rsidR="00202D75" w:rsidRPr="00920143">
        <w:rPr>
          <w:rFonts w:ascii="Arial" w:hAnsi="Arial" w:cs="Arial"/>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F36B4" w:rsidRPr="00920143" w:rsidRDefault="00A86F77" w:rsidP="00C934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920143">
        <w:rPr>
          <w:rFonts w:ascii="Arial" w:hAnsi="Arial" w:cs="Arial"/>
          <w:sz w:val="24"/>
          <w:szCs w:val="24"/>
        </w:rPr>
        <w:t>ц</w:t>
      </w:r>
      <w:r w:rsidR="00202D75" w:rsidRPr="00920143">
        <w:rPr>
          <w:rFonts w:ascii="Arial" w:hAnsi="Arial" w:cs="Arial"/>
          <w:sz w:val="24"/>
          <w:szCs w:val="24"/>
        </w:rPr>
        <w:t xml:space="preserve">) указанный в заявлении о предоставлении земельного участка земельный участок изъят для государственных или </w:t>
      </w:r>
      <w:r w:rsidR="00B63FEA" w:rsidRPr="00920143">
        <w:rPr>
          <w:rFonts w:ascii="Arial" w:hAnsi="Arial" w:cs="Arial"/>
          <w:sz w:val="24"/>
          <w:szCs w:val="24"/>
        </w:rPr>
        <w:t>муниципальных нужд,</w:t>
      </w:r>
      <w:r w:rsidR="00202D75" w:rsidRPr="00920143">
        <w:rPr>
          <w:rFonts w:ascii="Arial" w:hAnsi="Arial" w:cs="Arial"/>
          <w:sz w:val="24"/>
          <w:szCs w:val="24"/>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B63FEA" w:rsidRPr="00920143">
        <w:rPr>
          <w:rFonts w:ascii="Arial" w:hAnsi="Arial" w:cs="Arial"/>
          <w:sz w:val="24"/>
          <w:szCs w:val="24"/>
        </w:rPr>
        <w:t>;</w:t>
      </w:r>
    </w:p>
    <w:p w:rsidR="00382ACB" w:rsidRPr="00920143" w:rsidRDefault="00CF36B4" w:rsidP="00C934A2">
      <w:pPr>
        <w:autoSpaceDE w:val="0"/>
        <w:autoSpaceDN w:val="0"/>
        <w:adjustRightInd w:val="0"/>
        <w:spacing w:before="100" w:beforeAutospacing="1" w:after="0" w:line="240" w:lineRule="auto"/>
        <w:ind w:firstLine="709"/>
        <w:contextualSpacing/>
        <w:jc w:val="both"/>
        <w:rPr>
          <w:rFonts w:ascii="Arial" w:eastAsia="Times New Roman" w:hAnsi="Arial" w:cs="Arial"/>
          <w:kern w:val="2"/>
          <w:sz w:val="24"/>
          <w:szCs w:val="24"/>
          <w:lang w:eastAsia="ru-RU"/>
        </w:rPr>
      </w:pPr>
      <w:r w:rsidRPr="00920143">
        <w:rPr>
          <w:rFonts w:ascii="Arial" w:hAnsi="Arial" w:cs="Arial"/>
          <w:sz w:val="24"/>
          <w:szCs w:val="24"/>
        </w:rPr>
        <w:t>3) земельный участок, границы которого подлежат уточнению в соответствии с Федеральным</w:t>
      </w:r>
      <w:r w:rsidR="008D1E17">
        <w:rPr>
          <w:rFonts w:ascii="Arial" w:hAnsi="Arial" w:cs="Arial"/>
          <w:sz w:val="24"/>
          <w:szCs w:val="24"/>
        </w:rPr>
        <w:t xml:space="preserve"> законом от 13 июля 2015 года №</w:t>
      </w:r>
      <w:r w:rsidRPr="00920143">
        <w:rPr>
          <w:rFonts w:ascii="Arial" w:hAnsi="Arial" w:cs="Arial"/>
          <w:sz w:val="24"/>
          <w:szCs w:val="24"/>
        </w:rPr>
        <w:t>218-ФЗ «О государственной регистрации недвижимости», не может быть предоставлен заявителю по следующим основаниям:</w:t>
      </w:r>
    </w:p>
    <w:p w:rsidR="00CF36B4" w:rsidRPr="00920143" w:rsidRDefault="00CF36B4" w:rsidP="00C934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920143">
        <w:rPr>
          <w:rFonts w:ascii="Arial" w:hAnsi="Arial" w:cs="Arial"/>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F36B4" w:rsidRPr="00920143" w:rsidRDefault="00CF36B4" w:rsidP="00C934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920143">
        <w:rPr>
          <w:rFonts w:ascii="Arial" w:hAnsi="Arial" w:cs="Arial"/>
          <w:sz w:val="24"/>
          <w:szCs w:val="24"/>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w:t>
      </w:r>
      <w:r w:rsidRPr="00920143">
        <w:rPr>
          <w:rFonts w:ascii="Arial" w:hAnsi="Arial" w:cs="Arial"/>
          <w:sz w:val="24"/>
          <w:szCs w:val="24"/>
        </w:rPr>
        <w:lastRenderedPageBreak/>
        <w:t>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920143">
        <w:rPr>
          <w:rFonts w:ascii="Arial" w:hAnsi="Arial" w:cs="Arial"/>
          <w:sz w:val="24"/>
          <w:szCs w:val="24"/>
          <w:vertAlign w:val="superscript"/>
        </w:rPr>
        <w:t>10</w:t>
      </w:r>
      <w:r w:rsidRPr="00920143">
        <w:rPr>
          <w:rFonts w:ascii="Arial" w:hAnsi="Arial" w:cs="Arial"/>
          <w:sz w:val="24"/>
          <w:szCs w:val="24"/>
        </w:rPr>
        <w:t xml:space="preserve"> Земельного кодекса Российской Федерации;</w:t>
      </w:r>
    </w:p>
    <w:p w:rsidR="00CF36B4" w:rsidRPr="00920143" w:rsidRDefault="00CF36B4" w:rsidP="00C934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920143">
        <w:rPr>
          <w:rFonts w:ascii="Arial" w:hAnsi="Arial" w:cs="Arial"/>
          <w:sz w:val="24"/>
          <w:szCs w:val="24"/>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F36B4" w:rsidRPr="00920143" w:rsidRDefault="003E67D4" w:rsidP="00C934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920143">
        <w:rPr>
          <w:rFonts w:ascii="Arial" w:hAnsi="Arial" w:cs="Arial"/>
          <w:sz w:val="24"/>
          <w:szCs w:val="24"/>
        </w:rPr>
        <w:t>г</w:t>
      </w:r>
      <w:r w:rsidR="00A81D3D" w:rsidRPr="00920143">
        <w:rPr>
          <w:rFonts w:ascii="Arial" w:hAnsi="Arial" w:cs="Arial"/>
          <w:sz w:val="24"/>
          <w:szCs w:val="24"/>
        </w:rPr>
        <w:t xml:space="preserve">) </w:t>
      </w:r>
      <w:r w:rsidR="00CF36B4" w:rsidRPr="00920143">
        <w:rPr>
          <w:rFonts w:ascii="Arial" w:hAnsi="Arial" w:cs="Arial"/>
          <w:sz w:val="24"/>
          <w:szCs w:val="24"/>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F36B4" w:rsidRPr="00920143" w:rsidRDefault="003E67D4" w:rsidP="00C934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920143">
        <w:rPr>
          <w:rFonts w:ascii="Arial" w:hAnsi="Arial" w:cs="Arial"/>
          <w:sz w:val="24"/>
          <w:szCs w:val="24"/>
        </w:rPr>
        <w:t>д</w:t>
      </w:r>
      <w:r w:rsidR="00CF36B4" w:rsidRPr="00920143">
        <w:rPr>
          <w:rFonts w:ascii="Arial" w:hAnsi="Arial" w:cs="Arial"/>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CF36B4" w:rsidRPr="00920143">
        <w:rPr>
          <w:rFonts w:ascii="Arial" w:hAnsi="Arial" w:cs="Arial"/>
          <w:sz w:val="24"/>
          <w:szCs w:val="24"/>
          <w:vertAlign w:val="superscript"/>
        </w:rPr>
        <w:t>36</w:t>
      </w:r>
      <w:r w:rsidR="00CF36B4" w:rsidRPr="00920143">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r w:rsidR="008D1E17">
        <w:rPr>
          <w:rFonts w:ascii="Arial" w:hAnsi="Arial" w:cs="Arial"/>
          <w:sz w:val="24"/>
          <w:szCs w:val="24"/>
        </w:rPr>
        <w:t xml:space="preserve"> </w:t>
      </w:r>
      <w:r w:rsidR="00CF36B4" w:rsidRPr="00920143">
        <w:rPr>
          <w:rFonts w:ascii="Arial" w:hAnsi="Arial" w:cs="Arial"/>
          <w:sz w:val="24"/>
          <w:szCs w:val="24"/>
        </w:rPr>
        <w:t>статьи 55</w:t>
      </w:r>
      <w:r w:rsidR="00CF36B4" w:rsidRPr="00920143">
        <w:rPr>
          <w:rFonts w:ascii="Arial" w:hAnsi="Arial" w:cs="Arial"/>
          <w:sz w:val="24"/>
          <w:szCs w:val="24"/>
          <w:vertAlign w:val="superscript"/>
        </w:rPr>
        <w:t>32</w:t>
      </w:r>
      <w:r w:rsidR="00CF36B4" w:rsidRPr="00920143">
        <w:rPr>
          <w:rFonts w:ascii="Arial" w:hAnsi="Arial" w:cs="Arial"/>
          <w:sz w:val="24"/>
          <w:szCs w:val="24"/>
        </w:rPr>
        <w:t xml:space="preserve"> Градостроительного кодекса Российской Федерации;</w:t>
      </w:r>
    </w:p>
    <w:p w:rsidR="00CF36B4" w:rsidRPr="00920143" w:rsidRDefault="003E67D4" w:rsidP="00C934A2">
      <w:pPr>
        <w:tabs>
          <w:tab w:val="left" w:pos="709"/>
        </w:tabs>
        <w:autoSpaceDE w:val="0"/>
        <w:autoSpaceDN w:val="0"/>
        <w:adjustRightInd w:val="0"/>
        <w:spacing w:before="100" w:beforeAutospacing="1" w:after="0" w:line="240" w:lineRule="auto"/>
        <w:ind w:firstLine="709"/>
        <w:contextualSpacing/>
        <w:jc w:val="both"/>
        <w:rPr>
          <w:rFonts w:ascii="Arial" w:hAnsi="Arial" w:cs="Arial"/>
          <w:sz w:val="24"/>
          <w:szCs w:val="24"/>
        </w:rPr>
      </w:pPr>
      <w:r w:rsidRPr="00920143">
        <w:rPr>
          <w:rFonts w:ascii="Arial" w:hAnsi="Arial" w:cs="Arial"/>
          <w:sz w:val="24"/>
          <w:szCs w:val="24"/>
        </w:rPr>
        <w:t>е</w:t>
      </w:r>
      <w:r w:rsidR="00CF36B4" w:rsidRPr="00920143">
        <w:rPr>
          <w:rFonts w:ascii="Arial" w:hAnsi="Arial" w:cs="Arial"/>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8D1E17">
        <w:rPr>
          <w:rFonts w:ascii="Arial" w:hAnsi="Arial" w:cs="Arial"/>
          <w:sz w:val="24"/>
          <w:szCs w:val="24"/>
        </w:rPr>
        <w:t xml:space="preserve"> </w:t>
      </w:r>
      <w:r w:rsidR="00CF36B4" w:rsidRPr="00920143">
        <w:rPr>
          <w:rFonts w:ascii="Arial" w:hAnsi="Arial" w:cs="Arial"/>
          <w:sz w:val="24"/>
          <w:szCs w:val="24"/>
        </w:rPr>
        <w:t>статьей 39</w:t>
      </w:r>
      <w:r w:rsidR="00CF36B4" w:rsidRPr="00920143">
        <w:rPr>
          <w:rFonts w:ascii="Arial" w:hAnsi="Arial" w:cs="Arial"/>
          <w:sz w:val="24"/>
          <w:szCs w:val="24"/>
          <w:vertAlign w:val="superscript"/>
        </w:rPr>
        <w:t>36</w:t>
      </w:r>
      <w:r w:rsidR="00CF36B4" w:rsidRPr="00920143">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F36B4" w:rsidRPr="00920143" w:rsidRDefault="003E67D4" w:rsidP="00C934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920143">
        <w:rPr>
          <w:rFonts w:ascii="Arial" w:hAnsi="Arial" w:cs="Arial"/>
          <w:sz w:val="24"/>
          <w:szCs w:val="24"/>
        </w:rPr>
        <w:t>ж</w:t>
      </w:r>
      <w:r w:rsidR="00CF36B4" w:rsidRPr="00920143">
        <w:rPr>
          <w:rFonts w:ascii="Arial" w:hAnsi="Arial" w:cs="Arial"/>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F36B4" w:rsidRPr="00920143" w:rsidRDefault="003E67D4" w:rsidP="00C934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920143">
        <w:rPr>
          <w:rFonts w:ascii="Arial" w:hAnsi="Arial" w:cs="Arial"/>
          <w:sz w:val="24"/>
          <w:szCs w:val="24"/>
        </w:rPr>
        <w:t>з</w:t>
      </w:r>
      <w:r w:rsidR="00CF36B4" w:rsidRPr="00920143">
        <w:rPr>
          <w:rFonts w:ascii="Arial" w:hAnsi="Arial" w:cs="Arial"/>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w:t>
      </w:r>
      <w:r w:rsidR="00CF36B4" w:rsidRPr="00920143">
        <w:rPr>
          <w:rFonts w:ascii="Arial" w:hAnsi="Arial" w:cs="Arial"/>
          <w:sz w:val="24"/>
          <w:szCs w:val="24"/>
        </w:rPr>
        <w:lastRenderedPageBreak/>
        <w:t>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F36B4" w:rsidRPr="00920143" w:rsidRDefault="003E67D4" w:rsidP="00C934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920143">
        <w:rPr>
          <w:rFonts w:ascii="Arial" w:hAnsi="Arial" w:cs="Arial"/>
          <w:sz w:val="24"/>
          <w:szCs w:val="24"/>
        </w:rPr>
        <w:t>и</w:t>
      </w:r>
      <w:r w:rsidR="00CF36B4" w:rsidRPr="00920143">
        <w:rPr>
          <w:rFonts w:ascii="Arial"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F36B4" w:rsidRPr="003E48DF" w:rsidRDefault="003E67D4" w:rsidP="00C934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920143">
        <w:rPr>
          <w:rFonts w:ascii="Arial" w:hAnsi="Arial" w:cs="Arial"/>
          <w:sz w:val="24"/>
          <w:szCs w:val="24"/>
        </w:rPr>
        <w:t>к</w:t>
      </w:r>
      <w:r w:rsidR="00CF36B4" w:rsidRPr="00920143">
        <w:rPr>
          <w:rFonts w:ascii="Arial" w:hAnsi="Arial" w:cs="Arial"/>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w:t>
      </w:r>
      <w:r w:rsidR="00CF36B4" w:rsidRPr="003E48DF">
        <w:rPr>
          <w:rFonts w:ascii="Arial" w:hAnsi="Arial" w:cs="Arial"/>
          <w:sz w:val="24"/>
          <w:szCs w:val="24"/>
        </w:rPr>
        <w:t>уполномоченное на строительство указанных объектов;</w:t>
      </w:r>
    </w:p>
    <w:p w:rsidR="00CF36B4" w:rsidRPr="00920143" w:rsidRDefault="003E67D4" w:rsidP="00C934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3E48DF">
        <w:rPr>
          <w:rFonts w:ascii="Arial" w:hAnsi="Arial" w:cs="Arial"/>
          <w:sz w:val="24"/>
          <w:szCs w:val="24"/>
        </w:rPr>
        <w:t>л</w:t>
      </w:r>
      <w:r w:rsidR="00CF36B4" w:rsidRPr="003E48DF">
        <w:rPr>
          <w:rFonts w:ascii="Arial" w:hAnsi="Arial" w:cs="Arial"/>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w:t>
      </w:r>
      <w:r w:rsidR="00CF36B4" w:rsidRPr="00920143">
        <w:rPr>
          <w:rFonts w:ascii="Arial" w:hAnsi="Arial" w:cs="Arial"/>
          <w:sz w:val="24"/>
          <w:szCs w:val="24"/>
        </w:rPr>
        <w:t>обязательство данного лица по строительству указанных объектов;</w:t>
      </w:r>
    </w:p>
    <w:p w:rsidR="00CF36B4" w:rsidRPr="00920143" w:rsidRDefault="003E67D4" w:rsidP="00C934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920143">
        <w:rPr>
          <w:rFonts w:ascii="Arial" w:hAnsi="Arial" w:cs="Arial"/>
          <w:sz w:val="24"/>
          <w:szCs w:val="24"/>
        </w:rPr>
        <w:t>м</w:t>
      </w:r>
      <w:r w:rsidR="00CF36B4" w:rsidRPr="00920143">
        <w:rPr>
          <w:rFonts w:ascii="Arial" w:hAnsi="Arial" w:cs="Arial"/>
          <w:sz w:val="24"/>
          <w:szCs w:val="24"/>
        </w:rPr>
        <w:t xml:space="preserve">) указанный в заявлении о предоставлении земельного участка земельный участок является предметом аукциона, извещение </w:t>
      </w:r>
      <w:r w:rsidR="008D1E17" w:rsidRPr="00920143">
        <w:rPr>
          <w:rFonts w:ascii="Arial" w:hAnsi="Arial" w:cs="Arial"/>
          <w:sz w:val="24"/>
          <w:szCs w:val="24"/>
        </w:rPr>
        <w:t>о проведении,</w:t>
      </w:r>
      <w:r w:rsidR="00CF36B4" w:rsidRPr="00920143">
        <w:rPr>
          <w:rFonts w:ascii="Arial" w:hAnsi="Arial" w:cs="Arial"/>
          <w:sz w:val="24"/>
          <w:szCs w:val="24"/>
        </w:rPr>
        <w:t xml:space="preserve"> которого размещено в соответствии с пунктом 19 статьи 39</w:t>
      </w:r>
      <w:r w:rsidR="00CF36B4" w:rsidRPr="00920143">
        <w:rPr>
          <w:rFonts w:ascii="Arial" w:hAnsi="Arial" w:cs="Arial"/>
          <w:sz w:val="24"/>
          <w:szCs w:val="24"/>
          <w:vertAlign w:val="superscript"/>
        </w:rPr>
        <w:t>11</w:t>
      </w:r>
      <w:r w:rsidR="00CF36B4" w:rsidRPr="00920143">
        <w:rPr>
          <w:rFonts w:ascii="Arial" w:hAnsi="Arial" w:cs="Arial"/>
          <w:sz w:val="24"/>
          <w:szCs w:val="24"/>
        </w:rPr>
        <w:t xml:space="preserve"> Земельного кодекса Российской Федерации;</w:t>
      </w:r>
    </w:p>
    <w:p w:rsidR="00CF36B4" w:rsidRPr="00920143" w:rsidRDefault="003E67D4" w:rsidP="00C934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920143">
        <w:rPr>
          <w:rFonts w:ascii="Arial" w:hAnsi="Arial" w:cs="Arial"/>
          <w:sz w:val="24"/>
          <w:szCs w:val="24"/>
        </w:rPr>
        <w:t>н</w:t>
      </w:r>
      <w:r w:rsidR="00CF36B4" w:rsidRPr="00920143">
        <w:rPr>
          <w:rFonts w:ascii="Arial" w:hAnsi="Arial" w:cs="Arial"/>
          <w:sz w:val="24"/>
          <w:szCs w:val="24"/>
        </w:rPr>
        <w:t>) в отношении земельного участка, указанного в заявлении о его предоставлении, поступило предусмотренное подпунктом 6 пункта 4</w:t>
      </w:r>
      <w:r w:rsidR="003E48DF">
        <w:rPr>
          <w:rFonts w:ascii="Arial" w:hAnsi="Arial" w:cs="Arial"/>
          <w:sz w:val="24"/>
          <w:szCs w:val="24"/>
        </w:rPr>
        <w:t xml:space="preserve"> </w:t>
      </w:r>
      <w:r w:rsidR="00CF36B4" w:rsidRPr="00920143">
        <w:rPr>
          <w:rFonts w:ascii="Arial" w:hAnsi="Arial" w:cs="Arial"/>
          <w:sz w:val="24"/>
          <w:szCs w:val="24"/>
        </w:rPr>
        <w:t>статьи 39</w:t>
      </w:r>
      <w:r w:rsidR="00CF36B4" w:rsidRPr="00920143">
        <w:rPr>
          <w:rFonts w:ascii="Arial" w:hAnsi="Arial" w:cs="Arial"/>
          <w:sz w:val="24"/>
          <w:szCs w:val="24"/>
          <w:vertAlign w:val="superscript"/>
        </w:rPr>
        <w:t>11</w:t>
      </w:r>
      <w:r w:rsidR="00CF36B4" w:rsidRPr="00920143">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CF36B4" w:rsidRPr="00920143">
        <w:rPr>
          <w:rFonts w:ascii="Arial" w:hAnsi="Arial" w:cs="Arial"/>
          <w:sz w:val="24"/>
          <w:szCs w:val="24"/>
          <w:vertAlign w:val="superscript"/>
        </w:rPr>
        <w:t>11</w:t>
      </w:r>
      <w:r w:rsidR="00CF36B4" w:rsidRPr="00920143">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00CF36B4" w:rsidRPr="00920143">
        <w:rPr>
          <w:rFonts w:ascii="Arial" w:hAnsi="Arial" w:cs="Arial"/>
          <w:sz w:val="24"/>
          <w:szCs w:val="24"/>
          <w:vertAlign w:val="superscript"/>
        </w:rPr>
        <w:t>11</w:t>
      </w:r>
      <w:r w:rsidR="00CF36B4" w:rsidRPr="00920143">
        <w:rPr>
          <w:rFonts w:ascii="Arial" w:hAnsi="Arial" w:cs="Arial"/>
          <w:sz w:val="24"/>
          <w:szCs w:val="24"/>
        </w:rPr>
        <w:t xml:space="preserve"> Земельного кодекса Российской Федерации;</w:t>
      </w:r>
    </w:p>
    <w:p w:rsidR="00CF36B4" w:rsidRPr="00920143" w:rsidRDefault="003E67D4" w:rsidP="00C934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920143">
        <w:rPr>
          <w:rFonts w:ascii="Arial" w:hAnsi="Arial" w:cs="Arial"/>
          <w:sz w:val="24"/>
          <w:szCs w:val="24"/>
        </w:rPr>
        <w:t>о</w:t>
      </w:r>
      <w:r w:rsidR="00CF36B4" w:rsidRPr="00920143">
        <w:rPr>
          <w:rFonts w:ascii="Arial" w:hAnsi="Arial" w:cs="Arial"/>
          <w:sz w:val="24"/>
          <w:szCs w:val="24"/>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sidR="00CF36B4" w:rsidRPr="00920143">
        <w:rPr>
          <w:rFonts w:ascii="Arial" w:hAnsi="Arial" w:cs="Arial"/>
          <w:sz w:val="24"/>
          <w:szCs w:val="24"/>
          <w:vertAlign w:val="superscript"/>
        </w:rPr>
        <w:t>18</w:t>
      </w:r>
      <w:r w:rsidR="00CF36B4" w:rsidRPr="00920143">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9680A" w:rsidRPr="00920143" w:rsidRDefault="003E67D4" w:rsidP="00C934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920143">
        <w:rPr>
          <w:rFonts w:ascii="Arial" w:hAnsi="Arial" w:cs="Arial"/>
          <w:sz w:val="24"/>
          <w:szCs w:val="24"/>
        </w:rPr>
        <w:t>п</w:t>
      </w:r>
      <w:r w:rsidR="00CF36B4" w:rsidRPr="00920143">
        <w:rPr>
          <w:rFonts w:ascii="Arial" w:hAnsi="Arial" w:cs="Arial"/>
          <w:sz w:val="24"/>
          <w:szCs w:val="24"/>
        </w:rPr>
        <w:t xml:space="preserve">) </w:t>
      </w:r>
      <w:r w:rsidR="0049680A" w:rsidRPr="00920143">
        <w:rPr>
          <w:rFonts w:ascii="Arial" w:hAnsi="Arial" w:cs="Arial"/>
          <w:sz w:val="24"/>
          <w:szCs w:val="24"/>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0049680A" w:rsidRPr="00920143">
        <w:rPr>
          <w:rFonts w:ascii="Arial" w:hAnsi="Arial" w:cs="Arial"/>
          <w:sz w:val="24"/>
          <w:szCs w:val="24"/>
        </w:rPr>
        <w:lastRenderedPageBreak/>
        <w:t>линейного объекта в соответствии с утвержденным проектом планировки территории;</w:t>
      </w:r>
    </w:p>
    <w:p w:rsidR="00CF36B4" w:rsidRPr="00920143" w:rsidRDefault="003E67D4" w:rsidP="00C934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920143">
        <w:rPr>
          <w:rFonts w:ascii="Arial" w:hAnsi="Arial" w:cs="Arial"/>
          <w:sz w:val="24"/>
          <w:szCs w:val="24"/>
        </w:rPr>
        <w:t>р</w:t>
      </w:r>
      <w:r w:rsidR="0049680A" w:rsidRPr="00920143">
        <w:rPr>
          <w:rFonts w:ascii="Arial" w:hAnsi="Arial" w:cs="Arial"/>
          <w:sz w:val="24"/>
          <w:szCs w:val="24"/>
        </w:rPr>
        <w:t xml:space="preserve">) </w:t>
      </w:r>
      <w:r w:rsidR="00CF36B4" w:rsidRPr="00920143">
        <w:rPr>
          <w:rFonts w:ascii="Arial" w:hAnsi="Arial" w:cs="Arial"/>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F36B4" w:rsidRPr="00920143" w:rsidRDefault="003E67D4" w:rsidP="00C934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920143">
        <w:rPr>
          <w:rFonts w:ascii="Arial" w:hAnsi="Arial" w:cs="Arial"/>
          <w:sz w:val="24"/>
          <w:szCs w:val="24"/>
        </w:rPr>
        <w:t>с</w:t>
      </w:r>
      <w:r w:rsidR="00CF36B4" w:rsidRPr="00920143">
        <w:rPr>
          <w:rFonts w:ascii="Arial" w:hAnsi="Arial" w:cs="Arial"/>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8D1E17">
        <w:rPr>
          <w:rFonts w:ascii="Arial" w:hAnsi="Arial" w:cs="Arial"/>
          <w:sz w:val="24"/>
          <w:szCs w:val="24"/>
        </w:rPr>
        <w:t xml:space="preserve"> </w:t>
      </w:r>
      <w:r w:rsidR="00CF36B4" w:rsidRPr="00920143">
        <w:rPr>
          <w:rFonts w:ascii="Arial" w:hAnsi="Arial" w:cs="Arial"/>
          <w:sz w:val="24"/>
          <w:szCs w:val="24"/>
        </w:rPr>
        <w:t>подпунктом 10 пункта 2 статьи 39</w:t>
      </w:r>
      <w:r w:rsidR="00CF36B4" w:rsidRPr="00920143">
        <w:rPr>
          <w:rFonts w:ascii="Arial" w:hAnsi="Arial" w:cs="Arial"/>
          <w:sz w:val="24"/>
          <w:szCs w:val="24"/>
          <w:vertAlign w:val="superscript"/>
        </w:rPr>
        <w:t>10</w:t>
      </w:r>
      <w:r w:rsidR="00CF36B4" w:rsidRPr="00920143">
        <w:rPr>
          <w:rFonts w:ascii="Arial" w:hAnsi="Arial" w:cs="Arial"/>
          <w:sz w:val="24"/>
          <w:szCs w:val="24"/>
        </w:rPr>
        <w:t xml:space="preserve"> Земельного кодекса Российской Федерации;</w:t>
      </w:r>
    </w:p>
    <w:p w:rsidR="00CF36B4" w:rsidRPr="00920143" w:rsidRDefault="003E67D4" w:rsidP="00C934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920143">
        <w:rPr>
          <w:rFonts w:ascii="Arial" w:hAnsi="Arial" w:cs="Arial"/>
          <w:sz w:val="24"/>
          <w:szCs w:val="24"/>
        </w:rPr>
        <w:t>т</w:t>
      </w:r>
      <w:r w:rsidR="00CF36B4" w:rsidRPr="00920143">
        <w:rPr>
          <w:rFonts w:ascii="Arial" w:hAnsi="Arial" w:cs="Arial"/>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CF36B4" w:rsidRPr="00920143">
        <w:rPr>
          <w:rFonts w:ascii="Arial" w:hAnsi="Arial" w:cs="Arial"/>
          <w:sz w:val="24"/>
          <w:szCs w:val="24"/>
          <w:vertAlign w:val="superscript"/>
        </w:rPr>
        <w:t>10</w:t>
      </w:r>
      <w:r w:rsidR="00CF36B4" w:rsidRPr="00920143">
        <w:rPr>
          <w:rFonts w:ascii="Arial" w:hAnsi="Arial" w:cs="Arial"/>
          <w:sz w:val="24"/>
          <w:szCs w:val="24"/>
        </w:rPr>
        <w:t xml:space="preserve"> Земельного кодекса Российской Федерации;</w:t>
      </w:r>
    </w:p>
    <w:p w:rsidR="00CF36B4" w:rsidRPr="00920143" w:rsidRDefault="00B42540" w:rsidP="00C934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920143">
        <w:rPr>
          <w:rFonts w:ascii="Arial" w:hAnsi="Arial" w:cs="Arial"/>
          <w:sz w:val="24"/>
          <w:szCs w:val="24"/>
        </w:rPr>
        <w:t>у</w:t>
      </w:r>
      <w:r w:rsidR="00CF36B4" w:rsidRPr="00920143">
        <w:rPr>
          <w:rFonts w:ascii="Arial" w:hAnsi="Arial" w:cs="Arial"/>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F36B4" w:rsidRPr="00920143" w:rsidRDefault="00B42540" w:rsidP="00C934A2">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920143">
        <w:rPr>
          <w:rFonts w:ascii="Arial" w:hAnsi="Arial" w:cs="Arial"/>
          <w:sz w:val="24"/>
          <w:szCs w:val="24"/>
        </w:rPr>
        <w:t>ф</w:t>
      </w:r>
      <w:r w:rsidR="00CF36B4" w:rsidRPr="00920143">
        <w:rPr>
          <w:rFonts w:ascii="Arial" w:hAnsi="Arial" w:cs="Arial"/>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9680A" w:rsidRPr="00920143" w:rsidRDefault="00B42540" w:rsidP="00C934A2">
      <w:pPr>
        <w:autoSpaceDE w:val="0"/>
        <w:autoSpaceDN w:val="0"/>
        <w:adjustRightInd w:val="0"/>
        <w:spacing w:after="0" w:line="240" w:lineRule="auto"/>
        <w:ind w:firstLine="709"/>
        <w:contextualSpacing/>
        <w:jc w:val="both"/>
        <w:rPr>
          <w:rFonts w:ascii="Arial" w:hAnsi="Arial" w:cs="Arial"/>
          <w:sz w:val="24"/>
          <w:szCs w:val="24"/>
        </w:rPr>
      </w:pPr>
      <w:r w:rsidRPr="00920143">
        <w:rPr>
          <w:rFonts w:ascii="Arial" w:hAnsi="Arial" w:cs="Arial"/>
          <w:sz w:val="24"/>
          <w:szCs w:val="24"/>
        </w:rPr>
        <w:t>х</w:t>
      </w:r>
      <w:r w:rsidR="00CF36B4" w:rsidRPr="00920143">
        <w:rPr>
          <w:rFonts w:ascii="Arial" w:hAnsi="Arial" w:cs="Arial"/>
          <w:sz w:val="24"/>
          <w:szCs w:val="24"/>
        </w:rPr>
        <w:t>) предоставление земельного участка на заявл</w:t>
      </w:r>
      <w:r w:rsidR="0049680A" w:rsidRPr="00920143">
        <w:rPr>
          <w:rFonts w:ascii="Arial" w:hAnsi="Arial" w:cs="Arial"/>
          <w:sz w:val="24"/>
          <w:szCs w:val="24"/>
        </w:rPr>
        <w:t>енном виде прав не допускается;</w:t>
      </w:r>
    </w:p>
    <w:p w:rsidR="0049680A" w:rsidRPr="00920143" w:rsidRDefault="00B42540" w:rsidP="00C934A2">
      <w:pPr>
        <w:autoSpaceDE w:val="0"/>
        <w:autoSpaceDN w:val="0"/>
        <w:adjustRightInd w:val="0"/>
        <w:spacing w:after="0" w:line="240" w:lineRule="auto"/>
        <w:ind w:firstLine="709"/>
        <w:contextualSpacing/>
        <w:jc w:val="both"/>
        <w:rPr>
          <w:rFonts w:ascii="Arial" w:hAnsi="Arial" w:cs="Arial"/>
          <w:sz w:val="24"/>
          <w:szCs w:val="24"/>
        </w:rPr>
      </w:pPr>
      <w:r w:rsidRPr="00920143">
        <w:rPr>
          <w:rFonts w:ascii="Arial" w:hAnsi="Arial" w:cs="Arial"/>
          <w:sz w:val="24"/>
          <w:szCs w:val="24"/>
        </w:rPr>
        <w:t>ц</w:t>
      </w:r>
      <w:r w:rsidR="00CF36B4" w:rsidRPr="00920143">
        <w:rPr>
          <w:rFonts w:ascii="Arial" w:hAnsi="Arial" w:cs="Arial"/>
          <w:sz w:val="24"/>
          <w:szCs w:val="24"/>
        </w:rPr>
        <w:t xml:space="preserve">) </w:t>
      </w:r>
      <w:r w:rsidR="0049680A" w:rsidRPr="00920143">
        <w:rPr>
          <w:rFonts w:ascii="Arial" w:hAnsi="Arial" w:cs="Arial"/>
          <w:sz w:val="24"/>
          <w:szCs w:val="24"/>
        </w:rPr>
        <w:t>в отношении земельного участка, указанного в заявлении о его предоставлении, не установлен вид разрешенного использования;</w:t>
      </w:r>
    </w:p>
    <w:p w:rsidR="0049680A" w:rsidRPr="00920143" w:rsidRDefault="00B42540" w:rsidP="00C934A2">
      <w:pPr>
        <w:autoSpaceDE w:val="0"/>
        <w:autoSpaceDN w:val="0"/>
        <w:adjustRightInd w:val="0"/>
        <w:spacing w:after="0" w:line="240" w:lineRule="auto"/>
        <w:ind w:firstLine="709"/>
        <w:contextualSpacing/>
        <w:jc w:val="both"/>
        <w:rPr>
          <w:rFonts w:ascii="Arial" w:hAnsi="Arial" w:cs="Arial"/>
          <w:sz w:val="24"/>
          <w:szCs w:val="24"/>
        </w:rPr>
      </w:pPr>
      <w:r w:rsidRPr="00920143">
        <w:rPr>
          <w:rFonts w:ascii="Arial" w:hAnsi="Arial" w:cs="Arial"/>
          <w:sz w:val="24"/>
          <w:szCs w:val="24"/>
        </w:rPr>
        <w:t>ч</w:t>
      </w:r>
      <w:r w:rsidR="0049680A" w:rsidRPr="00920143">
        <w:rPr>
          <w:rFonts w:ascii="Arial" w:hAnsi="Arial" w:cs="Arial"/>
          <w:sz w:val="24"/>
          <w:szCs w:val="24"/>
        </w:rPr>
        <w:t>) указанный в заявлении о предоставлении земельного участка земельный участок не отнесен к определенной категории земель;</w:t>
      </w:r>
    </w:p>
    <w:p w:rsidR="00CF36B4" w:rsidRPr="00920143" w:rsidRDefault="00B42540" w:rsidP="00C934A2">
      <w:pPr>
        <w:autoSpaceDE w:val="0"/>
        <w:autoSpaceDN w:val="0"/>
        <w:adjustRightInd w:val="0"/>
        <w:spacing w:after="0" w:line="240" w:lineRule="auto"/>
        <w:ind w:firstLine="709"/>
        <w:contextualSpacing/>
        <w:jc w:val="both"/>
        <w:rPr>
          <w:rFonts w:ascii="Arial" w:hAnsi="Arial" w:cs="Arial"/>
          <w:sz w:val="24"/>
          <w:szCs w:val="24"/>
        </w:rPr>
      </w:pPr>
      <w:r w:rsidRPr="00920143">
        <w:rPr>
          <w:rFonts w:ascii="Arial" w:hAnsi="Arial" w:cs="Arial"/>
          <w:sz w:val="24"/>
          <w:szCs w:val="24"/>
        </w:rPr>
        <w:t>ш</w:t>
      </w:r>
      <w:r w:rsidR="007601CD" w:rsidRPr="00920143">
        <w:rPr>
          <w:rFonts w:ascii="Arial" w:hAnsi="Arial" w:cs="Arial"/>
          <w:sz w:val="24"/>
          <w:szCs w:val="24"/>
        </w:rPr>
        <w:t xml:space="preserve">) </w:t>
      </w:r>
      <w:r w:rsidR="00CF36B4" w:rsidRPr="00920143">
        <w:rPr>
          <w:rFonts w:ascii="Arial" w:hAnsi="Arial" w:cs="Arial"/>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6F83" w:rsidRPr="00920143" w:rsidRDefault="00B42540" w:rsidP="00C934A2">
      <w:pPr>
        <w:autoSpaceDE w:val="0"/>
        <w:autoSpaceDN w:val="0"/>
        <w:adjustRightInd w:val="0"/>
        <w:spacing w:after="0" w:line="240" w:lineRule="auto"/>
        <w:ind w:firstLine="709"/>
        <w:contextualSpacing/>
        <w:jc w:val="both"/>
        <w:rPr>
          <w:rFonts w:ascii="Arial" w:hAnsi="Arial" w:cs="Arial"/>
          <w:sz w:val="24"/>
          <w:szCs w:val="24"/>
        </w:rPr>
      </w:pPr>
      <w:r w:rsidRPr="00920143">
        <w:rPr>
          <w:rFonts w:ascii="Arial" w:hAnsi="Arial" w:cs="Arial"/>
          <w:sz w:val="24"/>
          <w:szCs w:val="24"/>
        </w:rPr>
        <w:t>щ</w:t>
      </w:r>
      <w:r w:rsidR="00CF36B4" w:rsidRPr="00920143">
        <w:rPr>
          <w:rFonts w:ascii="Arial" w:hAnsi="Arial" w:cs="Arial"/>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B0075" w:rsidRPr="00920143" w:rsidRDefault="00AB0075" w:rsidP="00C934A2">
      <w:pPr>
        <w:autoSpaceDE w:val="0"/>
        <w:autoSpaceDN w:val="0"/>
        <w:adjustRightInd w:val="0"/>
        <w:spacing w:after="0" w:line="240" w:lineRule="auto"/>
        <w:ind w:firstLine="709"/>
        <w:contextualSpacing/>
        <w:jc w:val="both"/>
        <w:rPr>
          <w:rFonts w:ascii="Arial" w:hAnsi="Arial" w:cs="Arial"/>
          <w:sz w:val="24"/>
          <w:szCs w:val="24"/>
        </w:rPr>
      </w:pPr>
      <w:r w:rsidRPr="00920143">
        <w:rPr>
          <w:rFonts w:ascii="Arial" w:eastAsia="Times New Roman" w:hAnsi="Arial" w:cs="Arial"/>
          <w:kern w:val="2"/>
          <w:sz w:val="24"/>
          <w:szCs w:val="24"/>
          <w:lang w:eastAsia="ru-RU"/>
        </w:rPr>
        <w:t xml:space="preserve">4) </w:t>
      </w:r>
      <w:r w:rsidRPr="00920143">
        <w:rPr>
          <w:rFonts w:ascii="Arial" w:hAnsi="Arial" w:cs="Arial"/>
          <w:sz w:val="24"/>
          <w:szCs w:val="24"/>
        </w:rPr>
        <w:t xml:space="preserve">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w:t>
      </w:r>
      <w:r w:rsidRPr="00920143">
        <w:rPr>
          <w:rFonts w:ascii="Arial" w:hAnsi="Arial" w:cs="Arial"/>
          <w:sz w:val="24"/>
          <w:szCs w:val="24"/>
        </w:rPr>
        <w:lastRenderedPageBreak/>
        <w:t xml:space="preserve">федеральными законами, </w:t>
      </w:r>
      <w:r w:rsidR="00146F83" w:rsidRPr="00920143">
        <w:rPr>
          <w:rFonts w:ascii="Arial" w:hAnsi="Arial" w:cs="Arial"/>
          <w:sz w:val="24"/>
          <w:szCs w:val="24"/>
        </w:rPr>
        <w:t>законом Иркутской об</w:t>
      </w:r>
      <w:r w:rsidR="008D2E1D">
        <w:rPr>
          <w:rFonts w:ascii="Arial" w:hAnsi="Arial" w:cs="Arial"/>
          <w:sz w:val="24"/>
          <w:szCs w:val="24"/>
        </w:rPr>
        <w:t>ласти от 28 декабря 2015 года №</w:t>
      </w:r>
      <w:r w:rsidR="00146F83" w:rsidRPr="00920143">
        <w:rPr>
          <w:rFonts w:ascii="Arial" w:hAnsi="Arial" w:cs="Arial"/>
          <w:sz w:val="24"/>
          <w:szCs w:val="24"/>
        </w:rPr>
        <w:t xml:space="preserve">146-ОЗ «О бесплатном предоставлении земельных участков в собственность граждан» </w:t>
      </w:r>
      <w:r w:rsidRPr="00920143">
        <w:rPr>
          <w:rFonts w:ascii="Arial" w:hAnsi="Arial" w:cs="Arial"/>
          <w:sz w:val="24"/>
          <w:szCs w:val="24"/>
        </w:rPr>
        <w:t>правом на предоставление земельного участка в собственность бесплатно;</w:t>
      </w:r>
    </w:p>
    <w:p w:rsidR="00AB0075" w:rsidRPr="00920143" w:rsidRDefault="001C4E29" w:rsidP="00C934A2">
      <w:pPr>
        <w:autoSpaceDE w:val="0"/>
        <w:autoSpaceDN w:val="0"/>
        <w:adjustRightInd w:val="0"/>
        <w:spacing w:after="0" w:line="240" w:lineRule="auto"/>
        <w:ind w:firstLine="709"/>
        <w:contextualSpacing/>
        <w:jc w:val="both"/>
        <w:rPr>
          <w:rFonts w:ascii="Arial" w:hAnsi="Arial" w:cs="Arial"/>
          <w:sz w:val="24"/>
          <w:szCs w:val="24"/>
        </w:rPr>
      </w:pPr>
      <w:r w:rsidRPr="00920143">
        <w:rPr>
          <w:rFonts w:ascii="Arial" w:hAnsi="Arial" w:cs="Arial"/>
          <w:sz w:val="24"/>
          <w:szCs w:val="24"/>
        </w:rPr>
        <w:t>5</w:t>
      </w:r>
      <w:r w:rsidR="00AB0075" w:rsidRPr="00920143">
        <w:rPr>
          <w:rFonts w:ascii="Arial" w:hAnsi="Arial" w:cs="Arial"/>
          <w:sz w:val="24"/>
          <w:szCs w:val="24"/>
        </w:rPr>
        <w:t>)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AB0075" w:rsidRPr="00920143" w:rsidRDefault="001C4E29" w:rsidP="00C934A2">
      <w:pPr>
        <w:autoSpaceDE w:val="0"/>
        <w:autoSpaceDN w:val="0"/>
        <w:adjustRightInd w:val="0"/>
        <w:spacing w:after="0" w:line="240" w:lineRule="auto"/>
        <w:ind w:firstLine="709"/>
        <w:contextualSpacing/>
        <w:jc w:val="both"/>
        <w:rPr>
          <w:rFonts w:ascii="Arial" w:hAnsi="Arial" w:cs="Arial"/>
          <w:sz w:val="24"/>
          <w:szCs w:val="24"/>
        </w:rPr>
      </w:pPr>
      <w:r w:rsidRPr="00920143">
        <w:rPr>
          <w:rFonts w:ascii="Arial" w:hAnsi="Arial" w:cs="Arial"/>
          <w:sz w:val="24"/>
          <w:szCs w:val="24"/>
        </w:rPr>
        <w:t>6</w:t>
      </w:r>
      <w:r w:rsidR="00AB0075" w:rsidRPr="00920143">
        <w:rPr>
          <w:rFonts w:ascii="Arial" w:hAnsi="Arial" w:cs="Arial"/>
          <w:sz w:val="24"/>
          <w:szCs w:val="24"/>
        </w:rPr>
        <w:t xml:space="preserve">) заявителю (одному из заявителей) предоставлен земельный участок в безвозмездное пользование в соответствии с подпунктами 6, 7 </w:t>
      </w:r>
      <w:r w:rsidRPr="00920143">
        <w:rPr>
          <w:rFonts w:ascii="Arial" w:hAnsi="Arial" w:cs="Arial"/>
          <w:sz w:val="24"/>
          <w:szCs w:val="24"/>
        </w:rPr>
        <w:t>пункта 2</w:t>
      </w:r>
      <w:r w:rsidR="008D2E1D">
        <w:rPr>
          <w:rFonts w:ascii="Arial" w:hAnsi="Arial" w:cs="Arial"/>
          <w:sz w:val="24"/>
          <w:szCs w:val="24"/>
        </w:rPr>
        <w:t xml:space="preserve"> </w:t>
      </w:r>
      <w:r w:rsidRPr="00920143">
        <w:rPr>
          <w:rFonts w:ascii="Arial" w:hAnsi="Arial" w:cs="Arial"/>
          <w:sz w:val="24"/>
          <w:szCs w:val="24"/>
        </w:rPr>
        <w:t>статьи 39</w:t>
      </w:r>
      <w:r w:rsidR="00AB0075" w:rsidRPr="00920143">
        <w:rPr>
          <w:rFonts w:ascii="Arial" w:hAnsi="Arial" w:cs="Arial"/>
          <w:sz w:val="24"/>
          <w:szCs w:val="24"/>
          <w:vertAlign w:val="superscript"/>
        </w:rPr>
        <w:t>10</w:t>
      </w:r>
      <w:r w:rsidR="00AB0075" w:rsidRPr="00920143">
        <w:rPr>
          <w:rFonts w:ascii="Arial" w:hAnsi="Arial" w:cs="Arial"/>
          <w:sz w:val="24"/>
          <w:szCs w:val="24"/>
        </w:rPr>
        <w:t xml:space="preserve"> Земельного кодекса Российской Федерации;</w:t>
      </w:r>
    </w:p>
    <w:p w:rsidR="00AB0075" w:rsidRPr="00920143" w:rsidRDefault="001C4E29" w:rsidP="00C934A2">
      <w:pPr>
        <w:autoSpaceDE w:val="0"/>
        <w:autoSpaceDN w:val="0"/>
        <w:adjustRightInd w:val="0"/>
        <w:spacing w:after="0" w:line="240" w:lineRule="auto"/>
        <w:ind w:firstLine="709"/>
        <w:contextualSpacing/>
        <w:jc w:val="both"/>
        <w:rPr>
          <w:rFonts w:ascii="Arial" w:hAnsi="Arial" w:cs="Arial"/>
          <w:sz w:val="24"/>
          <w:szCs w:val="24"/>
        </w:rPr>
      </w:pPr>
      <w:r w:rsidRPr="00920143">
        <w:rPr>
          <w:rFonts w:ascii="Arial" w:hAnsi="Arial" w:cs="Arial"/>
          <w:sz w:val="24"/>
          <w:szCs w:val="24"/>
        </w:rPr>
        <w:t>7</w:t>
      </w:r>
      <w:r w:rsidR="00AB0075" w:rsidRPr="00920143">
        <w:rPr>
          <w:rFonts w:ascii="Arial" w:hAnsi="Arial" w:cs="Arial"/>
          <w:sz w:val="24"/>
          <w:szCs w:val="24"/>
        </w:rPr>
        <w:t>)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p>
    <w:p w:rsidR="001C4E29" w:rsidRPr="00920143" w:rsidRDefault="001C4E29" w:rsidP="00C934A2">
      <w:pPr>
        <w:autoSpaceDE w:val="0"/>
        <w:autoSpaceDN w:val="0"/>
        <w:adjustRightInd w:val="0"/>
        <w:spacing w:after="0" w:line="240" w:lineRule="auto"/>
        <w:ind w:firstLine="709"/>
        <w:contextualSpacing/>
        <w:jc w:val="both"/>
        <w:rPr>
          <w:rFonts w:ascii="Arial" w:hAnsi="Arial" w:cs="Arial"/>
          <w:sz w:val="24"/>
          <w:szCs w:val="24"/>
        </w:rPr>
      </w:pPr>
      <w:r w:rsidRPr="00920143">
        <w:rPr>
          <w:rFonts w:ascii="Arial" w:hAnsi="Arial" w:cs="Arial"/>
          <w:sz w:val="24"/>
          <w:szCs w:val="24"/>
        </w:rPr>
        <w:t>8</w:t>
      </w:r>
      <w:r w:rsidR="00AB0075" w:rsidRPr="00920143">
        <w:rPr>
          <w:rFonts w:ascii="Arial" w:hAnsi="Arial" w:cs="Arial"/>
          <w:sz w:val="24"/>
          <w:szCs w:val="24"/>
        </w:rPr>
        <w:t xml:space="preserve">)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w:t>
      </w:r>
      <w:r w:rsidR="00C90D9F" w:rsidRPr="00920143">
        <w:rPr>
          <w:rFonts w:ascii="Arial" w:hAnsi="Arial" w:cs="Arial"/>
          <w:sz w:val="24"/>
          <w:szCs w:val="24"/>
        </w:rPr>
        <w:t>их постановки на земельный учет</w:t>
      </w:r>
      <w:r w:rsidRPr="00920143">
        <w:rPr>
          <w:rFonts w:ascii="Arial" w:hAnsi="Arial" w:cs="Arial"/>
          <w:sz w:val="24"/>
          <w:szCs w:val="24"/>
        </w:rPr>
        <w:t>.</w:t>
      </w:r>
    </w:p>
    <w:p w:rsidR="007C1388" w:rsidRPr="00920143" w:rsidRDefault="00841AAE"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20143">
        <w:rPr>
          <w:rFonts w:ascii="Arial" w:eastAsia="Times New Roman" w:hAnsi="Arial" w:cs="Arial"/>
          <w:kern w:val="2"/>
          <w:sz w:val="24"/>
          <w:szCs w:val="24"/>
          <w:lang w:eastAsia="ru-RU"/>
        </w:rPr>
        <w:t>10</w:t>
      </w:r>
      <w:r w:rsidR="00A55975">
        <w:rPr>
          <w:rFonts w:ascii="Arial" w:eastAsia="Times New Roman" w:hAnsi="Arial" w:cs="Arial"/>
          <w:kern w:val="2"/>
          <w:sz w:val="24"/>
          <w:szCs w:val="24"/>
          <w:lang w:eastAsia="ru-RU"/>
        </w:rPr>
        <w:t>0</w:t>
      </w:r>
      <w:r w:rsidR="00A46A9A" w:rsidRPr="00920143">
        <w:rPr>
          <w:rFonts w:ascii="Arial" w:eastAsia="Times New Roman" w:hAnsi="Arial" w:cs="Arial"/>
          <w:kern w:val="2"/>
          <w:sz w:val="24"/>
          <w:szCs w:val="24"/>
          <w:lang w:eastAsia="ru-RU"/>
        </w:rPr>
        <w:t xml:space="preserve">. </w:t>
      </w:r>
      <w:r w:rsidR="007C1388" w:rsidRPr="00920143">
        <w:rPr>
          <w:rFonts w:ascii="Arial" w:eastAsia="Times New Roman" w:hAnsi="Arial" w:cs="Arial"/>
          <w:kern w:val="2"/>
          <w:sz w:val="24"/>
          <w:szCs w:val="24"/>
          <w:lang w:eastAsia="ru-RU"/>
        </w:rPr>
        <w:t>По результатам проведенной экспертиз</w:t>
      </w:r>
      <w:r w:rsidR="00706E86" w:rsidRPr="00920143">
        <w:rPr>
          <w:rFonts w:ascii="Arial" w:eastAsia="Times New Roman" w:hAnsi="Arial" w:cs="Arial"/>
          <w:kern w:val="2"/>
          <w:sz w:val="24"/>
          <w:szCs w:val="24"/>
          <w:lang w:eastAsia="ru-RU"/>
        </w:rPr>
        <w:t>ы</w:t>
      </w:r>
      <w:r w:rsidR="007C1388" w:rsidRPr="00920143">
        <w:rPr>
          <w:rFonts w:ascii="Arial" w:eastAsia="Times New Roman" w:hAnsi="Arial" w:cs="Arial"/>
          <w:kern w:val="2"/>
          <w:sz w:val="24"/>
          <w:szCs w:val="24"/>
          <w:lang w:eastAsia="ru-RU"/>
        </w:rPr>
        <w:t xml:space="preserve"> и оценки документов,</w:t>
      </w:r>
      <w:r w:rsidR="00C2587F">
        <w:rPr>
          <w:rFonts w:ascii="Arial" w:eastAsia="Times New Roman" w:hAnsi="Arial" w:cs="Arial"/>
          <w:kern w:val="2"/>
          <w:sz w:val="24"/>
          <w:szCs w:val="24"/>
          <w:lang w:eastAsia="ru-RU"/>
        </w:rPr>
        <w:t xml:space="preserve"> указанных в пункте 98</w:t>
      </w:r>
      <w:r w:rsidR="007C1388" w:rsidRPr="0092014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920143">
        <w:rPr>
          <w:rFonts w:ascii="Arial" w:eastAsia="Times New Roman" w:hAnsi="Arial" w:cs="Arial"/>
          <w:kern w:val="2"/>
          <w:sz w:val="24"/>
          <w:szCs w:val="24"/>
          <w:lang w:eastAsia="ru-RU"/>
        </w:rPr>
        <w:t>,</w:t>
      </w:r>
      <w:r w:rsidR="00DD581F" w:rsidRPr="00920143">
        <w:rPr>
          <w:rFonts w:ascii="Arial" w:eastAsia="Times New Roman" w:hAnsi="Arial" w:cs="Arial"/>
          <w:kern w:val="2"/>
          <w:sz w:val="24"/>
          <w:szCs w:val="24"/>
          <w:lang w:eastAsia="ru-RU"/>
        </w:rPr>
        <w:t xml:space="preserve"> </w:t>
      </w:r>
      <w:r w:rsidR="007C1388" w:rsidRPr="00920143">
        <w:rPr>
          <w:rFonts w:ascii="Arial" w:eastAsia="Times New Roman" w:hAnsi="Arial" w:cs="Arial"/>
          <w:kern w:val="2"/>
          <w:sz w:val="24"/>
          <w:szCs w:val="24"/>
          <w:lang w:eastAsia="ru-RU"/>
        </w:rPr>
        <w:t xml:space="preserve">подготавливает </w:t>
      </w:r>
      <w:r w:rsidR="00DD581F" w:rsidRPr="00920143">
        <w:rPr>
          <w:rFonts w:ascii="Arial" w:eastAsia="Times New Roman" w:hAnsi="Arial" w:cs="Arial"/>
          <w:kern w:val="2"/>
          <w:sz w:val="24"/>
          <w:szCs w:val="24"/>
          <w:lang w:eastAsia="ru-RU"/>
        </w:rPr>
        <w:t xml:space="preserve">один </w:t>
      </w:r>
      <w:r w:rsidR="00D84320" w:rsidRPr="00920143">
        <w:rPr>
          <w:rFonts w:ascii="Arial" w:eastAsia="Times New Roman" w:hAnsi="Arial" w:cs="Arial"/>
          <w:kern w:val="2"/>
          <w:sz w:val="24"/>
          <w:szCs w:val="24"/>
          <w:lang w:eastAsia="ru-RU"/>
        </w:rPr>
        <w:t xml:space="preserve">из </w:t>
      </w:r>
      <w:r w:rsidR="007C1388" w:rsidRPr="00920143">
        <w:rPr>
          <w:rFonts w:ascii="Arial" w:eastAsia="Times New Roman" w:hAnsi="Arial" w:cs="Arial"/>
          <w:kern w:val="2"/>
          <w:sz w:val="24"/>
          <w:szCs w:val="24"/>
          <w:lang w:eastAsia="ru-RU"/>
        </w:rPr>
        <w:t>следующи</w:t>
      </w:r>
      <w:r w:rsidR="00DD581F" w:rsidRPr="00920143">
        <w:rPr>
          <w:rFonts w:ascii="Arial" w:eastAsia="Times New Roman" w:hAnsi="Arial" w:cs="Arial"/>
          <w:kern w:val="2"/>
          <w:sz w:val="24"/>
          <w:szCs w:val="24"/>
          <w:lang w:eastAsia="ru-RU"/>
        </w:rPr>
        <w:t>х</w:t>
      </w:r>
      <w:r w:rsidR="007C1388" w:rsidRPr="00920143">
        <w:rPr>
          <w:rFonts w:ascii="Arial" w:eastAsia="Times New Roman" w:hAnsi="Arial" w:cs="Arial"/>
          <w:kern w:val="2"/>
          <w:sz w:val="24"/>
          <w:szCs w:val="24"/>
          <w:lang w:eastAsia="ru-RU"/>
        </w:rPr>
        <w:t xml:space="preserve"> документ</w:t>
      </w:r>
      <w:r w:rsidR="00DD581F" w:rsidRPr="00920143">
        <w:rPr>
          <w:rFonts w:ascii="Arial" w:eastAsia="Times New Roman" w:hAnsi="Arial" w:cs="Arial"/>
          <w:kern w:val="2"/>
          <w:sz w:val="24"/>
          <w:szCs w:val="24"/>
          <w:lang w:eastAsia="ru-RU"/>
        </w:rPr>
        <w:t>ов</w:t>
      </w:r>
      <w:r w:rsidR="007C1388" w:rsidRPr="00920143">
        <w:rPr>
          <w:rFonts w:ascii="Arial" w:eastAsia="Times New Roman" w:hAnsi="Arial" w:cs="Arial"/>
          <w:kern w:val="2"/>
          <w:sz w:val="24"/>
          <w:szCs w:val="24"/>
          <w:lang w:eastAsia="ru-RU"/>
        </w:rPr>
        <w:t>:</w:t>
      </w:r>
    </w:p>
    <w:p w:rsidR="00DD581F" w:rsidRPr="00920143" w:rsidRDefault="00B55DAD"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20143">
        <w:rPr>
          <w:rFonts w:ascii="Arial" w:eastAsia="Times New Roman" w:hAnsi="Arial" w:cs="Arial"/>
          <w:kern w:val="2"/>
          <w:sz w:val="24"/>
          <w:szCs w:val="24"/>
          <w:lang w:eastAsia="ru-RU"/>
        </w:rPr>
        <w:t>1</w:t>
      </w:r>
      <w:r w:rsidR="00DD581F" w:rsidRPr="00920143">
        <w:rPr>
          <w:rFonts w:ascii="Arial" w:eastAsia="Times New Roman" w:hAnsi="Arial" w:cs="Arial"/>
          <w:kern w:val="2"/>
          <w:sz w:val="24"/>
          <w:szCs w:val="24"/>
          <w:lang w:eastAsia="ru-RU"/>
        </w:rPr>
        <w:t xml:space="preserve">) </w:t>
      </w:r>
      <w:bookmarkStart w:id="5" w:name="OLE_LINK3"/>
      <w:bookmarkStart w:id="6" w:name="OLE_LINK4"/>
      <w:r w:rsidR="00D92E7D" w:rsidRPr="00920143">
        <w:rPr>
          <w:rFonts w:ascii="Arial" w:eastAsia="Times New Roman" w:hAnsi="Arial" w:cs="Arial"/>
          <w:kern w:val="2"/>
          <w:sz w:val="24"/>
          <w:szCs w:val="24"/>
        </w:rPr>
        <w:t>решение администрации о предварительном согласовании предоставления земельного участка</w:t>
      </w:r>
      <w:r w:rsidR="00D92E7D" w:rsidRPr="00920143">
        <w:rPr>
          <w:rFonts w:ascii="Arial" w:eastAsia="Times New Roman" w:hAnsi="Arial" w:cs="Arial"/>
          <w:kern w:val="2"/>
          <w:sz w:val="24"/>
          <w:szCs w:val="24"/>
          <w:lang w:eastAsia="ru-RU"/>
        </w:rPr>
        <w:t xml:space="preserve"> в форме </w:t>
      </w:r>
      <w:r w:rsidR="00436818" w:rsidRPr="00920143">
        <w:rPr>
          <w:rFonts w:ascii="Arial" w:eastAsia="Times New Roman" w:hAnsi="Arial" w:cs="Arial"/>
          <w:kern w:val="2"/>
          <w:sz w:val="24"/>
          <w:szCs w:val="24"/>
          <w:lang w:eastAsia="ru-RU"/>
        </w:rPr>
        <w:t>правово</w:t>
      </w:r>
      <w:r w:rsidR="00D92E7D" w:rsidRPr="00920143">
        <w:rPr>
          <w:rFonts w:ascii="Arial" w:eastAsia="Times New Roman" w:hAnsi="Arial" w:cs="Arial"/>
          <w:kern w:val="2"/>
          <w:sz w:val="24"/>
          <w:szCs w:val="24"/>
          <w:lang w:eastAsia="ru-RU"/>
        </w:rPr>
        <w:t>го</w:t>
      </w:r>
      <w:r w:rsidR="00436818" w:rsidRPr="00920143">
        <w:rPr>
          <w:rFonts w:ascii="Arial" w:eastAsia="Times New Roman" w:hAnsi="Arial" w:cs="Arial"/>
          <w:kern w:val="2"/>
          <w:sz w:val="24"/>
          <w:szCs w:val="24"/>
          <w:lang w:eastAsia="ru-RU"/>
        </w:rPr>
        <w:t xml:space="preserve"> </w:t>
      </w:r>
      <w:r w:rsidR="00DD581F" w:rsidRPr="00920143">
        <w:rPr>
          <w:rFonts w:ascii="Arial" w:eastAsia="Times New Roman" w:hAnsi="Arial" w:cs="Arial"/>
          <w:kern w:val="2"/>
          <w:sz w:val="24"/>
          <w:szCs w:val="24"/>
          <w:lang w:eastAsia="ru-RU"/>
        </w:rPr>
        <w:t>акт</w:t>
      </w:r>
      <w:r w:rsidR="00D92E7D" w:rsidRPr="00920143">
        <w:rPr>
          <w:rFonts w:ascii="Arial" w:eastAsia="Times New Roman" w:hAnsi="Arial" w:cs="Arial"/>
          <w:kern w:val="2"/>
          <w:sz w:val="24"/>
          <w:szCs w:val="24"/>
          <w:lang w:eastAsia="ru-RU"/>
        </w:rPr>
        <w:t>а</w:t>
      </w:r>
      <w:r w:rsidR="00DD581F" w:rsidRPr="00920143">
        <w:rPr>
          <w:rFonts w:ascii="Arial" w:eastAsia="Times New Roman" w:hAnsi="Arial" w:cs="Arial"/>
          <w:kern w:val="2"/>
          <w:sz w:val="24"/>
          <w:szCs w:val="24"/>
          <w:lang w:eastAsia="ru-RU"/>
        </w:rPr>
        <w:t xml:space="preserve"> </w:t>
      </w:r>
      <w:bookmarkEnd w:id="5"/>
      <w:bookmarkEnd w:id="6"/>
      <w:r w:rsidR="00436818" w:rsidRPr="00920143">
        <w:rPr>
          <w:rFonts w:ascii="Arial" w:eastAsia="Times New Roman" w:hAnsi="Arial" w:cs="Arial"/>
          <w:kern w:val="2"/>
          <w:sz w:val="24"/>
          <w:szCs w:val="24"/>
          <w:lang w:eastAsia="ru-RU"/>
        </w:rPr>
        <w:t>администрации о предварительном согласовании предоставления земельного участка</w:t>
      </w:r>
      <w:r w:rsidR="00D92E7D" w:rsidRPr="00920143">
        <w:rPr>
          <w:rFonts w:ascii="Arial" w:eastAsia="Times New Roman" w:hAnsi="Arial" w:cs="Arial"/>
          <w:kern w:val="2"/>
          <w:sz w:val="24"/>
          <w:szCs w:val="24"/>
          <w:lang w:eastAsia="ru-RU"/>
        </w:rPr>
        <w:t xml:space="preserve"> (далее – правовой акт администрации о предварительном согласовании предоставления земельного участка)</w:t>
      </w:r>
      <w:r w:rsidR="00DD581F" w:rsidRPr="00920143">
        <w:rPr>
          <w:rFonts w:ascii="Arial" w:eastAsia="Times New Roman" w:hAnsi="Arial" w:cs="Arial"/>
          <w:kern w:val="2"/>
          <w:sz w:val="24"/>
          <w:szCs w:val="24"/>
          <w:lang w:eastAsia="ru-RU"/>
        </w:rPr>
        <w:t>;</w:t>
      </w:r>
    </w:p>
    <w:p w:rsidR="007C1388" w:rsidRPr="00920143" w:rsidRDefault="00B55DAD"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20143">
        <w:rPr>
          <w:rFonts w:ascii="Arial" w:eastAsia="Times New Roman" w:hAnsi="Arial" w:cs="Arial"/>
          <w:kern w:val="2"/>
          <w:sz w:val="24"/>
          <w:szCs w:val="24"/>
          <w:lang w:eastAsia="ru-RU"/>
        </w:rPr>
        <w:t>2</w:t>
      </w:r>
      <w:r w:rsidR="007C1388" w:rsidRPr="00920143">
        <w:rPr>
          <w:rFonts w:ascii="Arial" w:eastAsia="Times New Roman" w:hAnsi="Arial" w:cs="Arial"/>
          <w:kern w:val="2"/>
          <w:sz w:val="24"/>
          <w:szCs w:val="24"/>
          <w:lang w:eastAsia="ru-RU"/>
        </w:rPr>
        <w:t xml:space="preserve">) </w:t>
      </w:r>
      <w:bookmarkStart w:id="7" w:name="OLE_LINK1"/>
      <w:bookmarkStart w:id="8" w:name="OLE_LINK2"/>
      <w:r w:rsidR="00D92E7D" w:rsidRPr="00920143">
        <w:rPr>
          <w:rFonts w:ascii="Arial" w:eastAsia="Times New Roman" w:hAnsi="Arial" w:cs="Arial"/>
          <w:kern w:val="2"/>
          <w:sz w:val="24"/>
          <w:szCs w:val="24"/>
        </w:rPr>
        <w:t>решение администрации об отказе в предварительном согласовании предоставления земельного участка</w:t>
      </w:r>
      <w:r w:rsidR="00D92E7D" w:rsidRPr="00920143">
        <w:rPr>
          <w:rFonts w:ascii="Arial" w:eastAsia="Times New Roman" w:hAnsi="Arial" w:cs="Arial"/>
          <w:kern w:val="2"/>
          <w:sz w:val="24"/>
          <w:szCs w:val="24"/>
          <w:lang w:eastAsia="ru-RU"/>
        </w:rPr>
        <w:t xml:space="preserve"> в форме </w:t>
      </w:r>
      <w:r w:rsidR="00436818" w:rsidRPr="00920143">
        <w:rPr>
          <w:rFonts w:ascii="Arial" w:eastAsia="Times New Roman" w:hAnsi="Arial" w:cs="Arial"/>
          <w:kern w:val="2"/>
          <w:sz w:val="24"/>
          <w:szCs w:val="24"/>
          <w:lang w:eastAsia="ru-RU"/>
        </w:rPr>
        <w:t>письм</w:t>
      </w:r>
      <w:r w:rsidR="00D92E7D" w:rsidRPr="00920143">
        <w:rPr>
          <w:rFonts w:ascii="Arial" w:eastAsia="Times New Roman" w:hAnsi="Arial" w:cs="Arial"/>
          <w:kern w:val="2"/>
          <w:sz w:val="24"/>
          <w:szCs w:val="24"/>
          <w:lang w:eastAsia="ru-RU"/>
        </w:rPr>
        <w:t>а</w:t>
      </w:r>
      <w:r w:rsidR="00436818" w:rsidRPr="00920143">
        <w:rPr>
          <w:rFonts w:ascii="Arial" w:eastAsia="Times New Roman" w:hAnsi="Arial" w:cs="Arial"/>
          <w:kern w:val="2"/>
          <w:sz w:val="24"/>
          <w:szCs w:val="24"/>
          <w:lang w:eastAsia="ru-RU"/>
        </w:rPr>
        <w:t xml:space="preserve"> администрации</w:t>
      </w:r>
      <w:r w:rsidR="007C1388" w:rsidRPr="00920143">
        <w:rPr>
          <w:rFonts w:ascii="Arial" w:eastAsia="Times New Roman" w:hAnsi="Arial" w:cs="Arial"/>
          <w:kern w:val="2"/>
          <w:sz w:val="24"/>
          <w:szCs w:val="24"/>
          <w:lang w:eastAsia="ru-RU"/>
        </w:rPr>
        <w:t xml:space="preserve"> об отказе в </w:t>
      </w:r>
      <w:bookmarkEnd w:id="7"/>
      <w:bookmarkEnd w:id="8"/>
      <w:r w:rsidR="00436818" w:rsidRPr="00920143">
        <w:rPr>
          <w:rFonts w:ascii="Arial" w:eastAsia="Times New Roman" w:hAnsi="Arial" w:cs="Arial"/>
          <w:kern w:val="2"/>
          <w:sz w:val="24"/>
          <w:szCs w:val="24"/>
          <w:lang w:eastAsia="ru-RU"/>
        </w:rPr>
        <w:t>предварительном согласовании предоставления земельного участка</w:t>
      </w:r>
      <w:r w:rsidR="00D92E7D" w:rsidRPr="00920143">
        <w:rPr>
          <w:rFonts w:ascii="Arial" w:eastAsia="Times New Roman" w:hAnsi="Arial" w:cs="Arial"/>
          <w:kern w:val="2"/>
          <w:sz w:val="24"/>
          <w:szCs w:val="24"/>
          <w:lang w:eastAsia="ru-RU"/>
        </w:rPr>
        <w:t xml:space="preserve"> (далее – письмо администрации об отказе в предварительном согласовании предоставления земельного участка)</w:t>
      </w:r>
      <w:r w:rsidR="007C1388" w:rsidRPr="00920143">
        <w:rPr>
          <w:rFonts w:ascii="Arial" w:eastAsia="Times New Roman" w:hAnsi="Arial" w:cs="Arial"/>
          <w:kern w:val="2"/>
          <w:sz w:val="24"/>
          <w:szCs w:val="24"/>
          <w:lang w:eastAsia="ru-RU"/>
        </w:rPr>
        <w:t>.</w:t>
      </w:r>
    </w:p>
    <w:p w:rsidR="003244E0" w:rsidRPr="00920143" w:rsidRDefault="00DD581F"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20143">
        <w:rPr>
          <w:rFonts w:ascii="Arial" w:eastAsia="Times New Roman" w:hAnsi="Arial" w:cs="Arial"/>
          <w:kern w:val="2"/>
          <w:sz w:val="24"/>
          <w:szCs w:val="24"/>
          <w:lang w:eastAsia="ru-RU"/>
        </w:rPr>
        <w:t>10</w:t>
      </w:r>
      <w:r w:rsidR="000D27C8">
        <w:rPr>
          <w:rFonts w:ascii="Arial" w:eastAsia="Times New Roman" w:hAnsi="Arial" w:cs="Arial"/>
          <w:kern w:val="2"/>
          <w:sz w:val="24"/>
          <w:szCs w:val="24"/>
          <w:lang w:eastAsia="ru-RU"/>
        </w:rPr>
        <w:t>1</w:t>
      </w:r>
      <w:r w:rsidRPr="00920143">
        <w:rPr>
          <w:rFonts w:ascii="Arial" w:eastAsia="Times New Roman" w:hAnsi="Arial" w:cs="Arial"/>
          <w:kern w:val="2"/>
          <w:sz w:val="24"/>
          <w:szCs w:val="24"/>
          <w:lang w:eastAsia="ru-RU"/>
        </w:rPr>
        <w:t xml:space="preserve">. </w:t>
      </w:r>
      <w:r w:rsidR="003244E0" w:rsidRPr="00920143">
        <w:rPr>
          <w:rFonts w:ascii="Arial" w:eastAsia="Times New Roman" w:hAnsi="Arial" w:cs="Arial"/>
          <w:kern w:val="2"/>
          <w:sz w:val="24"/>
          <w:szCs w:val="24"/>
          <w:lang w:eastAsia="ru-RU"/>
        </w:rPr>
        <w:t xml:space="preserve">После подготовки документа, указанного в пункте </w:t>
      </w:r>
      <w:r w:rsidR="00920143" w:rsidRPr="00920143">
        <w:rPr>
          <w:rFonts w:ascii="Arial" w:eastAsia="Times New Roman" w:hAnsi="Arial" w:cs="Arial"/>
          <w:kern w:val="2"/>
          <w:sz w:val="24"/>
          <w:szCs w:val="24"/>
          <w:lang w:eastAsia="ru-RU"/>
        </w:rPr>
        <w:t>10</w:t>
      </w:r>
      <w:r w:rsidR="00C2587F">
        <w:rPr>
          <w:rFonts w:ascii="Arial" w:eastAsia="Times New Roman" w:hAnsi="Arial" w:cs="Arial"/>
          <w:kern w:val="2"/>
          <w:sz w:val="24"/>
          <w:szCs w:val="24"/>
          <w:lang w:eastAsia="ru-RU"/>
        </w:rPr>
        <w:t>0</w:t>
      </w:r>
      <w:r w:rsidR="00920143" w:rsidRPr="00920143">
        <w:rPr>
          <w:rFonts w:ascii="Arial" w:eastAsia="Times New Roman" w:hAnsi="Arial" w:cs="Arial"/>
          <w:kern w:val="2"/>
          <w:sz w:val="24"/>
          <w:szCs w:val="24"/>
          <w:lang w:eastAsia="ru-RU"/>
        </w:rPr>
        <w:t xml:space="preserve"> </w:t>
      </w:r>
      <w:r w:rsidR="003244E0" w:rsidRPr="00920143">
        <w:rPr>
          <w:rFonts w:ascii="Arial" w:eastAsia="Times New Roman" w:hAnsi="Arial" w:cs="Arial"/>
          <w:kern w:val="2"/>
          <w:sz w:val="24"/>
          <w:szCs w:val="24"/>
          <w:lang w:eastAsia="ru-RU"/>
        </w:rPr>
        <w:t>настоящего административного регламента</w:t>
      </w:r>
      <w:r w:rsidR="00D84320" w:rsidRPr="00920143">
        <w:rPr>
          <w:rFonts w:ascii="Arial" w:eastAsia="Times New Roman" w:hAnsi="Arial" w:cs="Arial"/>
          <w:kern w:val="2"/>
          <w:sz w:val="24"/>
          <w:szCs w:val="24"/>
          <w:lang w:eastAsia="ru-RU"/>
        </w:rPr>
        <w:t>,</w:t>
      </w:r>
      <w:r w:rsidR="003244E0" w:rsidRPr="00920143">
        <w:rPr>
          <w:rFonts w:ascii="Arial" w:eastAsia="Times New Roman" w:hAnsi="Arial" w:cs="Arial"/>
          <w:kern w:val="2"/>
          <w:sz w:val="24"/>
          <w:szCs w:val="24"/>
          <w:lang w:eastAsia="ru-RU"/>
        </w:rPr>
        <w:t xml:space="preserve"> должностное лицо </w:t>
      </w:r>
      <w:r w:rsidR="004E1FD6" w:rsidRPr="00920143">
        <w:rPr>
          <w:rFonts w:ascii="Arial" w:eastAsia="Times New Roman" w:hAnsi="Arial" w:cs="Arial"/>
          <w:kern w:val="2"/>
          <w:sz w:val="24"/>
          <w:szCs w:val="24"/>
          <w:lang w:eastAsia="ru-RU"/>
        </w:rPr>
        <w:t xml:space="preserve">администрации, ответственное за предоставление муниципальной услуги, </w:t>
      </w:r>
      <w:r w:rsidR="003244E0" w:rsidRPr="00920143">
        <w:rPr>
          <w:rFonts w:ascii="Arial" w:eastAsia="Times New Roman" w:hAnsi="Arial" w:cs="Arial"/>
          <w:kern w:val="2"/>
          <w:sz w:val="24"/>
          <w:szCs w:val="24"/>
          <w:lang w:eastAsia="ru-RU"/>
        </w:rPr>
        <w:t xml:space="preserve">в течение </w:t>
      </w:r>
      <w:r w:rsidR="00E84F37" w:rsidRPr="00920143">
        <w:rPr>
          <w:rFonts w:ascii="Arial" w:eastAsia="Times New Roman" w:hAnsi="Arial" w:cs="Arial"/>
          <w:kern w:val="2"/>
          <w:sz w:val="24"/>
          <w:szCs w:val="24"/>
          <w:lang w:eastAsia="ru-RU"/>
        </w:rPr>
        <w:t xml:space="preserve">одного </w:t>
      </w:r>
      <w:r w:rsidR="009276D2" w:rsidRPr="00920143">
        <w:rPr>
          <w:rFonts w:ascii="Arial" w:eastAsia="Times New Roman" w:hAnsi="Arial" w:cs="Arial"/>
          <w:kern w:val="2"/>
          <w:sz w:val="24"/>
          <w:szCs w:val="24"/>
          <w:lang w:eastAsia="ru-RU"/>
        </w:rPr>
        <w:t>рабочего дня</w:t>
      </w:r>
      <w:r w:rsidR="00520461" w:rsidRPr="00920143">
        <w:rPr>
          <w:rFonts w:ascii="Arial" w:eastAsia="Times New Roman" w:hAnsi="Arial" w:cs="Arial"/>
          <w:kern w:val="2"/>
          <w:sz w:val="24"/>
          <w:szCs w:val="24"/>
          <w:lang w:eastAsia="ru-RU"/>
        </w:rPr>
        <w:t xml:space="preserve"> со дня подготовки документов </w:t>
      </w:r>
      <w:r w:rsidR="003244E0" w:rsidRPr="00920143">
        <w:rPr>
          <w:rFonts w:ascii="Arial" w:eastAsia="Times New Roman" w:hAnsi="Arial" w:cs="Arial"/>
          <w:kern w:val="2"/>
          <w:sz w:val="24"/>
          <w:szCs w:val="24"/>
          <w:lang w:eastAsia="ru-RU"/>
        </w:rPr>
        <w:t xml:space="preserve">обеспечивает согласование </w:t>
      </w:r>
      <w:r w:rsidR="00520461" w:rsidRPr="00920143">
        <w:rPr>
          <w:rFonts w:ascii="Arial" w:eastAsia="Times New Roman" w:hAnsi="Arial" w:cs="Arial"/>
          <w:kern w:val="2"/>
          <w:sz w:val="24"/>
          <w:szCs w:val="24"/>
          <w:lang w:eastAsia="ru-RU"/>
        </w:rPr>
        <w:t xml:space="preserve">уполномоченными лицами администрации </w:t>
      </w:r>
      <w:r w:rsidR="003244E0" w:rsidRPr="00920143">
        <w:rPr>
          <w:rFonts w:ascii="Arial" w:eastAsia="Times New Roman" w:hAnsi="Arial" w:cs="Arial"/>
          <w:kern w:val="2"/>
          <w:sz w:val="24"/>
          <w:szCs w:val="24"/>
          <w:lang w:eastAsia="ru-RU"/>
        </w:rPr>
        <w:t xml:space="preserve">и подписание документа </w:t>
      </w:r>
      <w:r w:rsidR="00520461" w:rsidRPr="00920143">
        <w:rPr>
          <w:rFonts w:ascii="Arial" w:eastAsia="Times New Roman" w:hAnsi="Arial" w:cs="Arial"/>
          <w:kern w:val="2"/>
          <w:sz w:val="24"/>
          <w:szCs w:val="24"/>
          <w:lang w:eastAsia="ru-RU"/>
        </w:rPr>
        <w:t>главой администрации</w:t>
      </w:r>
      <w:r w:rsidR="003244E0" w:rsidRPr="00920143">
        <w:rPr>
          <w:rFonts w:ascii="Arial" w:eastAsia="Times New Roman" w:hAnsi="Arial" w:cs="Arial"/>
          <w:kern w:val="2"/>
          <w:sz w:val="24"/>
          <w:szCs w:val="24"/>
          <w:lang w:eastAsia="ru-RU"/>
        </w:rPr>
        <w:t>.</w:t>
      </w:r>
    </w:p>
    <w:p w:rsidR="0004772E" w:rsidRPr="00920143" w:rsidRDefault="003244E0" w:rsidP="00C934A2">
      <w:pPr>
        <w:autoSpaceDE w:val="0"/>
        <w:autoSpaceDN w:val="0"/>
        <w:adjustRightInd w:val="0"/>
        <w:spacing w:after="0" w:line="240" w:lineRule="auto"/>
        <w:ind w:firstLine="709"/>
        <w:jc w:val="both"/>
        <w:rPr>
          <w:rFonts w:ascii="Arial" w:eastAsia="Times New Roman" w:hAnsi="Arial" w:cs="Arial"/>
          <w:kern w:val="2"/>
          <w:sz w:val="24"/>
          <w:szCs w:val="24"/>
        </w:rPr>
      </w:pPr>
      <w:r w:rsidRPr="00920143">
        <w:rPr>
          <w:rFonts w:ascii="Arial" w:eastAsia="Times New Roman" w:hAnsi="Arial" w:cs="Arial"/>
          <w:kern w:val="2"/>
          <w:sz w:val="24"/>
          <w:szCs w:val="24"/>
        </w:rPr>
        <w:t>1</w:t>
      </w:r>
      <w:r w:rsidR="00920143" w:rsidRPr="00920143">
        <w:rPr>
          <w:rFonts w:ascii="Arial" w:eastAsia="Times New Roman" w:hAnsi="Arial" w:cs="Arial"/>
          <w:kern w:val="2"/>
          <w:sz w:val="24"/>
          <w:szCs w:val="24"/>
        </w:rPr>
        <w:t>0</w:t>
      </w:r>
      <w:r w:rsidR="000D27C8">
        <w:rPr>
          <w:rFonts w:ascii="Arial" w:eastAsia="Times New Roman" w:hAnsi="Arial" w:cs="Arial"/>
          <w:kern w:val="2"/>
          <w:sz w:val="24"/>
          <w:szCs w:val="24"/>
        </w:rPr>
        <w:t>2</w:t>
      </w:r>
      <w:r w:rsidRPr="00920143">
        <w:rPr>
          <w:rFonts w:ascii="Arial" w:eastAsia="Times New Roman" w:hAnsi="Arial" w:cs="Arial"/>
          <w:kern w:val="2"/>
          <w:sz w:val="24"/>
          <w:szCs w:val="24"/>
        </w:rPr>
        <w:t>. Критерием принятия решения является наличие или отсутствие</w:t>
      </w:r>
      <w:r w:rsidR="0004772E" w:rsidRPr="00920143">
        <w:rPr>
          <w:rFonts w:ascii="Arial" w:eastAsia="Times New Roman" w:hAnsi="Arial" w:cs="Arial"/>
          <w:kern w:val="2"/>
          <w:sz w:val="24"/>
          <w:szCs w:val="24"/>
        </w:rPr>
        <w:t xml:space="preserve"> </w:t>
      </w:r>
      <w:r w:rsidRPr="00920143">
        <w:rPr>
          <w:rFonts w:ascii="Arial" w:eastAsia="Times New Roman" w:hAnsi="Arial" w:cs="Arial"/>
          <w:kern w:val="2"/>
          <w:sz w:val="24"/>
          <w:szCs w:val="24"/>
        </w:rPr>
        <w:t>оснований</w:t>
      </w:r>
      <w:r w:rsidR="0037682B" w:rsidRPr="00920143">
        <w:rPr>
          <w:rFonts w:ascii="Arial" w:eastAsia="Times New Roman" w:hAnsi="Arial" w:cs="Arial"/>
          <w:kern w:val="2"/>
          <w:sz w:val="24"/>
          <w:szCs w:val="24"/>
        </w:rPr>
        <w:t xml:space="preserve"> для отказа в предварительном согласовании </w:t>
      </w:r>
      <w:r w:rsidR="00F95CE7" w:rsidRPr="00920143">
        <w:rPr>
          <w:rFonts w:ascii="Arial" w:eastAsia="Times New Roman" w:hAnsi="Arial" w:cs="Arial"/>
          <w:kern w:val="2"/>
          <w:sz w:val="24"/>
          <w:szCs w:val="24"/>
        </w:rPr>
        <w:t>предоставления</w:t>
      </w:r>
      <w:r w:rsidR="0037682B" w:rsidRPr="00920143">
        <w:rPr>
          <w:rFonts w:ascii="Arial" w:eastAsia="Times New Roman" w:hAnsi="Arial" w:cs="Arial"/>
          <w:kern w:val="2"/>
          <w:sz w:val="24"/>
          <w:szCs w:val="24"/>
        </w:rPr>
        <w:t xml:space="preserve"> земельного участка.</w:t>
      </w:r>
    </w:p>
    <w:p w:rsidR="00F95CE7" w:rsidRPr="00920143" w:rsidRDefault="0004772E"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20143">
        <w:rPr>
          <w:rFonts w:ascii="Arial" w:eastAsia="Times New Roman" w:hAnsi="Arial" w:cs="Arial"/>
          <w:kern w:val="2"/>
          <w:sz w:val="24"/>
          <w:szCs w:val="24"/>
        </w:rPr>
        <w:t>1</w:t>
      </w:r>
      <w:r w:rsidR="00920143" w:rsidRPr="00920143">
        <w:rPr>
          <w:rFonts w:ascii="Arial" w:eastAsia="Times New Roman" w:hAnsi="Arial" w:cs="Arial"/>
          <w:kern w:val="2"/>
          <w:sz w:val="24"/>
          <w:szCs w:val="24"/>
        </w:rPr>
        <w:t>0</w:t>
      </w:r>
      <w:r w:rsidR="000D27C8">
        <w:rPr>
          <w:rFonts w:ascii="Arial" w:eastAsia="Times New Roman" w:hAnsi="Arial" w:cs="Arial"/>
          <w:kern w:val="2"/>
          <w:sz w:val="24"/>
          <w:szCs w:val="24"/>
        </w:rPr>
        <w:t>3</w:t>
      </w:r>
      <w:r w:rsidRPr="00920143">
        <w:rPr>
          <w:rFonts w:ascii="Arial" w:eastAsia="Times New Roman" w:hAnsi="Arial" w:cs="Arial"/>
          <w:kern w:val="2"/>
          <w:sz w:val="24"/>
          <w:szCs w:val="24"/>
        </w:rPr>
        <w:t xml:space="preserve">. Результатом административной процедуры является </w:t>
      </w:r>
      <w:r w:rsidR="00F95CE7" w:rsidRPr="00920143">
        <w:rPr>
          <w:rFonts w:ascii="Arial" w:eastAsia="Times New Roman" w:hAnsi="Arial" w:cs="Arial"/>
          <w:kern w:val="2"/>
          <w:sz w:val="24"/>
          <w:szCs w:val="24"/>
        </w:rPr>
        <w:t xml:space="preserve">правовой </w:t>
      </w:r>
      <w:r w:rsidRPr="00920143">
        <w:rPr>
          <w:rFonts w:ascii="Arial" w:eastAsia="Times New Roman" w:hAnsi="Arial" w:cs="Arial"/>
          <w:kern w:val="2"/>
          <w:sz w:val="24"/>
          <w:szCs w:val="24"/>
        </w:rPr>
        <w:t xml:space="preserve">акт </w:t>
      </w:r>
      <w:r w:rsidR="00F95CE7" w:rsidRPr="00920143">
        <w:rPr>
          <w:rFonts w:ascii="Arial" w:eastAsia="Times New Roman" w:hAnsi="Arial" w:cs="Arial"/>
          <w:kern w:val="2"/>
          <w:sz w:val="24"/>
          <w:szCs w:val="24"/>
        </w:rPr>
        <w:t>администрации о предварительном согласовании предоставления земельного участка</w:t>
      </w:r>
      <w:r w:rsidRPr="00920143">
        <w:rPr>
          <w:rFonts w:ascii="Arial" w:eastAsia="Times New Roman" w:hAnsi="Arial" w:cs="Arial"/>
          <w:kern w:val="2"/>
          <w:sz w:val="24"/>
          <w:szCs w:val="24"/>
        </w:rPr>
        <w:t xml:space="preserve"> или</w:t>
      </w:r>
      <w:r w:rsidR="00DF08BF" w:rsidRPr="00920143">
        <w:rPr>
          <w:rFonts w:ascii="Arial" w:eastAsia="Times New Roman" w:hAnsi="Arial" w:cs="Arial"/>
          <w:kern w:val="2"/>
          <w:sz w:val="24"/>
          <w:szCs w:val="24"/>
        </w:rPr>
        <w:t xml:space="preserve"> </w:t>
      </w:r>
      <w:r w:rsidR="00F95CE7" w:rsidRPr="00920143">
        <w:rPr>
          <w:rFonts w:ascii="Arial" w:eastAsia="Times New Roman" w:hAnsi="Arial" w:cs="Arial"/>
          <w:kern w:val="2"/>
          <w:sz w:val="24"/>
          <w:szCs w:val="24"/>
          <w:lang w:eastAsia="ru-RU"/>
        </w:rPr>
        <w:t>письмо администрации об отказе в предварительном согласовании предоставления земельного участка.</w:t>
      </w:r>
    </w:p>
    <w:p w:rsidR="008D2E1D" w:rsidRDefault="00C5052F"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20143">
        <w:rPr>
          <w:rFonts w:ascii="Arial" w:eastAsia="Times New Roman" w:hAnsi="Arial" w:cs="Arial"/>
          <w:kern w:val="2"/>
          <w:sz w:val="24"/>
          <w:szCs w:val="24"/>
        </w:rPr>
        <w:t>1</w:t>
      </w:r>
      <w:r w:rsidR="00920143" w:rsidRPr="00920143">
        <w:rPr>
          <w:rFonts w:ascii="Arial" w:eastAsia="Times New Roman" w:hAnsi="Arial" w:cs="Arial"/>
          <w:kern w:val="2"/>
          <w:sz w:val="24"/>
          <w:szCs w:val="24"/>
        </w:rPr>
        <w:t>0</w:t>
      </w:r>
      <w:r w:rsidR="000D27C8">
        <w:rPr>
          <w:rFonts w:ascii="Arial" w:eastAsia="Times New Roman" w:hAnsi="Arial" w:cs="Arial"/>
          <w:kern w:val="2"/>
          <w:sz w:val="24"/>
          <w:szCs w:val="24"/>
        </w:rPr>
        <w:t>4</w:t>
      </w:r>
      <w:r w:rsidRPr="00920143">
        <w:rPr>
          <w:rFonts w:ascii="Arial" w:eastAsia="Times New Roman" w:hAnsi="Arial" w:cs="Arial"/>
          <w:kern w:val="2"/>
          <w:sz w:val="24"/>
          <w:szCs w:val="24"/>
        </w:rPr>
        <w:t>. Способо</w:t>
      </w:r>
      <w:r w:rsidR="0013188F" w:rsidRPr="00920143">
        <w:rPr>
          <w:rFonts w:ascii="Arial" w:eastAsia="Times New Roman" w:hAnsi="Arial" w:cs="Arial"/>
          <w:kern w:val="2"/>
          <w:sz w:val="24"/>
          <w:szCs w:val="24"/>
        </w:rPr>
        <w:t>м</w:t>
      </w:r>
      <w:r w:rsidRPr="00920143">
        <w:rPr>
          <w:rFonts w:ascii="Arial" w:eastAsia="Times New Roman" w:hAnsi="Arial" w:cs="Arial"/>
          <w:kern w:val="2"/>
          <w:sz w:val="24"/>
          <w:szCs w:val="24"/>
        </w:rPr>
        <w:t xml:space="preserve"> фиксации результата административной процедуры является подписание главой администрации </w:t>
      </w:r>
      <w:r w:rsidR="00F95CE7" w:rsidRPr="00920143">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или </w:t>
      </w:r>
      <w:r w:rsidR="00F95CE7" w:rsidRPr="00920143">
        <w:rPr>
          <w:rFonts w:ascii="Arial" w:eastAsia="Times New Roman" w:hAnsi="Arial" w:cs="Arial"/>
          <w:kern w:val="2"/>
          <w:sz w:val="24"/>
          <w:szCs w:val="24"/>
          <w:lang w:eastAsia="ru-RU"/>
        </w:rPr>
        <w:t>письма администрации об отказе в предварительном согласовании предоставления земельного участка.</w:t>
      </w:r>
    </w:p>
    <w:p w:rsidR="00DC2B79" w:rsidRDefault="00DC2B79"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9F62F6" w:rsidRDefault="00C5052F" w:rsidP="00C934A2">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920143">
        <w:rPr>
          <w:rFonts w:ascii="Arial" w:eastAsia="Times New Roman" w:hAnsi="Arial" w:cs="Arial"/>
          <w:kern w:val="2"/>
          <w:sz w:val="24"/>
          <w:szCs w:val="24"/>
          <w:lang w:eastAsia="ru-RU"/>
        </w:rPr>
        <w:lastRenderedPageBreak/>
        <w:t>Г</w:t>
      </w:r>
      <w:r w:rsidR="007E75D6" w:rsidRPr="00920143">
        <w:rPr>
          <w:rFonts w:ascii="Arial" w:eastAsia="Times New Roman" w:hAnsi="Arial" w:cs="Arial"/>
          <w:kern w:val="2"/>
          <w:sz w:val="24"/>
          <w:szCs w:val="24"/>
          <w:lang w:eastAsia="ru-RU"/>
        </w:rPr>
        <w:t>лава</w:t>
      </w:r>
      <w:r w:rsidRPr="00920143">
        <w:rPr>
          <w:rFonts w:ascii="Arial" w:eastAsia="Times New Roman" w:hAnsi="Arial" w:cs="Arial"/>
          <w:kern w:val="2"/>
          <w:sz w:val="24"/>
          <w:szCs w:val="24"/>
          <w:lang w:eastAsia="ru-RU"/>
        </w:rPr>
        <w:t xml:space="preserve"> </w:t>
      </w:r>
      <w:r w:rsidRPr="0032476A">
        <w:rPr>
          <w:rFonts w:ascii="Arial" w:eastAsia="Times New Roman" w:hAnsi="Arial" w:cs="Arial"/>
          <w:kern w:val="2"/>
          <w:sz w:val="24"/>
          <w:szCs w:val="24"/>
          <w:lang w:eastAsia="ru-RU"/>
        </w:rPr>
        <w:t>2</w:t>
      </w:r>
      <w:r w:rsidR="00415D8B" w:rsidRPr="0032476A">
        <w:rPr>
          <w:rFonts w:ascii="Arial" w:eastAsia="Times New Roman" w:hAnsi="Arial" w:cs="Arial"/>
          <w:kern w:val="2"/>
          <w:sz w:val="24"/>
          <w:szCs w:val="24"/>
          <w:lang w:eastAsia="ru-RU"/>
        </w:rPr>
        <w:t>7</w:t>
      </w:r>
      <w:r w:rsidRPr="0032476A">
        <w:rPr>
          <w:rFonts w:ascii="Arial" w:eastAsia="Times New Roman" w:hAnsi="Arial" w:cs="Arial"/>
          <w:kern w:val="2"/>
          <w:sz w:val="24"/>
          <w:szCs w:val="24"/>
          <w:lang w:eastAsia="ru-RU"/>
        </w:rPr>
        <w:t>.</w:t>
      </w:r>
      <w:r w:rsidRPr="00920143">
        <w:rPr>
          <w:rFonts w:ascii="Arial" w:eastAsia="Times New Roman" w:hAnsi="Arial" w:cs="Arial"/>
          <w:kern w:val="2"/>
          <w:sz w:val="24"/>
          <w:szCs w:val="24"/>
          <w:lang w:eastAsia="ru-RU"/>
        </w:rPr>
        <w:t xml:space="preserve"> В</w:t>
      </w:r>
      <w:r w:rsidR="007E75D6" w:rsidRPr="00920143">
        <w:rPr>
          <w:rFonts w:ascii="Arial" w:eastAsia="Times New Roman" w:hAnsi="Arial" w:cs="Arial"/>
          <w:kern w:val="2"/>
          <w:sz w:val="24"/>
          <w:szCs w:val="24"/>
          <w:lang w:eastAsia="ru-RU"/>
        </w:rPr>
        <w:t>ыдача (направление) заявителю результата муниципальной услуги</w:t>
      </w:r>
      <w:r w:rsidR="00D92E7D" w:rsidRPr="00920143">
        <w:rPr>
          <w:rFonts w:ascii="Arial" w:eastAsia="Times New Roman" w:hAnsi="Arial" w:cs="Arial"/>
          <w:kern w:val="2"/>
          <w:sz w:val="24"/>
          <w:szCs w:val="24"/>
          <w:lang w:eastAsia="ru-RU"/>
        </w:rPr>
        <w:t xml:space="preserve">, уведомления </w:t>
      </w:r>
      <w:r w:rsidR="00D92E7D" w:rsidRPr="00920143">
        <w:rPr>
          <w:rFonts w:ascii="Arial" w:eastAsia="Times New Roman" w:hAnsi="Arial" w:cs="Arial"/>
          <w:kern w:val="2"/>
          <w:sz w:val="24"/>
          <w:szCs w:val="24"/>
        </w:rPr>
        <w:t>об отказе в принятии заявления к рассмотрению</w:t>
      </w:r>
    </w:p>
    <w:p w:rsidR="008D2E1D" w:rsidRPr="00920143" w:rsidRDefault="008D2E1D"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7F4223" w:rsidRPr="00920143" w:rsidRDefault="00FB4E5A"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20143">
        <w:rPr>
          <w:rFonts w:ascii="Arial" w:eastAsia="Times New Roman" w:hAnsi="Arial" w:cs="Arial"/>
          <w:kern w:val="2"/>
          <w:sz w:val="24"/>
          <w:szCs w:val="24"/>
        </w:rPr>
        <w:t>1</w:t>
      </w:r>
      <w:r w:rsidR="00920143" w:rsidRPr="00920143">
        <w:rPr>
          <w:rFonts w:ascii="Arial" w:eastAsia="Times New Roman" w:hAnsi="Arial" w:cs="Arial"/>
          <w:kern w:val="2"/>
          <w:sz w:val="24"/>
          <w:szCs w:val="24"/>
        </w:rPr>
        <w:t>0</w:t>
      </w:r>
      <w:r w:rsidR="000D27C8">
        <w:rPr>
          <w:rFonts w:ascii="Arial" w:eastAsia="Times New Roman" w:hAnsi="Arial" w:cs="Arial"/>
          <w:kern w:val="2"/>
          <w:sz w:val="24"/>
          <w:szCs w:val="24"/>
        </w:rPr>
        <w:t>5</w:t>
      </w:r>
      <w:r w:rsidR="00507775" w:rsidRPr="00920143">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7F4223" w:rsidRPr="00920143">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или </w:t>
      </w:r>
      <w:r w:rsidR="007F4223" w:rsidRPr="00920143">
        <w:rPr>
          <w:rFonts w:ascii="Arial" w:eastAsia="Times New Roman" w:hAnsi="Arial" w:cs="Arial"/>
          <w:kern w:val="2"/>
          <w:sz w:val="24"/>
          <w:szCs w:val="24"/>
          <w:lang w:eastAsia="ru-RU"/>
        </w:rPr>
        <w:t>письма администрации об отказе в предварительном согласовании предоставления земельного участка.</w:t>
      </w:r>
    </w:p>
    <w:p w:rsidR="00507775" w:rsidRPr="00920143" w:rsidRDefault="003562BD"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20143">
        <w:rPr>
          <w:rFonts w:ascii="Arial" w:eastAsia="Times New Roman" w:hAnsi="Arial" w:cs="Arial"/>
          <w:kern w:val="2"/>
          <w:sz w:val="24"/>
          <w:szCs w:val="24"/>
        </w:rPr>
        <w:t>1</w:t>
      </w:r>
      <w:r w:rsidR="000D27C8">
        <w:rPr>
          <w:rFonts w:ascii="Arial" w:eastAsia="Times New Roman" w:hAnsi="Arial" w:cs="Arial"/>
          <w:kern w:val="2"/>
          <w:sz w:val="24"/>
          <w:szCs w:val="24"/>
        </w:rPr>
        <w:t>06</w:t>
      </w:r>
      <w:r w:rsidR="00507775" w:rsidRPr="00920143">
        <w:rPr>
          <w:rFonts w:ascii="Arial" w:eastAsia="Times New Roman" w:hAnsi="Arial" w:cs="Arial"/>
          <w:kern w:val="2"/>
          <w:sz w:val="24"/>
          <w:szCs w:val="24"/>
        </w:rPr>
        <w:t>. Должностное лицо администрации, ответственное за</w:t>
      </w:r>
      <w:r w:rsidR="00DF08BF" w:rsidRPr="00920143">
        <w:rPr>
          <w:rFonts w:ascii="Arial" w:eastAsia="Times New Roman" w:hAnsi="Arial" w:cs="Arial"/>
          <w:kern w:val="2"/>
          <w:sz w:val="24"/>
          <w:szCs w:val="24"/>
        </w:rPr>
        <w:t xml:space="preserve"> </w:t>
      </w:r>
      <w:r w:rsidR="00507775" w:rsidRPr="00920143">
        <w:rPr>
          <w:rFonts w:ascii="Arial" w:eastAsia="Times New Roman" w:hAnsi="Arial" w:cs="Arial"/>
          <w:kern w:val="2"/>
          <w:sz w:val="24"/>
          <w:szCs w:val="24"/>
        </w:rPr>
        <w:t xml:space="preserve">направление (выдачу) заявителю результата муниципальной услуги, в течение </w:t>
      </w:r>
      <w:r w:rsidR="009276D2" w:rsidRPr="00920143">
        <w:rPr>
          <w:rFonts w:ascii="Arial" w:eastAsia="Times New Roman" w:hAnsi="Arial" w:cs="Arial"/>
          <w:kern w:val="2"/>
          <w:sz w:val="24"/>
          <w:szCs w:val="24"/>
        </w:rPr>
        <w:t>3</w:t>
      </w:r>
      <w:r w:rsidR="008D2E1D">
        <w:rPr>
          <w:rFonts w:ascii="Arial" w:eastAsia="Times New Roman" w:hAnsi="Arial" w:cs="Arial"/>
          <w:kern w:val="2"/>
          <w:sz w:val="24"/>
          <w:szCs w:val="24"/>
        </w:rPr>
        <w:t xml:space="preserve"> </w:t>
      </w:r>
      <w:r w:rsidR="00507775" w:rsidRPr="00920143">
        <w:rPr>
          <w:rFonts w:ascii="Arial" w:eastAsia="Times New Roman" w:hAnsi="Arial" w:cs="Arial"/>
          <w:kern w:val="2"/>
          <w:sz w:val="24"/>
          <w:szCs w:val="24"/>
        </w:rPr>
        <w:t xml:space="preserve">календарных дней со дня подписания </w:t>
      </w:r>
      <w:r w:rsidR="007F4223" w:rsidRPr="00920143">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или </w:t>
      </w:r>
      <w:r w:rsidR="007F4223" w:rsidRPr="00920143">
        <w:rPr>
          <w:rFonts w:ascii="Arial" w:eastAsia="Times New Roman" w:hAnsi="Arial" w:cs="Arial"/>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507775" w:rsidRPr="00920143">
        <w:rPr>
          <w:rFonts w:ascii="Arial" w:eastAsia="Times New Roman" w:hAnsi="Arial" w:cs="Arial"/>
          <w:kern w:val="2"/>
          <w:sz w:val="24"/>
          <w:szCs w:val="24"/>
        </w:rPr>
        <w:t xml:space="preserve">направляет заявителю </w:t>
      </w:r>
      <w:r w:rsidR="007F4223" w:rsidRPr="00920143">
        <w:rPr>
          <w:rFonts w:ascii="Arial" w:eastAsia="Times New Roman" w:hAnsi="Arial" w:cs="Arial"/>
          <w:kern w:val="2"/>
          <w:sz w:val="24"/>
          <w:szCs w:val="24"/>
        </w:rPr>
        <w:t>указанные</w:t>
      </w:r>
      <w:r w:rsidR="00107A95" w:rsidRPr="00920143">
        <w:rPr>
          <w:rFonts w:ascii="Arial" w:eastAsia="Times New Roman" w:hAnsi="Arial" w:cs="Arial"/>
          <w:kern w:val="2"/>
          <w:sz w:val="24"/>
          <w:szCs w:val="24"/>
        </w:rPr>
        <w:t xml:space="preserve"> акт</w:t>
      </w:r>
      <w:r w:rsidR="007F4223" w:rsidRPr="00920143">
        <w:rPr>
          <w:rFonts w:ascii="Arial" w:eastAsia="Times New Roman" w:hAnsi="Arial" w:cs="Arial"/>
          <w:kern w:val="2"/>
          <w:sz w:val="24"/>
          <w:szCs w:val="24"/>
        </w:rPr>
        <w:t>ы</w:t>
      </w:r>
      <w:r w:rsidR="00507775" w:rsidRPr="00920143">
        <w:rPr>
          <w:rFonts w:ascii="Arial" w:eastAsia="Times New Roman" w:hAnsi="Arial" w:cs="Arial"/>
          <w:kern w:val="2"/>
          <w:sz w:val="24"/>
          <w:szCs w:val="24"/>
        </w:rPr>
        <w:t xml:space="preserve"> почтовым отправлением </w:t>
      </w:r>
      <w:r w:rsidR="00107A95" w:rsidRPr="00920143">
        <w:rPr>
          <w:rFonts w:ascii="Arial" w:eastAsia="Times New Roman" w:hAnsi="Arial" w:cs="Arial"/>
          <w:kern w:val="2"/>
          <w:sz w:val="24"/>
          <w:szCs w:val="24"/>
        </w:rPr>
        <w:t xml:space="preserve">по почтовому адресу заявителя, указанному в </w:t>
      </w:r>
      <w:r w:rsidR="007F4223" w:rsidRPr="00920143">
        <w:rPr>
          <w:rFonts w:ascii="Arial" w:eastAsia="Times New Roman" w:hAnsi="Arial" w:cs="Arial"/>
          <w:kern w:val="2"/>
          <w:sz w:val="24"/>
          <w:szCs w:val="24"/>
        </w:rPr>
        <w:t>заявлении</w:t>
      </w:r>
      <w:r w:rsidR="00D84320" w:rsidRPr="00920143">
        <w:rPr>
          <w:rFonts w:ascii="Arial" w:eastAsia="Times New Roman" w:hAnsi="Arial" w:cs="Arial"/>
          <w:kern w:val="2"/>
          <w:sz w:val="24"/>
          <w:szCs w:val="24"/>
        </w:rPr>
        <w:t>,</w:t>
      </w:r>
      <w:r w:rsidR="00107A95" w:rsidRPr="00920143">
        <w:rPr>
          <w:rFonts w:ascii="Arial" w:eastAsia="Times New Roman" w:hAnsi="Arial" w:cs="Arial"/>
          <w:kern w:val="2"/>
          <w:sz w:val="24"/>
          <w:szCs w:val="24"/>
        </w:rPr>
        <w:t xml:space="preserve"> </w:t>
      </w:r>
      <w:r w:rsidR="00507775" w:rsidRPr="00920143">
        <w:rPr>
          <w:rFonts w:ascii="Arial" w:eastAsia="Times New Roman" w:hAnsi="Arial" w:cs="Arial"/>
          <w:kern w:val="2"/>
          <w:sz w:val="24"/>
          <w:szCs w:val="24"/>
        </w:rPr>
        <w:t>либо по обращению заявителя – вручает его лично.</w:t>
      </w:r>
    </w:p>
    <w:p w:rsidR="00DF08BF" w:rsidRPr="00920143" w:rsidRDefault="00107A95" w:rsidP="00C934A2">
      <w:pPr>
        <w:spacing w:after="0" w:line="240" w:lineRule="auto"/>
        <w:ind w:firstLine="709"/>
        <w:jc w:val="both"/>
        <w:rPr>
          <w:rFonts w:ascii="Arial" w:eastAsia="Times New Roman" w:hAnsi="Arial" w:cs="Arial"/>
          <w:kern w:val="2"/>
          <w:sz w:val="24"/>
          <w:szCs w:val="24"/>
        </w:rPr>
      </w:pPr>
      <w:r w:rsidRPr="00920143">
        <w:rPr>
          <w:rFonts w:ascii="Arial" w:eastAsia="Times New Roman" w:hAnsi="Arial" w:cs="Arial"/>
          <w:kern w:val="2"/>
          <w:sz w:val="24"/>
          <w:szCs w:val="24"/>
        </w:rPr>
        <w:t>Уведомлени</w:t>
      </w:r>
      <w:r w:rsidR="00520461" w:rsidRPr="00920143">
        <w:rPr>
          <w:rFonts w:ascii="Arial" w:eastAsia="Times New Roman" w:hAnsi="Arial" w:cs="Arial"/>
          <w:kern w:val="2"/>
          <w:sz w:val="24"/>
          <w:szCs w:val="24"/>
        </w:rPr>
        <w:t>е</w:t>
      </w:r>
      <w:r w:rsidRPr="00920143">
        <w:rPr>
          <w:rFonts w:ascii="Arial" w:eastAsia="Times New Roman" w:hAnsi="Arial" w:cs="Arial"/>
          <w:kern w:val="2"/>
          <w:sz w:val="24"/>
          <w:szCs w:val="24"/>
        </w:rPr>
        <w:t xml:space="preserve"> об отказе в принятии </w:t>
      </w:r>
      <w:r w:rsidR="002C5C65" w:rsidRPr="00920143">
        <w:rPr>
          <w:rFonts w:ascii="Arial" w:eastAsia="Times New Roman" w:hAnsi="Arial" w:cs="Arial"/>
          <w:kern w:val="2"/>
          <w:sz w:val="24"/>
          <w:szCs w:val="24"/>
        </w:rPr>
        <w:t>заявления</w:t>
      </w:r>
      <w:r w:rsidRPr="00920143">
        <w:rPr>
          <w:rFonts w:ascii="Arial" w:eastAsia="Times New Roman" w:hAnsi="Arial" w:cs="Arial"/>
          <w:kern w:val="2"/>
          <w:sz w:val="24"/>
          <w:szCs w:val="24"/>
        </w:rPr>
        <w:t xml:space="preserve"> к рассмотрению</w:t>
      </w:r>
      <w:r w:rsidRPr="00920143">
        <w:rPr>
          <w:rFonts w:ascii="Arial" w:hAnsi="Arial" w:cs="Arial"/>
          <w:kern w:val="2"/>
          <w:sz w:val="24"/>
          <w:szCs w:val="24"/>
        </w:rPr>
        <w:t xml:space="preserve"> </w:t>
      </w:r>
      <w:r w:rsidRPr="00920143">
        <w:rPr>
          <w:rFonts w:ascii="Arial" w:eastAsia="Times New Roman" w:hAnsi="Arial" w:cs="Arial"/>
          <w:kern w:val="2"/>
          <w:sz w:val="24"/>
          <w:szCs w:val="24"/>
        </w:rPr>
        <w:t xml:space="preserve">направляется </w:t>
      </w:r>
      <w:r w:rsidR="009B0F67" w:rsidRPr="00920143">
        <w:rPr>
          <w:rFonts w:ascii="Arial" w:eastAsia="Times New Roman" w:hAnsi="Arial" w:cs="Arial"/>
          <w:kern w:val="2"/>
          <w:sz w:val="24"/>
          <w:szCs w:val="24"/>
        </w:rPr>
        <w:t xml:space="preserve">заявителю </w:t>
      </w:r>
      <w:r w:rsidR="003562BD" w:rsidRPr="00920143">
        <w:rPr>
          <w:rFonts w:ascii="Arial" w:eastAsia="Times New Roman" w:hAnsi="Arial" w:cs="Arial"/>
          <w:kern w:val="2"/>
          <w:sz w:val="24"/>
          <w:szCs w:val="24"/>
        </w:rPr>
        <w:t>должностным лицом администрации, ответственным за</w:t>
      </w:r>
      <w:r w:rsidR="00DF08BF" w:rsidRPr="00920143">
        <w:rPr>
          <w:rFonts w:ascii="Arial" w:eastAsia="Times New Roman" w:hAnsi="Arial" w:cs="Arial"/>
          <w:kern w:val="2"/>
          <w:sz w:val="24"/>
          <w:szCs w:val="24"/>
        </w:rPr>
        <w:t xml:space="preserve"> </w:t>
      </w:r>
      <w:r w:rsidR="003562BD" w:rsidRPr="00920143">
        <w:rPr>
          <w:rFonts w:ascii="Arial" w:eastAsia="Times New Roman" w:hAnsi="Arial" w:cs="Arial"/>
          <w:kern w:val="2"/>
          <w:sz w:val="24"/>
          <w:szCs w:val="24"/>
        </w:rPr>
        <w:t>направление (выдачу) заявителю результата муниципальной услуги,</w:t>
      </w:r>
      <w:r w:rsidR="00DF08BF" w:rsidRPr="00920143">
        <w:rPr>
          <w:rFonts w:ascii="Arial" w:eastAsia="Times New Roman" w:hAnsi="Arial" w:cs="Arial"/>
          <w:kern w:val="2"/>
          <w:sz w:val="24"/>
          <w:szCs w:val="24"/>
        </w:rPr>
        <w:t xml:space="preserve"> </w:t>
      </w:r>
      <w:r w:rsidRPr="00920143">
        <w:rPr>
          <w:rFonts w:ascii="Arial" w:eastAsia="Times New Roman" w:hAnsi="Arial" w:cs="Arial"/>
          <w:kern w:val="2"/>
          <w:sz w:val="24"/>
          <w:szCs w:val="24"/>
        </w:rPr>
        <w:t xml:space="preserve">почтовым отправлением по почтовому адресу заявителя, указанному в </w:t>
      </w:r>
      <w:r w:rsidR="002C5C65" w:rsidRPr="00920143">
        <w:rPr>
          <w:rFonts w:ascii="Arial" w:eastAsia="Times New Roman" w:hAnsi="Arial" w:cs="Arial"/>
          <w:kern w:val="2"/>
          <w:sz w:val="24"/>
          <w:szCs w:val="24"/>
        </w:rPr>
        <w:t>заявлении</w:t>
      </w:r>
      <w:r w:rsidR="009B0F67" w:rsidRPr="00920143">
        <w:rPr>
          <w:rFonts w:ascii="Arial" w:eastAsia="Times New Roman" w:hAnsi="Arial" w:cs="Arial"/>
          <w:kern w:val="2"/>
          <w:sz w:val="24"/>
          <w:szCs w:val="24"/>
        </w:rPr>
        <w:t>,</w:t>
      </w:r>
      <w:r w:rsidRPr="00920143">
        <w:rPr>
          <w:rFonts w:ascii="Arial" w:eastAsia="Times New Roman" w:hAnsi="Arial" w:cs="Arial"/>
          <w:kern w:val="2"/>
          <w:sz w:val="24"/>
          <w:szCs w:val="24"/>
        </w:rPr>
        <w:t xml:space="preserve"> либо по обращению заявителя вручает его лично</w:t>
      </w:r>
      <w:r w:rsidR="003562BD" w:rsidRPr="00920143">
        <w:rPr>
          <w:rFonts w:ascii="Arial" w:eastAsia="Times New Roman" w:hAnsi="Arial" w:cs="Arial"/>
          <w:kern w:val="2"/>
          <w:sz w:val="24"/>
          <w:szCs w:val="24"/>
        </w:rPr>
        <w:t xml:space="preserve"> в течение </w:t>
      </w:r>
      <w:r w:rsidR="00BE555C" w:rsidRPr="00920143">
        <w:rPr>
          <w:rFonts w:ascii="Arial" w:eastAsia="Times New Roman" w:hAnsi="Arial" w:cs="Arial"/>
          <w:kern w:val="2"/>
          <w:sz w:val="24"/>
          <w:szCs w:val="24"/>
        </w:rPr>
        <w:t xml:space="preserve">трех </w:t>
      </w:r>
      <w:r w:rsidR="003562BD" w:rsidRPr="00920143">
        <w:rPr>
          <w:rFonts w:ascii="Arial" w:eastAsia="Times New Roman" w:hAnsi="Arial" w:cs="Arial"/>
          <w:kern w:val="2"/>
          <w:sz w:val="24"/>
          <w:szCs w:val="24"/>
        </w:rPr>
        <w:t>календарных дней со дня его подписания главой администрации</w:t>
      </w:r>
      <w:r w:rsidRPr="00920143">
        <w:rPr>
          <w:rFonts w:ascii="Arial" w:eastAsia="Times New Roman" w:hAnsi="Arial" w:cs="Arial"/>
          <w:kern w:val="2"/>
          <w:sz w:val="24"/>
          <w:szCs w:val="24"/>
        </w:rPr>
        <w:t>.</w:t>
      </w:r>
    </w:p>
    <w:p w:rsidR="001F615A" w:rsidRPr="00920143" w:rsidRDefault="008245C8" w:rsidP="00C934A2">
      <w:pPr>
        <w:spacing w:after="0" w:line="240" w:lineRule="auto"/>
        <w:ind w:firstLine="709"/>
        <w:jc w:val="both"/>
        <w:rPr>
          <w:rFonts w:ascii="Arial" w:eastAsia="Times New Roman" w:hAnsi="Arial" w:cs="Arial"/>
          <w:kern w:val="2"/>
          <w:sz w:val="24"/>
          <w:szCs w:val="24"/>
        </w:rPr>
      </w:pPr>
      <w:r w:rsidRPr="00920143">
        <w:rPr>
          <w:rFonts w:ascii="Arial" w:eastAsia="Times New Roman" w:hAnsi="Arial" w:cs="Arial"/>
          <w:kern w:val="2"/>
          <w:sz w:val="24"/>
          <w:szCs w:val="24"/>
        </w:rPr>
        <w:t xml:space="preserve">В случае подачи </w:t>
      </w:r>
      <w:r w:rsidR="001B70C1" w:rsidRPr="00920143">
        <w:rPr>
          <w:rFonts w:ascii="Arial" w:eastAsia="Times New Roman" w:hAnsi="Arial" w:cs="Arial"/>
          <w:kern w:val="2"/>
          <w:sz w:val="24"/>
          <w:szCs w:val="24"/>
        </w:rPr>
        <w:t>заявления</w:t>
      </w:r>
      <w:r w:rsidRPr="00920143">
        <w:rPr>
          <w:rFonts w:ascii="Arial" w:eastAsia="Times New Roman" w:hAnsi="Arial" w:cs="Arial"/>
          <w:kern w:val="2"/>
          <w:sz w:val="24"/>
          <w:szCs w:val="24"/>
        </w:rPr>
        <w:t xml:space="preserve"> в электронной форме</w:t>
      </w:r>
      <w:r w:rsidR="00596587" w:rsidRPr="00920143">
        <w:rPr>
          <w:rFonts w:ascii="Arial" w:eastAsia="Times New Roman" w:hAnsi="Arial" w:cs="Arial"/>
          <w:kern w:val="2"/>
          <w:sz w:val="24"/>
          <w:szCs w:val="24"/>
        </w:rPr>
        <w:t xml:space="preserve"> </w:t>
      </w:r>
      <w:r w:rsidRPr="00920143">
        <w:rPr>
          <w:rFonts w:ascii="Arial" w:eastAsia="Times New Roman" w:hAnsi="Arial" w:cs="Arial"/>
          <w:kern w:val="2"/>
          <w:sz w:val="24"/>
          <w:szCs w:val="24"/>
        </w:rPr>
        <w:t xml:space="preserve">уведомление об отказе в принятии </w:t>
      </w:r>
      <w:r w:rsidR="001B70C1" w:rsidRPr="00920143">
        <w:rPr>
          <w:rFonts w:ascii="Arial" w:eastAsia="Times New Roman" w:hAnsi="Arial" w:cs="Arial"/>
          <w:kern w:val="2"/>
          <w:sz w:val="24"/>
          <w:szCs w:val="24"/>
        </w:rPr>
        <w:t>заявления</w:t>
      </w:r>
      <w:r w:rsidRPr="00920143">
        <w:rPr>
          <w:rFonts w:ascii="Arial" w:eastAsia="Times New Roman" w:hAnsi="Arial" w:cs="Arial"/>
          <w:kern w:val="2"/>
          <w:sz w:val="24"/>
          <w:szCs w:val="24"/>
        </w:rPr>
        <w:t xml:space="preserve"> к рассмотрению</w:t>
      </w:r>
      <w:r w:rsidRPr="00920143">
        <w:rPr>
          <w:rFonts w:ascii="Arial" w:hAnsi="Arial" w:cs="Arial"/>
          <w:kern w:val="2"/>
          <w:sz w:val="24"/>
          <w:szCs w:val="24"/>
        </w:rPr>
        <w:t xml:space="preserve"> </w:t>
      </w:r>
      <w:r w:rsidRPr="00920143">
        <w:rPr>
          <w:rFonts w:ascii="Arial" w:eastAsia="Times New Roman" w:hAnsi="Arial" w:cs="Arial"/>
          <w:kern w:val="2"/>
          <w:sz w:val="24"/>
          <w:szCs w:val="24"/>
        </w:rPr>
        <w:t xml:space="preserve">направляется в электронной форме </w:t>
      </w:r>
      <w:r w:rsidR="00596587" w:rsidRPr="00920143">
        <w:rPr>
          <w:rFonts w:ascii="Arial" w:eastAsia="Times New Roman" w:hAnsi="Arial" w:cs="Arial"/>
          <w:kern w:val="2"/>
          <w:sz w:val="24"/>
          <w:szCs w:val="24"/>
        </w:rPr>
        <w:t xml:space="preserve">заявителю </w:t>
      </w:r>
      <w:r w:rsidRPr="00920143">
        <w:rPr>
          <w:rFonts w:ascii="Arial" w:eastAsia="Times New Roman" w:hAnsi="Arial" w:cs="Arial"/>
          <w:kern w:val="2"/>
          <w:sz w:val="24"/>
          <w:szCs w:val="24"/>
        </w:rPr>
        <w:t xml:space="preserve">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w:t>
      </w:r>
      <w:r w:rsidR="00BE555C" w:rsidRPr="00920143">
        <w:rPr>
          <w:rFonts w:ascii="Arial" w:eastAsia="Times New Roman" w:hAnsi="Arial" w:cs="Arial"/>
          <w:kern w:val="2"/>
          <w:sz w:val="24"/>
          <w:szCs w:val="24"/>
        </w:rPr>
        <w:t xml:space="preserve">трех </w:t>
      </w:r>
      <w:r w:rsidRPr="00920143">
        <w:rPr>
          <w:rFonts w:ascii="Arial" w:eastAsia="Times New Roman" w:hAnsi="Arial" w:cs="Arial"/>
          <w:kern w:val="2"/>
          <w:sz w:val="24"/>
          <w:szCs w:val="24"/>
        </w:rPr>
        <w:t>календарных дней со дня его подписания главой администрации.</w:t>
      </w:r>
    </w:p>
    <w:p w:rsidR="00DF08BF" w:rsidRPr="00920143" w:rsidRDefault="0019218E" w:rsidP="00C934A2">
      <w:pPr>
        <w:autoSpaceDE w:val="0"/>
        <w:autoSpaceDN w:val="0"/>
        <w:adjustRightInd w:val="0"/>
        <w:spacing w:after="0" w:line="240" w:lineRule="auto"/>
        <w:ind w:firstLine="709"/>
        <w:jc w:val="both"/>
        <w:rPr>
          <w:rFonts w:ascii="Arial" w:eastAsia="Times New Roman" w:hAnsi="Arial" w:cs="Arial"/>
          <w:kern w:val="2"/>
          <w:sz w:val="24"/>
          <w:szCs w:val="24"/>
        </w:rPr>
      </w:pPr>
      <w:r w:rsidRPr="00920143">
        <w:rPr>
          <w:rFonts w:ascii="Arial" w:eastAsia="Times New Roman" w:hAnsi="Arial" w:cs="Arial"/>
          <w:kern w:val="2"/>
          <w:sz w:val="24"/>
          <w:szCs w:val="24"/>
        </w:rPr>
        <w:t>1</w:t>
      </w:r>
      <w:r w:rsidR="000D27C8">
        <w:rPr>
          <w:rFonts w:ascii="Arial" w:eastAsia="Times New Roman" w:hAnsi="Arial" w:cs="Arial"/>
          <w:kern w:val="2"/>
          <w:sz w:val="24"/>
          <w:szCs w:val="24"/>
        </w:rPr>
        <w:t>07</w:t>
      </w:r>
      <w:r w:rsidR="003562BD" w:rsidRPr="00920143">
        <w:rPr>
          <w:rFonts w:ascii="Arial" w:eastAsia="Times New Roman" w:hAnsi="Arial" w:cs="Arial"/>
          <w:kern w:val="2"/>
          <w:sz w:val="24"/>
          <w:szCs w:val="24"/>
        </w:rPr>
        <w:t xml:space="preserve">. При личном получении </w:t>
      </w:r>
      <w:r w:rsidR="001B70C1" w:rsidRPr="00920143">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w:t>
      </w:r>
      <w:r w:rsidR="001B70C1" w:rsidRPr="00920143">
        <w:rPr>
          <w:rFonts w:ascii="Arial" w:eastAsia="Times New Roman" w:hAnsi="Arial" w:cs="Arial"/>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6134D4" w:rsidRPr="00920143">
        <w:rPr>
          <w:rFonts w:ascii="Arial" w:eastAsia="Times New Roman" w:hAnsi="Arial" w:cs="Arial"/>
          <w:kern w:val="2"/>
          <w:sz w:val="24"/>
          <w:szCs w:val="24"/>
        </w:rPr>
        <w:t xml:space="preserve">или уведомления об отказе в принятии </w:t>
      </w:r>
      <w:r w:rsidR="001B70C1" w:rsidRPr="00920143">
        <w:rPr>
          <w:rFonts w:ascii="Arial" w:eastAsia="Times New Roman" w:hAnsi="Arial" w:cs="Arial"/>
          <w:kern w:val="2"/>
          <w:sz w:val="24"/>
          <w:szCs w:val="24"/>
        </w:rPr>
        <w:t>заявления</w:t>
      </w:r>
      <w:r w:rsidR="006134D4" w:rsidRPr="00920143">
        <w:rPr>
          <w:rFonts w:ascii="Arial" w:eastAsia="Times New Roman" w:hAnsi="Arial" w:cs="Arial"/>
          <w:kern w:val="2"/>
          <w:sz w:val="24"/>
          <w:szCs w:val="24"/>
        </w:rPr>
        <w:t xml:space="preserve"> к рассмотрению </w:t>
      </w:r>
      <w:r w:rsidR="003562BD" w:rsidRPr="00920143">
        <w:rPr>
          <w:rFonts w:ascii="Arial" w:eastAsia="Times New Roman" w:hAnsi="Arial" w:cs="Arial"/>
          <w:kern w:val="2"/>
          <w:sz w:val="24"/>
          <w:szCs w:val="24"/>
        </w:rPr>
        <w:t>заявитель</w:t>
      </w:r>
      <w:r w:rsidR="00920143" w:rsidRPr="00920143">
        <w:rPr>
          <w:rFonts w:ascii="Arial" w:eastAsia="Times New Roman" w:hAnsi="Arial" w:cs="Arial"/>
          <w:kern w:val="2"/>
          <w:sz w:val="24"/>
          <w:szCs w:val="24"/>
        </w:rPr>
        <w:t xml:space="preserve"> расписывается в их получении на экземпляре администрации.</w:t>
      </w:r>
    </w:p>
    <w:p w:rsidR="00507775" w:rsidRPr="00920143" w:rsidRDefault="00507775"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20143">
        <w:rPr>
          <w:rFonts w:ascii="Arial" w:eastAsia="Times New Roman" w:hAnsi="Arial" w:cs="Arial"/>
          <w:kern w:val="2"/>
          <w:sz w:val="24"/>
          <w:szCs w:val="24"/>
        </w:rPr>
        <w:t>1</w:t>
      </w:r>
      <w:r w:rsidR="000D27C8">
        <w:rPr>
          <w:rFonts w:ascii="Arial" w:eastAsia="Times New Roman" w:hAnsi="Arial" w:cs="Arial"/>
          <w:kern w:val="2"/>
          <w:sz w:val="24"/>
          <w:szCs w:val="24"/>
        </w:rPr>
        <w:t>08</w:t>
      </w:r>
      <w:r w:rsidRPr="00920143">
        <w:rPr>
          <w:rFonts w:ascii="Arial" w:eastAsia="Times New Roman" w:hAnsi="Arial" w:cs="Arial"/>
          <w:kern w:val="2"/>
          <w:sz w:val="24"/>
          <w:szCs w:val="24"/>
        </w:rPr>
        <w:t>. Результатом административной процедуры является направление</w:t>
      </w:r>
      <w:r w:rsidR="003562BD" w:rsidRPr="00920143">
        <w:rPr>
          <w:rFonts w:ascii="Arial" w:eastAsia="Times New Roman" w:hAnsi="Arial" w:cs="Arial"/>
          <w:kern w:val="2"/>
          <w:sz w:val="24"/>
          <w:szCs w:val="24"/>
        </w:rPr>
        <w:t xml:space="preserve"> (выдача)</w:t>
      </w:r>
      <w:r w:rsidRPr="00920143">
        <w:rPr>
          <w:rFonts w:ascii="Arial" w:eastAsia="Times New Roman" w:hAnsi="Arial" w:cs="Arial"/>
          <w:kern w:val="2"/>
          <w:sz w:val="24"/>
          <w:szCs w:val="24"/>
        </w:rPr>
        <w:t xml:space="preserve"> заявителю </w:t>
      </w:r>
      <w:r w:rsidR="003452CA" w:rsidRPr="00920143">
        <w:rPr>
          <w:rFonts w:ascii="Arial" w:eastAsia="Times New Roman" w:hAnsi="Arial" w:cs="Arial"/>
          <w:kern w:val="2"/>
          <w:sz w:val="24"/>
          <w:szCs w:val="24"/>
        </w:rPr>
        <w:t>правового акта администрации о предварительном согласовании предоставления земельного участка</w:t>
      </w:r>
      <w:r w:rsidR="00E71A10" w:rsidRPr="00920143">
        <w:rPr>
          <w:rFonts w:ascii="Arial" w:eastAsia="Times New Roman" w:hAnsi="Arial" w:cs="Arial"/>
          <w:kern w:val="2"/>
          <w:sz w:val="24"/>
          <w:szCs w:val="24"/>
        </w:rPr>
        <w:t>,</w:t>
      </w:r>
      <w:r w:rsidR="003452CA" w:rsidRPr="00920143">
        <w:rPr>
          <w:rFonts w:ascii="Arial" w:eastAsia="Times New Roman" w:hAnsi="Arial" w:cs="Arial"/>
          <w:kern w:val="2"/>
          <w:sz w:val="24"/>
          <w:szCs w:val="24"/>
        </w:rPr>
        <w:t xml:space="preserve"> </w:t>
      </w:r>
      <w:r w:rsidR="003452CA" w:rsidRPr="00920143">
        <w:rPr>
          <w:rFonts w:ascii="Arial" w:eastAsia="Times New Roman" w:hAnsi="Arial" w:cs="Arial"/>
          <w:kern w:val="2"/>
          <w:sz w:val="24"/>
          <w:szCs w:val="24"/>
          <w:lang w:eastAsia="ru-RU"/>
        </w:rPr>
        <w:t xml:space="preserve">письма администрации об отказе в предварительном согласовании предоставления земельного </w:t>
      </w:r>
      <w:r w:rsidR="00E71A10" w:rsidRPr="00920143">
        <w:rPr>
          <w:rFonts w:ascii="Arial" w:eastAsia="Times New Roman" w:hAnsi="Arial" w:cs="Arial"/>
          <w:kern w:val="2"/>
          <w:sz w:val="24"/>
          <w:szCs w:val="24"/>
          <w:lang w:eastAsia="ru-RU"/>
        </w:rPr>
        <w:t>участка или</w:t>
      </w:r>
      <w:r w:rsidR="003562BD" w:rsidRPr="00920143">
        <w:rPr>
          <w:rFonts w:ascii="Arial" w:eastAsia="Times New Roman" w:hAnsi="Arial" w:cs="Arial"/>
          <w:kern w:val="2"/>
          <w:sz w:val="24"/>
          <w:szCs w:val="24"/>
        </w:rPr>
        <w:t xml:space="preserve"> уведомления об отказе в принятии </w:t>
      </w:r>
      <w:r w:rsidR="00E71A10" w:rsidRPr="00920143">
        <w:rPr>
          <w:rFonts w:ascii="Arial" w:eastAsia="Times New Roman" w:hAnsi="Arial" w:cs="Arial"/>
          <w:kern w:val="2"/>
          <w:sz w:val="24"/>
          <w:szCs w:val="24"/>
        </w:rPr>
        <w:t>заявления</w:t>
      </w:r>
      <w:r w:rsidR="003562BD" w:rsidRPr="00920143">
        <w:rPr>
          <w:rFonts w:ascii="Arial" w:eastAsia="Times New Roman" w:hAnsi="Arial" w:cs="Arial"/>
          <w:kern w:val="2"/>
          <w:sz w:val="24"/>
          <w:szCs w:val="24"/>
        </w:rPr>
        <w:t xml:space="preserve"> к рассмотрению.</w:t>
      </w:r>
    </w:p>
    <w:p w:rsidR="008D2E1D" w:rsidRDefault="000D27C8" w:rsidP="00C934A2">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109</w:t>
      </w:r>
      <w:r w:rsidR="00634A06" w:rsidRPr="00920143">
        <w:rPr>
          <w:rFonts w:ascii="Arial" w:eastAsia="Times New Roman" w:hAnsi="Arial" w:cs="Arial"/>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w:t>
      </w:r>
      <w:r w:rsidR="00DF08BF" w:rsidRPr="00920143">
        <w:rPr>
          <w:rFonts w:ascii="Arial" w:eastAsia="Times New Roman" w:hAnsi="Arial" w:cs="Arial"/>
          <w:kern w:val="2"/>
          <w:sz w:val="24"/>
          <w:szCs w:val="24"/>
        </w:rPr>
        <w:t xml:space="preserve"> </w:t>
      </w:r>
      <w:r w:rsidR="00634A06" w:rsidRPr="00920143">
        <w:rPr>
          <w:rFonts w:ascii="Arial" w:eastAsia="Times New Roman" w:hAnsi="Arial" w:cs="Arial"/>
          <w:kern w:val="2"/>
          <w:sz w:val="24"/>
          <w:szCs w:val="24"/>
        </w:rPr>
        <w:t>направление (выдачу) заявителю результата муниципальной услуги, в</w:t>
      </w:r>
      <w:r w:rsidR="00B14374" w:rsidRPr="00920143">
        <w:rPr>
          <w:rFonts w:ascii="Arial" w:eastAsia="Times New Roman" w:hAnsi="Arial" w:cs="Arial"/>
          <w:kern w:val="2"/>
          <w:sz w:val="24"/>
          <w:szCs w:val="24"/>
        </w:rPr>
        <w:t xml:space="preserve"> </w:t>
      </w:r>
      <w:r w:rsidR="00920143" w:rsidRPr="00920143">
        <w:rPr>
          <w:rFonts w:ascii="Arial" w:eastAsia="Times New Roman" w:hAnsi="Arial" w:cs="Arial"/>
          <w:kern w:val="2"/>
          <w:sz w:val="24"/>
          <w:szCs w:val="24"/>
        </w:rPr>
        <w:t>журнале исходящей корреспонденции</w:t>
      </w:r>
      <w:r w:rsidR="00B14374" w:rsidRPr="00920143">
        <w:rPr>
          <w:rFonts w:ascii="Arial" w:eastAsia="Times New Roman" w:hAnsi="Arial" w:cs="Arial"/>
          <w:kern w:val="2"/>
          <w:sz w:val="24"/>
          <w:szCs w:val="24"/>
        </w:rPr>
        <w:t xml:space="preserve"> </w:t>
      </w:r>
      <w:r w:rsidR="00357981" w:rsidRPr="00920143">
        <w:rPr>
          <w:rFonts w:ascii="Arial" w:eastAsia="Times New Roman" w:hAnsi="Arial" w:cs="Arial"/>
          <w:kern w:val="2"/>
          <w:sz w:val="24"/>
          <w:szCs w:val="24"/>
        </w:rPr>
        <w:t xml:space="preserve">отметки о направлении </w:t>
      </w:r>
      <w:r w:rsidR="00E71A10" w:rsidRPr="00920143">
        <w:rPr>
          <w:rFonts w:ascii="Arial" w:eastAsia="Times New Roman" w:hAnsi="Arial" w:cs="Arial"/>
          <w:kern w:val="2"/>
          <w:sz w:val="24"/>
          <w:szCs w:val="24"/>
        </w:rPr>
        <w:t xml:space="preserve">правового акта администрации о предварительном согласовании предоставления земельного участка, </w:t>
      </w:r>
      <w:r w:rsidR="00E71A10" w:rsidRPr="00920143">
        <w:rPr>
          <w:rFonts w:ascii="Arial" w:eastAsia="Times New Roman" w:hAnsi="Arial" w:cs="Arial"/>
          <w:kern w:val="2"/>
          <w:sz w:val="24"/>
          <w:szCs w:val="24"/>
          <w:lang w:eastAsia="ru-RU"/>
        </w:rPr>
        <w:t xml:space="preserve">письма администрации об отказе в предварительном согласовании предоставления земельного участка </w:t>
      </w:r>
      <w:r w:rsidR="00634A06" w:rsidRPr="00920143">
        <w:rPr>
          <w:rFonts w:ascii="Arial" w:eastAsia="Times New Roman" w:hAnsi="Arial" w:cs="Arial"/>
          <w:kern w:val="2"/>
          <w:sz w:val="24"/>
          <w:szCs w:val="24"/>
        </w:rPr>
        <w:t xml:space="preserve">или уведомления об отказе в принятии </w:t>
      </w:r>
      <w:r w:rsidR="00E71A10" w:rsidRPr="00920143">
        <w:rPr>
          <w:rFonts w:ascii="Arial" w:eastAsia="Times New Roman" w:hAnsi="Arial" w:cs="Arial"/>
          <w:kern w:val="2"/>
          <w:sz w:val="24"/>
          <w:szCs w:val="24"/>
        </w:rPr>
        <w:t>заявления</w:t>
      </w:r>
      <w:r w:rsidR="00634A06" w:rsidRPr="00920143">
        <w:rPr>
          <w:rFonts w:ascii="Arial" w:eastAsia="Times New Roman" w:hAnsi="Arial" w:cs="Arial"/>
          <w:kern w:val="2"/>
          <w:sz w:val="24"/>
          <w:szCs w:val="24"/>
        </w:rPr>
        <w:t xml:space="preserve"> к рассмотрению заявителю</w:t>
      </w:r>
      <w:r w:rsidR="00760E07" w:rsidRPr="00920143">
        <w:rPr>
          <w:rFonts w:ascii="Arial" w:eastAsia="Times New Roman" w:hAnsi="Arial" w:cs="Arial"/>
          <w:kern w:val="2"/>
          <w:sz w:val="24"/>
          <w:szCs w:val="24"/>
        </w:rPr>
        <w:t xml:space="preserve">, </w:t>
      </w:r>
      <w:r w:rsidR="00357981" w:rsidRPr="00920143">
        <w:rPr>
          <w:rFonts w:ascii="Arial" w:eastAsia="Times New Roman" w:hAnsi="Arial" w:cs="Arial"/>
          <w:kern w:val="2"/>
          <w:sz w:val="24"/>
          <w:szCs w:val="24"/>
        </w:rPr>
        <w:t xml:space="preserve">или </w:t>
      </w:r>
      <w:r w:rsidR="00634A06" w:rsidRPr="00920143">
        <w:rPr>
          <w:rFonts w:ascii="Arial" w:eastAsia="Times New Roman" w:hAnsi="Arial" w:cs="Arial"/>
          <w:kern w:val="2"/>
          <w:sz w:val="24"/>
          <w:szCs w:val="24"/>
        </w:rPr>
        <w:t xml:space="preserve">о </w:t>
      </w:r>
      <w:r w:rsidR="00BD45D6" w:rsidRPr="00920143">
        <w:rPr>
          <w:rFonts w:ascii="Arial" w:eastAsia="Times New Roman" w:hAnsi="Arial" w:cs="Arial"/>
          <w:kern w:val="2"/>
          <w:sz w:val="24"/>
          <w:szCs w:val="24"/>
        </w:rPr>
        <w:t xml:space="preserve">получении </w:t>
      </w:r>
      <w:r w:rsidR="00634A06" w:rsidRPr="00920143">
        <w:rPr>
          <w:rFonts w:ascii="Arial" w:eastAsia="Times New Roman" w:hAnsi="Arial" w:cs="Arial"/>
          <w:kern w:val="2"/>
          <w:sz w:val="24"/>
          <w:szCs w:val="24"/>
        </w:rPr>
        <w:t xml:space="preserve">указанного документа </w:t>
      </w:r>
      <w:r w:rsidR="00BD45D6" w:rsidRPr="00920143">
        <w:rPr>
          <w:rFonts w:ascii="Arial" w:eastAsia="Times New Roman" w:hAnsi="Arial" w:cs="Arial"/>
          <w:kern w:val="2"/>
          <w:sz w:val="24"/>
          <w:szCs w:val="24"/>
        </w:rPr>
        <w:t xml:space="preserve">лично </w:t>
      </w:r>
      <w:r w:rsidR="00634A06" w:rsidRPr="00920143">
        <w:rPr>
          <w:rFonts w:ascii="Arial" w:eastAsia="Times New Roman" w:hAnsi="Arial" w:cs="Arial"/>
          <w:kern w:val="2"/>
          <w:sz w:val="24"/>
          <w:szCs w:val="24"/>
        </w:rPr>
        <w:t>заявител</w:t>
      </w:r>
      <w:r w:rsidR="00BD45D6" w:rsidRPr="00920143">
        <w:rPr>
          <w:rFonts w:ascii="Arial" w:eastAsia="Times New Roman" w:hAnsi="Arial" w:cs="Arial"/>
          <w:kern w:val="2"/>
          <w:sz w:val="24"/>
          <w:szCs w:val="24"/>
        </w:rPr>
        <w:t>ем</w:t>
      </w:r>
      <w:r w:rsidR="00634A06" w:rsidRPr="00920143">
        <w:rPr>
          <w:rFonts w:ascii="Arial" w:eastAsia="Times New Roman" w:hAnsi="Arial" w:cs="Arial"/>
          <w:kern w:val="2"/>
          <w:sz w:val="24"/>
          <w:szCs w:val="24"/>
        </w:rPr>
        <w:t xml:space="preserve"> или его пре</w:t>
      </w:r>
      <w:r w:rsidR="00760E07" w:rsidRPr="00920143">
        <w:rPr>
          <w:rFonts w:ascii="Arial" w:eastAsia="Times New Roman" w:hAnsi="Arial" w:cs="Arial"/>
          <w:kern w:val="2"/>
          <w:sz w:val="24"/>
          <w:szCs w:val="24"/>
        </w:rPr>
        <w:t>дставител</w:t>
      </w:r>
      <w:r w:rsidR="00BD45D6" w:rsidRPr="00920143">
        <w:rPr>
          <w:rFonts w:ascii="Arial" w:eastAsia="Times New Roman" w:hAnsi="Arial" w:cs="Arial"/>
          <w:kern w:val="2"/>
          <w:sz w:val="24"/>
          <w:szCs w:val="24"/>
        </w:rPr>
        <w:t>ем.</w:t>
      </w:r>
    </w:p>
    <w:p w:rsidR="008D2E1D" w:rsidRDefault="008D2E1D" w:rsidP="00C934A2">
      <w:pPr>
        <w:autoSpaceDE w:val="0"/>
        <w:autoSpaceDN w:val="0"/>
        <w:adjustRightInd w:val="0"/>
        <w:spacing w:after="0" w:line="240" w:lineRule="auto"/>
        <w:ind w:firstLine="709"/>
        <w:jc w:val="both"/>
        <w:rPr>
          <w:rFonts w:ascii="Arial" w:eastAsia="Times New Roman" w:hAnsi="Arial" w:cs="Arial"/>
          <w:kern w:val="2"/>
          <w:sz w:val="24"/>
          <w:szCs w:val="24"/>
        </w:rPr>
      </w:pPr>
    </w:p>
    <w:p w:rsidR="008D2E1D" w:rsidRDefault="00892A3A" w:rsidP="003E48DF">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920143">
        <w:rPr>
          <w:rFonts w:ascii="Arial" w:eastAsia="Times New Roman" w:hAnsi="Arial" w:cs="Arial"/>
          <w:kern w:val="2"/>
          <w:sz w:val="24"/>
          <w:szCs w:val="24"/>
          <w:lang w:eastAsia="ru-RU"/>
        </w:rPr>
        <w:t>Г</w:t>
      </w:r>
      <w:r w:rsidR="007E75D6" w:rsidRPr="00920143">
        <w:rPr>
          <w:rFonts w:ascii="Arial" w:eastAsia="Times New Roman" w:hAnsi="Arial" w:cs="Arial"/>
          <w:kern w:val="2"/>
          <w:sz w:val="24"/>
          <w:szCs w:val="24"/>
          <w:lang w:eastAsia="ru-RU"/>
        </w:rPr>
        <w:t>лава</w:t>
      </w:r>
      <w:r w:rsidRPr="00920143">
        <w:rPr>
          <w:rFonts w:ascii="Arial" w:eastAsia="Times New Roman" w:hAnsi="Arial" w:cs="Arial"/>
          <w:kern w:val="2"/>
          <w:sz w:val="24"/>
          <w:szCs w:val="24"/>
          <w:lang w:eastAsia="ru-RU"/>
        </w:rPr>
        <w:t xml:space="preserve"> </w:t>
      </w:r>
      <w:r w:rsidR="005A72FE" w:rsidRPr="00920143">
        <w:rPr>
          <w:rFonts w:ascii="Arial" w:eastAsia="Times New Roman" w:hAnsi="Arial" w:cs="Arial"/>
          <w:kern w:val="2"/>
          <w:sz w:val="24"/>
          <w:szCs w:val="24"/>
          <w:lang w:eastAsia="ru-RU"/>
        </w:rPr>
        <w:t>2</w:t>
      </w:r>
      <w:r w:rsidR="00920143" w:rsidRPr="00920143">
        <w:rPr>
          <w:rFonts w:ascii="Arial" w:eastAsia="Times New Roman" w:hAnsi="Arial" w:cs="Arial"/>
          <w:kern w:val="2"/>
          <w:sz w:val="24"/>
          <w:szCs w:val="24"/>
          <w:lang w:eastAsia="ru-RU"/>
        </w:rPr>
        <w:t>8</w:t>
      </w:r>
      <w:r w:rsidRPr="00920143">
        <w:rPr>
          <w:rFonts w:ascii="Arial" w:eastAsia="Times New Roman" w:hAnsi="Arial" w:cs="Arial"/>
          <w:kern w:val="2"/>
          <w:sz w:val="24"/>
          <w:szCs w:val="24"/>
          <w:lang w:eastAsia="ru-RU"/>
        </w:rPr>
        <w:t xml:space="preserve"> И</w:t>
      </w:r>
      <w:r w:rsidR="007E75D6" w:rsidRPr="00920143">
        <w:rPr>
          <w:rFonts w:ascii="Arial" w:eastAsia="Times New Roman" w:hAnsi="Arial" w:cs="Arial"/>
          <w:kern w:val="2"/>
          <w:sz w:val="24"/>
          <w:szCs w:val="24"/>
          <w:lang w:eastAsia="ru-RU"/>
        </w:rPr>
        <w:t>справление допущенных опечаток и ошибок в выданных</w:t>
      </w:r>
      <w:r w:rsidR="008D2E1D">
        <w:rPr>
          <w:rFonts w:ascii="Arial" w:eastAsia="Times New Roman" w:hAnsi="Arial" w:cs="Arial"/>
          <w:kern w:val="2"/>
          <w:sz w:val="24"/>
          <w:szCs w:val="24"/>
          <w:lang w:eastAsia="ru-RU"/>
        </w:rPr>
        <w:t xml:space="preserve"> </w:t>
      </w:r>
      <w:r w:rsidR="007E75D6" w:rsidRPr="00920143">
        <w:rPr>
          <w:rFonts w:ascii="Arial" w:eastAsia="Times New Roman" w:hAnsi="Arial" w:cs="Arial"/>
          <w:kern w:val="2"/>
          <w:sz w:val="24"/>
          <w:szCs w:val="24"/>
          <w:lang w:eastAsia="ru-RU"/>
        </w:rPr>
        <w:t>в результате предоставления муниципальной услуги документах</w:t>
      </w:r>
    </w:p>
    <w:p w:rsidR="00DC2B79" w:rsidRDefault="00DC2B79" w:rsidP="00C934A2">
      <w:pPr>
        <w:autoSpaceDE w:val="0"/>
        <w:autoSpaceDN w:val="0"/>
        <w:adjustRightInd w:val="0"/>
        <w:spacing w:after="0" w:line="240" w:lineRule="auto"/>
        <w:ind w:firstLine="709"/>
        <w:jc w:val="center"/>
        <w:rPr>
          <w:rFonts w:ascii="Arial" w:eastAsia="Times New Roman" w:hAnsi="Arial" w:cs="Arial"/>
          <w:kern w:val="2"/>
          <w:sz w:val="24"/>
          <w:szCs w:val="24"/>
        </w:rPr>
      </w:pPr>
    </w:p>
    <w:p w:rsidR="00892A3A" w:rsidRPr="00920143" w:rsidRDefault="00892A3A" w:rsidP="00C934A2">
      <w:pPr>
        <w:autoSpaceDE w:val="0"/>
        <w:autoSpaceDN w:val="0"/>
        <w:adjustRightInd w:val="0"/>
        <w:spacing w:after="0" w:line="240" w:lineRule="auto"/>
        <w:ind w:firstLine="709"/>
        <w:jc w:val="both"/>
        <w:rPr>
          <w:rFonts w:ascii="Arial" w:eastAsia="Times New Roman" w:hAnsi="Arial" w:cs="Arial"/>
          <w:kern w:val="2"/>
          <w:sz w:val="24"/>
          <w:szCs w:val="24"/>
        </w:rPr>
      </w:pPr>
      <w:r w:rsidRPr="00920143">
        <w:rPr>
          <w:rFonts w:ascii="Arial" w:eastAsia="Times New Roman" w:hAnsi="Arial" w:cs="Arial"/>
          <w:kern w:val="2"/>
          <w:sz w:val="24"/>
          <w:szCs w:val="24"/>
          <w:lang w:eastAsia="ru-RU"/>
        </w:rPr>
        <w:lastRenderedPageBreak/>
        <w:t>1</w:t>
      </w:r>
      <w:r w:rsidR="00920143" w:rsidRPr="00920143">
        <w:rPr>
          <w:rFonts w:ascii="Arial" w:eastAsia="Times New Roman" w:hAnsi="Arial" w:cs="Arial"/>
          <w:kern w:val="2"/>
          <w:sz w:val="24"/>
          <w:szCs w:val="24"/>
          <w:lang w:eastAsia="ru-RU"/>
        </w:rPr>
        <w:t>1</w:t>
      </w:r>
      <w:r w:rsidR="000D27C8">
        <w:rPr>
          <w:rFonts w:ascii="Arial" w:eastAsia="Times New Roman" w:hAnsi="Arial" w:cs="Arial"/>
          <w:kern w:val="2"/>
          <w:sz w:val="24"/>
          <w:szCs w:val="24"/>
          <w:lang w:eastAsia="ru-RU"/>
        </w:rPr>
        <w:t>0</w:t>
      </w:r>
      <w:r w:rsidRPr="00920143">
        <w:rPr>
          <w:rFonts w:ascii="Arial" w:eastAsia="Times New Roman" w:hAnsi="Arial" w:cs="Arial"/>
          <w:kern w:val="2"/>
          <w:sz w:val="24"/>
          <w:szCs w:val="24"/>
          <w:lang w:eastAsia="ru-RU"/>
        </w:rPr>
        <w:t>. Основанием для исправлени</w:t>
      </w:r>
      <w:r w:rsidR="0034243B" w:rsidRPr="00920143">
        <w:rPr>
          <w:rFonts w:ascii="Arial" w:eastAsia="Times New Roman" w:hAnsi="Arial" w:cs="Arial"/>
          <w:kern w:val="2"/>
          <w:sz w:val="24"/>
          <w:szCs w:val="24"/>
          <w:lang w:eastAsia="ru-RU"/>
        </w:rPr>
        <w:t>я</w:t>
      </w:r>
      <w:r w:rsidRPr="00920143">
        <w:rPr>
          <w:rFonts w:ascii="Arial" w:eastAsia="Times New Roman" w:hAnsi="Arial" w:cs="Arial"/>
          <w:kern w:val="2"/>
          <w:sz w:val="24"/>
          <w:szCs w:val="24"/>
          <w:lang w:eastAsia="ru-RU"/>
        </w:rPr>
        <w:t xml:space="preserve"> допущенных опечаток и ошибок в выданн</w:t>
      </w:r>
      <w:r w:rsidR="004A6E59" w:rsidRPr="00920143">
        <w:rPr>
          <w:rFonts w:ascii="Arial" w:eastAsia="Times New Roman" w:hAnsi="Arial" w:cs="Arial"/>
          <w:kern w:val="2"/>
          <w:sz w:val="24"/>
          <w:szCs w:val="24"/>
          <w:lang w:eastAsia="ru-RU"/>
        </w:rPr>
        <w:t>ом</w:t>
      </w:r>
      <w:r w:rsidRPr="00920143">
        <w:rPr>
          <w:rFonts w:ascii="Arial" w:eastAsia="Times New Roman" w:hAnsi="Arial" w:cs="Arial"/>
          <w:kern w:val="2"/>
          <w:sz w:val="24"/>
          <w:szCs w:val="24"/>
          <w:lang w:eastAsia="ru-RU"/>
        </w:rPr>
        <w:t xml:space="preserve"> </w:t>
      </w:r>
      <w:r w:rsidR="0030356C" w:rsidRPr="00920143">
        <w:rPr>
          <w:rFonts w:ascii="Arial" w:eastAsia="Times New Roman" w:hAnsi="Arial" w:cs="Arial"/>
          <w:kern w:val="2"/>
          <w:sz w:val="24"/>
          <w:szCs w:val="24"/>
        </w:rPr>
        <w:t xml:space="preserve">правовом акте администрации о предварительном согласовании предоставления земельного участка или </w:t>
      </w:r>
      <w:r w:rsidR="0030356C" w:rsidRPr="00920143">
        <w:rPr>
          <w:rFonts w:ascii="Arial" w:eastAsia="Times New Roman" w:hAnsi="Arial" w:cs="Arial"/>
          <w:kern w:val="2"/>
          <w:sz w:val="24"/>
          <w:szCs w:val="24"/>
          <w:lang w:eastAsia="ru-RU"/>
        </w:rPr>
        <w:t>письме администрации об отказе в предварительном согласовании предоставления земельного участка</w:t>
      </w:r>
      <w:r w:rsidRPr="00920143">
        <w:rPr>
          <w:rFonts w:ascii="Arial" w:eastAsia="Times New Roman" w:hAnsi="Arial" w:cs="Arial"/>
          <w:kern w:val="2"/>
          <w:sz w:val="24"/>
          <w:szCs w:val="24"/>
          <w:lang w:eastAsia="ru-RU"/>
        </w:rPr>
        <w:t xml:space="preserve"> </w:t>
      </w:r>
      <w:r w:rsidR="008E0D86" w:rsidRPr="00920143">
        <w:rPr>
          <w:rFonts w:ascii="Arial" w:eastAsia="Times New Roman" w:hAnsi="Arial" w:cs="Arial"/>
          <w:kern w:val="2"/>
          <w:sz w:val="24"/>
          <w:szCs w:val="24"/>
          <w:lang w:eastAsia="ru-RU"/>
        </w:rPr>
        <w:t xml:space="preserve">(далее – техническая ошибка) </w:t>
      </w:r>
      <w:r w:rsidRPr="00920143">
        <w:rPr>
          <w:rFonts w:ascii="Arial" w:eastAsia="Times New Roman" w:hAnsi="Arial" w:cs="Arial"/>
          <w:kern w:val="2"/>
          <w:sz w:val="24"/>
          <w:szCs w:val="24"/>
          <w:lang w:eastAsia="ru-RU"/>
        </w:rPr>
        <w:t xml:space="preserve">является получение администрацией заявления об исправлении технической ошибки от </w:t>
      </w:r>
      <w:r w:rsidR="00486CDD" w:rsidRPr="00920143">
        <w:rPr>
          <w:rFonts w:ascii="Arial" w:eastAsia="Times New Roman" w:hAnsi="Arial" w:cs="Arial"/>
          <w:kern w:val="2"/>
          <w:sz w:val="24"/>
          <w:szCs w:val="24"/>
          <w:lang w:eastAsia="ru-RU"/>
        </w:rPr>
        <w:t>заявителя или его представителя.</w:t>
      </w:r>
    </w:p>
    <w:p w:rsidR="004B36A8" w:rsidRPr="00920143" w:rsidRDefault="004B36A8"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0143">
        <w:rPr>
          <w:rFonts w:ascii="Arial" w:eastAsia="Times New Roman" w:hAnsi="Arial" w:cs="Arial"/>
          <w:kern w:val="2"/>
          <w:sz w:val="24"/>
          <w:szCs w:val="24"/>
          <w:lang w:eastAsia="ru-RU"/>
        </w:rPr>
        <w:t>1</w:t>
      </w:r>
      <w:r w:rsidR="00920143" w:rsidRPr="00920143">
        <w:rPr>
          <w:rFonts w:ascii="Arial" w:eastAsia="Times New Roman" w:hAnsi="Arial" w:cs="Arial"/>
          <w:kern w:val="2"/>
          <w:sz w:val="24"/>
          <w:szCs w:val="24"/>
          <w:lang w:eastAsia="ru-RU"/>
        </w:rPr>
        <w:t>1</w:t>
      </w:r>
      <w:r w:rsidR="000D27C8">
        <w:rPr>
          <w:rFonts w:ascii="Arial" w:eastAsia="Times New Roman" w:hAnsi="Arial" w:cs="Arial"/>
          <w:kern w:val="2"/>
          <w:sz w:val="24"/>
          <w:szCs w:val="24"/>
          <w:lang w:eastAsia="ru-RU"/>
        </w:rPr>
        <w:t>1</w:t>
      </w:r>
      <w:r w:rsidRPr="00920143">
        <w:rPr>
          <w:rFonts w:ascii="Arial" w:eastAsia="Times New Roman" w:hAnsi="Arial" w:cs="Arial"/>
          <w:kern w:val="2"/>
          <w:sz w:val="24"/>
          <w:szCs w:val="24"/>
          <w:lang w:eastAsia="ru-RU"/>
        </w:rPr>
        <w:t xml:space="preserve">. </w:t>
      </w:r>
      <w:r w:rsidR="00892A3A" w:rsidRPr="00920143">
        <w:rPr>
          <w:rFonts w:ascii="Arial" w:eastAsia="Times New Roman" w:hAnsi="Arial" w:cs="Arial"/>
          <w:kern w:val="2"/>
          <w:sz w:val="24"/>
          <w:szCs w:val="24"/>
          <w:lang w:eastAsia="ru-RU"/>
        </w:rPr>
        <w:t>Заявление об исправлении технической ошибки</w:t>
      </w:r>
      <w:r w:rsidR="00652F63" w:rsidRPr="00920143">
        <w:rPr>
          <w:rFonts w:ascii="Arial" w:eastAsia="Times New Roman" w:hAnsi="Arial" w:cs="Arial"/>
          <w:kern w:val="2"/>
          <w:sz w:val="24"/>
          <w:szCs w:val="24"/>
          <w:lang w:eastAsia="ru-RU"/>
        </w:rPr>
        <w:t xml:space="preserve"> </w:t>
      </w:r>
      <w:r w:rsidR="00892A3A" w:rsidRPr="00920143">
        <w:rPr>
          <w:rFonts w:ascii="Arial" w:eastAsia="Times New Roman" w:hAnsi="Arial" w:cs="Arial"/>
          <w:kern w:val="2"/>
          <w:sz w:val="24"/>
          <w:szCs w:val="24"/>
          <w:lang w:eastAsia="ru-RU"/>
        </w:rPr>
        <w:t>подается заявителем</w:t>
      </w:r>
      <w:r w:rsidRPr="00920143">
        <w:rPr>
          <w:rFonts w:ascii="Arial" w:eastAsia="Times New Roman" w:hAnsi="Arial" w:cs="Arial"/>
          <w:kern w:val="2"/>
          <w:sz w:val="24"/>
          <w:szCs w:val="24"/>
          <w:lang w:eastAsia="ru-RU"/>
        </w:rPr>
        <w:t xml:space="preserve"> или его представителем</w:t>
      </w:r>
      <w:r w:rsidR="00892A3A" w:rsidRPr="00920143">
        <w:rPr>
          <w:rFonts w:ascii="Arial" w:eastAsia="Times New Roman" w:hAnsi="Arial" w:cs="Arial"/>
          <w:kern w:val="2"/>
          <w:sz w:val="24"/>
          <w:szCs w:val="24"/>
          <w:lang w:eastAsia="ru-RU"/>
        </w:rPr>
        <w:t xml:space="preserve"> в </w:t>
      </w:r>
      <w:r w:rsidR="00C25AC5" w:rsidRPr="00920143">
        <w:rPr>
          <w:rFonts w:ascii="Arial" w:eastAsia="Times New Roman" w:hAnsi="Arial" w:cs="Arial"/>
          <w:kern w:val="2"/>
          <w:sz w:val="24"/>
          <w:szCs w:val="24"/>
          <w:lang w:eastAsia="ru-RU"/>
        </w:rPr>
        <w:t>администрацию одним из способов, указанным в пункте 3</w:t>
      </w:r>
      <w:r w:rsidR="00D25E01" w:rsidRPr="00920143">
        <w:rPr>
          <w:rFonts w:ascii="Arial" w:eastAsia="Times New Roman" w:hAnsi="Arial" w:cs="Arial"/>
          <w:kern w:val="2"/>
          <w:sz w:val="24"/>
          <w:szCs w:val="24"/>
          <w:lang w:eastAsia="ru-RU"/>
        </w:rPr>
        <w:t>2</w:t>
      </w:r>
      <w:r w:rsidR="00C25AC5" w:rsidRPr="00920143">
        <w:rPr>
          <w:rFonts w:ascii="Arial" w:eastAsia="Times New Roman" w:hAnsi="Arial" w:cs="Arial"/>
          <w:kern w:val="2"/>
          <w:sz w:val="24"/>
          <w:szCs w:val="24"/>
          <w:lang w:eastAsia="ru-RU"/>
        </w:rPr>
        <w:t xml:space="preserve"> настоящег</w:t>
      </w:r>
      <w:r w:rsidR="003E48DF">
        <w:rPr>
          <w:rFonts w:ascii="Arial" w:eastAsia="Times New Roman" w:hAnsi="Arial" w:cs="Arial"/>
          <w:kern w:val="2"/>
          <w:sz w:val="24"/>
          <w:szCs w:val="24"/>
          <w:lang w:eastAsia="ru-RU"/>
        </w:rPr>
        <w:t>о административного регламента.</w:t>
      </w:r>
    </w:p>
    <w:p w:rsidR="00DF08BF" w:rsidRPr="00920143" w:rsidRDefault="00841AAE"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0143">
        <w:rPr>
          <w:rFonts w:ascii="Arial" w:eastAsia="Times New Roman" w:hAnsi="Arial" w:cs="Arial"/>
          <w:kern w:val="2"/>
          <w:sz w:val="24"/>
          <w:szCs w:val="24"/>
          <w:lang w:eastAsia="ru-RU"/>
        </w:rPr>
        <w:t>1</w:t>
      </w:r>
      <w:r w:rsidR="00920143" w:rsidRPr="00920143">
        <w:rPr>
          <w:rFonts w:ascii="Arial" w:eastAsia="Times New Roman" w:hAnsi="Arial" w:cs="Arial"/>
          <w:kern w:val="2"/>
          <w:sz w:val="24"/>
          <w:szCs w:val="24"/>
          <w:lang w:eastAsia="ru-RU"/>
        </w:rPr>
        <w:t>1</w:t>
      </w:r>
      <w:r w:rsidR="000D27C8">
        <w:rPr>
          <w:rFonts w:ascii="Arial" w:eastAsia="Times New Roman" w:hAnsi="Arial" w:cs="Arial"/>
          <w:kern w:val="2"/>
          <w:sz w:val="24"/>
          <w:szCs w:val="24"/>
          <w:lang w:eastAsia="ru-RU"/>
        </w:rPr>
        <w:t>2</w:t>
      </w:r>
      <w:r w:rsidR="00C25AC5" w:rsidRPr="00920143">
        <w:rPr>
          <w:rFonts w:ascii="Arial" w:eastAsia="Times New Roman" w:hAnsi="Arial" w:cs="Arial"/>
          <w:kern w:val="2"/>
          <w:sz w:val="24"/>
          <w:szCs w:val="24"/>
          <w:lang w:eastAsia="ru-RU"/>
        </w:rPr>
        <w:t xml:space="preserve">. </w:t>
      </w:r>
      <w:r w:rsidR="00892A3A" w:rsidRPr="00920143">
        <w:rPr>
          <w:rFonts w:ascii="Arial" w:eastAsia="Times New Roman" w:hAnsi="Arial" w:cs="Arial"/>
          <w:kern w:val="2"/>
          <w:sz w:val="24"/>
          <w:szCs w:val="24"/>
          <w:lang w:eastAsia="ru-RU"/>
        </w:rPr>
        <w:t xml:space="preserve">Заявление об исправлении технической ошибки регистрируется </w:t>
      </w:r>
      <w:r w:rsidR="004B36A8" w:rsidRPr="00920143">
        <w:rPr>
          <w:rFonts w:ascii="Arial" w:eastAsia="Times New Roman" w:hAnsi="Arial" w:cs="Arial"/>
          <w:kern w:val="2"/>
          <w:sz w:val="24"/>
          <w:szCs w:val="24"/>
          <w:lang w:eastAsia="ru-RU"/>
        </w:rPr>
        <w:t>должностным лицом администрации, ответственным за прием и регистрацию документов</w:t>
      </w:r>
      <w:r w:rsidR="00892A3A" w:rsidRPr="00920143">
        <w:rPr>
          <w:rFonts w:ascii="Arial" w:eastAsia="Times New Roman" w:hAnsi="Arial" w:cs="Arial"/>
          <w:kern w:val="2"/>
          <w:sz w:val="24"/>
          <w:szCs w:val="24"/>
          <w:lang w:eastAsia="ru-RU"/>
        </w:rPr>
        <w:t xml:space="preserve">, </w:t>
      </w:r>
      <w:r w:rsidR="00652F63" w:rsidRPr="00920143">
        <w:rPr>
          <w:rFonts w:ascii="Arial" w:eastAsia="Times New Roman" w:hAnsi="Arial" w:cs="Arial"/>
          <w:kern w:val="2"/>
          <w:sz w:val="24"/>
          <w:szCs w:val="24"/>
          <w:lang w:eastAsia="ru-RU"/>
        </w:rPr>
        <w:t xml:space="preserve">в порядке, </w:t>
      </w:r>
      <w:r w:rsidR="004B36A8" w:rsidRPr="00920143">
        <w:rPr>
          <w:rFonts w:ascii="Arial" w:eastAsia="Times New Roman" w:hAnsi="Arial" w:cs="Arial"/>
          <w:kern w:val="2"/>
          <w:sz w:val="24"/>
          <w:szCs w:val="24"/>
          <w:lang w:eastAsia="ru-RU"/>
        </w:rPr>
        <w:t>установленном главой 1</w:t>
      </w:r>
      <w:r w:rsidR="00D25E01" w:rsidRPr="00920143">
        <w:rPr>
          <w:rFonts w:ascii="Arial" w:eastAsia="Times New Roman" w:hAnsi="Arial" w:cs="Arial"/>
          <w:kern w:val="2"/>
          <w:sz w:val="24"/>
          <w:szCs w:val="24"/>
          <w:lang w:eastAsia="ru-RU"/>
        </w:rPr>
        <w:t>8</w:t>
      </w:r>
      <w:r w:rsidR="004B36A8" w:rsidRPr="00920143">
        <w:rPr>
          <w:rFonts w:ascii="Arial" w:eastAsia="Times New Roman" w:hAnsi="Arial" w:cs="Arial"/>
          <w:kern w:val="2"/>
          <w:sz w:val="24"/>
          <w:szCs w:val="24"/>
          <w:lang w:eastAsia="ru-RU"/>
        </w:rPr>
        <w:t xml:space="preserve"> настоящего административного регламента, и</w:t>
      </w:r>
      <w:r w:rsidR="0030356C" w:rsidRPr="00920143">
        <w:rPr>
          <w:rFonts w:ascii="Arial" w:eastAsia="Times New Roman" w:hAnsi="Arial" w:cs="Arial"/>
          <w:kern w:val="2"/>
          <w:sz w:val="24"/>
          <w:szCs w:val="24"/>
          <w:lang w:eastAsia="ru-RU"/>
        </w:rPr>
        <w:t xml:space="preserve"> направляется должностному лицу,</w:t>
      </w:r>
      <w:r w:rsidR="004B36A8" w:rsidRPr="00920143">
        <w:rPr>
          <w:rFonts w:ascii="Arial" w:eastAsia="Times New Roman" w:hAnsi="Arial" w:cs="Arial"/>
          <w:kern w:val="2"/>
          <w:sz w:val="24"/>
          <w:szCs w:val="24"/>
          <w:lang w:eastAsia="ru-RU"/>
        </w:rPr>
        <w:t xml:space="preserve"> ответственному за предоставление муниципальной услуги.</w:t>
      </w:r>
    </w:p>
    <w:p w:rsidR="00892A3A" w:rsidRPr="00920143" w:rsidRDefault="00841AAE"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0143">
        <w:rPr>
          <w:rFonts w:ascii="Arial" w:eastAsia="Times New Roman" w:hAnsi="Arial" w:cs="Arial"/>
          <w:kern w:val="2"/>
          <w:sz w:val="24"/>
          <w:szCs w:val="24"/>
          <w:lang w:eastAsia="ru-RU"/>
        </w:rPr>
        <w:t>1</w:t>
      </w:r>
      <w:r w:rsidR="00920143" w:rsidRPr="00920143">
        <w:rPr>
          <w:rFonts w:ascii="Arial" w:eastAsia="Times New Roman" w:hAnsi="Arial" w:cs="Arial"/>
          <w:kern w:val="2"/>
          <w:sz w:val="24"/>
          <w:szCs w:val="24"/>
          <w:lang w:eastAsia="ru-RU"/>
        </w:rPr>
        <w:t>1</w:t>
      </w:r>
      <w:r w:rsidR="000D27C8">
        <w:rPr>
          <w:rFonts w:ascii="Arial" w:eastAsia="Times New Roman" w:hAnsi="Arial" w:cs="Arial"/>
          <w:kern w:val="2"/>
          <w:sz w:val="24"/>
          <w:szCs w:val="24"/>
          <w:lang w:eastAsia="ru-RU"/>
        </w:rPr>
        <w:t>3</w:t>
      </w:r>
      <w:r w:rsidR="00892A3A" w:rsidRPr="00920143">
        <w:rPr>
          <w:rFonts w:ascii="Arial" w:eastAsia="Times New Roman" w:hAnsi="Arial" w:cs="Arial"/>
          <w:kern w:val="2"/>
          <w:sz w:val="24"/>
          <w:szCs w:val="24"/>
          <w:lang w:eastAsia="ru-RU"/>
        </w:rPr>
        <w:t xml:space="preserve">. </w:t>
      </w:r>
      <w:r w:rsidR="004B36A8" w:rsidRPr="00920143">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w:t>
      </w:r>
      <w:r w:rsidR="004E1FD6" w:rsidRPr="00920143">
        <w:rPr>
          <w:rFonts w:ascii="Arial" w:eastAsia="Times New Roman" w:hAnsi="Arial" w:cs="Arial"/>
          <w:kern w:val="2"/>
          <w:sz w:val="24"/>
          <w:szCs w:val="24"/>
          <w:lang w:eastAsia="ru-RU"/>
        </w:rPr>
        <w:t xml:space="preserve">в течение одного рабочего дня со дня регистрации заявления </w:t>
      </w:r>
      <w:r w:rsidR="00367224" w:rsidRPr="00920143">
        <w:rPr>
          <w:rFonts w:ascii="Arial" w:eastAsia="Times New Roman" w:hAnsi="Arial" w:cs="Arial"/>
          <w:kern w:val="2"/>
          <w:sz w:val="24"/>
          <w:szCs w:val="24"/>
          <w:lang w:eastAsia="ru-RU"/>
        </w:rPr>
        <w:t xml:space="preserve">об исправлении технической ошибки </w:t>
      </w:r>
      <w:r w:rsidR="004E1FD6" w:rsidRPr="00920143">
        <w:rPr>
          <w:rFonts w:ascii="Arial" w:eastAsia="Times New Roman" w:hAnsi="Arial" w:cs="Arial"/>
          <w:kern w:val="2"/>
          <w:sz w:val="24"/>
          <w:szCs w:val="24"/>
          <w:lang w:eastAsia="ru-RU"/>
        </w:rPr>
        <w:t xml:space="preserve">в администрации </w:t>
      </w:r>
      <w:r w:rsidR="00892A3A" w:rsidRPr="00920143">
        <w:rPr>
          <w:rFonts w:ascii="Arial" w:eastAsia="Times New Roman" w:hAnsi="Arial" w:cs="Arial"/>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920143">
        <w:rPr>
          <w:rFonts w:ascii="Arial" w:eastAsia="Times New Roman" w:hAnsi="Arial" w:cs="Arial"/>
          <w:kern w:val="2"/>
          <w:sz w:val="24"/>
          <w:szCs w:val="24"/>
          <w:lang w:eastAsia="ru-RU"/>
        </w:rPr>
        <w:t xml:space="preserve">муниципальной </w:t>
      </w:r>
      <w:r w:rsidR="00892A3A" w:rsidRPr="00920143">
        <w:rPr>
          <w:rFonts w:ascii="Arial" w:eastAsia="Times New Roman" w:hAnsi="Arial" w:cs="Arial"/>
          <w:kern w:val="2"/>
          <w:sz w:val="24"/>
          <w:szCs w:val="24"/>
          <w:lang w:eastAsia="ru-RU"/>
        </w:rPr>
        <w:t>услу</w:t>
      </w:r>
      <w:r w:rsidR="00125F36" w:rsidRPr="00920143">
        <w:rPr>
          <w:rFonts w:ascii="Arial" w:eastAsia="Times New Roman" w:hAnsi="Arial" w:cs="Arial"/>
          <w:kern w:val="2"/>
          <w:sz w:val="24"/>
          <w:szCs w:val="24"/>
          <w:lang w:eastAsia="ru-RU"/>
        </w:rPr>
        <w:t>ги документе и принимает одно и следующих решений:</w:t>
      </w:r>
    </w:p>
    <w:p w:rsidR="00125F36" w:rsidRPr="00920143" w:rsidRDefault="00125F36"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0143">
        <w:rPr>
          <w:rFonts w:ascii="Arial" w:eastAsia="Times New Roman" w:hAnsi="Arial" w:cs="Arial"/>
          <w:kern w:val="2"/>
          <w:sz w:val="24"/>
          <w:szCs w:val="24"/>
          <w:lang w:eastAsia="ru-RU"/>
        </w:rPr>
        <w:t>1) об исправлении технической ошибки;</w:t>
      </w:r>
    </w:p>
    <w:p w:rsidR="00125F36" w:rsidRPr="00920143" w:rsidRDefault="00125F36"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0143">
        <w:rPr>
          <w:rFonts w:ascii="Arial" w:eastAsia="Times New Roman" w:hAnsi="Arial" w:cs="Arial"/>
          <w:kern w:val="2"/>
          <w:sz w:val="24"/>
          <w:szCs w:val="24"/>
          <w:lang w:eastAsia="ru-RU"/>
        </w:rPr>
        <w:t>2) об отсутствии технической ошибки.</w:t>
      </w:r>
    </w:p>
    <w:p w:rsidR="00892A3A" w:rsidRPr="00920143" w:rsidRDefault="00920143"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0143">
        <w:rPr>
          <w:rFonts w:ascii="Arial" w:eastAsia="Times New Roman" w:hAnsi="Arial" w:cs="Arial"/>
          <w:kern w:val="2"/>
          <w:sz w:val="24"/>
          <w:szCs w:val="24"/>
          <w:lang w:eastAsia="ru-RU"/>
        </w:rPr>
        <w:t>11</w:t>
      </w:r>
      <w:r w:rsidR="000D27C8">
        <w:rPr>
          <w:rFonts w:ascii="Arial" w:eastAsia="Times New Roman" w:hAnsi="Arial" w:cs="Arial"/>
          <w:kern w:val="2"/>
          <w:sz w:val="24"/>
          <w:szCs w:val="24"/>
          <w:lang w:eastAsia="ru-RU"/>
        </w:rPr>
        <w:t>4</w:t>
      </w:r>
      <w:r w:rsidR="004B36A8" w:rsidRPr="00920143">
        <w:rPr>
          <w:rFonts w:ascii="Arial" w:eastAsia="Times New Roman" w:hAnsi="Arial" w:cs="Arial"/>
          <w:kern w:val="2"/>
          <w:sz w:val="24"/>
          <w:szCs w:val="24"/>
          <w:lang w:eastAsia="ru-RU"/>
        </w:rPr>
        <w:t xml:space="preserve">. </w:t>
      </w:r>
      <w:r w:rsidR="00892A3A" w:rsidRPr="00920143">
        <w:rPr>
          <w:rFonts w:ascii="Arial" w:eastAsia="Times New Roman" w:hAnsi="Arial" w:cs="Arial"/>
          <w:kern w:val="2"/>
          <w:sz w:val="24"/>
          <w:szCs w:val="24"/>
          <w:lang w:eastAsia="ru-RU"/>
        </w:rPr>
        <w:t>Критерием принятия решения</w:t>
      </w:r>
      <w:r w:rsidR="00125F36" w:rsidRPr="00920143">
        <w:rPr>
          <w:rFonts w:ascii="Arial" w:eastAsia="Times New Roman" w:hAnsi="Arial" w:cs="Arial"/>
          <w:kern w:val="2"/>
          <w:sz w:val="24"/>
          <w:szCs w:val="24"/>
          <w:lang w:eastAsia="ru-RU"/>
        </w:rPr>
        <w:t xml:space="preserve">, указанного в пункте </w:t>
      </w:r>
      <w:r w:rsidR="00C2587F">
        <w:rPr>
          <w:rFonts w:ascii="Arial" w:eastAsia="Times New Roman" w:hAnsi="Arial" w:cs="Arial"/>
          <w:kern w:val="2"/>
          <w:sz w:val="24"/>
          <w:szCs w:val="24"/>
          <w:lang w:eastAsia="ru-RU"/>
        </w:rPr>
        <w:t xml:space="preserve">113 </w:t>
      </w:r>
      <w:r w:rsidR="00125F36" w:rsidRPr="00920143">
        <w:rPr>
          <w:rFonts w:ascii="Arial" w:eastAsia="Times New Roman" w:hAnsi="Arial" w:cs="Arial"/>
          <w:kern w:val="2"/>
          <w:sz w:val="24"/>
          <w:szCs w:val="24"/>
          <w:lang w:eastAsia="ru-RU"/>
        </w:rPr>
        <w:t xml:space="preserve">настоящего административного регламента, </w:t>
      </w:r>
      <w:r w:rsidR="00892A3A" w:rsidRPr="00920143">
        <w:rPr>
          <w:rFonts w:ascii="Arial" w:eastAsia="Times New Roman" w:hAnsi="Arial" w:cs="Arial"/>
          <w:kern w:val="2"/>
          <w:sz w:val="24"/>
          <w:szCs w:val="24"/>
          <w:lang w:eastAsia="ru-RU"/>
        </w:rPr>
        <w:t xml:space="preserve">является </w:t>
      </w:r>
      <w:r w:rsidR="00125F36" w:rsidRPr="00920143">
        <w:rPr>
          <w:rFonts w:ascii="Arial" w:eastAsia="Times New Roman" w:hAnsi="Arial" w:cs="Arial"/>
          <w:kern w:val="2"/>
          <w:sz w:val="24"/>
          <w:szCs w:val="24"/>
          <w:lang w:eastAsia="ru-RU"/>
        </w:rPr>
        <w:t xml:space="preserve">наличие </w:t>
      </w:r>
      <w:r w:rsidR="00D25E01" w:rsidRPr="00920143">
        <w:rPr>
          <w:rFonts w:ascii="Arial" w:eastAsia="Times New Roman" w:hAnsi="Arial" w:cs="Arial"/>
          <w:kern w:val="2"/>
          <w:sz w:val="24"/>
          <w:szCs w:val="24"/>
          <w:lang w:eastAsia="ru-RU"/>
        </w:rPr>
        <w:t xml:space="preserve">или отсутствие </w:t>
      </w:r>
      <w:r w:rsidR="00125F36" w:rsidRPr="00920143">
        <w:rPr>
          <w:rFonts w:ascii="Arial" w:eastAsia="Times New Roman" w:hAnsi="Arial" w:cs="Arial"/>
          <w:kern w:val="2"/>
          <w:sz w:val="24"/>
          <w:szCs w:val="24"/>
          <w:lang w:eastAsia="ru-RU"/>
        </w:rPr>
        <w:t>опечатки и (или) ошибки в выданном заявителю документ</w:t>
      </w:r>
      <w:r w:rsidR="00652F63" w:rsidRPr="00920143">
        <w:rPr>
          <w:rFonts w:ascii="Arial" w:eastAsia="Times New Roman" w:hAnsi="Arial" w:cs="Arial"/>
          <w:kern w:val="2"/>
          <w:sz w:val="24"/>
          <w:szCs w:val="24"/>
          <w:lang w:eastAsia="ru-RU"/>
        </w:rPr>
        <w:t>е</w:t>
      </w:r>
      <w:r w:rsidR="00125F36" w:rsidRPr="00920143">
        <w:rPr>
          <w:rFonts w:ascii="Arial" w:eastAsia="Times New Roman" w:hAnsi="Arial" w:cs="Arial"/>
          <w:kern w:val="2"/>
          <w:sz w:val="24"/>
          <w:szCs w:val="24"/>
          <w:lang w:eastAsia="ru-RU"/>
        </w:rPr>
        <w:t>, являюще</w:t>
      </w:r>
      <w:r w:rsidR="00B409A6" w:rsidRPr="00920143">
        <w:rPr>
          <w:rFonts w:ascii="Arial" w:eastAsia="Times New Roman" w:hAnsi="Arial" w:cs="Arial"/>
          <w:kern w:val="2"/>
          <w:sz w:val="24"/>
          <w:szCs w:val="24"/>
          <w:lang w:eastAsia="ru-RU"/>
        </w:rPr>
        <w:t>м</w:t>
      </w:r>
      <w:r w:rsidR="00125F36" w:rsidRPr="00920143">
        <w:rPr>
          <w:rFonts w:ascii="Arial" w:eastAsia="Times New Roman" w:hAnsi="Arial" w:cs="Arial"/>
          <w:kern w:val="2"/>
          <w:sz w:val="24"/>
          <w:szCs w:val="24"/>
          <w:lang w:eastAsia="ru-RU"/>
        </w:rPr>
        <w:t>ся результатом предоставления муниципальной услуги.</w:t>
      </w:r>
    </w:p>
    <w:p w:rsidR="00125F36" w:rsidRPr="00920143" w:rsidRDefault="00920143"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0143">
        <w:rPr>
          <w:rFonts w:ascii="Arial" w:eastAsia="Times New Roman" w:hAnsi="Arial" w:cs="Arial"/>
          <w:kern w:val="2"/>
          <w:sz w:val="24"/>
          <w:szCs w:val="24"/>
          <w:lang w:eastAsia="ru-RU"/>
        </w:rPr>
        <w:t>11</w:t>
      </w:r>
      <w:r w:rsidR="000D27C8">
        <w:rPr>
          <w:rFonts w:ascii="Arial" w:eastAsia="Times New Roman" w:hAnsi="Arial" w:cs="Arial"/>
          <w:kern w:val="2"/>
          <w:sz w:val="24"/>
          <w:szCs w:val="24"/>
          <w:lang w:eastAsia="ru-RU"/>
        </w:rPr>
        <w:t>5</w:t>
      </w:r>
      <w:r w:rsidR="00125F36" w:rsidRPr="00920143">
        <w:rPr>
          <w:rFonts w:ascii="Arial" w:eastAsia="Times New Roman" w:hAnsi="Arial" w:cs="Arial"/>
          <w:kern w:val="2"/>
          <w:sz w:val="24"/>
          <w:szCs w:val="24"/>
          <w:lang w:eastAsia="ru-RU"/>
        </w:rPr>
        <w:t>.</w:t>
      </w:r>
      <w:r w:rsidR="00892A3A" w:rsidRPr="00920143">
        <w:rPr>
          <w:rFonts w:ascii="Arial" w:eastAsia="Times New Roman" w:hAnsi="Arial" w:cs="Arial"/>
          <w:kern w:val="2"/>
          <w:sz w:val="24"/>
          <w:szCs w:val="24"/>
          <w:lang w:eastAsia="ru-RU"/>
        </w:rPr>
        <w:t xml:space="preserve"> В случае </w:t>
      </w:r>
      <w:r w:rsidR="00125F36" w:rsidRPr="00920143">
        <w:rPr>
          <w:rFonts w:ascii="Arial" w:eastAsia="Times New Roman" w:hAnsi="Arial" w:cs="Arial"/>
          <w:kern w:val="2"/>
          <w:sz w:val="24"/>
          <w:szCs w:val="24"/>
          <w:lang w:eastAsia="ru-RU"/>
        </w:rPr>
        <w:t>принятия решения</w:t>
      </w:r>
      <w:r w:rsidR="00B409A6" w:rsidRPr="00920143">
        <w:rPr>
          <w:rFonts w:ascii="Arial" w:eastAsia="Times New Roman" w:hAnsi="Arial" w:cs="Arial"/>
          <w:kern w:val="2"/>
          <w:sz w:val="24"/>
          <w:szCs w:val="24"/>
          <w:lang w:eastAsia="ru-RU"/>
        </w:rPr>
        <w:t>,</w:t>
      </w:r>
      <w:r w:rsidR="00125F36" w:rsidRPr="00920143">
        <w:rPr>
          <w:rFonts w:ascii="Arial" w:eastAsia="Times New Roman" w:hAnsi="Arial" w:cs="Arial"/>
          <w:kern w:val="2"/>
          <w:sz w:val="24"/>
          <w:szCs w:val="24"/>
          <w:lang w:eastAsia="ru-RU"/>
        </w:rPr>
        <w:t xml:space="preserve"> указанного в подпункте 1 пункта 1</w:t>
      </w:r>
      <w:r w:rsidR="00C2587F">
        <w:rPr>
          <w:rFonts w:ascii="Arial" w:eastAsia="Times New Roman" w:hAnsi="Arial" w:cs="Arial"/>
          <w:kern w:val="2"/>
          <w:sz w:val="24"/>
          <w:szCs w:val="24"/>
          <w:lang w:eastAsia="ru-RU"/>
        </w:rPr>
        <w:t>13</w:t>
      </w:r>
      <w:r w:rsidR="00125F36" w:rsidRPr="00920143">
        <w:rPr>
          <w:rFonts w:ascii="Arial" w:eastAsia="Times New Roman" w:hAnsi="Arial" w:cs="Arial"/>
          <w:kern w:val="2"/>
          <w:sz w:val="24"/>
          <w:szCs w:val="24"/>
          <w:lang w:eastAsia="ru-RU"/>
        </w:rPr>
        <w:t xml:space="preserve"> настоящего административного регламента, </w:t>
      </w:r>
      <w:r w:rsidR="00D40C50" w:rsidRPr="00920143">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D96F34" w:rsidRPr="00920143">
        <w:rPr>
          <w:rFonts w:ascii="Arial" w:eastAsia="Times New Roman" w:hAnsi="Arial" w:cs="Arial"/>
          <w:kern w:val="2"/>
          <w:sz w:val="24"/>
          <w:szCs w:val="24"/>
          <w:lang w:eastAsia="ru-RU"/>
        </w:rPr>
        <w:t xml:space="preserve"> подготавливает проект </w:t>
      </w:r>
      <w:r w:rsidR="004A6E59" w:rsidRPr="00920143">
        <w:rPr>
          <w:rFonts w:ascii="Arial" w:eastAsia="Times New Roman" w:hAnsi="Arial" w:cs="Arial"/>
          <w:kern w:val="2"/>
          <w:sz w:val="24"/>
          <w:szCs w:val="24"/>
          <w:lang w:eastAsia="ru-RU"/>
        </w:rPr>
        <w:t xml:space="preserve">правового акта </w:t>
      </w:r>
      <w:r w:rsidR="00D96F34" w:rsidRPr="00920143">
        <w:rPr>
          <w:rFonts w:ascii="Arial" w:eastAsia="Times New Roman" w:hAnsi="Arial" w:cs="Arial"/>
          <w:kern w:val="2"/>
          <w:sz w:val="24"/>
          <w:szCs w:val="24"/>
          <w:lang w:eastAsia="ru-RU"/>
        </w:rPr>
        <w:t>администрации об исправлении технической ошибки.</w:t>
      </w:r>
    </w:p>
    <w:p w:rsidR="00892A3A" w:rsidRPr="00920143" w:rsidRDefault="00D40C50"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0143">
        <w:rPr>
          <w:rFonts w:ascii="Arial" w:eastAsia="Times New Roman" w:hAnsi="Arial" w:cs="Arial"/>
          <w:kern w:val="2"/>
          <w:sz w:val="24"/>
          <w:szCs w:val="24"/>
          <w:lang w:eastAsia="ru-RU"/>
        </w:rPr>
        <w:t>1</w:t>
      </w:r>
      <w:r w:rsidR="000D27C8">
        <w:rPr>
          <w:rFonts w:ascii="Arial" w:eastAsia="Times New Roman" w:hAnsi="Arial" w:cs="Arial"/>
          <w:kern w:val="2"/>
          <w:sz w:val="24"/>
          <w:szCs w:val="24"/>
          <w:lang w:eastAsia="ru-RU"/>
        </w:rPr>
        <w:t>16</w:t>
      </w:r>
      <w:r w:rsidRPr="00920143">
        <w:rPr>
          <w:rFonts w:ascii="Arial" w:eastAsia="Times New Roman" w:hAnsi="Arial" w:cs="Arial"/>
          <w:kern w:val="2"/>
          <w:sz w:val="24"/>
          <w:szCs w:val="24"/>
          <w:lang w:eastAsia="ru-RU"/>
        </w:rPr>
        <w:t>.</w:t>
      </w:r>
      <w:r w:rsidRPr="00920143">
        <w:rPr>
          <w:rFonts w:ascii="Arial" w:hAnsi="Arial" w:cs="Arial"/>
          <w:kern w:val="2"/>
          <w:sz w:val="24"/>
          <w:szCs w:val="24"/>
        </w:rPr>
        <w:t xml:space="preserve"> </w:t>
      </w:r>
      <w:r w:rsidRPr="00920143">
        <w:rPr>
          <w:rFonts w:ascii="Arial" w:eastAsia="Times New Roman" w:hAnsi="Arial" w:cs="Arial"/>
          <w:kern w:val="2"/>
          <w:sz w:val="24"/>
          <w:szCs w:val="24"/>
          <w:lang w:eastAsia="ru-RU"/>
        </w:rPr>
        <w:t>В случае принятия решения</w:t>
      </w:r>
      <w:r w:rsidR="00B409A6" w:rsidRPr="00920143">
        <w:rPr>
          <w:rFonts w:ascii="Arial" w:eastAsia="Times New Roman" w:hAnsi="Arial" w:cs="Arial"/>
          <w:kern w:val="2"/>
          <w:sz w:val="24"/>
          <w:szCs w:val="24"/>
          <w:lang w:eastAsia="ru-RU"/>
        </w:rPr>
        <w:t>,</w:t>
      </w:r>
      <w:r w:rsidRPr="00920143">
        <w:rPr>
          <w:rFonts w:ascii="Arial" w:eastAsia="Times New Roman" w:hAnsi="Arial" w:cs="Arial"/>
          <w:kern w:val="2"/>
          <w:sz w:val="24"/>
          <w:szCs w:val="24"/>
          <w:lang w:eastAsia="ru-RU"/>
        </w:rPr>
        <w:t xml:space="preserve"> указанного в подпункте 2</w:t>
      </w:r>
      <w:r w:rsidR="00D00950" w:rsidRPr="00920143">
        <w:rPr>
          <w:rFonts w:ascii="Arial" w:eastAsia="Times New Roman" w:hAnsi="Arial" w:cs="Arial"/>
          <w:kern w:val="2"/>
          <w:sz w:val="24"/>
          <w:szCs w:val="24"/>
          <w:lang w:eastAsia="ru-RU"/>
        </w:rPr>
        <w:t xml:space="preserve"> пункта 1</w:t>
      </w:r>
      <w:r w:rsidR="00C2587F">
        <w:rPr>
          <w:rFonts w:ascii="Arial" w:eastAsia="Times New Roman" w:hAnsi="Arial" w:cs="Arial"/>
          <w:kern w:val="2"/>
          <w:sz w:val="24"/>
          <w:szCs w:val="24"/>
          <w:lang w:eastAsia="ru-RU"/>
        </w:rPr>
        <w:t>13</w:t>
      </w:r>
      <w:r w:rsidRPr="0092014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920143">
        <w:rPr>
          <w:rFonts w:ascii="Arial" w:eastAsia="Times New Roman" w:hAnsi="Arial" w:cs="Arial"/>
          <w:kern w:val="2"/>
          <w:sz w:val="24"/>
          <w:szCs w:val="24"/>
          <w:lang w:eastAsia="ru-RU"/>
        </w:rPr>
        <w:t>готовит уведомление об отсутствии технической ошибки в выданном в результате предоставления</w:t>
      </w:r>
      <w:r w:rsidR="00DF08BF" w:rsidRPr="00920143">
        <w:rPr>
          <w:rFonts w:ascii="Arial" w:eastAsia="Times New Roman" w:hAnsi="Arial" w:cs="Arial"/>
          <w:kern w:val="2"/>
          <w:sz w:val="24"/>
          <w:szCs w:val="24"/>
          <w:lang w:eastAsia="ru-RU"/>
        </w:rPr>
        <w:t xml:space="preserve"> </w:t>
      </w:r>
      <w:r w:rsidR="004E1FD6" w:rsidRPr="00920143">
        <w:rPr>
          <w:rFonts w:ascii="Arial" w:eastAsia="Times New Roman" w:hAnsi="Arial" w:cs="Arial"/>
          <w:kern w:val="2"/>
          <w:sz w:val="24"/>
          <w:szCs w:val="24"/>
          <w:lang w:eastAsia="ru-RU"/>
        </w:rPr>
        <w:t>муниципальной</w:t>
      </w:r>
      <w:r w:rsidR="00DF08BF" w:rsidRPr="00920143">
        <w:rPr>
          <w:rFonts w:ascii="Arial" w:eastAsia="Times New Roman" w:hAnsi="Arial" w:cs="Arial"/>
          <w:kern w:val="2"/>
          <w:sz w:val="24"/>
          <w:szCs w:val="24"/>
          <w:lang w:eastAsia="ru-RU"/>
        </w:rPr>
        <w:t xml:space="preserve"> </w:t>
      </w:r>
      <w:r w:rsidR="00892A3A" w:rsidRPr="00920143">
        <w:rPr>
          <w:rFonts w:ascii="Arial" w:eastAsia="Times New Roman" w:hAnsi="Arial" w:cs="Arial"/>
          <w:kern w:val="2"/>
          <w:sz w:val="24"/>
          <w:szCs w:val="24"/>
          <w:lang w:eastAsia="ru-RU"/>
        </w:rPr>
        <w:t>услуги документе.</w:t>
      </w:r>
    </w:p>
    <w:p w:rsidR="004E1FD6" w:rsidRPr="00920143" w:rsidRDefault="004E1FD6"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0143">
        <w:rPr>
          <w:rFonts w:ascii="Arial" w:eastAsia="Times New Roman" w:hAnsi="Arial" w:cs="Arial"/>
          <w:kern w:val="2"/>
          <w:sz w:val="24"/>
          <w:szCs w:val="24"/>
          <w:lang w:eastAsia="ru-RU"/>
        </w:rPr>
        <w:t>1</w:t>
      </w:r>
      <w:r w:rsidR="000D27C8">
        <w:rPr>
          <w:rFonts w:ascii="Arial" w:eastAsia="Times New Roman" w:hAnsi="Arial" w:cs="Arial"/>
          <w:kern w:val="2"/>
          <w:sz w:val="24"/>
          <w:szCs w:val="24"/>
          <w:lang w:eastAsia="ru-RU"/>
        </w:rPr>
        <w:t>17</w:t>
      </w:r>
      <w:r w:rsidRPr="00920143">
        <w:rPr>
          <w:rFonts w:ascii="Arial" w:eastAsia="Times New Roman" w:hAnsi="Arial" w:cs="Arial"/>
          <w:kern w:val="2"/>
          <w:sz w:val="24"/>
          <w:szCs w:val="24"/>
          <w:lang w:eastAsia="ru-RU"/>
        </w:rPr>
        <w:t xml:space="preserve">. </w:t>
      </w:r>
      <w:r w:rsidR="00EA2BC2" w:rsidRPr="00920143">
        <w:rPr>
          <w:rFonts w:ascii="Arial" w:eastAsia="Times New Roman" w:hAnsi="Arial" w:cs="Arial"/>
          <w:kern w:val="2"/>
          <w:sz w:val="24"/>
          <w:szCs w:val="24"/>
          <w:lang w:eastAsia="ru-RU"/>
        </w:rPr>
        <w:t>Д</w:t>
      </w:r>
      <w:r w:rsidRPr="00920143">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920143">
        <w:rPr>
          <w:rFonts w:ascii="Arial" w:eastAsia="Times New Roman" w:hAnsi="Arial" w:cs="Arial"/>
          <w:kern w:val="2"/>
          <w:sz w:val="24"/>
          <w:szCs w:val="24"/>
          <w:lang w:eastAsia="ru-RU"/>
        </w:rPr>
        <w:t xml:space="preserve">об исправлении технической ошибки </w:t>
      </w:r>
      <w:r w:rsidRPr="00920143">
        <w:rPr>
          <w:rFonts w:ascii="Arial" w:eastAsia="Times New Roman" w:hAnsi="Arial" w:cs="Arial"/>
          <w:kern w:val="2"/>
          <w:sz w:val="24"/>
          <w:szCs w:val="24"/>
          <w:lang w:eastAsia="ru-RU"/>
        </w:rPr>
        <w:t xml:space="preserve">в администрации обеспечивает подписание </w:t>
      </w:r>
      <w:r w:rsidR="00B409A6" w:rsidRPr="00920143">
        <w:rPr>
          <w:rFonts w:ascii="Arial" w:eastAsia="Times New Roman" w:hAnsi="Arial" w:cs="Arial"/>
          <w:kern w:val="2"/>
          <w:sz w:val="24"/>
          <w:szCs w:val="24"/>
          <w:lang w:eastAsia="ru-RU"/>
        </w:rPr>
        <w:t xml:space="preserve">главой администрации </w:t>
      </w:r>
      <w:r w:rsidR="004A6E59" w:rsidRPr="00920143">
        <w:rPr>
          <w:rFonts w:ascii="Arial" w:eastAsia="Times New Roman" w:hAnsi="Arial" w:cs="Arial"/>
          <w:kern w:val="2"/>
          <w:sz w:val="24"/>
          <w:szCs w:val="24"/>
          <w:lang w:eastAsia="ru-RU"/>
        </w:rPr>
        <w:t xml:space="preserve">правового акта </w:t>
      </w:r>
      <w:r w:rsidR="00212C2D" w:rsidRPr="00920143">
        <w:rPr>
          <w:rFonts w:ascii="Arial" w:eastAsia="Times New Roman" w:hAnsi="Arial" w:cs="Arial"/>
          <w:kern w:val="2"/>
          <w:sz w:val="24"/>
          <w:szCs w:val="24"/>
          <w:lang w:eastAsia="ru-RU"/>
        </w:rPr>
        <w:t xml:space="preserve">администрации об исправлении технической ошибки </w:t>
      </w:r>
      <w:r w:rsidR="00107DFA" w:rsidRPr="00920143">
        <w:rPr>
          <w:rFonts w:ascii="Arial" w:eastAsia="Times New Roman" w:hAnsi="Arial" w:cs="Arial"/>
          <w:kern w:val="2"/>
          <w:sz w:val="24"/>
          <w:szCs w:val="24"/>
          <w:lang w:eastAsia="ru-RU"/>
        </w:rPr>
        <w:t>или уведомления об отсутствии технической ошибки в выданном в результате предоставления</w:t>
      </w:r>
      <w:r w:rsidR="00B409A6" w:rsidRPr="00920143">
        <w:rPr>
          <w:rFonts w:ascii="Arial" w:eastAsia="Times New Roman" w:hAnsi="Arial" w:cs="Arial"/>
          <w:kern w:val="2"/>
          <w:sz w:val="24"/>
          <w:szCs w:val="24"/>
          <w:lang w:eastAsia="ru-RU"/>
        </w:rPr>
        <w:t xml:space="preserve"> муниципальной услуги документе</w:t>
      </w:r>
      <w:r w:rsidRPr="00920143">
        <w:rPr>
          <w:rFonts w:ascii="Arial" w:eastAsia="Times New Roman" w:hAnsi="Arial" w:cs="Arial"/>
          <w:kern w:val="2"/>
          <w:sz w:val="24"/>
          <w:szCs w:val="24"/>
          <w:lang w:eastAsia="ru-RU"/>
        </w:rPr>
        <w:t>.</w:t>
      </w:r>
    </w:p>
    <w:p w:rsidR="004A6E59" w:rsidRPr="00920143" w:rsidRDefault="004E1FD6"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0143">
        <w:rPr>
          <w:rFonts w:ascii="Arial" w:eastAsia="Times New Roman" w:hAnsi="Arial" w:cs="Arial"/>
          <w:kern w:val="2"/>
          <w:sz w:val="24"/>
          <w:szCs w:val="24"/>
          <w:lang w:eastAsia="ru-RU"/>
        </w:rPr>
        <w:t>1</w:t>
      </w:r>
      <w:r w:rsidR="000D27C8">
        <w:rPr>
          <w:rFonts w:ascii="Arial" w:eastAsia="Times New Roman" w:hAnsi="Arial" w:cs="Arial"/>
          <w:kern w:val="2"/>
          <w:sz w:val="24"/>
          <w:szCs w:val="24"/>
          <w:lang w:eastAsia="ru-RU"/>
        </w:rPr>
        <w:t>18</w:t>
      </w:r>
      <w:r w:rsidRPr="00920143">
        <w:rPr>
          <w:rFonts w:ascii="Arial" w:eastAsia="Times New Roman" w:hAnsi="Arial" w:cs="Arial"/>
          <w:kern w:val="2"/>
          <w:sz w:val="24"/>
          <w:szCs w:val="24"/>
          <w:lang w:eastAsia="ru-RU"/>
        </w:rPr>
        <w:t xml:space="preserve">. </w:t>
      </w:r>
      <w:r w:rsidR="004A6E59" w:rsidRPr="00920143">
        <w:rPr>
          <w:rFonts w:ascii="Arial" w:eastAsia="Times New Roman" w:hAnsi="Arial" w:cs="Arial"/>
          <w:kern w:val="2"/>
          <w:sz w:val="24"/>
          <w:szCs w:val="24"/>
          <w:lang w:eastAsia="ru-RU"/>
        </w:rPr>
        <w:t xml:space="preserve">Глава администрации </w:t>
      </w:r>
      <w:r w:rsidR="00EE2EEF" w:rsidRPr="00920143">
        <w:rPr>
          <w:rFonts w:ascii="Arial" w:eastAsia="Times New Roman" w:hAnsi="Arial" w:cs="Arial"/>
          <w:kern w:val="2"/>
          <w:sz w:val="24"/>
          <w:szCs w:val="24"/>
          <w:lang w:eastAsia="ru-RU"/>
        </w:rPr>
        <w:t>в течение 1 рабочего дня</w:t>
      </w:r>
      <w:r w:rsidR="004A6E59" w:rsidRPr="00920143">
        <w:rPr>
          <w:rFonts w:ascii="Arial" w:eastAsia="Times New Roman" w:hAnsi="Arial" w:cs="Arial"/>
          <w:kern w:val="2"/>
          <w:sz w:val="24"/>
          <w:szCs w:val="24"/>
          <w:lang w:eastAsia="ru-RU"/>
        </w:rPr>
        <w:t xml:space="preserve"> п</w:t>
      </w:r>
      <w:r w:rsidRPr="00920143">
        <w:rPr>
          <w:rFonts w:ascii="Arial" w:eastAsia="Times New Roman" w:hAnsi="Arial" w:cs="Arial"/>
          <w:kern w:val="2"/>
          <w:sz w:val="24"/>
          <w:szCs w:val="24"/>
          <w:lang w:eastAsia="ru-RU"/>
        </w:rPr>
        <w:t xml:space="preserve">осле подписания </w:t>
      </w:r>
      <w:r w:rsidR="00107DFA" w:rsidRPr="00920143">
        <w:rPr>
          <w:rFonts w:ascii="Arial" w:eastAsia="Times New Roman" w:hAnsi="Arial" w:cs="Arial"/>
          <w:kern w:val="2"/>
          <w:sz w:val="24"/>
          <w:szCs w:val="24"/>
          <w:lang w:eastAsia="ru-RU"/>
        </w:rPr>
        <w:t xml:space="preserve">документа, указанного в пункте </w:t>
      </w:r>
      <w:r w:rsidR="00C2587F">
        <w:rPr>
          <w:rFonts w:ascii="Arial" w:eastAsia="Times New Roman" w:hAnsi="Arial" w:cs="Arial"/>
          <w:kern w:val="2"/>
          <w:sz w:val="24"/>
          <w:szCs w:val="24"/>
          <w:lang w:eastAsia="ru-RU"/>
        </w:rPr>
        <w:t>117</w:t>
      </w:r>
      <w:r w:rsidR="00107DFA" w:rsidRPr="00920143">
        <w:rPr>
          <w:rFonts w:ascii="Arial" w:eastAsia="Times New Roman" w:hAnsi="Arial" w:cs="Arial"/>
          <w:kern w:val="2"/>
          <w:sz w:val="24"/>
          <w:szCs w:val="24"/>
          <w:lang w:eastAsia="ru-RU"/>
        </w:rPr>
        <w:t xml:space="preserve"> настоящего административного регламента, передает</w:t>
      </w:r>
      <w:r w:rsidR="004A6E59" w:rsidRPr="00920143">
        <w:rPr>
          <w:rFonts w:ascii="Arial" w:eastAsia="Times New Roman" w:hAnsi="Arial" w:cs="Arial"/>
          <w:kern w:val="2"/>
          <w:sz w:val="24"/>
          <w:szCs w:val="24"/>
          <w:lang w:eastAsia="ru-RU"/>
        </w:rPr>
        <w:t xml:space="preserve"> его </w:t>
      </w:r>
      <w:r w:rsidR="00107DFA" w:rsidRPr="00920143">
        <w:rPr>
          <w:rFonts w:ascii="Arial" w:eastAsia="Times New Roman" w:hAnsi="Arial" w:cs="Arial"/>
          <w:kern w:val="2"/>
          <w:sz w:val="24"/>
          <w:szCs w:val="24"/>
          <w:lang w:eastAsia="ru-RU"/>
        </w:rPr>
        <w:t>должностному лицу администрации, ответственно</w:t>
      </w:r>
      <w:r w:rsidR="00B409A6" w:rsidRPr="00920143">
        <w:rPr>
          <w:rFonts w:ascii="Arial" w:eastAsia="Times New Roman" w:hAnsi="Arial" w:cs="Arial"/>
          <w:kern w:val="2"/>
          <w:sz w:val="24"/>
          <w:szCs w:val="24"/>
          <w:lang w:eastAsia="ru-RU"/>
        </w:rPr>
        <w:t>му</w:t>
      </w:r>
      <w:r w:rsidR="00107DFA" w:rsidRPr="00920143">
        <w:rPr>
          <w:rFonts w:ascii="Arial" w:eastAsia="Times New Roman" w:hAnsi="Arial" w:cs="Arial"/>
          <w:kern w:val="2"/>
          <w:sz w:val="24"/>
          <w:szCs w:val="24"/>
          <w:lang w:eastAsia="ru-RU"/>
        </w:rPr>
        <w:t xml:space="preserve"> за</w:t>
      </w:r>
      <w:r w:rsidR="00DF08BF" w:rsidRPr="00920143">
        <w:rPr>
          <w:rFonts w:ascii="Arial" w:eastAsia="Times New Roman" w:hAnsi="Arial" w:cs="Arial"/>
          <w:kern w:val="2"/>
          <w:sz w:val="24"/>
          <w:szCs w:val="24"/>
          <w:lang w:eastAsia="ru-RU"/>
        </w:rPr>
        <w:t xml:space="preserve"> </w:t>
      </w:r>
      <w:r w:rsidR="00107DFA" w:rsidRPr="00920143">
        <w:rPr>
          <w:rFonts w:ascii="Arial" w:eastAsia="Times New Roman" w:hAnsi="Arial" w:cs="Arial"/>
          <w:kern w:val="2"/>
          <w:sz w:val="24"/>
          <w:szCs w:val="24"/>
          <w:lang w:eastAsia="ru-RU"/>
        </w:rPr>
        <w:t>направление (выдачу) заявителю р</w:t>
      </w:r>
      <w:r w:rsidR="004A6E59" w:rsidRPr="00920143">
        <w:rPr>
          <w:rFonts w:ascii="Arial" w:eastAsia="Times New Roman" w:hAnsi="Arial" w:cs="Arial"/>
          <w:kern w:val="2"/>
          <w:sz w:val="24"/>
          <w:szCs w:val="24"/>
          <w:lang w:eastAsia="ru-RU"/>
        </w:rPr>
        <w:t>езультата муниципальной услуги.</w:t>
      </w:r>
    </w:p>
    <w:p w:rsidR="00DF08BF" w:rsidRPr="00920143" w:rsidRDefault="0019218E"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0143">
        <w:rPr>
          <w:rFonts w:ascii="Arial" w:eastAsia="Times New Roman" w:hAnsi="Arial" w:cs="Arial"/>
          <w:kern w:val="2"/>
          <w:sz w:val="24"/>
          <w:szCs w:val="24"/>
          <w:lang w:eastAsia="ru-RU"/>
        </w:rPr>
        <w:t>1</w:t>
      </w:r>
      <w:r w:rsidR="000D27C8">
        <w:rPr>
          <w:rFonts w:ascii="Arial" w:eastAsia="Times New Roman" w:hAnsi="Arial" w:cs="Arial"/>
          <w:kern w:val="2"/>
          <w:sz w:val="24"/>
          <w:szCs w:val="24"/>
          <w:lang w:eastAsia="ru-RU"/>
        </w:rPr>
        <w:t>19</w:t>
      </w:r>
      <w:r w:rsidR="004A6E59" w:rsidRPr="00920143">
        <w:rPr>
          <w:rFonts w:ascii="Arial" w:eastAsia="Times New Roman" w:hAnsi="Arial" w:cs="Arial"/>
          <w:kern w:val="2"/>
          <w:sz w:val="24"/>
          <w:szCs w:val="24"/>
          <w:lang w:eastAsia="ru-RU"/>
        </w:rPr>
        <w:t xml:space="preserve">. Должностное лицо администрации, ответственное за направление (выдачу) заявителю </w:t>
      </w:r>
      <w:r w:rsidR="00A75111" w:rsidRPr="00920143">
        <w:rPr>
          <w:rFonts w:ascii="Arial" w:eastAsia="Times New Roman" w:hAnsi="Arial" w:cs="Arial"/>
          <w:kern w:val="2"/>
          <w:sz w:val="24"/>
          <w:szCs w:val="24"/>
          <w:lang w:eastAsia="ru-RU"/>
        </w:rPr>
        <w:t xml:space="preserve">или его представителю </w:t>
      </w:r>
      <w:r w:rsidR="004A6E59" w:rsidRPr="00920143">
        <w:rPr>
          <w:rFonts w:ascii="Arial" w:eastAsia="Times New Roman" w:hAnsi="Arial" w:cs="Arial"/>
          <w:kern w:val="2"/>
          <w:sz w:val="24"/>
          <w:szCs w:val="24"/>
          <w:lang w:eastAsia="ru-RU"/>
        </w:rPr>
        <w:t xml:space="preserve">результата муниципальной услуги, </w:t>
      </w:r>
      <w:r w:rsidR="00107DFA" w:rsidRPr="00920143">
        <w:rPr>
          <w:rFonts w:ascii="Arial" w:eastAsia="Times New Roman" w:hAnsi="Arial" w:cs="Arial"/>
          <w:kern w:val="2"/>
          <w:sz w:val="24"/>
          <w:szCs w:val="24"/>
          <w:lang w:eastAsia="ru-RU"/>
        </w:rPr>
        <w:t xml:space="preserve">в течение одного рабочего дня со дня подписания </w:t>
      </w:r>
      <w:r w:rsidR="00673379" w:rsidRPr="00920143">
        <w:rPr>
          <w:rFonts w:ascii="Arial" w:eastAsia="Times New Roman" w:hAnsi="Arial" w:cs="Arial"/>
          <w:kern w:val="2"/>
          <w:sz w:val="24"/>
          <w:szCs w:val="24"/>
          <w:lang w:eastAsia="ru-RU"/>
        </w:rPr>
        <w:t>главой администрации документа, указанно</w:t>
      </w:r>
      <w:r w:rsidR="00920143">
        <w:rPr>
          <w:rFonts w:ascii="Arial" w:eastAsia="Times New Roman" w:hAnsi="Arial" w:cs="Arial"/>
          <w:kern w:val="2"/>
          <w:sz w:val="24"/>
          <w:szCs w:val="24"/>
          <w:lang w:eastAsia="ru-RU"/>
        </w:rPr>
        <w:t xml:space="preserve">го в пункте </w:t>
      </w:r>
      <w:r w:rsidR="00C2587F">
        <w:rPr>
          <w:rFonts w:ascii="Arial" w:eastAsia="Times New Roman" w:hAnsi="Arial" w:cs="Arial"/>
          <w:kern w:val="2"/>
          <w:sz w:val="24"/>
          <w:szCs w:val="24"/>
          <w:lang w:eastAsia="ru-RU"/>
        </w:rPr>
        <w:t>117</w:t>
      </w:r>
      <w:r w:rsidR="00673379" w:rsidRPr="00920143">
        <w:rPr>
          <w:rFonts w:ascii="Arial" w:eastAsia="Times New Roman" w:hAnsi="Arial" w:cs="Arial"/>
          <w:kern w:val="2"/>
          <w:sz w:val="24"/>
          <w:szCs w:val="24"/>
          <w:lang w:eastAsia="ru-RU"/>
        </w:rPr>
        <w:t xml:space="preserve"> настоящего административного регламента, </w:t>
      </w:r>
      <w:r w:rsidR="00357981" w:rsidRPr="00920143">
        <w:rPr>
          <w:rFonts w:ascii="Arial" w:eastAsia="Times New Roman" w:hAnsi="Arial" w:cs="Arial"/>
          <w:kern w:val="2"/>
          <w:sz w:val="24"/>
          <w:szCs w:val="24"/>
          <w:lang w:eastAsia="ru-RU"/>
        </w:rPr>
        <w:t xml:space="preserve">направляет </w:t>
      </w:r>
      <w:r w:rsidR="009C4589" w:rsidRPr="00920143">
        <w:rPr>
          <w:rFonts w:ascii="Arial" w:eastAsia="Times New Roman" w:hAnsi="Arial" w:cs="Arial"/>
          <w:kern w:val="2"/>
          <w:sz w:val="24"/>
          <w:szCs w:val="24"/>
          <w:lang w:eastAsia="ru-RU"/>
        </w:rPr>
        <w:t xml:space="preserve">указанный документ </w:t>
      </w:r>
      <w:r w:rsidR="00357981" w:rsidRPr="00920143">
        <w:rPr>
          <w:rFonts w:ascii="Arial" w:eastAsia="Times New Roman" w:hAnsi="Arial" w:cs="Arial"/>
          <w:kern w:val="2"/>
          <w:sz w:val="24"/>
          <w:szCs w:val="24"/>
          <w:lang w:eastAsia="ru-RU"/>
        </w:rPr>
        <w:t xml:space="preserve">заявителю </w:t>
      </w:r>
      <w:r w:rsidR="008E382E" w:rsidRPr="00920143">
        <w:rPr>
          <w:rFonts w:ascii="Arial" w:eastAsia="Times New Roman" w:hAnsi="Arial" w:cs="Arial"/>
          <w:kern w:val="2"/>
          <w:sz w:val="24"/>
          <w:szCs w:val="24"/>
          <w:lang w:eastAsia="ru-RU"/>
        </w:rPr>
        <w:t xml:space="preserve">или его представителю </w:t>
      </w:r>
      <w:r w:rsidR="00357981" w:rsidRPr="00920143">
        <w:rPr>
          <w:rFonts w:ascii="Arial" w:eastAsia="Times New Roman" w:hAnsi="Arial" w:cs="Arial"/>
          <w:kern w:val="2"/>
          <w:sz w:val="24"/>
          <w:szCs w:val="24"/>
          <w:lang w:eastAsia="ru-RU"/>
        </w:rPr>
        <w:t>почтовым отправлением по почтовому адресу заявителя</w:t>
      </w:r>
      <w:r w:rsidR="008E382E" w:rsidRPr="00920143">
        <w:rPr>
          <w:rFonts w:ascii="Arial" w:eastAsia="Times New Roman" w:hAnsi="Arial" w:cs="Arial"/>
          <w:kern w:val="2"/>
          <w:sz w:val="24"/>
          <w:szCs w:val="24"/>
          <w:lang w:eastAsia="ru-RU"/>
        </w:rPr>
        <w:t xml:space="preserve"> или его представителя</w:t>
      </w:r>
      <w:r w:rsidR="00357981" w:rsidRPr="00920143">
        <w:rPr>
          <w:rFonts w:ascii="Arial" w:eastAsia="Times New Roman" w:hAnsi="Arial" w:cs="Arial"/>
          <w:kern w:val="2"/>
          <w:sz w:val="24"/>
          <w:szCs w:val="24"/>
          <w:lang w:eastAsia="ru-RU"/>
        </w:rPr>
        <w:t>, указанному в заявлении</w:t>
      </w:r>
      <w:r w:rsidR="00367224" w:rsidRPr="00920143">
        <w:rPr>
          <w:rFonts w:ascii="Arial" w:eastAsia="Times New Roman" w:hAnsi="Arial" w:cs="Arial"/>
          <w:kern w:val="2"/>
          <w:sz w:val="24"/>
          <w:szCs w:val="24"/>
          <w:lang w:eastAsia="ru-RU"/>
        </w:rPr>
        <w:t xml:space="preserve"> об </w:t>
      </w:r>
      <w:r w:rsidR="00367224" w:rsidRPr="00920143">
        <w:rPr>
          <w:rFonts w:ascii="Arial" w:eastAsia="Times New Roman" w:hAnsi="Arial" w:cs="Arial"/>
          <w:kern w:val="2"/>
          <w:sz w:val="24"/>
          <w:szCs w:val="24"/>
          <w:lang w:eastAsia="ru-RU"/>
        </w:rPr>
        <w:lastRenderedPageBreak/>
        <w:t xml:space="preserve">исправлении технической ошибки </w:t>
      </w:r>
      <w:r w:rsidR="00357981" w:rsidRPr="00920143">
        <w:rPr>
          <w:rFonts w:ascii="Arial" w:eastAsia="Times New Roman" w:hAnsi="Arial" w:cs="Arial"/>
          <w:kern w:val="2"/>
          <w:sz w:val="24"/>
          <w:szCs w:val="24"/>
          <w:lang w:eastAsia="ru-RU"/>
        </w:rPr>
        <w:t>либо по обращению заявителя</w:t>
      </w:r>
      <w:r w:rsidR="008E382E" w:rsidRPr="00920143">
        <w:rPr>
          <w:rFonts w:ascii="Arial" w:eastAsia="Times New Roman" w:hAnsi="Arial" w:cs="Arial"/>
          <w:kern w:val="2"/>
          <w:sz w:val="24"/>
          <w:szCs w:val="24"/>
          <w:lang w:eastAsia="ru-RU"/>
        </w:rPr>
        <w:t xml:space="preserve"> или его представителя </w:t>
      </w:r>
      <w:r w:rsidR="00357981" w:rsidRPr="00920143">
        <w:rPr>
          <w:rFonts w:ascii="Arial" w:eastAsia="Times New Roman" w:hAnsi="Arial" w:cs="Arial"/>
          <w:kern w:val="2"/>
          <w:sz w:val="24"/>
          <w:szCs w:val="24"/>
          <w:lang w:eastAsia="ru-RU"/>
        </w:rPr>
        <w:t>– вручает его лично.</w:t>
      </w:r>
    </w:p>
    <w:p w:rsidR="00892A3A" w:rsidRPr="00920143" w:rsidRDefault="00357981"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0143">
        <w:rPr>
          <w:rFonts w:ascii="Arial" w:eastAsia="Times New Roman" w:hAnsi="Arial" w:cs="Arial"/>
          <w:kern w:val="2"/>
          <w:sz w:val="24"/>
          <w:szCs w:val="24"/>
          <w:lang w:eastAsia="ru-RU"/>
        </w:rPr>
        <w:t>1</w:t>
      </w:r>
      <w:r w:rsidR="00920143" w:rsidRPr="00920143">
        <w:rPr>
          <w:rFonts w:ascii="Arial" w:eastAsia="Times New Roman" w:hAnsi="Arial" w:cs="Arial"/>
          <w:kern w:val="2"/>
          <w:sz w:val="24"/>
          <w:szCs w:val="24"/>
          <w:lang w:eastAsia="ru-RU"/>
        </w:rPr>
        <w:t>2</w:t>
      </w:r>
      <w:r w:rsidR="000D27C8">
        <w:rPr>
          <w:rFonts w:ascii="Arial" w:eastAsia="Times New Roman" w:hAnsi="Arial" w:cs="Arial"/>
          <w:kern w:val="2"/>
          <w:sz w:val="24"/>
          <w:szCs w:val="24"/>
          <w:lang w:eastAsia="ru-RU"/>
        </w:rPr>
        <w:t>0</w:t>
      </w:r>
      <w:r w:rsidRPr="00920143">
        <w:rPr>
          <w:rFonts w:ascii="Arial" w:eastAsia="Times New Roman" w:hAnsi="Arial" w:cs="Arial"/>
          <w:kern w:val="2"/>
          <w:sz w:val="24"/>
          <w:szCs w:val="24"/>
          <w:lang w:eastAsia="ru-RU"/>
        </w:rPr>
        <w:t xml:space="preserve">. </w:t>
      </w:r>
      <w:r w:rsidR="0034243B" w:rsidRPr="00920143">
        <w:rPr>
          <w:rFonts w:ascii="Arial" w:eastAsia="Times New Roman" w:hAnsi="Arial" w:cs="Arial"/>
          <w:kern w:val="2"/>
          <w:sz w:val="24"/>
          <w:szCs w:val="24"/>
          <w:lang w:eastAsia="ru-RU"/>
        </w:rPr>
        <w:t xml:space="preserve">Результатом рассмотрения заявления об </w:t>
      </w:r>
      <w:r w:rsidR="00892A3A" w:rsidRPr="00920143">
        <w:rPr>
          <w:rFonts w:ascii="Arial" w:eastAsia="Times New Roman" w:hAnsi="Arial" w:cs="Arial"/>
          <w:kern w:val="2"/>
          <w:sz w:val="24"/>
          <w:szCs w:val="24"/>
          <w:lang w:eastAsia="ru-RU"/>
        </w:rPr>
        <w:t>исправлени</w:t>
      </w:r>
      <w:r w:rsidR="0034243B" w:rsidRPr="00920143">
        <w:rPr>
          <w:rFonts w:ascii="Arial" w:eastAsia="Times New Roman" w:hAnsi="Arial" w:cs="Arial"/>
          <w:kern w:val="2"/>
          <w:sz w:val="24"/>
          <w:szCs w:val="24"/>
          <w:lang w:eastAsia="ru-RU"/>
        </w:rPr>
        <w:t>и</w:t>
      </w:r>
      <w:r w:rsidR="00892A3A" w:rsidRPr="00920143">
        <w:rPr>
          <w:rFonts w:ascii="Arial" w:eastAsia="Times New Roman" w:hAnsi="Arial" w:cs="Arial"/>
          <w:kern w:val="2"/>
          <w:sz w:val="24"/>
          <w:szCs w:val="24"/>
          <w:lang w:eastAsia="ru-RU"/>
        </w:rPr>
        <w:t xml:space="preserve"> технической ошибки в выданном в результате предоставления </w:t>
      </w:r>
      <w:r w:rsidRPr="00920143">
        <w:rPr>
          <w:rFonts w:ascii="Arial" w:eastAsia="Times New Roman" w:hAnsi="Arial" w:cs="Arial"/>
          <w:kern w:val="2"/>
          <w:sz w:val="24"/>
          <w:szCs w:val="24"/>
          <w:lang w:eastAsia="ru-RU"/>
        </w:rPr>
        <w:t xml:space="preserve">муниципальной </w:t>
      </w:r>
      <w:r w:rsidR="00892A3A" w:rsidRPr="00920143">
        <w:rPr>
          <w:rFonts w:ascii="Arial" w:eastAsia="Times New Roman" w:hAnsi="Arial" w:cs="Arial"/>
          <w:kern w:val="2"/>
          <w:sz w:val="24"/>
          <w:szCs w:val="24"/>
          <w:lang w:eastAsia="ru-RU"/>
        </w:rPr>
        <w:t>услуги документе является:</w:t>
      </w:r>
    </w:p>
    <w:p w:rsidR="00892A3A" w:rsidRPr="00920143" w:rsidRDefault="00DD7171"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0143">
        <w:rPr>
          <w:rFonts w:ascii="Arial" w:eastAsia="Times New Roman" w:hAnsi="Arial" w:cs="Arial"/>
          <w:kern w:val="2"/>
          <w:sz w:val="24"/>
          <w:szCs w:val="24"/>
          <w:lang w:eastAsia="ru-RU"/>
        </w:rPr>
        <w:t>1</w:t>
      </w:r>
      <w:r w:rsidR="00892A3A" w:rsidRPr="00920143">
        <w:rPr>
          <w:rFonts w:ascii="Arial" w:eastAsia="Times New Roman" w:hAnsi="Arial" w:cs="Arial"/>
          <w:kern w:val="2"/>
          <w:sz w:val="24"/>
          <w:szCs w:val="24"/>
          <w:lang w:eastAsia="ru-RU"/>
        </w:rPr>
        <w:t>) в случае наличия технической ошибки в выданном в результате предоставления</w:t>
      </w:r>
      <w:r w:rsidR="00DF08BF" w:rsidRPr="00920143">
        <w:rPr>
          <w:rFonts w:ascii="Arial" w:eastAsia="Times New Roman" w:hAnsi="Arial" w:cs="Arial"/>
          <w:kern w:val="2"/>
          <w:sz w:val="24"/>
          <w:szCs w:val="24"/>
          <w:lang w:eastAsia="ru-RU"/>
        </w:rPr>
        <w:t xml:space="preserve"> </w:t>
      </w:r>
      <w:r w:rsidR="00357981" w:rsidRPr="00920143">
        <w:rPr>
          <w:rFonts w:ascii="Arial" w:eastAsia="Times New Roman" w:hAnsi="Arial" w:cs="Arial"/>
          <w:kern w:val="2"/>
          <w:sz w:val="24"/>
          <w:szCs w:val="24"/>
          <w:lang w:eastAsia="ru-RU"/>
        </w:rPr>
        <w:t xml:space="preserve">муниципальной </w:t>
      </w:r>
      <w:r w:rsidR="00892A3A" w:rsidRPr="00920143">
        <w:rPr>
          <w:rFonts w:ascii="Arial" w:eastAsia="Times New Roman" w:hAnsi="Arial" w:cs="Arial"/>
          <w:kern w:val="2"/>
          <w:sz w:val="24"/>
          <w:szCs w:val="24"/>
          <w:lang w:eastAsia="ru-RU"/>
        </w:rPr>
        <w:t xml:space="preserve">услуги документе </w:t>
      </w:r>
      <w:r w:rsidR="00357981" w:rsidRPr="00920143">
        <w:rPr>
          <w:rFonts w:ascii="Arial" w:eastAsia="Times New Roman" w:hAnsi="Arial" w:cs="Arial"/>
          <w:kern w:val="2"/>
          <w:sz w:val="24"/>
          <w:szCs w:val="24"/>
          <w:lang w:eastAsia="ru-RU"/>
        </w:rPr>
        <w:t>–</w:t>
      </w:r>
      <w:r w:rsidR="00212C2D" w:rsidRPr="00920143">
        <w:rPr>
          <w:rFonts w:ascii="Arial" w:eastAsia="Times New Roman" w:hAnsi="Arial" w:cs="Arial"/>
          <w:kern w:val="2"/>
          <w:sz w:val="24"/>
          <w:szCs w:val="24"/>
          <w:lang w:eastAsia="ru-RU"/>
        </w:rPr>
        <w:t xml:space="preserve"> </w:t>
      </w:r>
      <w:r w:rsidR="004A6E59" w:rsidRPr="00920143">
        <w:rPr>
          <w:rFonts w:ascii="Arial" w:eastAsia="Times New Roman" w:hAnsi="Arial" w:cs="Arial"/>
          <w:kern w:val="2"/>
          <w:sz w:val="24"/>
          <w:szCs w:val="24"/>
          <w:lang w:eastAsia="ru-RU"/>
        </w:rPr>
        <w:t>правов</w:t>
      </w:r>
      <w:r w:rsidR="00B839D3" w:rsidRPr="00920143">
        <w:rPr>
          <w:rFonts w:ascii="Arial" w:eastAsia="Times New Roman" w:hAnsi="Arial" w:cs="Arial"/>
          <w:kern w:val="2"/>
          <w:sz w:val="24"/>
          <w:szCs w:val="24"/>
          <w:lang w:eastAsia="ru-RU"/>
        </w:rPr>
        <w:t xml:space="preserve">ой акт </w:t>
      </w:r>
      <w:r w:rsidR="00212C2D" w:rsidRPr="00920143">
        <w:rPr>
          <w:rFonts w:ascii="Arial" w:eastAsia="Times New Roman" w:hAnsi="Arial" w:cs="Arial"/>
          <w:kern w:val="2"/>
          <w:sz w:val="24"/>
          <w:szCs w:val="24"/>
          <w:lang w:eastAsia="ru-RU"/>
        </w:rPr>
        <w:t>администрации об исправлении технической ошибки</w:t>
      </w:r>
      <w:r w:rsidR="00892A3A" w:rsidRPr="00920143">
        <w:rPr>
          <w:rFonts w:ascii="Arial" w:eastAsia="Times New Roman" w:hAnsi="Arial" w:cs="Arial"/>
          <w:kern w:val="2"/>
          <w:sz w:val="24"/>
          <w:szCs w:val="24"/>
          <w:lang w:eastAsia="ru-RU"/>
        </w:rPr>
        <w:t>;</w:t>
      </w:r>
    </w:p>
    <w:p w:rsidR="00892A3A" w:rsidRPr="00920143" w:rsidRDefault="00DD7171" w:rsidP="00C934A2">
      <w:pPr>
        <w:autoSpaceDE w:val="0"/>
        <w:autoSpaceDN w:val="0"/>
        <w:spacing w:after="0" w:line="240" w:lineRule="auto"/>
        <w:ind w:firstLine="709"/>
        <w:jc w:val="both"/>
        <w:rPr>
          <w:rFonts w:ascii="Arial" w:eastAsia="Times New Roman" w:hAnsi="Arial" w:cs="Arial"/>
          <w:kern w:val="2"/>
          <w:sz w:val="24"/>
          <w:szCs w:val="24"/>
          <w:lang w:eastAsia="ru-RU"/>
        </w:rPr>
      </w:pPr>
      <w:r w:rsidRPr="00920143">
        <w:rPr>
          <w:rFonts w:ascii="Arial" w:eastAsia="Times New Roman" w:hAnsi="Arial" w:cs="Arial"/>
          <w:kern w:val="2"/>
          <w:sz w:val="24"/>
          <w:szCs w:val="24"/>
          <w:lang w:eastAsia="ru-RU"/>
        </w:rPr>
        <w:t>2</w:t>
      </w:r>
      <w:r w:rsidR="00892A3A" w:rsidRPr="00920143">
        <w:rPr>
          <w:rFonts w:ascii="Arial" w:eastAsia="Times New Roman" w:hAnsi="Arial" w:cs="Arial"/>
          <w:kern w:val="2"/>
          <w:sz w:val="24"/>
          <w:szCs w:val="24"/>
          <w:lang w:eastAsia="ru-RU"/>
        </w:rPr>
        <w:t xml:space="preserve">) в случае отсутствия технической ошибки в выданном в результате предоставления </w:t>
      </w:r>
      <w:r w:rsidR="00B409A6" w:rsidRPr="00920143">
        <w:rPr>
          <w:rFonts w:ascii="Arial" w:eastAsia="Times New Roman" w:hAnsi="Arial" w:cs="Arial"/>
          <w:kern w:val="2"/>
          <w:sz w:val="24"/>
          <w:szCs w:val="24"/>
          <w:lang w:eastAsia="ru-RU"/>
        </w:rPr>
        <w:t xml:space="preserve">муниципальной </w:t>
      </w:r>
      <w:r w:rsidR="00892A3A" w:rsidRPr="00920143">
        <w:rPr>
          <w:rFonts w:ascii="Arial" w:eastAsia="Times New Roman" w:hAnsi="Arial" w:cs="Arial"/>
          <w:kern w:val="2"/>
          <w:sz w:val="24"/>
          <w:szCs w:val="24"/>
          <w:lang w:eastAsia="ru-RU"/>
        </w:rPr>
        <w:t xml:space="preserve">услуги документе </w:t>
      </w:r>
      <w:r w:rsidRPr="00920143">
        <w:rPr>
          <w:rFonts w:ascii="Arial" w:eastAsia="Times New Roman" w:hAnsi="Arial" w:cs="Arial"/>
          <w:kern w:val="2"/>
          <w:sz w:val="24"/>
          <w:szCs w:val="24"/>
          <w:lang w:eastAsia="ru-RU"/>
        </w:rPr>
        <w:t>–</w:t>
      </w:r>
      <w:r w:rsidR="00892A3A" w:rsidRPr="00920143">
        <w:rPr>
          <w:rFonts w:ascii="Arial" w:eastAsia="Times New Roman" w:hAnsi="Arial" w:cs="Arial"/>
          <w:kern w:val="2"/>
          <w:sz w:val="24"/>
          <w:szCs w:val="24"/>
          <w:lang w:eastAsia="ru-RU"/>
        </w:rPr>
        <w:t xml:space="preserve"> уведомление об отсутствии технической ошибки в выданном в результате предоставления</w:t>
      </w:r>
      <w:r w:rsidR="00DF08BF" w:rsidRPr="00920143">
        <w:rPr>
          <w:rFonts w:ascii="Arial" w:eastAsia="Times New Roman" w:hAnsi="Arial" w:cs="Arial"/>
          <w:kern w:val="2"/>
          <w:sz w:val="24"/>
          <w:szCs w:val="24"/>
          <w:lang w:eastAsia="ru-RU"/>
        </w:rPr>
        <w:t xml:space="preserve"> </w:t>
      </w:r>
      <w:r w:rsidR="00357981" w:rsidRPr="00920143">
        <w:rPr>
          <w:rFonts w:ascii="Arial" w:eastAsia="Times New Roman" w:hAnsi="Arial" w:cs="Arial"/>
          <w:kern w:val="2"/>
          <w:sz w:val="24"/>
          <w:szCs w:val="24"/>
          <w:lang w:eastAsia="ru-RU"/>
        </w:rPr>
        <w:t xml:space="preserve">муниципальной </w:t>
      </w:r>
      <w:r w:rsidR="00892A3A" w:rsidRPr="00920143">
        <w:rPr>
          <w:rFonts w:ascii="Arial" w:eastAsia="Times New Roman" w:hAnsi="Arial" w:cs="Arial"/>
          <w:kern w:val="2"/>
          <w:sz w:val="24"/>
          <w:szCs w:val="24"/>
          <w:lang w:eastAsia="ru-RU"/>
        </w:rPr>
        <w:t>услуги документе.</w:t>
      </w:r>
    </w:p>
    <w:p w:rsidR="008D2E1D" w:rsidRDefault="00357981" w:rsidP="00C934A2">
      <w:pPr>
        <w:autoSpaceDE w:val="0"/>
        <w:autoSpaceDN w:val="0"/>
        <w:adjustRightInd w:val="0"/>
        <w:spacing w:after="0" w:line="240" w:lineRule="auto"/>
        <w:ind w:firstLine="709"/>
        <w:jc w:val="both"/>
        <w:rPr>
          <w:rFonts w:ascii="Arial" w:eastAsia="Times New Roman" w:hAnsi="Arial" w:cs="Arial"/>
          <w:kern w:val="2"/>
          <w:sz w:val="24"/>
          <w:szCs w:val="24"/>
        </w:rPr>
      </w:pPr>
      <w:r w:rsidRPr="00920143">
        <w:rPr>
          <w:rFonts w:ascii="Arial" w:eastAsia="Times New Roman" w:hAnsi="Arial" w:cs="Arial"/>
          <w:kern w:val="2"/>
          <w:sz w:val="24"/>
          <w:szCs w:val="24"/>
          <w:lang w:eastAsia="ru-RU"/>
        </w:rPr>
        <w:t>1</w:t>
      </w:r>
      <w:r w:rsidR="00920143" w:rsidRPr="00920143">
        <w:rPr>
          <w:rFonts w:ascii="Arial" w:eastAsia="Times New Roman" w:hAnsi="Arial" w:cs="Arial"/>
          <w:kern w:val="2"/>
          <w:sz w:val="24"/>
          <w:szCs w:val="24"/>
          <w:lang w:eastAsia="ru-RU"/>
        </w:rPr>
        <w:t>2</w:t>
      </w:r>
      <w:r w:rsidR="000D27C8">
        <w:rPr>
          <w:rFonts w:ascii="Arial" w:eastAsia="Times New Roman" w:hAnsi="Arial" w:cs="Arial"/>
          <w:kern w:val="2"/>
          <w:sz w:val="24"/>
          <w:szCs w:val="24"/>
          <w:lang w:eastAsia="ru-RU"/>
        </w:rPr>
        <w:t>1</w:t>
      </w:r>
      <w:r w:rsidR="00892A3A" w:rsidRPr="00920143">
        <w:rPr>
          <w:rFonts w:ascii="Arial" w:eastAsia="Times New Roman" w:hAnsi="Arial" w:cs="Arial"/>
          <w:kern w:val="2"/>
          <w:sz w:val="24"/>
          <w:szCs w:val="24"/>
          <w:lang w:eastAsia="ru-RU"/>
        </w:rPr>
        <w:t>. Способ</w:t>
      </w:r>
      <w:r w:rsidR="00B409A6" w:rsidRPr="00920143">
        <w:rPr>
          <w:rFonts w:ascii="Arial" w:eastAsia="Times New Roman" w:hAnsi="Arial" w:cs="Arial"/>
          <w:kern w:val="2"/>
          <w:sz w:val="24"/>
          <w:szCs w:val="24"/>
          <w:lang w:eastAsia="ru-RU"/>
        </w:rPr>
        <w:t>ом</w:t>
      </w:r>
      <w:r w:rsidR="00892A3A" w:rsidRPr="00920143">
        <w:rPr>
          <w:rFonts w:ascii="Arial" w:eastAsia="Times New Roman" w:hAnsi="Arial" w:cs="Arial"/>
          <w:kern w:val="2"/>
          <w:sz w:val="24"/>
          <w:szCs w:val="24"/>
          <w:lang w:eastAsia="ru-RU"/>
        </w:rPr>
        <w:t xml:space="preserve"> фиксации результата </w:t>
      </w:r>
      <w:r w:rsidR="0034243B" w:rsidRPr="00920143">
        <w:rPr>
          <w:rFonts w:ascii="Arial" w:eastAsia="Times New Roman" w:hAnsi="Arial" w:cs="Arial"/>
          <w:kern w:val="2"/>
          <w:sz w:val="24"/>
          <w:szCs w:val="24"/>
          <w:lang w:eastAsia="ru-RU"/>
        </w:rPr>
        <w:t>рассмотрения заявления об исправлении технической ошибки</w:t>
      </w:r>
      <w:r w:rsidR="0034243B" w:rsidRPr="00920143">
        <w:rPr>
          <w:rFonts w:ascii="Arial" w:eastAsia="Times New Roman" w:hAnsi="Arial" w:cs="Arial"/>
          <w:kern w:val="2"/>
          <w:sz w:val="24"/>
          <w:szCs w:val="24"/>
        </w:rPr>
        <w:t xml:space="preserve"> </w:t>
      </w:r>
      <w:r w:rsidRPr="00920143">
        <w:rPr>
          <w:rFonts w:ascii="Arial" w:eastAsia="Times New Roman" w:hAnsi="Arial" w:cs="Arial"/>
          <w:kern w:val="2"/>
          <w:sz w:val="24"/>
          <w:szCs w:val="24"/>
        </w:rPr>
        <w:t>является занесение должностным лицом администрации, ответственным за</w:t>
      </w:r>
      <w:r w:rsidR="00DF08BF" w:rsidRPr="00920143">
        <w:rPr>
          <w:rFonts w:ascii="Arial" w:eastAsia="Times New Roman" w:hAnsi="Arial" w:cs="Arial"/>
          <w:kern w:val="2"/>
          <w:sz w:val="24"/>
          <w:szCs w:val="24"/>
        </w:rPr>
        <w:t xml:space="preserve"> </w:t>
      </w:r>
      <w:r w:rsidRPr="00920143">
        <w:rPr>
          <w:rFonts w:ascii="Arial" w:eastAsia="Times New Roman" w:hAnsi="Arial" w:cs="Arial"/>
          <w:kern w:val="2"/>
          <w:sz w:val="24"/>
          <w:szCs w:val="24"/>
        </w:rPr>
        <w:t xml:space="preserve">направление (выдачу) заявителю результата муниципальной услуги, </w:t>
      </w:r>
      <w:r w:rsidR="003E48DF">
        <w:rPr>
          <w:rFonts w:ascii="Arial" w:eastAsia="Times New Roman" w:hAnsi="Arial" w:cs="Arial"/>
          <w:kern w:val="2"/>
          <w:sz w:val="24"/>
          <w:szCs w:val="24"/>
        </w:rPr>
        <w:t xml:space="preserve">в </w:t>
      </w:r>
      <w:r w:rsidR="00920143">
        <w:rPr>
          <w:rFonts w:ascii="Arial" w:eastAsia="Times New Roman" w:hAnsi="Arial" w:cs="Arial"/>
          <w:kern w:val="2"/>
          <w:sz w:val="24"/>
          <w:szCs w:val="24"/>
        </w:rPr>
        <w:t>журнале исходящей корреспонденции</w:t>
      </w:r>
      <w:r w:rsidR="00B14374" w:rsidRPr="00920143">
        <w:rPr>
          <w:rFonts w:ascii="Arial" w:eastAsia="Times New Roman" w:hAnsi="Arial" w:cs="Arial"/>
          <w:kern w:val="2"/>
          <w:sz w:val="24"/>
          <w:szCs w:val="24"/>
        </w:rPr>
        <w:t xml:space="preserve"> </w:t>
      </w:r>
      <w:r w:rsidRPr="00920143">
        <w:rPr>
          <w:rFonts w:ascii="Arial" w:eastAsia="Times New Roman" w:hAnsi="Arial" w:cs="Arial"/>
          <w:kern w:val="2"/>
          <w:sz w:val="24"/>
          <w:szCs w:val="24"/>
        </w:rPr>
        <w:t xml:space="preserve">отметки о направлении </w:t>
      </w:r>
      <w:r w:rsidR="00EA2BC2" w:rsidRPr="00920143">
        <w:rPr>
          <w:rFonts w:ascii="Arial" w:eastAsia="Times New Roman" w:hAnsi="Arial" w:cs="Arial"/>
          <w:kern w:val="2"/>
          <w:sz w:val="24"/>
          <w:szCs w:val="24"/>
        </w:rPr>
        <w:t xml:space="preserve">правового акта администрации об исправлении технической ошибки </w:t>
      </w:r>
      <w:r w:rsidRPr="00920143">
        <w:rPr>
          <w:rFonts w:ascii="Arial" w:eastAsia="Times New Roman" w:hAnsi="Arial" w:cs="Arial"/>
          <w:kern w:val="2"/>
          <w:sz w:val="24"/>
          <w:szCs w:val="24"/>
        </w:rPr>
        <w:t xml:space="preserve">или </w:t>
      </w:r>
      <w:r w:rsidR="00EA2BC2" w:rsidRPr="00920143">
        <w:rPr>
          <w:rFonts w:ascii="Arial" w:eastAsia="Times New Roman" w:hAnsi="Arial" w:cs="Arial"/>
          <w:kern w:val="2"/>
          <w:sz w:val="24"/>
          <w:szCs w:val="24"/>
        </w:rPr>
        <w:t>уведомление об отсутствии технической ошибки в выданном в результате предоставления муниципал</w:t>
      </w:r>
      <w:r w:rsidR="003E48DF">
        <w:rPr>
          <w:rFonts w:ascii="Arial" w:eastAsia="Times New Roman" w:hAnsi="Arial" w:cs="Arial"/>
          <w:kern w:val="2"/>
          <w:sz w:val="24"/>
          <w:szCs w:val="24"/>
        </w:rPr>
        <w:t>ьной услуги документе заявителю</w:t>
      </w:r>
      <w:r w:rsidR="00BD45D6" w:rsidRPr="00920143">
        <w:rPr>
          <w:rFonts w:ascii="Arial" w:eastAsia="Times New Roman" w:hAnsi="Arial" w:cs="Arial"/>
          <w:kern w:val="2"/>
          <w:sz w:val="24"/>
          <w:szCs w:val="24"/>
        </w:rPr>
        <w:t xml:space="preserve"> или о получении указанного документа лично заявителем или его представителем.</w:t>
      </w:r>
    </w:p>
    <w:p w:rsidR="008D2E1D" w:rsidRPr="003E48DF" w:rsidRDefault="008D2E1D" w:rsidP="00C934A2">
      <w:pPr>
        <w:autoSpaceDE w:val="0"/>
        <w:autoSpaceDN w:val="0"/>
        <w:adjustRightInd w:val="0"/>
        <w:spacing w:after="0" w:line="240" w:lineRule="auto"/>
        <w:ind w:firstLine="709"/>
        <w:jc w:val="both"/>
        <w:rPr>
          <w:rFonts w:ascii="Arial" w:eastAsia="Times New Roman" w:hAnsi="Arial" w:cs="Arial"/>
          <w:kern w:val="2"/>
          <w:sz w:val="24"/>
          <w:szCs w:val="24"/>
        </w:rPr>
      </w:pPr>
    </w:p>
    <w:p w:rsidR="008D2E1D" w:rsidRPr="003E48DF" w:rsidRDefault="008D2E1D" w:rsidP="00C934A2">
      <w:pPr>
        <w:autoSpaceDE w:val="0"/>
        <w:autoSpaceDN w:val="0"/>
        <w:adjustRightInd w:val="0"/>
        <w:spacing w:after="0" w:line="240" w:lineRule="auto"/>
        <w:ind w:firstLine="709"/>
        <w:jc w:val="center"/>
        <w:rPr>
          <w:rFonts w:ascii="Arial" w:eastAsia="Times New Roman" w:hAnsi="Arial" w:cs="Arial"/>
          <w:kern w:val="2"/>
          <w:sz w:val="24"/>
          <w:szCs w:val="24"/>
        </w:rPr>
      </w:pPr>
      <w:r w:rsidRPr="003E48DF">
        <w:rPr>
          <w:rFonts w:ascii="Arial" w:eastAsia="Times New Roman" w:hAnsi="Arial" w:cs="Arial"/>
          <w:kern w:val="2"/>
          <w:sz w:val="24"/>
          <w:szCs w:val="24"/>
          <w:lang w:eastAsia="ru-RU"/>
        </w:rPr>
        <w:t>Раздел IV. Формы контроля за предоставлением муниципальной услуги</w:t>
      </w:r>
      <w:bookmarkStart w:id="9" w:name="Par413"/>
      <w:bookmarkEnd w:id="9"/>
    </w:p>
    <w:p w:rsidR="008D2E1D" w:rsidRDefault="008D2E1D" w:rsidP="00C934A2">
      <w:pPr>
        <w:autoSpaceDE w:val="0"/>
        <w:autoSpaceDN w:val="0"/>
        <w:adjustRightInd w:val="0"/>
        <w:spacing w:after="0" w:line="240" w:lineRule="auto"/>
        <w:ind w:firstLine="709"/>
        <w:jc w:val="center"/>
        <w:rPr>
          <w:rFonts w:ascii="Arial" w:eastAsia="Times New Roman" w:hAnsi="Arial" w:cs="Arial"/>
          <w:kern w:val="2"/>
          <w:sz w:val="24"/>
          <w:szCs w:val="24"/>
        </w:rPr>
      </w:pPr>
    </w:p>
    <w:p w:rsidR="005324F1" w:rsidRDefault="005324F1" w:rsidP="00C934A2">
      <w:pPr>
        <w:autoSpaceDE w:val="0"/>
        <w:autoSpaceDN w:val="0"/>
        <w:adjustRightInd w:val="0"/>
        <w:spacing w:after="0" w:line="240" w:lineRule="auto"/>
        <w:ind w:firstLine="709"/>
        <w:jc w:val="center"/>
        <w:rPr>
          <w:rFonts w:ascii="Arial" w:eastAsia="Times New Roman" w:hAnsi="Arial" w:cs="Arial"/>
          <w:kern w:val="2"/>
          <w:sz w:val="24"/>
          <w:szCs w:val="24"/>
        </w:rPr>
      </w:pPr>
      <w:r w:rsidRPr="00920143">
        <w:rPr>
          <w:rFonts w:ascii="Arial" w:eastAsia="Times New Roman" w:hAnsi="Arial" w:cs="Arial"/>
          <w:kern w:val="2"/>
          <w:sz w:val="24"/>
          <w:szCs w:val="24"/>
          <w:lang w:eastAsia="ru-RU"/>
        </w:rPr>
        <w:t>Г</w:t>
      </w:r>
      <w:r w:rsidR="007E75D6" w:rsidRPr="00920143">
        <w:rPr>
          <w:rFonts w:ascii="Arial" w:eastAsia="Times New Roman" w:hAnsi="Arial" w:cs="Arial"/>
          <w:kern w:val="2"/>
          <w:sz w:val="24"/>
          <w:szCs w:val="24"/>
          <w:lang w:eastAsia="ru-RU"/>
        </w:rPr>
        <w:t>лава</w:t>
      </w:r>
      <w:r w:rsidRPr="00920143">
        <w:rPr>
          <w:rFonts w:ascii="Arial" w:eastAsia="Times New Roman" w:hAnsi="Arial" w:cs="Arial"/>
          <w:kern w:val="2"/>
          <w:sz w:val="24"/>
          <w:szCs w:val="24"/>
          <w:lang w:eastAsia="ru-RU"/>
        </w:rPr>
        <w:t xml:space="preserve"> </w:t>
      </w:r>
      <w:r w:rsidR="000415B8">
        <w:rPr>
          <w:rFonts w:ascii="Arial" w:eastAsia="Times New Roman" w:hAnsi="Arial" w:cs="Arial"/>
          <w:kern w:val="2"/>
          <w:sz w:val="24"/>
          <w:szCs w:val="24"/>
          <w:lang w:eastAsia="ru-RU"/>
        </w:rPr>
        <w:t>29</w:t>
      </w:r>
      <w:r w:rsidRPr="00920143">
        <w:rPr>
          <w:rFonts w:ascii="Arial" w:eastAsia="Times New Roman" w:hAnsi="Arial" w:cs="Arial"/>
          <w:kern w:val="2"/>
          <w:sz w:val="24"/>
          <w:szCs w:val="24"/>
          <w:lang w:eastAsia="ru-RU"/>
        </w:rPr>
        <w:t>. П</w:t>
      </w:r>
      <w:r w:rsidR="007E75D6" w:rsidRPr="00920143">
        <w:rPr>
          <w:rFonts w:ascii="Arial" w:eastAsia="Times New Roman" w:hAnsi="Arial" w:cs="Arial"/>
          <w:kern w:val="2"/>
          <w:sz w:val="24"/>
          <w:szCs w:val="24"/>
          <w:lang w:eastAsia="ru-RU"/>
        </w:rPr>
        <w:t>орядок осуществления текущего контроля за соблюдением</w:t>
      </w:r>
      <w:r w:rsidR="008D2E1D">
        <w:rPr>
          <w:rFonts w:ascii="Arial" w:eastAsia="Times New Roman" w:hAnsi="Arial" w:cs="Arial"/>
          <w:kern w:val="2"/>
          <w:sz w:val="24"/>
          <w:szCs w:val="24"/>
          <w:lang w:eastAsia="ru-RU"/>
        </w:rPr>
        <w:t xml:space="preserve"> </w:t>
      </w:r>
      <w:r w:rsidR="007E75D6" w:rsidRPr="00920143">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C149C1" w:rsidRPr="00920143">
        <w:rPr>
          <w:rFonts w:ascii="Arial" w:eastAsia="Times New Roman" w:hAnsi="Arial" w:cs="Arial"/>
          <w:kern w:val="2"/>
          <w:sz w:val="24"/>
          <w:szCs w:val="24"/>
          <w:lang w:eastAsia="ru-RU"/>
        </w:rPr>
        <w:t xml:space="preserve">настоящего </w:t>
      </w:r>
      <w:r w:rsidR="007E75D6" w:rsidRPr="00920143">
        <w:rPr>
          <w:rFonts w:ascii="Arial" w:eastAsia="Times New Roman" w:hAnsi="Arial" w:cs="Arial"/>
          <w:kern w:val="2"/>
          <w:sz w:val="24"/>
          <w:szCs w:val="24"/>
          <w:lang w:eastAsia="ru-RU"/>
        </w:rPr>
        <w:t>административного регламента и иных нормативных</w:t>
      </w:r>
      <w:r w:rsidR="008D2E1D">
        <w:rPr>
          <w:rFonts w:ascii="Arial" w:eastAsia="Times New Roman" w:hAnsi="Arial" w:cs="Arial"/>
          <w:kern w:val="2"/>
          <w:sz w:val="24"/>
          <w:szCs w:val="24"/>
          <w:lang w:eastAsia="ru-RU"/>
        </w:rPr>
        <w:t xml:space="preserve"> </w:t>
      </w:r>
      <w:r w:rsidR="007E75D6" w:rsidRPr="00920143">
        <w:rPr>
          <w:rFonts w:ascii="Arial" w:eastAsia="Times New Roman" w:hAnsi="Arial" w:cs="Arial"/>
          <w:kern w:val="2"/>
          <w:sz w:val="24"/>
          <w:szCs w:val="24"/>
          <w:lang w:eastAsia="ru-RU"/>
        </w:rPr>
        <w:t>правовых актов,</w:t>
      </w:r>
      <w:r w:rsidR="008D2E1D">
        <w:rPr>
          <w:rFonts w:ascii="Arial" w:eastAsia="Times New Roman" w:hAnsi="Arial" w:cs="Arial"/>
          <w:kern w:val="2"/>
          <w:sz w:val="24"/>
          <w:szCs w:val="24"/>
          <w:lang w:eastAsia="ru-RU"/>
        </w:rPr>
        <w:t xml:space="preserve"> </w:t>
      </w:r>
      <w:r w:rsidR="007E75D6" w:rsidRPr="00920143">
        <w:rPr>
          <w:rFonts w:ascii="Arial" w:eastAsia="Times New Roman" w:hAnsi="Arial" w:cs="Arial"/>
          <w:kern w:val="2"/>
          <w:sz w:val="24"/>
          <w:szCs w:val="24"/>
          <w:lang w:eastAsia="ru-RU"/>
        </w:rPr>
        <w:t>устанавливающих требования к предоставлению муниципальной</w:t>
      </w:r>
      <w:r w:rsidR="00B409A6" w:rsidRPr="00920143">
        <w:rPr>
          <w:rFonts w:ascii="Arial" w:eastAsia="Times New Roman" w:hAnsi="Arial" w:cs="Arial"/>
          <w:kern w:val="2"/>
          <w:sz w:val="24"/>
          <w:szCs w:val="24"/>
          <w:lang w:eastAsia="ru-RU"/>
        </w:rPr>
        <w:t xml:space="preserve"> </w:t>
      </w:r>
      <w:r w:rsidR="007E75D6" w:rsidRPr="00920143">
        <w:rPr>
          <w:rFonts w:ascii="Arial" w:eastAsia="Times New Roman" w:hAnsi="Arial" w:cs="Arial"/>
          <w:kern w:val="2"/>
          <w:sz w:val="24"/>
          <w:szCs w:val="24"/>
          <w:lang w:eastAsia="ru-RU"/>
        </w:rPr>
        <w:t>услуги,</w:t>
      </w:r>
      <w:r w:rsidR="00C149C1" w:rsidRPr="00920143">
        <w:rPr>
          <w:rFonts w:ascii="Arial" w:eastAsia="Times New Roman" w:hAnsi="Arial" w:cs="Arial"/>
          <w:kern w:val="2"/>
          <w:sz w:val="24"/>
          <w:szCs w:val="24"/>
          <w:lang w:eastAsia="ru-RU"/>
        </w:rPr>
        <w:t xml:space="preserve"> </w:t>
      </w:r>
      <w:r w:rsidR="007E75D6" w:rsidRPr="00920143">
        <w:rPr>
          <w:rFonts w:ascii="Arial" w:eastAsia="Times New Roman" w:hAnsi="Arial" w:cs="Arial"/>
          <w:kern w:val="2"/>
          <w:sz w:val="24"/>
          <w:szCs w:val="24"/>
          <w:lang w:eastAsia="ru-RU"/>
        </w:rPr>
        <w:t xml:space="preserve">а также </w:t>
      </w:r>
      <w:r w:rsidR="00B409A6" w:rsidRPr="00920143">
        <w:rPr>
          <w:rFonts w:ascii="Arial" w:eastAsia="Times New Roman" w:hAnsi="Arial" w:cs="Arial"/>
          <w:kern w:val="2"/>
          <w:sz w:val="24"/>
          <w:szCs w:val="24"/>
          <w:lang w:eastAsia="ru-RU"/>
        </w:rPr>
        <w:t xml:space="preserve">за </w:t>
      </w:r>
      <w:r w:rsidR="007E75D6" w:rsidRPr="00920143">
        <w:rPr>
          <w:rFonts w:ascii="Arial" w:eastAsia="Times New Roman" w:hAnsi="Arial" w:cs="Arial"/>
          <w:kern w:val="2"/>
          <w:sz w:val="24"/>
          <w:szCs w:val="24"/>
          <w:lang w:eastAsia="ru-RU"/>
        </w:rPr>
        <w:t>принятием ими решений</w:t>
      </w:r>
    </w:p>
    <w:p w:rsidR="008D2E1D" w:rsidRPr="00920143" w:rsidRDefault="008D2E1D" w:rsidP="00C934A2">
      <w:pPr>
        <w:autoSpaceDE w:val="0"/>
        <w:autoSpaceDN w:val="0"/>
        <w:adjustRightInd w:val="0"/>
        <w:spacing w:after="0" w:line="240" w:lineRule="auto"/>
        <w:ind w:firstLine="709"/>
        <w:jc w:val="center"/>
        <w:rPr>
          <w:rFonts w:ascii="Arial" w:eastAsia="Times New Roman" w:hAnsi="Arial" w:cs="Arial"/>
          <w:kern w:val="2"/>
          <w:sz w:val="24"/>
          <w:szCs w:val="24"/>
        </w:rPr>
      </w:pPr>
    </w:p>
    <w:p w:rsidR="005324F1" w:rsidRPr="00920143" w:rsidRDefault="005324F1" w:rsidP="00C934A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20143">
        <w:rPr>
          <w:rFonts w:ascii="Arial" w:eastAsia="Times New Roman" w:hAnsi="Arial" w:cs="Arial"/>
          <w:kern w:val="2"/>
          <w:sz w:val="24"/>
          <w:szCs w:val="24"/>
          <w:lang w:eastAsia="ko-KR"/>
        </w:rPr>
        <w:t>1</w:t>
      </w:r>
      <w:r w:rsidR="00920143">
        <w:rPr>
          <w:rFonts w:ascii="Arial" w:eastAsia="Times New Roman" w:hAnsi="Arial" w:cs="Arial"/>
          <w:kern w:val="2"/>
          <w:sz w:val="24"/>
          <w:szCs w:val="24"/>
          <w:lang w:eastAsia="ko-KR"/>
        </w:rPr>
        <w:t>2</w:t>
      </w:r>
      <w:r w:rsidR="000D27C8">
        <w:rPr>
          <w:rFonts w:ascii="Arial" w:eastAsia="Times New Roman" w:hAnsi="Arial" w:cs="Arial"/>
          <w:kern w:val="2"/>
          <w:sz w:val="24"/>
          <w:szCs w:val="24"/>
          <w:lang w:eastAsia="ko-KR"/>
        </w:rPr>
        <w:t>2</w:t>
      </w:r>
      <w:r w:rsidR="008D2E1D">
        <w:rPr>
          <w:rFonts w:ascii="Arial" w:eastAsia="Times New Roman" w:hAnsi="Arial" w:cs="Arial"/>
          <w:kern w:val="2"/>
          <w:sz w:val="24"/>
          <w:szCs w:val="24"/>
          <w:lang w:eastAsia="ko-KR"/>
        </w:rPr>
        <w:t xml:space="preserve">. </w:t>
      </w:r>
      <w:r w:rsidRPr="00920143">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8D2E1D" w:rsidRPr="00920143">
        <w:rPr>
          <w:rFonts w:ascii="Arial" w:eastAsia="Times New Roman" w:hAnsi="Arial" w:cs="Arial"/>
          <w:kern w:val="2"/>
          <w:sz w:val="24"/>
          <w:szCs w:val="24"/>
          <w:lang w:eastAsia="ko-KR"/>
        </w:rPr>
        <w:t>должностными лицами администрации,</w:t>
      </w:r>
      <w:r w:rsidR="00A27D47" w:rsidRPr="00920143">
        <w:rPr>
          <w:rFonts w:ascii="Arial" w:eastAsia="Times New Roman" w:hAnsi="Arial" w:cs="Arial"/>
          <w:kern w:val="2"/>
          <w:sz w:val="24"/>
          <w:szCs w:val="24"/>
          <w:lang w:eastAsia="ko-KR"/>
        </w:rPr>
        <w:t xml:space="preserve"> </w:t>
      </w:r>
      <w:r w:rsidRPr="00920143">
        <w:rPr>
          <w:rFonts w:ascii="Arial" w:eastAsia="Times New Roman" w:hAnsi="Arial" w:cs="Arial"/>
          <w:kern w:val="2"/>
          <w:sz w:val="24"/>
          <w:szCs w:val="24"/>
          <w:lang w:eastAsia="ko-KR"/>
        </w:rPr>
        <w:t>осуществляется должностными лицами</w:t>
      </w:r>
      <w:r w:rsidR="00A27D47" w:rsidRPr="00920143">
        <w:rPr>
          <w:rFonts w:ascii="Arial" w:eastAsia="Times New Roman" w:hAnsi="Arial" w:cs="Arial"/>
          <w:kern w:val="2"/>
          <w:sz w:val="24"/>
          <w:szCs w:val="24"/>
          <w:lang w:eastAsia="ko-KR"/>
        </w:rPr>
        <w:t xml:space="preserve"> администрации</w:t>
      </w:r>
      <w:r w:rsidRPr="00920143">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8A3625" w:rsidRPr="00920143">
        <w:rPr>
          <w:rFonts w:ascii="Arial" w:eastAsia="Times New Roman" w:hAnsi="Arial" w:cs="Arial"/>
          <w:kern w:val="2"/>
          <w:sz w:val="24"/>
          <w:szCs w:val="24"/>
          <w:lang w:eastAsia="ko-KR"/>
        </w:rPr>
        <w:t xml:space="preserve"> </w:t>
      </w:r>
      <w:r w:rsidR="00A27D47" w:rsidRPr="00920143">
        <w:rPr>
          <w:rFonts w:ascii="Arial" w:eastAsia="Times New Roman" w:hAnsi="Arial" w:cs="Arial"/>
          <w:kern w:val="2"/>
          <w:sz w:val="24"/>
          <w:szCs w:val="24"/>
          <w:lang w:eastAsia="ko-KR"/>
        </w:rPr>
        <w:t>администрации</w:t>
      </w:r>
      <w:r w:rsidRPr="00920143">
        <w:rPr>
          <w:rFonts w:ascii="Arial" w:eastAsia="Times New Roman" w:hAnsi="Arial" w:cs="Arial"/>
          <w:kern w:val="2"/>
          <w:sz w:val="24"/>
          <w:szCs w:val="24"/>
          <w:lang w:eastAsia="ko-KR"/>
        </w:rPr>
        <w:t>, а также рассмотрения жалоб заявителей.</w:t>
      </w:r>
    </w:p>
    <w:p w:rsidR="005324F1" w:rsidRPr="00920143" w:rsidRDefault="0019218E" w:rsidP="00C934A2">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920143">
        <w:rPr>
          <w:rFonts w:ascii="Arial" w:eastAsia="Times New Roman" w:hAnsi="Arial" w:cs="Arial"/>
          <w:kern w:val="2"/>
          <w:sz w:val="24"/>
          <w:szCs w:val="24"/>
          <w:lang w:eastAsia="ko-KR"/>
        </w:rPr>
        <w:t>1</w:t>
      </w:r>
      <w:r w:rsidR="00920143">
        <w:rPr>
          <w:rFonts w:ascii="Arial" w:eastAsia="Times New Roman" w:hAnsi="Arial" w:cs="Arial"/>
          <w:kern w:val="2"/>
          <w:sz w:val="24"/>
          <w:szCs w:val="24"/>
          <w:lang w:eastAsia="ko-KR"/>
        </w:rPr>
        <w:t>2</w:t>
      </w:r>
      <w:r w:rsidR="000D27C8">
        <w:rPr>
          <w:rFonts w:ascii="Arial" w:eastAsia="Times New Roman" w:hAnsi="Arial" w:cs="Arial"/>
          <w:kern w:val="2"/>
          <w:sz w:val="24"/>
          <w:szCs w:val="24"/>
          <w:lang w:eastAsia="ko-KR"/>
        </w:rPr>
        <w:t>3</w:t>
      </w:r>
      <w:r w:rsidR="008D2E1D">
        <w:rPr>
          <w:rFonts w:ascii="Arial" w:eastAsia="Times New Roman" w:hAnsi="Arial" w:cs="Arial"/>
          <w:kern w:val="2"/>
          <w:sz w:val="24"/>
          <w:szCs w:val="24"/>
          <w:lang w:eastAsia="ko-KR"/>
        </w:rPr>
        <w:t xml:space="preserve">. </w:t>
      </w:r>
      <w:r w:rsidR="005324F1" w:rsidRPr="00920143">
        <w:rPr>
          <w:rFonts w:ascii="Arial" w:eastAsia="Times New Roman" w:hAnsi="Arial" w:cs="Arial"/>
          <w:color w:val="000000"/>
          <w:kern w:val="2"/>
          <w:sz w:val="24"/>
          <w:szCs w:val="24"/>
          <w:lang w:eastAsia="ru-RU"/>
        </w:rPr>
        <w:t>Основными задачами текущего контроля являются:</w:t>
      </w:r>
    </w:p>
    <w:p w:rsidR="005324F1" w:rsidRPr="00920143" w:rsidRDefault="00DD7171" w:rsidP="00C934A2">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920143">
        <w:rPr>
          <w:rFonts w:ascii="Arial" w:eastAsia="Times New Roman" w:hAnsi="Arial" w:cs="Arial"/>
          <w:color w:val="000000"/>
          <w:kern w:val="2"/>
          <w:sz w:val="24"/>
          <w:szCs w:val="24"/>
          <w:lang w:eastAsia="ru-RU"/>
        </w:rPr>
        <w:t>1</w:t>
      </w:r>
      <w:r w:rsidR="008D2E1D">
        <w:rPr>
          <w:rFonts w:ascii="Arial" w:eastAsia="Times New Roman" w:hAnsi="Arial" w:cs="Arial"/>
          <w:color w:val="000000"/>
          <w:kern w:val="2"/>
          <w:sz w:val="24"/>
          <w:szCs w:val="24"/>
          <w:lang w:eastAsia="ru-RU"/>
        </w:rPr>
        <w:t xml:space="preserve">) </w:t>
      </w:r>
      <w:r w:rsidR="005324F1" w:rsidRPr="00920143">
        <w:rPr>
          <w:rFonts w:ascii="Arial" w:eastAsia="Times New Roman" w:hAnsi="Arial" w:cs="Arial"/>
          <w:color w:val="000000"/>
          <w:kern w:val="2"/>
          <w:sz w:val="24"/>
          <w:szCs w:val="24"/>
          <w:lang w:eastAsia="ru-RU"/>
        </w:rPr>
        <w:t>обеспечение своевременного и качественного предоставления муниципальной услуги;</w:t>
      </w:r>
    </w:p>
    <w:p w:rsidR="005324F1" w:rsidRPr="00920143" w:rsidRDefault="00DD7171" w:rsidP="00C934A2">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920143">
        <w:rPr>
          <w:rFonts w:ascii="Arial" w:eastAsia="Times New Roman" w:hAnsi="Arial" w:cs="Arial"/>
          <w:color w:val="000000"/>
          <w:kern w:val="2"/>
          <w:sz w:val="24"/>
          <w:szCs w:val="24"/>
          <w:lang w:eastAsia="ru-RU"/>
        </w:rPr>
        <w:t>2</w:t>
      </w:r>
      <w:r w:rsidR="008D2E1D">
        <w:rPr>
          <w:rFonts w:ascii="Arial" w:eastAsia="Times New Roman" w:hAnsi="Arial" w:cs="Arial"/>
          <w:color w:val="000000"/>
          <w:kern w:val="2"/>
          <w:sz w:val="24"/>
          <w:szCs w:val="24"/>
          <w:lang w:eastAsia="ru-RU"/>
        </w:rPr>
        <w:t xml:space="preserve"> </w:t>
      </w:r>
      <w:r w:rsidR="005324F1" w:rsidRPr="00920143">
        <w:rPr>
          <w:rFonts w:ascii="Arial" w:eastAsia="Times New Roman" w:hAnsi="Arial" w:cs="Arial"/>
          <w:color w:val="000000"/>
          <w:kern w:val="2"/>
          <w:sz w:val="24"/>
          <w:szCs w:val="24"/>
          <w:lang w:eastAsia="ru-RU"/>
        </w:rPr>
        <w:t>выявление нарушений в сроках и качестве предоставления муниципальной услуги;</w:t>
      </w:r>
    </w:p>
    <w:p w:rsidR="005324F1" w:rsidRPr="00920143" w:rsidRDefault="00DD7171" w:rsidP="00C934A2">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920143">
        <w:rPr>
          <w:rFonts w:ascii="Arial" w:eastAsia="Times New Roman" w:hAnsi="Arial" w:cs="Arial"/>
          <w:color w:val="000000"/>
          <w:kern w:val="2"/>
          <w:sz w:val="24"/>
          <w:szCs w:val="24"/>
          <w:lang w:eastAsia="ru-RU"/>
        </w:rPr>
        <w:t>3</w:t>
      </w:r>
      <w:r w:rsidR="005324F1" w:rsidRPr="00920143">
        <w:rPr>
          <w:rFonts w:ascii="Arial" w:eastAsia="Times New Roman" w:hAnsi="Arial" w:cs="Arial"/>
          <w:color w:val="000000"/>
          <w:kern w:val="2"/>
          <w:sz w:val="24"/>
          <w:szCs w:val="24"/>
          <w:lang w:eastAsia="ru-RU"/>
        </w:rPr>
        <w:t>)</w:t>
      </w:r>
      <w:r w:rsidR="008D2E1D">
        <w:rPr>
          <w:rFonts w:ascii="Arial" w:eastAsia="Times New Roman" w:hAnsi="Arial" w:cs="Arial"/>
          <w:color w:val="000000"/>
          <w:kern w:val="2"/>
          <w:sz w:val="24"/>
          <w:szCs w:val="24"/>
          <w:lang w:eastAsia="ru-RU"/>
        </w:rPr>
        <w:t xml:space="preserve"> </w:t>
      </w:r>
      <w:r w:rsidR="005324F1" w:rsidRPr="00920143">
        <w:rPr>
          <w:rFonts w:ascii="Arial" w:eastAsia="Times New Roman" w:hAnsi="Arial" w:cs="Arial"/>
          <w:color w:val="000000"/>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5324F1" w:rsidRPr="00920143" w:rsidRDefault="00DD7171" w:rsidP="00C934A2">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920143">
        <w:rPr>
          <w:rFonts w:ascii="Arial" w:eastAsia="Times New Roman" w:hAnsi="Arial" w:cs="Arial"/>
          <w:color w:val="000000"/>
          <w:kern w:val="2"/>
          <w:sz w:val="24"/>
          <w:szCs w:val="24"/>
          <w:lang w:eastAsia="ru-RU"/>
        </w:rPr>
        <w:t>4</w:t>
      </w:r>
      <w:r w:rsidR="008D2E1D">
        <w:rPr>
          <w:rFonts w:ascii="Arial" w:eastAsia="Times New Roman" w:hAnsi="Arial" w:cs="Arial"/>
          <w:color w:val="000000"/>
          <w:kern w:val="2"/>
          <w:sz w:val="24"/>
          <w:szCs w:val="24"/>
          <w:lang w:eastAsia="ru-RU"/>
        </w:rPr>
        <w:t xml:space="preserve">) </w:t>
      </w:r>
      <w:r w:rsidR="005324F1" w:rsidRPr="00920143">
        <w:rPr>
          <w:rFonts w:ascii="Arial" w:eastAsia="Times New Roman" w:hAnsi="Arial" w:cs="Arial"/>
          <w:color w:val="000000"/>
          <w:kern w:val="2"/>
          <w:sz w:val="24"/>
          <w:szCs w:val="24"/>
          <w:lang w:eastAsia="ru-RU"/>
        </w:rPr>
        <w:t>принятие мер по надлежащему предоставлению муниципальной услуги.</w:t>
      </w:r>
    </w:p>
    <w:p w:rsidR="008D2E1D" w:rsidRDefault="000415B8" w:rsidP="00C934A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12</w:t>
      </w:r>
      <w:r w:rsidR="000D27C8">
        <w:rPr>
          <w:rFonts w:ascii="Arial" w:eastAsia="Times New Roman" w:hAnsi="Arial" w:cs="Arial"/>
          <w:kern w:val="2"/>
          <w:sz w:val="24"/>
          <w:szCs w:val="24"/>
          <w:lang w:eastAsia="ko-KR"/>
        </w:rPr>
        <w:t>4</w:t>
      </w:r>
      <w:r w:rsidR="008D2E1D">
        <w:rPr>
          <w:rFonts w:ascii="Arial" w:eastAsia="Times New Roman" w:hAnsi="Arial" w:cs="Arial"/>
          <w:kern w:val="2"/>
          <w:sz w:val="24"/>
          <w:szCs w:val="24"/>
          <w:lang w:eastAsia="ko-KR"/>
        </w:rPr>
        <w:t xml:space="preserve">. </w:t>
      </w:r>
      <w:r w:rsidR="005324F1" w:rsidRPr="00920143">
        <w:rPr>
          <w:rFonts w:ascii="Arial" w:eastAsia="Times New Roman" w:hAnsi="Arial" w:cs="Arial"/>
          <w:kern w:val="2"/>
          <w:sz w:val="24"/>
          <w:szCs w:val="24"/>
          <w:lang w:eastAsia="ko-KR"/>
        </w:rPr>
        <w:t>Текущий контроль осуще</w:t>
      </w:r>
      <w:r w:rsidR="008D2E1D">
        <w:rPr>
          <w:rFonts w:ascii="Arial" w:eastAsia="Times New Roman" w:hAnsi="Arial" w:cs="Arial"/>
          <w:kern w:val="2"/>
          <w:sz w:val="24"/>
          <w:szCs w:val="24"/>
          <w:lang w:eastAsia="ko-KR"/>
        </w:rPr>
        <w:t>ствляется на постоянной основе.</w:t>
      </w:r>
    </w:p>
    <w:p w:rsidR="008D2E1D" w:rsidRDefault="008D2E1D" w:rsidP="00C934A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D2E1D" w:rsidRDefault="005324F1" w:rsidP="00C934A2">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0415B8">
        <w:rPr>
          <w:rFonts w:ascii="Arial" w:eastAsia="Times New Roman" w:hAnsi="Arial" w:cs="Arial"/>
          <w:kern w:val="2"/>
          <w:sz w:val="24"/>
          <w:szCs w:val="24"/>
          <w:lang w:eastAsia="ru-RU"/>
        </w:rPr>
        <w:t>Г</w:t>
      </w:r>
      <w:r w:rsidR="007E75D6" w:rsidRPr="000415B8">
        <w:rPr>
          <w:rFonts w:ascii="Arial" w:eastAsia="Times New Roman" w:hAnsi="Arial" w:cs="Arial"/>
          <w:kern w:val="2"/>
          <w:sz w:val="24"/>
          <w:szCs w:val="24"/>
          <w:lang w:eastAsia="ru-RU"/>
        </w:rPr>
        <w:t>лава</w:t>
      </w:r>
      <w:r w:rsidRPr="000415B8">
        <w:rPr>
          <w:rFonts w:ascii="Arial" w:eastAsia="Times New Roman" w:hAnsi="Arial" w:cs="Arial"/>
          <w:kern w:val="2"/>
          <w:sz w:val="24"/>
          <w:szCs w:val="24"/>
          <w:lang w:eastAsia="ru-RU"/>
        </w:rPr>
        <w:t xml:space="preserve"> </w:t>
      </w:r>
      <w:r w:rsidR="00040775" w:rsidRPr="000415B8">
        <w:rPr>
          <w:rFonts w:ascii="Arial" w:eastAsia="Times New Roman" w:hAnsi="Arial" w:cs="Arial"/>
          <w:kern w:val="2"/>
          <w:sz w:val="24"/>
          <w:szCs w:val="24"/>
          <w:lang w:eastAsia="ru-RU"/>
        </w:rPr>
        <w:t>3</w:t>
      </w:r>
      <w:r w:rsidR="000415B8">
        <w:rPr>
          <w:rFonts w:ascii="Arial" w:eastAsia="Times New Roman" w:hAnsi="Arial" w:cs="Arial"/>
          <w:kern w:val="2"/>
          <w:sz w:val="24"/>
          <w:szCs w:val="24"/>
          <w:lang w:eastAsia="ru-RU"/>
        </w:rPr>
        <w:t>0</w:t>
      </w:r>
      <w:r w:rsidRPr="000415B8">
        <w:rPr>
          <w:rFonts w:ascii="Arial" w:eastAsia="Times New Roman" w:hAnsi="Arial" w:cs="Arial"/>
          <w:kern w:val="2"/>
          <w:sz w:val="24"/>
          <w:szCs w:val="24"/>
          <w:lang w:eastAsia="ru-RU"/>
        </w:rPr>
        <w:t>. П</w:t>
      </w:r>
      <w:r w:rsidR="007E75D6" w:rsidRPr="000415B8">
        <w:rPr>
          <w:rFonts w:ascii="Arial" w:eastAsia="Times New Roman" w:hAnsi="Arial" w:cs="Arial"/>
          <w:kern w:val="2"/>
          <w:sz w:val="24"/>
          <w:szCs w:val="24"/>
          <w:lang w:eastAsia="ru-RU"/>
        </w:rPr>
        <w:t>орядок и периодичность осуществления плановых</w:t>
      </w:r>
      <w:r w:rsidR="008D2E1D">
        <w:rPr>
          <w:rFonts w:ascii="Arial" w:eastAsia="Times New Roman" w:hAnsi="Arial" w:cs="Arial"/>
          <w:kern w:val="2"/>
          <w:sz w:val="24"/>
          <w:szCs w:val="24"/>
          <w:lang w:eastAsia="ru-RU"/>
        </w:rPr>
        <w:t xml:space="preserve"> </w:t>
      </w:r>
      <w:r w:rsidR="007E75D6" w:rsidRPr="000415B8">
        <w:rPr>
          <w:rFonts w:ascii="Arial" w:eastAsia="Times New Roman" w:hAnsi="Arial" w:cs="Arial"/>
          <w:kern w:val="2"/>
          <w:sz w:val="24"/>
          <w:szCs w:val="24"/>
          <w:lang w:eastAsia="ru-RU"/>
        </w:rPr>
        <w:t>и внеплановых проверок полноты и качества предоставления</w:t>
      </w:r>
      <w:r w:rsidR="008D2E1D">
        <w:rPr>
          <w:rFonts w:ascii="Arial" w:eastAsia="Times New Roman" w:hAnsi="Arial" w:cs="Arial"/>
          <w:kern w:val="2"/>
          <w:sz w:val="24"/>
          <w:szCs w:val="24"/>
          <w:lang w:eastAsia="ru-RU"/>
        </w:rPr>
        <w:t xml:space="preserve"> </w:t>
      </w:r>
      <w:r w:rsidR="007E75D6" w:rsidRPr="000415B8">
        <w:rPr>
          <w:rFonts w:ascii="Arial" w:eastAsia="Times New Roman" w:hAnsi="Arial" w:cs="Arial"/>
          <w:kern w:val="2"/>
          <w:sz w:val="24"/>
          <w:szCs w:val="24"/>
          <w:lang w:eastAsia="ru-RU"/>
        </w:rPr>
        <w:t>муниципальной услуги, в том числе порядок и формы контроля</w:t>
      </w:r>
      <w:r w:rsidR="008D2E1D">
        <w:rPr>
          <w:rFonts w:ascii="Arial" w:eastAsia="Times New Roman" w:hAnsi="Arial" w:cs="Arial"/>
          <w:kern w:val="2"/>
          <w:sz w:val="24"/>
          <w:szCs w:val="24"/>
          <w:lang w:eastAsia="ru-RU"/>
        </w:rPr>
        <w:t xml:space="preserve"> </w:t>
      </w:r>
      <w:r w:rsidR="007E75D6" w:rsidRPr="000415B8">
        <w:rPr>
          <w:rFonts w:ascii="Arial" w:eastAsia="Times New Roman" w:hAnsi="Arial" w:cs="Arial"/>
          <w:kern w:val="2"/>
          <w:sz w:val="24"/>
          <w:szCs w:val="24"/>
          <w:lang w:eastAsia="ru-RU"/>
        </w:rPr>
        <w:t>за полнотой и качеством пре</w:t>
      </w:r>
      <w:r w:rsidR="008D2E1D">
        <w:rPr>
          <w:rFonts w:ascii="Arial" w:eastAsia="Times New Roman" w:hAnsi="Arial" w:cs="Arial"/>
          <w:kern w:val="2"/>
          <w:sz w:val="24"/>
          <w:szCs w:val="24"/>
          <w:lang w:eastAsia="ru-RU"/>
        </w:rPr>
        <w:t>доставления муниципальной услуг</w:t>
      </w:r>
    </w:p>
    <w:p w:rsidR="008D2E1D" w:rsidRDefault="008D2E1D" w:rsidP="00C934A2">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A27D47" w:rsidRPr="000415B8" w:rsidRDefault="000415B8" w:rsidP="00C934A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lastRenderedPageBreak/>
        <w:t>12</w:t>
      </w:r>
      <w:r w:rsidR="000D27C8">
        <w:rPr>
          <w:rFonts w:ascii="Arial" w:eastAsia="Times New Roman" w:hAnsi="Arial" w:cs="Arial"/>
          <w:kern w:val="2"/>
          <w:sz w:val="24"/>
          <w:szCs w:val="24"/>
          <w:lang w:eastAsia="ko-KR"/>
        </w:rPr>
        <w:t>5</w:t>
      </w:r>
      <w:r w:rsidR="00A27D47" w:rsidRPr="000415B8">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0415B8" w:rsidRDefault="000415B8" w:rsidP="00C934A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0" w:name="Par427"/>
      <w:bookmarkEnd w:id="10"/>
      <w:r>
        <w:rPr>
          <w:rFonts w:ascii="Arial" w:eastAsia="Times New Roman" w:hAnsi="Arial" w:cs="Arial"/>
          <w:color w:val="000000"/>
          <w:kern w:val="2"/>
          <w:sz w:val="24"/>
          <w:szCs w:val="24"/>
          <w:lang w:eastAsia="ru-RU"/>
        </w:rPr>
        <w:t>1</w:t>
      </w:r>
      <w:r w:rsidR="000D27C8">
        <w:rPr>
          <w:rFonts w:ascii="Arial" w:eastAsia="Times New Roman" w:hAnsi="Arial" w:cs="Arial"/>
          <w:color w:val="000000"/>
          <w:kern w:val="2"/>
          <w:sz w:val="24"/>
          <w:szCs w:val="24"/>
          <w:lang w:eastAsia="ru-RU"/>
        </w:rPr>
        <w:t>26</w:t>
      </w:r>
      <w:r w:rsidR="005324F1" w:rsidRPr="000415B8">
        <w:rPr>
          <w:rFonts w:ascii="Arial" w:eastAsia="Times New Roman" w:hAnsi="Arial" w:cs="Arial"/>
          <w:color w:val="000000"/>
          <w:kern w:val="2"/>
          <w:sz w:val="24"/>
          <w:szCs w:val="24"/>
          <w:lang w:eastAsia="ru-RU"/>
        </w:rPr>
        <w:t xml:space="preserve">. </w:t>
      </w:r>
      <w:r w:rsidR="00A27D47" w:rsidRPr="000415B8">
        <w:rPr>
          <w:rFonts w:ascii="Arial" w:eastAsia="Times New Roman" w:hAnsi="Arial" w:cs="Arial"/>
          <w:color w:val="000000"/>
          <w:kern w:val="2"/>
          <w:sz w:val="24"/>
          <w:szCs w:val="24"/>
          <w:lang w:eastAsia="ru-RU"/>
        </w:rPr>
        <w:t>Плановые поверки осуществляются на основании пл</w:t>
      </w:r>
      <w:r w:rsidR="00446942" w:rsidRPr="000415B8">
        <w:rPr>
          <w:rFonts w:ascii="Arial" w:eastAsia="Times New Roman" w:hAnsi="Arial" w:cs="Arial"/>
          <w:kern w:val="2"/>
          <w:sz w:val="24"/>
          <w:szCs w:val="24"/>
          <w:lang w:eastAsia="ru-RU"/>
        </w:rPr>
        <w:t>анов работы администрации.</w:t>
      </w:r>
    </w:p>
    <w:p w:rsidR="002E3F70" w:rsidRPr="000415B8" w:rsidRDefault="002E3F70" w:rsidP="00C934A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415B8">
        <w:rPr>
          <w:rFonts w:ascii="Arial" w:eastAsia="Times New Roman" w:hAnsi="Arial" w:cs="Arial"/>
          <w:kern w:val="2"/>
          <w:sz w:val="24"/>
          <w:szCs w:val="24"/>
          <w:lang w:eastAsia="ru-RU"/>
        </w:rPr>
        <w:t>Внеплановые проверки осуществляются по решению</w:t>
      </w:r>
      <w:r w:rsidR="00DF08BF" w:rsidRPr="000415B8">
        <w:rPr>
          <w:rFonts w:ascii="Arial" w:eastAsia="Times New Roman" w:hAnsi="Arial" w:cs="Arial"/>
          <w:kern w:val="2"/>
          <w:sz w:val="24"/>
          <w:szCs w:val="24"/>
          <w:lang w:eastAsia="ru-RU"/>
        </w:rPr>
        <w:t xml:space="preserve"> </w:t>
      </w:r>
      <w:r w:rsidRPr="000415B8">
        <w:rPr>
          <w:rFonts w:ascii="Arial" w:eastAsia="Times New Roman" w:hAnsi="Arial" w:cs="Arial"/>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w:t>
      </w:r>
      <w:r w:rsidRPr="000415B8">
        <w:rPr>
          <w:rFonts w:ascii="Arial" w:eastAsia="Times New Roman" w:hAnsi="Arial" w:cs="Arial"/>
          <w:color w:val="000000"/>
          <w:kern w:val="2"/>
          <w:sz w:val="24"/>
          <w:szCs w:val="24"/>
          <w:lang w:eastAsia="ru-RU"/>
        </w:rPr>
        <w:t>ействие) должностных лиц администрации</w:t>
      </w:r>
      <w:r w:rsidR="00446942" w:rsidRPr="000415B8">
        <w:rPr>
          <w:rFonts w:ascii="Arial" w:eastAsia="Times New Roman" w:hAnsi="Arial" w:cs="Arial"/>
          <w:color w:val="000000"/>
          <w:kern w:val="2"/>
          <w:sz w:val="24"/>
          <w:szCs w:val="24"/>
          <w:lang w:eastAsia="ru-RU"/>
        </w:rPr>
        <w:t xml:space="preserve"> при предоставлении муниципальной услуги</w:t>
      </w:r>
      <w:r w:rsidRPr="000415B8">
        <w:rPr>
          <w:rFonts w:ascii="Arial" w:eastAsia="Times New Roman" w:hAnsi="Arial" w:cs="Arial"/>
          <w:color w:val="000000"/>
          <w:kern w:val="2"/>
          <w:sz w:val="24"/>
          <w:szCs w:val="24"/>
          <w:lang w:eastAsia="ru-RU"/>
        </w:rPr>
        <w:t>.</w:t>
      </w:r>
    </w:p>
    <w:p w:rsidR="00DF08BF" w:rsidRPr="000415B8" w:rsidRDefault="000415B8" w:rsidP="00C934A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color w:val="000000"/>
          <w:kern w:val="2"/>
          <w:sz w:val="24"/>
          <w:szCs w:val="24"/>
          <w:lang w:eastAsia="ru-RU"/>
        </w:rPr>
        <w:t>1</w:t>
      </w:r>
      <w:r w:rsidR="000D27C8">
        <w:rPr>
          <w:rFonts w:ascii="Arial" w:eastAsia="Times New Roman" w:hAnsi="Arial" w:cs="Arial"/>
          <w:color w:val="000000"/>
          <w:kern w:val="2"/>
          <w:sz w:val="24"/>
          <w:szCs w:val="24"/>
          <w:lang w:eastAsia="ru-RU"/>
        </w:rPr>
        <w:t>27</w:t>
      </w:r>
      <w:r w:rsidR="00295CB2" w:rsidRPr="000415B8">
        <w:rPr>
          <w:rFonts w:ascii="Arial" w:eastAsia="Times New Roman" w:hAnsi="Arial" w:cs="Arial"/>
          <w:color w:val="000000"/>
          <w:kern w:val="2"/>
          <w:sz w:val="24"/>
          <w:szCs w:val="24"/>
          <w:lang w:eastAsia="ru-RU"/>
        </w:rPr>
        <w:t>. Контроль за полн</w:t>
      </w:r>
      <w:r w:rsidR="00295CB2" w:rsidRPr="000415B8">
        <w:rPr>
          <w:rFonts w:ascii="Arial" w:eastAsia="Times New Roman" w:hAnsi="Arial" w:cs="Arial"/>
          <w:kern w:val="2"/>
          <w:sz w:val="24"/>
          <w:szCs w:val="24"/>
          <w:lang w:eastAsia="ru-RU"/>
        </w:rPr>
        <w:t>отой и качеством предоставления должностными лицами</w:t>
      </w:r>
      <w:r w:rsidR="008A3625" w:rsidRPr="000415B8">
        <w:rPr>
          <w:rFonts w:ascii="Arial" w:eastAsia="Times New Roman" w:hAnsi="Arial" w:cs="Arial"/>
          <w:kern w:val="2"/>
          <w:sz w:val="24"/>
          <w:szCs w:val="24"/>
          <w:lang w:eastAsia="ru-RU"/>
        </w:rPr>
        <w:t xml:space="preserve"> </w:t>
      </w:r>
      <w:r w:rsidR="00295CB2" w:rsidRPr="000415B8">
        <w:rPr>
          <w:rFonts w:ascii="Arial" w:eastAsia="Times New Roman" w:hAnsi="Arial" w:cs="Arial"/>
          <w:kern w:val="2"/>
          <w:sz w:val="24"/>
          <w:szCs w:val="24"/>
          <w:lang w:eastAsia="ru-RU"/>
        </w:rPr>
        <w:t>администрации муниципа</w:t>
      </w:r>
      <w:r w:rsidR="00295CB2" w:rsidRPr="000415B8">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sidR="00A76AA2" w:rsidRPr="000415B8">
        <w:rPr>
          <w:rFonts w:ascii="Arial" w:eastAsia="Times New Roman" w:hAnsi="Arial" w:cs="Arial"/>
          <w:color w:val="000000"/>
          <w:kern w:val="2"/>
          <w:sz w:val="24"/>
          <w:szCs w:val="24"/>
          <w:lang w:eastAsia="ru-RU"/>
        </w:rPr>
        <w:t xml:space="preserve"> </w:t>
      </w:r>
      <w:r w:rsidR="00295CB2" w:rsidRPr="000415B8">
        <w:rPr>
          <w:rFonts w:ascii="Arial" w:eastAsia="Times New Roman" w:hAnsi="Arial" w:cs="Arial"/>
          <w:color w:val="000000"/>
          <w:kern w:val="2"/>
          <w:sz w:val="24"/>
          <w:szCs w:val="24"/>
          <w:lang w:eastAsia="ru-RU"/>
        </w:rPr>
        <w:t>кот</w:t>
      </w:r>
      <w:r w:rsidR="00A76AA2" w:rsidRPr="000415B8">
        <w:rPr>
          <w:rFonts w:ascii="Arial" w:eastAsia="Times New Roman" w:hAnsi="Arial" w:cs="Arial"/>
          <w:color w:val="000000"/>
          <w:kern w:val="2"/>
          <w:sz w:val="24"/>
          <w:szCs w:val="24"/>
          <w:lang w:eastAsia="ru-RU"/>
        </w:rPr>
        <w:t xml:space="preserve">орой утверждается правовым актом </w:t>
      </w:r>
      <w:r w:rsidR="00295CB2" w:rsidRPr="000415B8">
        <w:rPr>
          <w:rFonts w:ascii="Arial" w:eastAsia="Times New Roman" w:hAnsi="Arial" w:cs="Arial"/>
          <w:color w:val="000000"/>
          <w:kern w:val="2"/>
          <w:sz w:val="24"/>
          <w:szCs w:val="24"/>
          <w:lang w:eastAsia="ru-RU"/>
        </w:rPr>
        <w:t>администрации.</w:t>
      </w:r>
    </w:p>
    <w:p w:rsidR="00752397" w:rsidRPr="000415B8" w:rsidRDefault="00295CB2" w:rsidP="00C934A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415B8">
        <w:rPr>
          <w:rFonts w:ascii="Arial" w:eastAsia="Times New Roman" w:hAnsi="Arial" w:cs="Arial"/>
          <w:color w:val="000000"/>
          <w:kern w:val="2"/>
          <w:sz w:val="24"/>
          <w:szCs w:val="24"/>
          <w:lang w:eastAsia="ru-RU"/>
        </w:rPr>
        <w:t>1</w:t>
      </w:r>
      <w:r w:rsidR="000D27C8">
        <w:rPr>
          <w:rFonts w:ascii="Arial" w:eastAsia="Times New Roman" w:hAnsi="Arial" w:cs="Arial"/>
          <w:color w:val="000000"/>
          <w:kern w:val="2"/>
          <w:sz w:val="24"/>
          <w:szCs w:val="24"/>
          <w:lang w:eastAsia="ru-RU"/>
        </w:rPr>
        <w:t>28</w:t>
      </w:r>
      <w:r w:rsidRPr="000415B8">
        <w:rPr>
          <w:rFonts w:ascii="Arial" w:eastAsia="Times New Roman" w:hAnsi="Arial" w:cs="Arial"/>
          <w:color w:val="000000"/>
          <w:kern w:val="2"/>
          <w:sz w:val="24"/>
          <w:szCs w:val="24"/>
          <w:lang w:eastAsia="ru-RU"/>
        </w:rPr>
        <w:t>. Срок проведения проверки и оформле</w:t>
      </w:r>
      <w:r w:rsidRPr="000415B8">
        <w:rPr>
          <w:rFonts w:ascii="Arial" w:eastAsia="Times New Roman" w:hAnsi="Arial" w:cs="Arial"/>
          <w:kern w:val="2"/>
          <w:sz w:val="24"/>
          <w:szCs w:val="24"/>
          <w:lang w:eastAsia="ru-RU"/>
        </w:rPr>
        <w:t xml:space="preserve">ния акта </w:t>
      </w:r>
      <w:r w:rsidR="0074058D" w:rsidRPr="000415B8">
        <w:rPr>
          <w:rFonts w:ascii="Arial" w:eastAsia="Times New Roman" w:hAnsi="Arial" w:cs="Arial"/>
          <w:kern w:val="2"/>
          <w:sz w:val="24"/>
          <w:szCs w:val="24"/>
          <w:lang w:eastAsia="ru-RU"/>
        </w:rPr>
        <w:t>провер</w:t>
      </w:r>
      <w:r w:rsidR="0074058D" w:rsidRPr="000415B8">
        <w:rPr>
          <w:rFonts w:ascii="Arial" w:eastAsia="Times New Roman" w:hAnsi="Arial" w:cs="Arial"/>
          <w:color w:val="000000"/>
          <w:kern w:val="2"/>
          <w:sz w:val="24"/>
          <w:szCs w:val="24"/>
          <w:lang w:eastAsia="ru-RU"/>
        </w:rPr>
        <w:t xml:space="preserve">ки </w:t>
      </w:r>
      <w:r w:rsidRPr="000415B8">
        <w:rPr>
          <w:rFonts w:ascii="Arial" w:eastAsia="Times New Roman" w:hAnsi="Arial" w:cs="Arial"/>
          <w:color w:val="000000"/>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0415B8">
        <w:rPr>
          <w:rFonts w:ascii="Arial" w:eastAsia="Times New Roman" w:hAnsi="Arial" w:cs="Arial"/>
          <w:color w:val="000000"/>
          <w:kern w:val="2"/>
          <w:sz w:val="24"/>
          <w:szCs w:val="24"/>
          <w:lang w:eastAsia="ru-RU"/>
        </w:rPr>
        <w:t xml:space="preserve">принятия решения </w:t>
      </w:r>
      <w:r w:rsidR="00752397" w:rsidRPr="000415B8">
        <w:rPr>
          <w:rFonts w:ascii="Arial" w:eastAsia="Times New Roman" w:hAnsi="Arial" w:cs="Arial"/>
          <w:color w:val="000000"/>
          <w:kern w:val="2"/>
          <w:sz w:val="24"/>
          <w:szCs w:val="24"/>
          <w:lang w:eastAsia="ru-RU"/>
        </w:rPr>
        <w:t>о назначении проверки.</w:t>
      </w:r>
    </w:p>
    <w:p w:rsidR="008D2E1D" w:rsidRDefault="00295CB2" w:rsidP="00C934A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415B8">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0415B8">
        <w:rPr>
          <w:rFonts w:ascii="Arial" w:eastAsia="Times New Roman" w:hAnsi="Arial" w:cs="Arial"/>
          <w:kern w:val="2"/>
          <w:sz w:val="24"/>
          <w:szCs w:val="24"/>
          <w:lang w:eastAsia="ru-RU"/>
        </w:rPr>
        <w:t xml:space="preserve">рации </w:t>
      </w:r>
      <w:r w:rsidR="00752397" w:rsidRPr="000415B8">
        <w:rPr>
          <w:rFonts w:ascii="Arial" w:eastAsia="Times New Roman" w:hAnsi="Arial" w:cs="Arial"/>
          <w:kern w:val="2"/>
          <w:sz w:val="24"/>
          <w:szCs w:val="24"/>
          <w:lang w:eastAsia="ru-RU"/>
        </w:rPr>
        <w:t>при предоставлении муниципальной услуги г</w:t>
      </w:r>
      <w:r w:rsidRPr="000415B8">
        <w:rPr>
          <w:rFonts w:ascii="Arial" w:eastAsia="Times New Roman" w:hAnsi="Arial" w:cs="Arial"/>
          <w:kern w:val="2"/>
          <w:sz w:val="24"/>
          <w:szCs w:val="24"/>
          <w:lang w:eastAsia="ru-RU"/>
        </w:rPr>
        <w:t>лава администрации в целях ор</w:t>
      </w:r>
      <w:r w:rsidRPr="000415B8">
        <w:rPr>
          <w:rFonts w:ascii="Arial" w:eastAsia="Times New Roman" w:hAnsi="Arial" w:cs="Arial"/>
          <w:color w:val="000000"/>
          <w:kern w:val="2"/>
          <w:sz w:val="24"/>
          <w:szCs w:val="24"/>
          <w:lang w:eastAsia="ru-RU"/>
        </w:rPr>
        <w:t>ганизации и проведения внеплановой пров</w:t>
      </w:r>
      <w:r w:rsidRPr="000415B8">
        <w:rPr>
          <w:rFonts w:ascii="Arial" w:eastAsia="Times New Roman" w:hAnsi="Arial" w:cs="Arial"/>
          <w:kern w:val="2"/>
          <w:sz w:val="24"/>
          <w:szCs w:val="24"/>
          <w:lang w:eastAsia="ru-RU"/>
        </w:rPr>
        <w:t xml:space="preserve">ерки </w:t>
      </w:r>
      <w:r w:rsidR="001741E0" w:rsidRPr="000415B8">
        <w:rPr>
          <w:rFonts w:ascii="Arial" w:eastAsia="Times New Roman" w:hAnsi="Arial" w:cs="Arial"/>
          <w:kern w:val="2"/>
          <w:sz w:val="24"/>
          <w:szCs w:val="24"/>
          <w:lang w:eastAsia="ru-RU"/>
        </w:rPr>
        <w:t xml:space="preserve">принимает решение о назначении проверки </w:t>
      </w:r>
      <w:r w:rsidR="00752397" w:rsidRPr="000415B8">
        <w:rPr>
          <w:rFonts w:ascii="Arial" w:eastAsia="Times New Roman" w:hAnsi="Arial" w:cs="Arial"/>
          <w:kern w:val="2"/>
          <w:sz w:val="24"/>
          <w:szCs w:val="24"/>
          <w:lang w:eastAsia="ru-RU"/>
        </w:rPr>
        <w:t>в</w:t>
      </w:r>
      <w:r w:rsidR="0074058D" w:rsidRPr="000415B8">
        <w:rPr>
          <w:rFonts w:ascii="Arial" w:eastAsia="Times New Roman" w:hAnsi="Arial" w:cs="Arial"/>
          <w:kern w:val="2"/>
          <w:sz w:val="24"/>
          <w:szCs w:val="24"/>
          <w:lang w:eastAsia="ru-RU"/>
        </w:rPr>
        <w:t xml:space="preserve"> течение </w:t>
      </w:r>
      <w:r w:rsidR="0061537A" w:rsidRPr="000415B8">
        <w:rPr>
          <w:rFonts w:ascii="Arial" w:eastAsia="Times New Roman" w:hAnsi="Arial" w:cs="Arial"/>
          <w:kern w:val="2"/>
          <w:sz w:val="24"/>
          <w:szCs w:val="24"/>
          <w:lang w:eastAsia="ru-RU"/>
        </w:rPr>
        <w:t>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0061537A" w:rsidRPr="000415B8">
        <w:rPr>
          <w:rFonts w:ascii="Arial" w:eastAsia="Times New Roman" w:hAnsi="Arial" w:cs="Arial"/>
          <w:kern w:val="2"/>
          <w:sz w:val="24"/>
          <w:szCs w:val="24"/>
          <w:vertAlign w:val="superscript"/>
          <w:lang w:eastAsia="ru-RU"/>
        </w:rPr>
        <w:t>2</w:t>
      </w:r>
      <w:r w:rsidR="0061537A" w:rsidRPr="000415B8">
        <w:rPr>
          <w:rFonts w:ascii="Arial" w:eastAsia="Times New Roman" w:hAnsi="Arial" w:cs="Arial"/>
          <w:kern w:val="2"/>
          <w:sz w:val="24"/>
          <w:szCs w:val="24"/>
          <w:lang w:eastAsia="ru-RU"/>
        </w:rPr>
        <w:t xml:space="preserve"> Федеральног</w:t>
      </w:r>
      <w:r w:rsidR="008D2E1D">
        <w:rPr>
          <w:rFonts w:ascii="Arial" w:eastAsia="Times New Roman" w:hAnsi="Arial" w:cs="Arial"/>
          <w:kern w:val="2"/>
          <w:sz w:val="24"/>
          <w:szCs w:val="24"/>
          <w:lang w:eastAsia="ru-RU"/>
        </w:rPr>
        <w:t>о закона от 27 июля 2010 года №</w:t>
      </w:r>
      <w:r w:rsidR="0061537A" w:rsidRPr="000415B8">
        <w:rPr>
          <w:rFonts w:ascii="Arial" w:eastAsia="Times New Roman" w:hAnsi="Arial" w:cs="Arial"/>
          <w:kern w:val="2"/>
          <w:sz w:val="24"/>
          <w:szCs w:val="24"/>
          <w:lang w:eastAsia="ru-RU"/>
        </w:rPr>
        <w:t>210-ФЗ «Об организации предоставления государственных и муниципальных услуг».</w:t>
      </w:r>
      <w:bookmarkStart w:id="11" w:name="Par439"/>
      <w:bookmarkEnd w:id="11"/>
    </w:p>
    <w:p w:rsidR="008D2E1D" w:rsidRDefault="008D2E1D" w:rsidP="00C934A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Default="005324F1" w:rsidP="00C934A2">
      <w:pPr>
        <w:tabs>
          <w:tab w:val="num" w:pos="1715"/>
        </w:tab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0415B8">
        <w:rPr>
          <w:rFonts w:ascii="Arial" w:eastAsia="Times New Roman" w:hAnsi="Arial" w:cs="Arial"/>
          <w:kern w:val="2"/>
          <w:sz w:val="24"/>
          <w:szCs w:val="24"/>
          <w:lang w:eastAsia="ru-RU"/>
        </w:rPr>
        <w:t>Г</w:t>
      </w:r>
      <w:r w:rsidR="007E75D6" w:rsidRPr="000415B8">
        <w:rPr>
          <w:rFonts w:ascii="Arial" w:eastAsia="Times New Roman" w:hAnsi="Arial" w:cs="Arial"/>
          <w:kern w:val="2"/>
          <w:sz w:val="24"/>
          <w:szCs w:val="24"/>
          <w:lang w:eastAsia="ru-RU"/>
        </w:rPr>
        <w:t>лава</w:t>
      </w:r>
      <w:r w:rsidRPr="000415B8">
        <w:rPr>
          <w:rFonts w:ascii="Arial" w:eastAsia="Times New Roman" w:hAnsi="Arial" w:cs="Arial"/>
          <w:kern w:val="2"/>
          <w:sz w:val="24"/>
          <w:szCs w:val="24"/>
          <w:lang w:eastAsia="ru-RU"/>
        </w:rPr>
        <w:t xml:space="preserve"> 3</w:t>
      </w:r>
      <w:r w:rsidR="000415B8">
        <w:rPr>
          <w:rFonts w:ascii="Arial" w:eastAsia="Times New Roman" w:hAnsi="Arial" w:cs="Arial"/>
          <w:kern w:val="2"/>
          <w:sz w:val="24"/>
          <w:szCs w:val="24"/>
          <w:lang w:eastAsia="ru-RU"/>
        </w:rPr>
        <w:t>1</w:t>
      </w:r>
      <w:r w:rsidRPr="000415B8">
        <w:rPr>
          <w:rFonts w:ascii="Arial" w:eastAsia="Times New Roman" w:hAnsi="Arial" w:cs="Arial"/>
          <w:kern w:val="2"/>
          <w:sz w:val="24"/>
          <w:szCs w:val="24"/>
          <w:lang w:eastAsia="ru-RU"/>
        </w:rPr>
        <w:t>. О</w:t>
      </w:r>
      <w:r w:rsidR="007E75D6" w:rsidRPr="000415B8">
        <w:rPr>
          <w:rFonts w:ascii="Arial" w:eastAsia="Times New Roman" w:hAnsi="Arial" w:cs="Arial"/>
          <w:kern w:val="2"/>
          <w:sz w:val="24"/>
          <w:szCs w:val="24"/>
          <w:lang w:eastAsia="ru-RU"/>
        </w:rPr>
        <w:t>тветственность должностных лиц</w:t>
      </w:r>
      <w:r w:rsidR="00B67769" w:rsidRPr="000415B8">
        <w:rPr>
          <w:rFonts w:ascii="Arial" w:eastAsia="Times New Roman" w:hAnsi="Arial" w:cs="Arial"/>
          <w:kern w:val="2"/>
          <w:sz w:val="24"/>
          <w:szCs w:val="24"/>
          <w:lang w:eastAsia="ru-RU"/>
        </w:rPr>
        <w:t xml:space="preserve"> администрации</w:t>
      </w:r>
      <w:r w:rsidR="008D2E1D">
        <w:rPr>
          <w:rFonts w:ascii="Arial" w:eastAsia="Times New Roman" w:hAnsi="Arial" w:cs="Arial"/>
          <w:kern w:val="2"/>
          <w:sz w:val="24"/>
          <w:szCs w:val="24"/>
          <w:lang w:eastAsia="ru-RU"/>
        </w:rPr>
        <w:t xml:space="preserve"> </w:t>
      </w:r>
      <w:r w:rsidR="007E75D6" w:rsidRPr="000415B8">
        <w:rPr>
          <w:rFonts w:ascii="Arial" w:eastAsia="Times New Roman" w:hAnsi="Arial" w:cs="Arial"/>
          <w:kern w:val="2"/>
          <w:sz w:val="24"/>
          <w:szCs w:val="24"/>
          <w:lang w:eastAsia="ru-RU"/>
        </w:rPr>
        <w:t>за решения и действия (бездействие), принимаемые</w:t>
      </w:r>
      <w:r w:rsidR="00A76AA2" w:rsidRPr="000415B8">
        <w:rPr>
          <w:rFonts w:ascii="Arial" w:eastAsia="Times New Roman" w:hAnsi="Arial" w:cs="Arial"/>
          <w:kern w:val="2"/>
          <w:sz w:val="24"/>
          <w:szCs w:val="24"/>
          <w:lang w:eastAsia="ru-RU"/>
        </w:rPr>
        <w:t xml:space="preserve"> </w:t>
      </w:r>
      <w:r w:rsidR="007E75D6" w:rsidRPr="000415B8">
        <w:rPr>
          <w:rFonts w:ascii="Arial" w:eastAsia="Times New Roman" w:hAnsi="Arial" w:cs="Arial"/>
          <w:kern w:val="2"/>
          <w:sz w:val="24"/>
          <w:szCs w:val="24"/>
          <w:lang w:eastAsia="ru-RU"/>
        </w:rPr>
        <w:t>(осуществляемые)</w:t>
      </w:r>
      <w:r w:rsidR="008D2E1D">
        <w:rPr>
          <w:rFonts w:ascii="Arial" w:eastAsia="Times New Roman" w:hAnsi="Arial" w:cs="Arial"/>
          <w:kern w:val="2"/>
          <w:sz w:val="24"/>
          <w:szCs w:val="24"/>
          <w:lang w:eastAsia="ru-RU"/>
        </w:rPr>
        <w:t xml:space="preserve"> </w:t>
      </w:r>
      <w:r w:rsidR="007E75D6" w:rsidRPr="000415B8">
        <w:rPr>
          <w:rFonts w:ascii="Arial" w:eastAsia="Times New Roman" w:hAnsi="Arial" w:cs="Arial"/>
          <w:kern w:val="2"/>
          <w:sz w:val="24"/>
          <w:szCs w:val="24"/>
          <w:lang w:eastAsia="ru-RU"/>
        </w:rPr>
        <w:t>ими в ходе предоставления муниципальной услуги</w:t>
      </w:r>
    </w:p>
    <w:p w:rsidR="008D2E1D" w:rsidRPr="000415B8" w:rsidRDefault="008D2E1D" w:rsidP="00C934A2">
      <w:pPr>
        <w:tabs>
          <w:tab w:val="num" w:pos="1715"/>
        </w:tab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5324F1" w:rsidRPr="000415B8" w:rsidRDefault="000415B8" w:rsidP="00C934A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1</w:t>
      </w:r>
      <w:r w:rsidR="000D27C8">
        <w:rPr>
          <w:rFonts w:ascii="Arial" w:eastAsia="Times New Roman" w:hAnsi="Arial" w:cs="Arial"/>
          <w:kern w:val="2"/>
          <w:sz w:val="24"/>
          <w:szCs w:val="24"/>
          <w:lang w:eastAsia="ko-KR"/>
        </w:rPr>
        <w:t>29</w:t>
      </w:r>
      <w:r w:rsidR="008D2E1D">
        <w:rPr>
          <w:rFonts w:ascii="Arial" w:eastAsia="Times New Roman" w:hAnsi="Arial" w:cs="Arial"/>
          <w:kern w:val="2"/>
          <w:sz w:val="24"/>
          <w:szCs w:val="24"/>
          <w:lang w:eastAsia="ko-KR"/>
        </w:rPr>
        <w:t xml:space="preserve">. </w:t>
      </w:r>
      <w:r w:rsidR="005324F1" w:rsidRPr="000415B8">
        <w:rPr>
          <w:rFonts w:ascii="Arial" w:eastAsia="Times New Roman" w:hAnsi="Arial" w:cs="Arial"/>
          <w:kern w:val="2"/>
          <w:sz w:val="24"/>
          <w:szCs w:val="24"/>
          <w:lang w:eastAsia="ko-KR"/>
        </w:rPr>
        <w:t xml:space="preserve">Обязанность соблюдения положений настоящего административного регламента закрепляется в должностных </w:t>
      </w:r>
      <w:r w:rsidR="00435DBF" w:rsidRPr="000415B8">
        <w:rPr>
          <w:rFonts w:ascii="Arial" w:eastAsia="Times New Roman" w:hAnsi="Arial" w:cs="Arial"/>
          <w:kern w:val="2"/>
          <w:sz w:val="24"/>
          <w:szCs w:val="24"/>
          <w:lang w:eastAsia="ko-KR"/>
        </w:rPr>
        <w:t xml:space="preserve">инструкциях </w:t>
      </w:r>
      <w:r w:rsidR="005324F1" w:rsidRPr="000415B8">
        <w:rPr>
          <w:rFonts w:ascii="Arial" w:eastAsia="Times New Roman" w:hAnsi="Arial" w:cs="Arial"/>
          <w:kern w:val="2"/>
          <w:sz w:val="24"/>
          <w:szCs w:val="24"/>
          <w:lang w:eastAsia="ko-KR"/>
        </w:rPr>
        <w:t>должностных лиц</w:t>
      </w:r>
      <w:r w:rsidR="008A3625" w:rsidRPr="000415B8">
        <w:rPr>
          <w:rFonts w:ascii="Arial" w:eastAsia="Times New Roman" w:hAnsi="Arial" w:cs="Arial"/>
          <w:kern w:val="2"/>
          <w:sz w:val="24"/>
          <w:szCs w:val="24"/>
          <w:lang w:eastAsia="ko-KR"/>
        </w:rPr>
        <w:t xml:space="preserve"> </w:t>
      </w:r>
      <w:r w:rsidR="00435DBF" w:rsidRPr="000415B8">
        <w:rPr>
          <w:rFonts w:ascii="Arial" w:eastAsia="Times New Roman" w:hAnsi="Arial" w:cs="Arial"/>
          <w:kern w:val="2"/>
          <w:sz w:val="24"/>
          <w:szCs w:val="24"/>
          <w:lang w:eastAsia="ko-KR"/>
        </w:rPr>
        <w:t>администрации</w:t>
      </w:r>
      <w:r w:rsidR="005324F1" w:rsidRPr="000415B8">
        <w:rPr>
          <w:rFonts w:ascii="Arial" w:eastAsia="Times New Roman" w:hAnsi="Arial" w:cs="Arial"/>
          <w:kern w:val="2"/>
          <w:sz w:val="24"/>
          <w:szCs w:val="24"/>
          <w:lang w:eastAsia="ko-KR"/>
        </w:rPr>
        <w:t>.</w:t>
      </w:r>
    </w:p>
    <w:p w:rsidR="008D2E1D" w:rsidRDefault="005324F1" w:rsidP="00C934A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415B8">
        <w:rPr>
          <w:rFonts w:ascii="Arial" w:eastAsia="Times New Roman" w:hAnsi="Arial" w:cs="Arial"/>
          <w:kern w:val="2"/>
          <w:sz w:val="24"/>
          <w:szCs w:val="24"/>
          <w:lang w:eastAsia="ko-KR"/>
        </w:rPr>
        <w:t>1</w:t>
      </w:r>
      <w:r w:rsidR="000415B8">
        <w:rPr>
          <w:rFonts w:ascii="Arial" w:eastAsia="Times New Roman" w:hAnsi="Arial" w:cs="Arial"/>
          <w:kern w:val="2"/>
          <w:sz w:val="24"/>
          <w:szCs w:val="24"/>
          <w:lang w:eastAsia="ko-KR"/>
        </w:rPr>
        <w:t>3</w:t>
      </w:r>
      <w:r w:rsidR="000D27C8">
        <w:rPr>
          <w:rFonts w:ascii="Arial" w:eastAsia="Times New Roman" w:hAnsi="Arial" w:cs="Arial"/>
          <w:kern w:val="2"/>
          <w:sz w:val="24"/>
          <w:szCs w:val="24"/>
          <w:lang w:eastAsia="ko-KR"/>
        </w:rPr>
        <w:t>0</w:t>
      </w:r>
      <w:r w:rsidR="008D2E1D">
        <w:rPr>
          <w:rFonts w:ascii="Arial" w:eastAsia="Times New Roman" w:hAnsi="Arial" w:cs="Arial"/>
          <w:kern w:val="2"/>
          <w:sz w:val="24"/>
          <w:szCs w:val="24"/>
          <w:lang w:eastAsia="ko-KR"/>
        </w:rPr>
        <w:t xml:space="preserve">. </w:t>
      </w:r>
      <w:r w:rsidRPr="000415B8">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0415B8">
        <w:rPr>
          <w:rFonts w:ascii="Arial" w:eastAsia="Times New Roman" w:hAnsi="Arial" w:cs="Arial"/>
          <w:kern w:val="2"/>
          <w:sz w:val="24"/>
          <w:szCs w:val="24"/>
          <w:lang w:eastAsia="ko-KR"/>
        </w:rPr>
        <w:t xml:space="preserve"> </w:t>
      </w:r>
      <w:r w:rsidR="00435DBF" w:rsidRPr="000415B8">
        <w:rPr>
          <w:rFonts w:ascii="Arial" w:eastAsia="Times New Roman" w:hAnsi="Arial" w:cs="Arial"/>
          <w:kern w:val="2"/>
          <w:sz w:val="24"/>
          <w:szCs w:val="24"/>
          <w:lang w:eastAsia="ko-KR"/>
        </w:rPr>
        <w:t xml:space="preserve">администрации </w:t>
      </w:r>
      <w:r w:rsidRPr="000415B8">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bookmarkStart w:id="12" w:name="Par447"/>
      <w:bookmarkEnd w:id="12"/>
    </w:p>
    <w:p w:rsidR="008D2E1D" w:rsidRDefault="008D2E1D" w:rsidP="003E48DF">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5324F1" w:rsidRDefault="005324F1" w:rsidP="003E48DF">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0415B8">
        <w:rPr>
          <w:rFonts w:ascii="Arial" w:eastAsia="Times New Roman" w:hAnsi="Arial" w:cs="Arial"/>
          <w:kern w:val="2"/>
          <w:sz w:val="24"/>
          <w:szCs w:val="24"/>
          <w:lang w:eastAsia="ru-RU"/>
        </w:rPr>
        <w:t>Г</w:t>
      </w:r>
      <w:r w:rsidR="007E75D6" w:rsidRPr="000415B8">
        <w:rPr>
          <w:rFonts w:ascii="Arial" w:eastAsia="Times New Roman" w:hAnsi="Arial" w:cs="Arial"/>
          <w:kern w:val="2"/>
          <w:sz w:val="24"/>
          <w:szCs w:val="24"/>
          <w:lang w:eastAsia="ru-RU"/>
        </w:rPr>
        <w:t>лава</w:t>
      </w:r>
      <w:r w:rsidRPr="000415B8">
        <w:rPr>
          <w:rFonts w:ascii="Arial" w:eastAsia="Times New Roman" w:hAnsi="Arial" w:cs="Arial"/>
          <w:kern w:val="2"/>
          <w:sz w:val="24"/>
          <w:szCs w:val="24"/>
          <w:lang w:eastAsia="ru-RU"/>
        </w:rPr>
        <w:t xml:space="preserve"> 3</w:t>
      </w:r>
      <w:r w:rsidR="000415B8" w:rsidRPr="000415B8">
        <w:rPr>
          <w:rFonts w:ascii="Arial" w:eastAsia="Times New Roman" w:hAnsi="Arial" w:cs="Arial"/>
          <w:kern w:val="2"/>
          <w:sz w:val="24"/>
          <w:szCs w:val="24"/>
          <w:lang w:eastAsia="ru-RU"/>
        </w:rPr>
        <w:t>2</w:t>
      </w:r>
      <w:r w:rsidRPr="000415B8">
        <w:rPr>
          <w:rFonts w:ascii="Arial" w:eastAsia="Times New Roman" w:hAnsi="Arial" w:cs="Arial"/>
          <w:kern w:val="2"/>
          <w:sz w:val="24"/>
          <w:szCs w:val="24"/>
          <w:lang w:eastAsia="ru-RU"/>
        </w:rPr>
        <w:t>. П</w:t>
      </w:r>
      <w:r w:rsidR="007E75D6" w:rsidRPr="000415B8">
        <w:rPr>
          <w:rFonts w:ascii="Arial" w:eastAsia="Times New Roman" w:hAnsi="Arial" w:cs="Arial"/>
          <w:kern w:val="2"/>
          <w:sz w:val="24"/>
          <w:szCs w:val="24"/>
          <w:lang w:eastAsia="ru-RU"/>
        </w:rPr>
        <w:t>оложения, характеризующие требования к порядку</w:t>
      </w:r>
      <w:r w:rsidR="008D2E1D">
        <w:rPr>
          <w:rFonts w:ascii="Arial" w:eastAsia="Times New Roman" w:hAnsi="Arial" w:cs="Arial"/>
          <w:kern w:val="2"/>
          <w:sz w:val="24"/>
          <w:szCs w:val="24"/>
          <w:lang w:eastAsia="ru-RU"/>
        </w:rPr>
        <w:t xml:space="preserve"> </w:t>
      </w:r>
      <w:r w:rsidR="007E75D6" w:rsidRPr="000415B8">
        <w:rPr>
          <w:rFonts w:ascii="Arial" w:eastAsia="Times New Roman" w:hAnsi="Arial" w:cs="Arial"/>
          <w:kern w:val="2"/>
          <w:sz w:val="24"/>
          <w:szCs w:val="24"/>
          <w:lang w:eastAsia="ru-RU"/>
        </w:rPr>
        <w:t>и формам контроля за предос</w:t>
      </w:r>
      <w:r w:rsidR="00A76AA2" w:rsidRPr="000415B8">
        <w:rPr>
          <w:rFonts w:ascii="Arial" w:eastAsia="Times New Roman" w:hAnsi="Arial" w:cs="Arial"/>
          <w:kern w:val="2"/>
          <w:sz w:val="24"/>
          <w:szCs w:val="24"/>
          <w:lang w:eastAsia="ru-RU"/>
        </w:rPr>
        <w:t xml:space="preserve">тавлением муниципальной </w:t>
      </w:r>
      <w:r w:rsidR="001741E0" w:rsidRPr="000415B8">
        <w:rPr>
          <w:rFonts w:ascii="Arial" w:eastAsia="Times New Roman" w:hAnsi="Arial" w:cs="Arial"/>
          <w:kern w:val="2"/>
          <w:sz w:val="24"/>
          <w:szCs w:val="24"/>
          <w:lang w:eastAsia="ru-RU"/>
        </w:rPr>
        <w:t>услуги,</w:t>
      </w:r>
      <w:r w:rsidR="008D2E1D">
        <w:rPr>
          <w:rFonts w:ascii="Arial" w:eastAsia="Times New Roman" w:hAnsi="Arial" w:cs="Arial"/>
          <w:kern w:val="2"/>
          <w:sz w:val="24"/>
          <w:szCs w:val="24"/>
          <w:lang w:eastAsia="ru-RU"/>
        </w:rPr>
        <w:t xml:space="preserve"> </w:t>
      </w:r>
      <w:r w:rsidR="001741E0" w:rsidRPr="000415B8">
        <w:rPr>
          <w:rFonts w:ascii="Arial" w:eastAsia="Times New Roman" w:hAnsi="Arial" w:cs="Arial"/>
          <w:kern w:val="2"/>
          <w:sz w:val="24"/>
          <w:szCs w:val="24"/>
          <w:lang w:eastAsia="ru-RU"/>
        </w:rPr>
        <w:t>в</w:t>
      </w:r>
      <w:r w:rsidR="007E75D6" w:rsidRPr="000415B8">
        <w:rPr>
          <w:rFonts w:ascii="Arial" w:eastAsia="Times New Roman" w:hAnsi="Arial" w:cs="Arial"/>
          <w:kern w:val="2"/>
          <w:sz w:val="24"/>
          <w:szCs w:val="24"/>
          <w:lang w:eastAsia="ru-RU"/>
        </w:rPr>
        <w:t xml:space="preserve"> том числе со стороны граждан, их объединений и организаций</w:t>
      </w:r>
    </w:p>
    <w:p w:rsidR="008D2E1D" w:rsidRPr="000415B8" w:rsidRDefault="008D2E1D" w:rsidP="00C934A2">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5324F1" w:rsidRPr="000415B8" w:rsidRDefault="005324F1"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415B8">
        <w:rPr>
          <w:rFonts w:ascii="Arial" w:eastAsia="Times New Roman" w:hAnsi="Arial" w:cs="Arial"/>
          <w:kern w:val="2"/>
          <w:sz w:val="24"/>
          <w:szCs w:val="24"/>
          <w:lang w:eastAsia="ko-KR"/>
        </w:rPr>
        <w:t>1</w:t>
      </w:r>
      <w:r w:rsidR="000415B8">
        <w:rPr>
          <w:rFonts w:ascii="Arial" w:eastAsia="Times New Roman" w:hAnsi="Arial" w:cs="Arial"/>
          <w:kern w:val="2"/>
          <w:sz w:val="24"/>
          <w:szCs w:val="24"/>
          <w:lang w:eastAsia="ko-KR"/>
        </w:rPr>
        <w:t>3</w:t>
      </w:r>
      <w:r w:rsidR="000D27C8">
        <w:rPr>
          <w:rFonts w:ascii="Arial" w:eastAsia="Times New Roman" w:hAnsi="Arial" w:cs="Arial"/>
          <w:kern w:val="2"/>
          <w:sz w:val="24"/>
          <w:szCs w:val="24"/>
          <w:lang w:eastAsia="ko-KR"/>
        </w:rPr>
        <w:t>1</w:t>
      </w:r>
      <w:r w:rsidR="008D2E1D">
        <w:rPr>
          <w:rFonts w:ascii="Arial" w:eastAsia="Times New Roman" w:hAnsi="Arial" w:cs="Arial"/>
          <w:kern w:val="2"/>
          <w:sz w:val="24"/>
          <w:szCs w:val="24"/>
          <w:lang w:eastAsia="ko-KR"/>
        </w:rPr>
        <w:t xml:space="preserve">. </w:t>
      </w:r>
      <w:r w:rsidRPr="000415B8">
        <w:rPr>
          <w:rFonts w:ascii="Arial" w:eastAsia="Times New Roman" w:hAnsi="Arial" w:cs="Arial"/>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0415B8">
        <w:rPr>
          <w:rFonts w:ascii="Arial" w:eastAsia="Times New Roman" w:hAnsi="Arial" w:cs="Arial"/>
          <w:kern w:val="2"/>
          <w:sz w:val="24"/>
          <w:szCs w:val="24"/>
          <w:lang w:eastAsia="ru-RU"/>
        </w:rPr>
        <w:t xml:space="preserve">администрации </w:t>
      </w:r>
      <w:r w:rsidRPr="000415B8">
        <w:rPr>
          <w:rFonts w:ascii="Arial" w:eastAsia="Times New Roman" w:hAnsi="Arial" w:cs="Arial"/>
          <w:kern w:val="2"/>
          <w:sz w:val="24"/>
          <w:szCs w:val="24"/>
          <w:lang w:eastAsia="ru-RU"/>
        </w:rPr>
        <w:t>о фактах:</w:t>
      </w:r>
    </w:p>
    <w:p w:rsidR="005324F1" w:rsidRPr="000415B8" w:rsidRDefault="00BE3A44"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415B8">
        <w:rPr>
          <w:rFonts w:ascii="Arial" w:eastAsia="Times New Roman" w:hAnsi="Arial" w:cs="Arial"/>
          <w:kern w:val="2"/>
          <w:sz w:val="24"/>
          <w:szCs w:val="24"/>
          <w:lang w:eastAsia="ru-RU"/>
        </w:rPr>
        <w:t xml:space="preserve">1) </w:t>
      </w:r>
      <w:r w:rsidR="005324F1" w:rsidRPr="000415B8">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r w:rsidRPr="000415B8">
        <w:rPr>
          <w:rFonts w:ascii="Arial" w:eastAsia="Times New Roman" w:hAnsi="Arial" w:cs="Arial"/>
          <w:kern w:val="2"/>
          <w:sz w:val="24"/>
          <w:szCs w:val="24"/>
          <w:lang w:eastAsia="ru-RU"/>
        </w:rPr>
        <w:t xml:space="preserve"> администрации</w:t>
      </w:r>
      <w:r w:rsidR="005324F1" w:rsidRPr="000415B8">
        <w:rPr>
          <w:rFonts w:ascii="Arial" w:eastAsia="Times New Roman" w:hAnsi="Arial" w:cs="Arial"/>
          <w:kern w:val="2"/>
          <w:sz w:val="24"/>
          <w:szCs w:val="24"/>
          <w:lang w:eastAsia="ru-RU"/>
        </w:rPr>
        <w:t xml:space="preserve">, </w:t>
      </w:r>
      <w:r w:rsidR="004E4B39" w:rsidRPr="000415B8">
        <w:rPr>
          <w:rFonts w:ascii="Arial" w:eastAsia="Times New Roman" w:hAnsi="Arial" w:cs="Arial"/>
          <w:kern w:val="2"/>
          <w:sz w:val="24"/>
          <w:szCs w:val="24"/>
          <w:lang w:eastAsia="ru-RU"/>
        </w:rPr>
        <w:t xml:space="preserve">ее </w:t>
      </w:r>
      <w:r w:rsidR="005324F1" w:rsidRPr="000415B8">
        <w:rPr>
          <w:rFonts w:ascii="Arial" w:eastAsia="Times New Roman" w:hAnsi="Arial" w:cs="Arial"/>
          <w:kern w:val="2"/>
          <w:sz w:val="24"/>
          <w:szCs w:val="24"/>
          <w:lang w:eastAsia="ru-RU"/>
        </w:rPr>
        <w:t>должностных лиц;</w:t>
      </w:r>
    </w:p>
    <w:p w:rsidR="005324F1" w:rsidRPr="000415B8" w:rsidRDefault="00BE3A44"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415B8">
        <w:rPr>
          <w:rFonts w:ascii="Arial" w:eastAsia="Times New Roman" w:hAnsi="Arial" w:cs="Arial"/>
          <w:kern w:val="2"/>
          <w:sz w:val="24"/>
          <w:szCs w:val="24"/>
          <w:lang w:eastAsia="ru-RU"/>
        </w:rPr>
        <w:t xml:space="preserve">2) </w:t>
      </w:r>
      <w:r w:rsidR="005324F1" w:rsidRPr="000415B8">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0415B8" w:rsidRDefault="00BE3A44"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415B8">
        <w:rPr>
          <w:rFonts w:ascii="Arial" w:eastAsia="Times New Roman" w:hAnsi="Arial" w:cs="Arial"/>
          <w:kern w:val="2"/>
          <w:sz w:val="24"/>
          <w:szCs w:val="24"/>
          <w:lang w:eastAsia="ru-RU"/>
        </w:rPr>
        <w:t xml:space="preserve">3) </w:t>
      </w:r>
      <w:r w:rsidR="005324F1" w:rsidRPr="000415B8">
        <w:rPr>
          <w:rFonts w:ascii="Arial" w:eastAsia="Times New Roman" w:hAnsi="Arial" w:cs="Arial"/>
          <w:kern w:val="2"/>
          <w:sz w:val="24"/>
          <w:szCs w:val="24"/>
          <w:lang w:eastAsia="ru-RU"/>
        </w:rPr>
        <w:t>некорректного поведения должностных лиц</w:t>
      </w:r>
      <w:r w:rsidR="008A3625" w:rsidRPr="000415B8">
        <w:rPr>
          <w:rFonts w:ascii="Arial" w:eastAsia="Times New Roman" w:hAnsi="Arial" w:cs="Arial"/>
          <w:kern w:val="2"/>
          <w:sz w:val="24"/>
          <w:szCs w:val="24"/>
          <w:lang w:eastAsia="ko-KR"/>
        </w:rPr>
        <w:t xml:space="preserve"> </w:t>
      </w:r>
      <w:r w:rsidRPr="000415B8">
        <w:rPr>
          <w:rFonts w:ascii="Arial" w:eastAsia="Times New Roman" w:hAnsi="Arial" w:cs="Arial"/>
          <w:kern w:val="2"/>
          <w:sz w:val="24"/>
          <w:szCs w:val="24"/>
          <w:lang w:eastAsia="ko-KR"/>
        </w:rPr>
        <w:t>администрации</w:t>
      </w:r>
      <w:r w:rsidR="005324F1" w:rsidRPr="000415B8">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324F1" w:rsidRPr="000415B8" w:rsidRDefault="005324F1"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415B8">
        <w:rPr>
          <w:rFonts w:ascii="Arial" w:eastAsia="Times New Roman" w:hAnsi="Arial" w:cs="Arial"/>
          <w:kern w:val="2"/>
          <w:sz w:val="24"/>
          <w:szCs w:val="24"/>
          <w:lang w:eastAsia="ru-RU"/>
        </w:rPr>
        <w:lastRenderedPageBreak/>
        <w:t>1</w:t>
      </w:r>
      <w:r w:rsidR="000415B8">
        <w:rPr>
          <w:rFonts w:ascii="Arial" w:eastAsia="Times New Roman" w:hAnsi="Arial" w:cs="Arial"/>
          <w:kern w:val="2"/>
          <w:sz w:val="24"/>
          <w:szCs w:val="24"/>
          <w:lang w:eastAsia="ru-RU"/>
        </w:rPr>
        <w:t>3</w:t>
      </w:r>
      <w:r w:rsidR="000D27C8">
        <w:rPr>
          <w:rFonts w:ascii="Arial" w:eastAsia="Times New Roman" w:hAnsi="Arial" w:cs="Arial"/>
          <w:kern w:val="2"/>
          <w:sz w:val="24"/>
          <w:szCs w:val="24"/>
          <w:lang w:eastAsia="ru-RU"/>
        </w:rPr>
        <w:t>2</w:t>
      </w:r>
      <w:r w:rsidR="008D2E1D">
        <w:rPr>
          <w:rFonts w:ascii="Arial" w:eastAsia="Times New Roman" w:hAnsi="Arial" w:cs="Arial"/>
          <w:kern w:val="2"/>
          <w:sz w:val="24"/>
          <w:szCs w:val="24"/>
          <w:lang w:eastAsia="ru-RU"/>
        </w:rPr>
        <w:t xml:space="preserve">. </w:t>
      </w:r>
      <w:r w:rsidRPr="000415B8">
        <w:rPr>
          <w:rFonts w:ascii="Arial" w:eastAsia="Times New Roman" w:hAnsi="Arial" w:cs="Arial"/>
          <w:kern w:val="2"/>
          <w:sz w:val="24"/>
          <w:szCs w:val="24"/>
          <w:lang w:eastAsia="ru-RU"/>
        </w:rPr>
        <w:t>И</w:t>
      </w:r>
      <w:r w:rsidR="00D00950" w:rsidRPr="000415B8">
        <w:rPr>
          <w:rFonts w:ascii="Arial" w:eastAsia="Times New Roman" w:hAnsi="Arial" w:cs="Arial"/>
          <w:kern w:val="2"/>
          <w:sz w:val="24"/>
          <w:szCs w:val="24"/>
          <w:lang w:eastAsia="ru-RU"/>
        </w:rPr>
        <w:t>нформацию, указанную в пункте</w:t>
      </w:r>
      <w:r w:rsidR="00D95037" w:rsidRPr="000415B8">
        <w:rPr>
          <w:rFonts w:ascii="Arial" w:eastAsia="Times New Roman" w:hAnsi="Arial" w:cs="Arial"/>
          <w:kern w:val="2"/>
          <w:sz w:val="24"/>
          <w:szCs w:val="24"/>
          <w:lang w:eastAsia="ru-RU"/>
        </w:rPr>
        <w:t xml:space="preserve"> </w:t>
      </w:r>
      <w:r w:rsidR="00C2587F">
        <w:rPr>
          <w:rFonts w:ascii="Arial" w:eastAsia="Times New Roman" w:hAnsi="Arial" w:cs="Arial"/>
          <w:kern w:val="2"/>
          <w:sz w:val="24"/>
          <w:szCs w:val="24"/>
          <w:lang w:eastAsia="ru-RU"/>
        </w:rPr>
        <w:t xml:space="preserve">131 </w:t>
      </w:r>
      <w:r w:rsidRPr="000415B8">
        <w:rPr>
          <w:rFonts w:ascii="Arial" w:eastAsia="Times New Roman" w:hAnsi="Arial" w:cs="Arial"/>
          <w:kern w:val="2"/>
          <w:sz w:val="24"/>
          <w:szCs w:val="24"/>
          <w:lang w:eastAsia="ru-RU"/>
        </w:rPr>
        <w:t xml:space="preserve">настоящего административного регламента, </w:t>
      </w:r>
      <w:r w:rsidR="00BE3A44" w:rsidRPr="000415B8">
        <w:rPr>
          <w:rFonts w:ascii="Arial" w:eastAsia="Times New Roman" w:hAnsi="Arial" w:cs="Arial"/>
          <w:kern w:val="2"/>
          <w:sz w:val="24"/>
          <w:szCs w:val="24"/>
          <w:lang w:eastAsia="ru-RU"/>
        </w:rPr>
        <w:t xml:space="preserve">граждане, их объединения и организации </w:t>
      </w:r>
      <w:r w:rsidRPr="000415B8">
        <w:rPr>
          <w:rFonts w:ascii="Arial" w:eastAsia="Times New Roman" w:hAnsi="Arial" w:cs="Arial"/>
          <w:kern w:val="2"/>
          <w:sz w:val="24"/>
          <w:szCs w:val="24"/>
          <w:lang w:eastAsia="ru-RU"/>
        </w:rPr>
        <w:t xml:space="preserve">могут сообщить </w:t>
      </w:r>
      <w:r w:rsidR="00BE3A44" w:rsidRPr="000415B8">
        <w:rPr>
          <w:rFonts w:ascii="Arial" w:eastAsia="Times New Roman" w:hAnsi="Arial" w:cs="Arial"/>
          <w:kern w:val="2"/>
          <w:sz w:val="24"/>
          <w:szCs w:val="24"/>
          <w:lang w:eastAsia="ru-RU"/>
        </w:rPr>
        <w:t xml:space="preserve">устно </w:t>
      </w:r>
      <w:r w:rsidRPr="000415B8">
        <w:rPr>
          <w:rFonts w:ascii="Arial" w:eastAsia="Times New Roman" w:hAnsi="Arial" w:cs="Arial"/>
          <w:kern w:val="2"/>
          <w:sz w:val="24"/>
          <w:szCs w:val="24"/>
          <w:lang w:eastAsia="ru-RU"/>
        </w:rPr>
        <w:t>по телефон</w:t>
      </w:r>
      <w:r w:rsidR="00BE3A44" w:rsidRPr="000415B8">
        <w:rPr>
          <w:rFonts w:ascii="Arial" w:eastAsia="Times New Roman" w:hAnsi="Arial" w:cs="Arial"/>
          <w:kern w:val="2"/>
          <w:sz w:val="24"/>
          <w:szCs w:val="24"/>
          <w:lang w:eastAsia="ru-RU"/>
        </w:rPr>
        <w:t>у администрации</w:t>
      </w:r>
      <w:r w:rsidRPr="000415B8">
        <w:rPr>
          <w:rFonts w:ascii="Arial" w:eastAsia="Times New Roman" w:hAnsi="Arial" w:cs="Arial"/>
          <w:kern w:val="2"/>
          <w:sz w:val="24"/>
          <w:szCs w:val="24"/>
          <w:lang w:eastAsia="ru-RU"/>
        </w:rPr>
        <w:t>, указанн</w:t>
      </w:r>
      <w:r w:rsidR="004E4B39" w:rsidRPr="000415B8">
        <w:rPr>
          <w:rFonts w:ascii="Arial" w:eastAsia="Times New Roman" w:hAnsi="Arial" w:cs="Arial"/>
          <w:kern w:val="2"/>
          <w:sz w:val="24"/>
          <w:szCs w:val="24"/>
          <w:lang w:eastAsia="ru-RU"/>
        </w:rPr>
        <w:t>ому</w:t>
      </w:r>
      <w:r w:rsidRPr="000415B8">
        <w:rPr>
          <w:rFonts w:ascii="Arial" w:eastAsia="Times New Roman" w:hAnsi="Arial" w:cs="Arial"/>
          <w:kern w:val="2"/>
          <w:sz w:val="24"/>
          <w:szCs w:val="24"/>
          <w:lang w:eastAsia="ru-RU"/>
        </w:rPr>
        <w:t xml:space="preserve"> на официальном сайте </w:t>
      </w:r>
      <w:r w:rsidR="00BE3A44" w:rsidRPr="000415B8">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0415B8">
        <w:rPr>
          <w:rFonts w:ascii="Arial" w:eastAsia="Times New Roman" w:hAnsi="Arial" w:cs="Arial"/>
          <w:kern w:val="2"/>
          <w:sz w:val="24"/>
          <w:szCs w:val="24"/>
          <w:lang w:eastAsia="ru-RU"/>
        </w:rPr>
        <w:t>направить электронное обращение</w:t>
      </w:r>
      <w:r w:rsidR="00BE3A44" w:rsidRPr="000415B8">
        <w:rPr>
          <w:rFonts w:ascii="Arial" w:eastAsia="Times New Roman" w:hAnsi="Arial" w:cs="Arial"/>
          <w:kern w:val="2"/>
          <w:sz w:val="24"/>
          <w:szCs w:val="24"/>
          <w:lang w:eastAsia="ru-RU"/>
        </w:rPr>
        <w:t xml:space="preserve"> на адр</w:t>
      </w:r>
      <w:r w:rsidR="00152D40" w:rsidRPr="000415B8">
        <w:rPr>
          <w:rFonts w:ascii="Arial" w:eastAsia="Times New Roman" w:hAnsi="Arial" w:cs="Arial"/>
          <w:kern w:val="2"/>
          <w:sz w:val="24"/>
          <w:szCs w:val="24"/>
          <w:lang w:eastAsia="ru-RU"/>
        </w:rPr>
        <w:t>ес электронной почты администрации.</w:t>
      </w:r>
    </w:p>
    <w:p w:rsidR="005324F1" w:rsidRPr="000415B8" w:rsidRDefault="00841AAE" w:rsidP="00C934A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415B8">
        <w:rPr>
          <w:rFonts w:ascii="Arial" w:eastAsia="Times New Roman" w:hAnsi="Arial" w:cs="Arial"/>
          <w:kern w:val="2"/>
          <w:sz w:val="24"/>
          <w:szCs w:val="24"/>
          <w:lang w:eastAsia="ko-KR"/>
        </w:rPr>
        <w:t>1</w:t>
      </w:r>
      <w:r w:rsidR="000415B8">
        <w:rPr>
          <w:rFonts w:ascii="Arial" w:eastAsia="Times New Roman" w:hAnsi="Arial" w:cs="Arial"/>
          <w:kern w:val="2"/>
          <w:sz w:val="24"/>
          <w:szCs w:val="24"/>
          <w:lang w:eastAsia="ko-KR"/>
        </w:rPr>
        <w:t>3</w:t>
      </w:r>
      <w:r w:rsidR="000D27C8">
        <w:rPr>
          <w:rFonts w:ascii="Arial" w:eastAsia="Times New Roman" w:hAnsi="Arial" w:cs="Arial"/>
          <w:kern w:val="2"/>
          <w:sz w:val="24"/>
          <w:szCs w:val="24"/>
          <w:lang w:eastAsia="ko-KR"/>
        </w:rPr>
        <w:t>3</w:t>
      </w:r>
      <w:r w:rsidR="004E4B39" w:rsidRPr="000415B8">
        <w:rPr>
          <w:rFonts w:ascii="Arial" w:eastAsia="Times New Roman" w:hAnsi="Arial" w:cs="Arial"/>
          <w:kern w:val="2"/>
          <w:sz w:val="24"/>
          <w:szCs w:val="24"/>
          <w:lang w:eastAsia="ko-KR"/>
        </w:rPr>
        <w:t xml:space="preserve">. </w:t>
      </w:r>
      <w:r w:rsidR="005324F1" w:rsidRPr="000415B8">
        <w:rPr>
          <w:rFonts w:ascii="Arial" w:eastAsia="Times New Roman" w:hAnsi="Arial" w:cs="Arial"/>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0415B8">
        <w:rPr>
          <w:rFonts w:ascii="Arial" w:eastAsia="Times New Roman" w:hAnsi="Arial" w:cs="Arial"/>
          <w:kern w:val="2"/>
          <w:sz w:val="24"/>
          <w:szCs w:val="24"/>
          <w:lang w:eastAsia="ru-RU"/>
        </w:rPr>
        <w:t xml:space="preserve">календарных </w:t>
      </w:r>
      <w:r w:rsidR="005324F1" w:rsidRPr="000415B8">
        <w:rPr>
          <w:rFonts w:ascii="Arial" w:eastAsia="Times New Roman" w:hAnsi="Arial" w:cs="Arial"/>
          <w:kern w:val="2"/>
          <w:sz w:val="24"/>
          <w:szCs w:val="24"/>
          <w:lang w:eastAsia="ru-RU"/>
        </w:rPr>
        <w:t>дней с момента их регистрации.</w:t>
      </w:r>
    </w:p>
    <w:p w:rsidR="008D2E1D" w:rsidRDefault="005324F1"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415B8">
        <w:rPr>
          <w:rFonts w:ascii="Arial" w:eastAsia="Times New Roman" w:hAnsi="Arial" w:cs="Arial"/>
          <w:kern w:val="2"/>
          <w:sz w:val="24"/>
          <w:szCs w:val="24"/>
          <w:lang w:eastAsia="ru-RU"/>
        </w:rPr>
        <w:t>Днем регистрации обращения является день его поступления в</w:t>
      </w:r>
      <w:r w:rsidR="00DF08BF" w:rsidRPr="000415B8">
        <w:rPr>
          <w:rFonts w:ascii="Arial" w:eastAsia="Times New Roman" w:hAnsi="Arial" w:cs="Arial"/>
          <w:kern w:val="2"/>
          <w:sz w:val="24"/>
          <w:szCs w:val="24"/>
          <w:lang w:eastAsia="ru-RU"/>
        </w:rPr>
        <w:t xml:space="preserve"> </w:t>
      </w:r>
      <w:r w:rsidR="00152D40" w:rsidRPr="000415B8">
        <w:rPr>
          <w:rFonts w:ascii="Arial" w:eastAsia="Times New Roman" w:hAnsi="Arial" w:cs="Arial"/>
          <w:kern w:val="2"/>
          <w:sz w:val="24"/>
          <w:szCs w:val="24"/>
          <w:lang w:eastAsia="ru-RU"/>
        </w:rPr>
        <w:t xml:space="preserve">администрацию </w:t>
      </w:r>
      <w:r w:rsidR="000415B8">
        <w:rPr>
          <w:rFonts w:ascii="Arial" w:eastAsia="Times New Roman" w:hAnsi="Arial" w:cs="Arial"/>
          <w:kern w:val="2"/>
          <w:sz w:val="24"/>
          <w:szCs w:val="24"/>
          <w:lang w:eastAsia="ru-RU"/>
        </w:rPr>
        <w:t>(до 16.00</w:t>
      </w:r>
      <w:r w:rsidRPr="000415B8">
        <w:rPr>
          <w:rFonts w:ascii="Arial" w:eastAsia="Times New Roman" w:hAnsi="Arial" w:cs="Arial"/>
          <w:kern w:val="2"/>
          <w:sz w:val="24"/>
          <w:szCs w:val="24"/>
          <w:lang w:eastAsia="ru-RU"/>
        </w:rPr>
        <w:t xml:space="preserve">). При поступлении обращения после </w:t>
      </w:r>
      <w:r w:rsidR="000415B8">
        <w:rPr>
          <w:rFonts w:ascii="Arial" w:eastAsia="Times New Roman" w:hAnsi="Arial" w:cs="Arial"/>
          <w:kern w:val="2"/>
          <w:sz w:val="24"/>
          <w:szCs w:val="24"/>
          <w:lang w:eastAsia="ru-RU"/>
        </w:rPr>
        <w:t>16.00</w:t>
      </w:r>
      <w:r w:rsidRPr="000415B8">
        <w:rPr>
          <w:rFonts w:ascii="Arial" w:eastAsia="Times New Roman" w:hAnsi="Arial" w:cs="Arial"/>
          <w:kern w:val="2"/>
          <w:sz w:val="24"/>
          <w:szCs w:val="24"/>
          <w:lang w:eastAsia="ru-RU"/>
        </w:rPr>
        <w:t xml:space="preserve"> его регистрация происходит следующим рабочим днем</w:t>
      </w:r>
      <w:r w:rsidR="000415B8">
        <w:rPr>
          <w:rFonts w:ascii="Arial" w:eastAsia="Times New Roman" w:hAnsi="Arial" w:cs="Arial"/>
          <w:kern w:val="2"/>
          <w:sz w:val="24"/>
          <w:szCs w:val="24"/>
          <w:lang w:eastAsia="ru-RU"/>
        </w:rPr>
        <w:t>.</w:t>
      </w:r>
    </w:p>
    <w:p w:rsidR="008D2E1D" w:rsidRDefault="008D2E1D" w:rsidP="00C934A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8D2E1D" w:rsidRPr="00DC2B79" w:rsidRDefault="008D2E1D" w:rsidP="00C934A2">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C2B79">
        <w:rPr>
          <w:rFonts w:ascii="Arial" w:eastAsia="Times New Roman" w:hAnsi="Arial" w:cs="Arial"/>
          <w:kern w:val="2"/>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w:t>
      </w:r>
    </w:p>
    <w:p w:rsidR="008D2E1D" w:rsidRDefault="008D2E1D" w:rsidP="00C934A2">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F0181C" w:rsidRPr="000415B8" w:rsidRDefault="00F0181C" w:rsidP="00C934A2">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0415B8">
        <w:rPr>
          <w:rFonts w:ascii="Arial" w:eastAsia="Times New Roman" w:hAnsi="Arial" w:cs="Arial"/>
          <w:kern w:val="2"/>
          <w:sz w:val="24"/>
          <w:szCs w:val="24"/>
          <w:lang w:eastAsia="ru-RU"/>
        </w:rPr>
        <w:t>Г</w:t>
      </w:r>
      <w:r w:rsidR="007E75D6" w:rsidRPr="000415B8">
        <w:rPr>
          <w:rFonts w:ascii="Arial" w:eastAsia="Times New Roman" w:hAnsi="Arial" w:cs="Arial"/>
          <w:kern w:val="2"/>
          <w:sz w:val="24"/>
          <w:szCs w:val="24"/>
          <w:lang w:eastAsia="ru-RU"/>
        </w:rPr>
        <w:t>лава</w:t>
      </w:r>
      <w:r w:rsidRPr="000415B8">
        <w:rPr>
          <w:rFonts w:ascii="Arial" w:eastAsia="Times New Roman" w:hAnsi="Arial" w:cs="Arial"/>
          <w:kern w:val="2"/>
          <w:sz w:val="24"/>
          <w:szCs w:val="24"/>
          <w:lang w:eastAsia="ru-RU"/>
        </w:rPr>
        <w:t xml:space="preserve"> 3</w:t>
      </w:r>
      <w:r w:rsidR="000415B8" w:rsidRPr="000415B8">
        <w:rPr>
          <w:rFonts w:ascii="Arial" w:eastAsia="Times New Roman" w:hAnsi="Arial" w:cs="Arial"/>
          <w:kern w:val="2"/>
          <w:sz w:val="24"/>
          <w:szCs w:val="24"/>
          <w:lang w:eastAsia="ru-RU"/>
        </w:rPr>
        <w:t>3</w:t>
      </w:r>
      <w:r w:rsidRPr="000415B8">
        <w:rPr>
          <w:rFonts w:ascii="Arial" w:eastAsia="Times New Roman" w:hAnsi="Arial" w:cs="Arial"/>
          <w:kern w:val="2"/>
          <w:sz w:val="24"/>
          <w:szCs w:val="24"/>
          <w:lang w:eastAsia="ru-RU"/>
        </w:rPr>
        <w:t>. И</w:t>
      </w:r>
      <w:r w:rsidR="007E75D6" w:rsidRPr="000415B8">
        <w:rPr>
          <w:rFonts w:ascii="Arial" w:eastAsia="Times New Roman" w:hAnsi="Arial" w:cs="Arial"/>
          <w:kern w:val="2"/>
          <w:sz w:val="24"/>
          <w:szCs w:val="24"/>
          <w:lang w:eastAsia="ru-RU"/>
        </w:rPr>
        <w:t>нформация для заинтересованных лиц</w:t>
      </w:r>
      <w:r w:rsidR="008D2E1D">
        <w:rPr>
          <w:rFonts w:ascii="Arial" w:eastAsia="Times New Roman" w:hAnsi="Arial" w:cs="Arial"/>
          <w:kern w:val="2"/>
          <w:sz w:val="24"/>
          <w:szCs w:val="24"/>
          <w:lang w:eastAsia="ru-RU"/>
        </w:rPr>
        <w:t xml:space="preserve"> </w:t>
      </w:r>
      <w:r w:rsidR="007E75D6" w:rsidRPr="000415B8">
        <w:rPr>
          <w:rFonts w:ascii="Arial" w:eastAsia="Times New Roman" w:hAnsi="Arial" w:cs="Arial"/>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0415B8">
        <w:rPr>
          <w:rFonts w:ascii="Arial" w:eastAsia="Times New Roman" w:hAnsi="Arial" w:cs="Arial"/>
          <w:kern w:val="2"/>
          <w:sz w:val="24"/>
          <w:szCs w:val="24"/>
          <w:lang w:eastAsia="ru-RU"/>
        </w:rPr>
        <w:t>(осуществленных)</w:t>
      </w:r>
      <w:r w:rsidR="008D2E1D">
        <w:rPr>
          <w:rFonts w:ascii="Arial" w:eastAsia="Times New Roman" w:hAnsi="Arial" w:cs="Arial"/>
          <w:kern w:val="2"/>
          <w:sz w:val="24"/>
          <w:szCs w:val="24"/>
          <w:lang w:eastAsia="ru-RU"/>
        </w:rPr>
        <w:t xml:space="preserve"> </w:t>
      </w:r>
      <w:r w:rsidR="007E75D6" w:rsidRPr="000415B8">
        <w:rPr>
          <w:rFonts w:ascii="Arial" w:eastAsia="Times New Roman" w:hAnsi="Arial" w:cs="Arial"/>
          <w:kern w:val="2"/>
          <w:sz w:val="24"/>
          <w:szCs w:val="24"/>
          <w:lang w:eastAsia="ru-RU"/>
        </w:rPr>
        <w:t>в ходе предоставления муниципальной услуги</w:t>
      </w:r>
    </w:p>
    <w:p w:rsidR="008D2E1D" w:rsidRPr="008D2E1D" w:rsidRDefault="008D2E1D" w:rsidP="00C934A2">
      <w:pPr>
        <w:autoSpaceDE w:val="0"/>
        <w:autoSpaceDN w:val="0"/>
        <w:adjustRightInd w:val="0"/>
        <w:spacing w:after="0" w:line="240" w:lineRule="auto"/>
        <w:jc w:val="both"/>
        <w:rPr>
          <w:rFonts w:ascii="Arial" w:eastAsia="Times New Roman" w:hAnsi="Arial" w:cs="Arial"/>
          <w:kern w:val="2"/>
          <w:sz w:val="24"/>
          <w:szCs w:val="24"/>
          <w:lang w:eastAsia="ru-RU"/>
        </w:rPr>
      </w:pPr>
    </w:p>
    <w:p w:rsidR="00B73A9D" w:rsidRPr="008D2E1D" w:rsidRDefault="00841AAE" w:rsidP="00C934A2">
      <w:pPr>
        <w:autoSpaceDE w:val="0"/>
        <w:autoSpaceDN w:val="0"/>
        <w:adjustRightInd w:val="0"/>
        <w:spacing w:after="0" w:line="240" w:lineRule="auto"/>
        <w:ind w:firstLine="709"/>
        <w:jc w:val="both"/>
        <w:rPr>
          <w:rFonts w:ascii="Arial" w:hAnsi="Arial" w:cs="Arial"/>
          <w:kern w:val="2"/>
          <w:sz w:val="24"/>
          <w:szCs w:val="24"/>
        </w:rPr>
      </w:pPr>
      <w:r w:rsidRPr="008D2E1D">
        <w:rPr>
          <w:rFonts w:ascii="Arial" w:hAnsi="Arial" w:cs="Arial"/>
          <w:kern w:val="2"/>
          <w:sz w:val="24"/>
          <w:szCs w:val="24"/>
        </w:rPr>
        <w:t>1</w:t>
      </w:r>
      <w:r w:rsidR="000415B8" w:rsidRPr="008D2E1D">
        <w:rPr>
          <w:rFonts w:ascii="Arial" w:hAnsi="Arial" w:cs="Arial"/>
          <w:kern w:val="2"/>
          <w:sz w:val="24"/>
          <w:szCs w:val="24"/>
        </w:rPr>
        <w:t>3</w:t>
      </w:r>
      <w:r w:rsidR="000D27C8" w:rsidRPr="008D2E1D">
        <w:rPr>
          <w:rFonts w:ascii="Arial" w:hAnsi="Arial" w:cs="Arial"/>
          <w:kern w:val="2"/>
          <w:sz w:val="24"/>
          <w:szCs w:val="24"/>
        </w:rPr>
        <w:t>4</w:t>
      </w:r>
      <w:r w:rsidR="00B73A9D" w:rsidRPr="008D2E1D">
        <w:rPr>
          <w:rFonts w:ascii="Arial" w:hAnsi="Arial" w:cs="Arial"/>
          <w:kern w:val="2"/>
          <w:sz w:val="24"/>
          <w:szCs w:val="24"/>
        </w:rPr>
        <w:t>. Заявитель и</w:t>
      </w:r>
      <w:r w:rsidR="000C6F36" w:rsidRPr="008D2E1D">
        <w:rPr>
          <w:rFonts w:ascii="Arial" w:hAnsi="Arial" w:cs="Arial"/>
          <w:kern w:val="2"/>
          <w:sz w:val="24"/>
          <w:szCs w:val="24"/>
        </w:rPr>
        <w:t>ли</w:t>
      </w:r>
      <w:r w:rsidR="00DF08BF" w:rsidRPr="008D2E1D">
        <w:rPr>
          <w:rFonts w:ascii="Arial" w:hAnsi="Arial" w:cs="Arial"/>
          <w:kern w:val="2"/>
          <w:sz w:val="24"/>
          <w:szCs w:val="24"/>
        </w:rPr>
        <w:t xml:space="preserve"> </w:t>
      </w:r>
      <w:r w:rsidR="00B73A9D" w:rsidRPr="008D2E1D">
        <w:rPr>
          <w:rFonts w:ascii="Arial" w:hAnsi="Arial" w:cs="Arial"/>
          <w:kern w:val="2"/>
          <w:sz w:val="24"/>
          <w:szCs w:val="24"/>
        </w:rPr>
        <w:t xml:space="preserve">его представитель вправе подать жалобу на решение и (или) действие (бездействие) </w:t>
      </w:r>
      <w:r w:rsidR="000C6F36" w:rsidRPr="008D2E1D">
        <w:rPr>
          <w:rFonts w:ascii="Arial" w:hAnsi="Arial" w:cs="Arial"/>
          <w:kern w:val="2"/>
          <w:sz w:val="24"/>
          <w:szCs w:val="24"/>
        </w:rPr>
        <w:t>администрации</w:t>
      </w:r>
      <w:r w:rsidR="008D2E1D" w:rsidRPr="008D2E1D">
        <w:rPr>
          <w:rFonts w:ascii="Arial" w:hAnsi="Arial" w:cs="Arial"/>
          <w:kern w:val="2"/>
          <w:sz w:val="24"/>
          <w:szCs w:val="24"/>
        </w:rPr>
        <w:t xml:space="preserve">, </w:t>
      </w:r>
      <w:r w:rsidR="00B73A9D" w:rsidRPr="008D2E1D">
        <w:rPr>
          <w:rFonts w:ascii="Arial" w:hAnsi="Arial" w:cs="Arial"/>
          <w:kern w:val="2"/>
          <w:sz w:val="24"/>
          <w:szCs w:val="24"/>
        </w:rPr>
        <w:t>а также их должностных лиц,</w:t>
      </w:r>
      <w:r w:rsidR="000C6F36" w:rsidRPr="008D2E1D">
        <w:rPr>
          <w:rFonts w:ascii="Arial" w:hAnsi="Arial" w:cs="Arial"/>
          <w:kern w:val="2"/>
          <w:sz w:val="24"/>
          <w:szCs w:val="24"/>
        </w:rPr>
        <w:t xml:space="preserve"> муниципальных</w:t>
      </w:r>
      <w:r w:rsidR="00B73A9D" w:rsidRPr="008D2E1D">
        <w:rPr>
          <w:rFonts w:ascii="Arial" w:hAnsi="Arial" w:cs="Arial"/>
          <w:kern w:val="2"/>
          <w:sz w:val="24"/>
          <w:szCs w:val="24"/>
        </w:rPr>
        <w:t xml:space="preserve"> служащих</w:t>
      </w:r>
      <w:r w:rsidR="000C6F36" w:rsidRPr="008D2E1D">
        <w:rPr>
          <w:rFonts w:ascii="Arial" w:hAnsi="Arial" w:cs="Arial"/>
          <w:kern w:val="2"/>
          <w:sz w:val="24"/>
          <w:szCs w:val="24"/>
        </w:rPr>
        <w:t>,</w:t>
      </w:r>
      <w:r w:rsidR="00B73A9D" w:rsidRPr="008D2E1D">
        <w:rPr>
          <w:rFonts w:ascii="Arial" w:hAnsi="Arial" w:cs="Arial"/>
          <w:kern w:val="2"/>
          <w:sz w:val="24"/>
          <w:szCs w:val="24"/>
        </w:rPr>
        <w:t xml:space="preserve"> </w:t>
      </w:r>
      <w:r w:rsidR="000C6F36" w:rsidRPr="008D2E1D">
        <w:rPr>
          <w:rFonts w:ascii="Arial" w:hAnsi="Arial" w:cs="Arial"/>
          <w:kern w:val="2"/>
          <w:sz w:val="24"/>
          <w:szCs w:val="24"/>
        </w:rPr>
        <w:t>(далее – жалоба)</w:t>
      </w:r>
      <w:r w:rsidR="003133DE" w:rsidRPr="008D2E1D">
        <w:rPr>
          <w:rFonts w:ascii="Arial" w:hAnsi="Arial" w:cs="Arial"/>
          <w:kern w:val="2"/>
          <w:sz w:val="24"/>
          <w:szCs w:val="24"/>
        </w:rPr>
        <w:t>.</w:t>
      </w:r>
    </w:p>
    <w:p w:rsidR="000C6F36" w:rsidRPr="008D2E1D" w:rsidRDefault="000C6F36" w:rsidP="00C934A2">
      <w:pPr>
        <w:autoSpaceDE w:val="0"/>
        <w:autoSpaceDN w:val="0"/>
        <w:adjustRightInd w:val="0"/>
        <w:spacing w:after="0" w:line="240" w:lineRule="auto"/>
        <w:ind w:firstLine="709"/>
        <w:jc w:val="both"/>
        <w:rPr>
          <w:rFonts w:ascii="Arial" w:hAnsi="Arial" w:cs="Arial"/>
          <w:kern w:val="2"/>
          <w:sz w:val="24"/>
          <w:szCs w:val="24"/>
        </w:rPr>
      </w:pPr>
      <w:r w:rsidRPr="008D2E1D">
        <w:rPr>
          <w:rFonts w:ascii="Arial" w:hAnsi="Arial" w:cs="Arial"/>
          <w:kern w:val="2"/>
          <w:sz w:val="24"/>
          <w:szCs w:val="24"/>
        </w:rPr>
        <w:t>1</w:t>
      </w:r>
      <w:r w:rsidR="000415B8" w:rsidRPr="008D2E1D">
        <w:rPr>
          <w:rFonts w:ascii="Arial" w:hAnsi="Arial" w:cs="Arial"/>
          <w:kern w:val="2"/>
          <w:sz w:val="24"/>
          <w:szCs w:val="24"/>
        </w:rPr>
        <w:t>3</w:t>
      </w:r>
      <w:r w:rsidR="000D27C8" w:rsidRPr="008D2E1D">
        <w:rPr>
          <w:rFonts w:ascii="Arial" w:hAnsi="Arial" w:cs="Arial"/>
          <w:kern w:val="2"/>
          <w:sz w:val="24"/>
          <w:szCs w:val="24"/>
        </w:rPr>
        <w:t>5</w:t>
      </w:r>
      <w:r w:rsidRPr="008D2E1D">
        <w:rPr>
          <w:rFonts w:ascii="Arial" w:hAnsi="Arial" w:cs="Arial"/>
          <w:kern w:val="2"/>
          <w:sz w:val="24"/>
          <w:szCs w:val="24"/>
        </w:rPr>
        <w:t xml:space="preserve">. </w:t>
      </w:r>
      <w:r w:rsidR="007C651C" w:rsidRPr="008D2E1D">
        <w:rPr>
          <w:rFonts w:ascii="Arial" w:hAnsi="Arial" w:cs="Arial"/>
          <w:kern w:val="2"/>
          <w:sz w:val="24"/>
          <w:szCs w:val="24"/>
        </w:rPr>
        <w:t>З</w:t>
      </w:r>
      <w:r w:rsidRPr="008D2E1D">
        <w:rPr>
          <w:rFonts w:ascii="Arial" w:hAnsi="Arial" w:cs="Arial"/>
          <w:kern w:val="2"/>
          <w:sz w:val="24"/>
          <w:szCs w:val="24"/>
        </w:rPr>
        <w:t>аявитель или его представитель может обратиться с жалобой</w:t>
      </w:r>
      <w:r w:rsidR="007C651C" w:rsidRPr="008D2E1D">
        <w:rPr>
          <w:rFonts w:ascii="Arial" w:hAnsi="Arial" w:cs="Arial"/>
          <w:kern w:val="2"/>
          <w:sz w:val="24"/>
          <w:szCs w:val="24"/>
        </w:rPr>
        <w:t>,</w:t>
      </w:r>
      <w:r w:rsidRPr="008D2E1D">
        <w:rPr>
          <w:rFonts w:ascii="Arial" w:hAnsi="Arial" w:cs="Arial"/>
          <w:kern w:val="2"/>
          <w:sz w:val="24"/>
          <w:szCs w:val="24"/>
        </w:rPr>
        <w:t xml:space="preserve"> в том числе в следующих случаях:</w:t>
      </w:r>
    </w:p>
    <w:p w:rsidR="000C6F36" w:rsidRPr="008D2E1D" w:rsidRDefault="000C6F36" w:rsidP="00C934A2">
      <w:pPr>
        <w:autoSpaceDE w:val="0"/>
        <w:autoSpaceDN w:val="0"/>
        <w:adjustRightInd w:val="0"/>
        <w:spacing w:after="0" w:line="240" w:lineRule="auto"/>
        <w:ind w:firstLine="709"/>
        <w:jc w:val="both"/>
        <w:rPr>
          <w:rFonts w:ascii="Arial" w:hAnsi="Arial" w:cs="Arial"/>
          <w:kern w:val="2"/>
          <w:sz w:val="24"/>
          <w:szCs w:val="24"/>
        </w:rPr>
      </w:pPr>
      <w:r w:rsidRPr="008D2E1D">
        <w:rPr>
          <w:rFonts w:ascii="Arial" w:hAnsi="Arial" w:cs="Arial"/>
          <w:kern w:val="2"/>
          <w:sz w:val="24"/>
          <w:szCs w:val="24"/>
        </w:rPr>
        <w:t xml:space="preserve">1) нарушение срока регистрации </w:t>
      </w:r>
      <w:r w:rsidR="00AD59AE" w:rsidRPr="008D2E1D">
        <w:rPr>
          <w:rFonts w:ascii="Arial" w:hAnsi="Arial" w:cs="Arial"/>
          <w:kern w:val="2"/>
          <w:sz w:val="24"/>
          <w:szCs w:val="24"/>
        </w:rPr>
        <w:t xml:space="preserve">заявления </w:t>
      </w:r>
      <w:r w:rsidRPr="008D2E1D">
        <w:rPr>
          <w:rFonts w:ascii="Arial" w:hAnsi="Arial" w:cs="Arial"/>
          <w:kern w:val="2"/>
          <w:sz w:val="24"/>
          <w:szCs w:val="24"/>
        </w:rPr>
        <w:t>о предоставлении муниципальной услуги, комплексного запр</w:t>
      </w:r>
      <w:r w:rsidR="007C651C" w:rsidRPr="008D2E1D">
        <w:rPr>
          <w:rFonts w:ascii="Arial" w:hAnsi="Arial" w:cs="Arial"/>
          <w:kern w:val="2"/>
          <w:sz w:val="24"/>
          <w:szCs w:val="24"/>
        </w:rPr>
        <w:t>ос</w:t>
      </w:r>
      <w:r w:rsidRPr="008D2E1D">
        <w:rPr>
          <w:rFonts w:ascii="Arial" w:hAnsi="Arial" w:cs="Arial"/>
          <w:kern w:val="2"/>
          <w:sz w:val="24"/>
          <w:szCs w:val="24"/>
        </w:rPr>
        <w:t>а;</w:t>
      </w:r>
    </w:p>
    <w:p w:rsidR="00173A5B" w:rsidRPr="008D2E1D" w:rsidRDefault="000C6F36" w:rsidP="00C934A2">
      <w:pPr>
        <w:autoSpaceDE w:val="0"/>
        <w:autoSpaceDN w:val="0"/>
        <w:adjustRightInd w:val="0"/>
        <w:spacing w:after="0" w:line="240" w:lineRule="auto"/>
        <w:ind w:firstLine="709"/>
        <w:jc w:val="both"/>
        <w:rPr>
          <w:rFonts w:ascii="Arial" w:hAnsi="Arial" w:cs="Arial"/>
          <w:kern w:val="2"/>
          <w:sz w:val="24"/>
          <w:szCs w:val="24"/>
        </w:rPr>
      </w:pPr>
      <w:r w:rsidRPr="008D2E1D">
        <w:rPr>
          <w:rFonts w:ascii="Arial" w:hAnsi="Arial" w:cs="Arial"/>
          <w:kern w:val="2"/>
          <w:sz w:val="24"/>
          <w:szCs w:val="24"/>
        </w:rPr>
        <w:t>2) нарушение срока предоставления муниципальной услуги</w:t>
      </w:r>
      <w:r w:rsidR="00173A5B" w:rsidRPr="008D2E1D">
        <w:rPr>
          <w:rFonts w:ascii="Arial" w:hAnsi="Arial" w:cs="Arial"/>
          <w:kern w:val="2"/>
          <w:sz w:val="24"/>
          <w:szCs w:val="24"/>
        </w:rPr>
        <w:t>;</w:t>
      </w:r>
    </w:p>
    <w:p w:rsidR="000C6F36" w:rsidRPr="008D2E1D" w:rsidRDefault="007C651C" w:rsidP="00C934A2">
      <w:pPr>
        <w:autoSpaceDE w:val="0"/>
        <w:autoSpaceDN w:val="0"/>
        <w:adjustRightInd w:val="0"/>
        <w:spacing w:after="0" w:line="240" w:lineRule="auto"/>
        <w:ind w:firstLine="709"/>
        <w:jc w:val="both"/>
        <w:rPr>
          <w:rFonts w:ascii="Arial" w:hAnsi="Arial" w:cs="Arial"/>
          <w:kern w:val="2"/>
          <w:sz w:val="24"/>
          <w:szCs w:val="24"/>
        </w:rPr>
      </w:pPr>
      <w:r w:rsidRPr="008D2E1D">
        <w:rPr>
          <w:rFonts w:ascii="Arial" w:hAnsi="Arial" w:cs="Arial"/>
          <w:kern w:val="2"/>
          <w:sz w:val="24"/>
          <w:szCs w:val="24"/>
        </w:rPr>
        <w:t>3)</w:t>
      </w:r>
      <w:r w:rsidR="000C6F36" w:rsidRPr="008D2E1D">
        <w:rPr>
          <w:rFonts w:ascii="Arial" w:hAnsi="Arial" w:cs="Arial"/>
          <w:kern w:val="2"/>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AD59AE" w:rsidRPr="008D2E1D">
        <w:rPr>
          <w:rFonts w:ascii="Arial" w:hAnsi="Arial" w:cs="Arial"/>
          <w:kern w:val="2"/>
          <w:sz w:val="24"/>
          <w:szCs w:val="24"/>
        </w:rPr>
        <w:t xml:space="preserve">нормативными </w:t>
      </w:r>
      <w:r w:rsidR="000C6F36" w:rsidRPr="008D2E1D">
        <w:rPr>
          <w:rFonts w:ascii="Arial" w:hAnsi="Arial" w:cs="Arial"/>
          <w:kern w:val="2"/>
          <w:sz w:val="24"/>
          <w:szCs w:val="24"/>
        </w:rPr>
        <w:t xml:space="preserve">правовыми актами </w:t>
      </w:r>
      <w:r w:rsidR="00AD59AE" w:rsidRPr="008D2E1D">
        <w:rPr>
          <w:rFonts w:ascii="Arial" w:hAnsi="Arial" w:cs="Arial"/>
          <w:kern w:val="2"/>
          <w:sz w:val="24"/>
          <w:szCs w:val="24"/>
        </w:rPr>
        <w:t xml:space="preserve">муниципального образования </w:t>
      </w:r>
      <w:r w:rsidR="000C6F36" w:rsidRPr="008D2E1D">
        <w:rPr>
          <w:rFonts w:ascii="Arial" w:hAnsi="Arial" w:cs="Arial"/>
          <w:kern w:val="2"/>
          <w:sz w:val="24"/>
          <w:szCs w:val="24"/>
        </w:rPr>
        <w:t xml:space="preserve">для предоставления </w:t>
      </w:r>
      <w:r w:rsidRPr="008D2E1D">
        <w:rPr>
          <w:rFonts w:ascii="Arial" w:hAnsi="Arial" w:cs="Arial"/>
          <w:kern w:val="2"/>
          <w:sz w:val="24"/>
          <w:szCs w:val="24"/>
        </w:rPr>
        <w:t xml:space="preserve">муниципальной </w:t>
      </w:r>
      <w:r w:rsidR="000C6F36" w:rsidRPr="008D2E1D">
        <w:rPr>
          <w:rFonts w:ascii="Arial" w:hAnsi="Arial" w:cs="Arial"/>
          <w:kern w:val="2"/>
          <w:sz w:val="24"/>
          <w:szCs w:val="24"/>
        </w:rPr>
        <w:t>услуги;</w:t>
      </w:r>
    </w:p>
    <w:p w:rsidR="000C6F36" w:rsidRPr="008D2E1D" w:rsidRDefault="000C6F36" w:rsidP="00C934A2">
      <w:pPr>
        <w:autoSpaceDE w:val="0"/>
        <w:autoSpaceDN w:val="0"/>
        <w:adjustRightInd w:val="0"/>
        <w:spacing w:after="0" w:line="240" w:lineRule="auto"/>
        <w:ind w:firstLine="709"/>
        <w:jc w:val="both"/>
        <w:rPr>
          <w:rFonts w:ascii="Arial" w:hAnsi="Arial" w:cs="Arial"/>
          <w:kern w:val="2"/>
          <w:sz w:val="24"/>
          <w:szCs w:val="24"/>
        </w:rPr>
      </w:pPr>
      <w:r w:rsidRPr="008D2E1D">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AD59AE" w:rsidRPr="008D2E1D">
        <w:rPr>
          <w:rFonts w:ascii="Arial" w:hAnsi="Arial" w:cs="Arial"/>
          <w:kern w:val="2"/>
          <w:sz w:val="24"/>
          <w:szCs w:val="24"/>
        </w:rPr>
        <w:t xml:space="preserve">актами </w:t>
      </w:r>
      <w:r w:rsidRPr="008D2E1D">
        <w:rPr>
          <w:rFonts w:ascii="Arial" w:hAnsi="Arial" w:cs="Arial"/>
          <w:kern w:val="2"/>
          <w:sz w:val="24"/>
          <w:szCs w:val="24"/>
        </w:rPr>
        <w:t>муниципального образования для предоставления муниципальной услуги, у</w:t>
      </w:r>
      <w:r w:rsidR="007C651C" w:rsidRPr="008D2E1D">
        <w:rPr>
          <w:rFonts w:ascii="Arial" w:hAnsi="Arial" w:cs="Arial"/>
          <w:kern w:val="2"/>
          <w:sz w:val="24"/>
          <w:szCs w:val="24"/>
        </w:rPr>
        <w:t xml:space="preserve"> заявителя</w:t>
      </w:r>
      <w:r w:rsidRPr="008D2E1D">
        <w:rPr>
          <w:rFonts w:ascii="Arial" w:hAnsi="Arial" w:cs="Arial"/>
          <w:kern w:val="2"/>
          <w:sz w:val="24"/>
          <w:szCs w:val="24"/>
        </w:rPr>
        <w:t>;</w:t>
      </w:r>
    </w:p>
    <w:p w:rsidR="00DF08BF" w:rsidRPr="008D2E1D" w:rsidRDefault="000C6F36" w:rsidP="00C934A2">
      <w:pPr>
        <w:autoSpaceDE w:val="0"/>
        <w:autoSpaceDN w:val="0"/>
        <w:adjustRightInd w:val="0"/>
        <w:spacing w:after="0" w:line="240" w:lineRule="auto"/>
        <w:ind w:firstLine="709"/>
        <w:jc w:val="both"/>
        <w:rPr>
          <w:rFonts w:ascii="Arial" w:hAnsi="Arial" w:cs="Arial"/>
          <w:kern w:val="2"/>
          <w:sz w:val="24"/>
          <w:szCs w:val="24"/>
        </w:rPr>
      </w:pPr>
      <w:r w:rsidRPr="008D2E1D">
        <w:rPr>
          <w:rFonts w:ascii="Arial" w:hAnsi="Arial" w:cs="Arial"/>
          <w:kern w:val="2"/>
          <w:sz w:val="24"/>
          <w:szCs w:val="24"/>
        </w:rPr>
        <w:t>5) отказ в предоставлении муниципальной услуги</w:t>
      </w:r>
      <w:r w:rsidR="00FA366B" w:rsidRPr="008D2E1D">
        <w:rPr>
          <w:rFonts w:ascii="Arial" w:hAnsi="Arial" w:cs="Arial"/>
          <w:kern w:val="2"/>
          <w:sz w:val="24"/>
          <w:szCs w:val="24"/>
        </w:rPr>
        <w:t>;</w:t>
      </w:r>
    </w:p>
    <w:p w:rsidR="000C6F36" w:rsidRPr="008D2E1D" w:rsidRDefault="000C6F36" w:rsidP="00C934A2">
      <w:pPr>
        <w:autoSpaceDE w:val="0"/>
        <w:autoSpaceDN w:val="0"/>
        <w:adjustRightInd w:val="0"/>
        <w:spacing w:after="0" w:line="240" w:lineRule="auto"/>
        <w:ind w:firstLine="709"/>
        <w:jc w:val="both"/>
        <w:rPr>
          <w:rFonts w:ascii="Arial" w:hAnsi="Arial" w:cs="Arial"/>
          <w:kern w:val="2"/>
          <w:sz w:val="24"/>
          <w:szCs w:val="24"/>
        </w:rPr>
      </w:pPr>
      <w:r w:rsidRPr="008D2E1D">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AD59AE" w:rsidRPr="008D2E1D">
        <w:rPr>
          <w:rFonts w:ascii="Arial" w:hAnsi="Arial" w:cs="Arial"/>
          <w:kern w:val="2"/>
          <w:sz w:val="24"/>
          <w:szCs w:val="24"/>
        </w:rPr>
        <w:t xml:space="preserve">актами </w:t>
      </w:r>
      <w:r w:rsidRPr="008D2E1D">
        <w:rPr>
          <w:rFonts w:ascii="Arial" w:hAnsi="Arial" w:cs="Arial"/>
          <w:kern w:val="2"/>
          <w:sz w:val="24"/>
          <w:szCs w:val="24"/>
        </w:rPr>
        <w:t>муниципального образования;</w:t>
      </w:r>
    </w:p>
    <w:p w:rsidR="007C651C" w:rsidRPr="008D2E1D" w:rsidRDefault="000C6F36" w:rsidP="00C934A2">
      <w:pPr>
        <w:autoSpaceDE w:val="0"/>
        <w:autoSpaceDN w:val="0"/>
        <w:adjustRightInd w:val="0"/>
        <w:spacing w:after="0" w:line="240" w:lineRule="auto"/>
        <w:ind w:firstLine="709"/>
        <w:jc w:val="both"/>
        <w:rPr>
          <w:rFonts w:ascii="Arial" w:hAnsi="Arial" w:cs="Arial"/>
          <w:kern w:val="2"/>
          <w:sz w:val="24"/>
          <w:szCs w:val="24"/>
        </w:rPr>
      </w:pPr>
      <w:r w:rsidRPr="008D2E1D">
        <w:rPr>
          <w:rFonts w:ascii="Arial" w:hAnsi="Arial" w:cs="Arial"/>
          <w:kern w:val="2"/>
          <w:sz w:val="24"/>
          <w:szCs w:val="24"/>
        </w:rPr>
        <w:t>7) отказ</w:t>
      </w:r>
      <w:r w:rsidR="007C651C" w:rsidRPr="008D2E1D">
        <w:rPr>
          <w:rFonts w:ascii="Arial" w:hAnsi="Arial" w:cs="Arial"/>
          <w:kern w:val="2"/>
          <w:sz w:val="24"/>
          <w:szCs w:val="24"/>
        </w:rPr>
        <w:t xml:space="preserve"> администрации</w:t>
      </w:r>
      <w:r w:rsidRPr="008D2E1D">
        <w:rPr>
          <w:rFonts w:ascii="Arial" w:hAnsi="Arial" w:cs="Arial"/>
          <w:kern w:val="2"/>
          <w:sz w:val="24"/>
          <w:szCs w:val="24"/>
        </w:rPr>
        <w:t>, должностного лица</w:t>
      </w:r>
      <w:r w:rsidR="00DF08BF" w:rsidRPr="008D2E1D">
        <w:rPr>
          <w:rFonts w:ascii="Arial" w:hAnsi="Arial" w:cs="Arial"/>
          <w:kern w:val="2"/>
          <w:sz w:val="24"/>
          <w:szCs w:val="24"/>
        </w:rPr>
        <w:t xml:space="preserve"> </w:t>
      </w:r>
      <w:r w:rsidR="007C651C" w:rsidRPr="008D2E1D">
        <w:rPr>
          <w:rFonts w:ascii="Arial" w:hAnsi="Arial" w:cs="Arial"/>
          <w:kern w:val="2"/>
          <w:sz w:val="24"/>
          <w:szCs w:val="24"/>
        </w:rPr>
        <w:t xml:space="preserve">администрации </w:t>
      </w:r>
      <w:r w:rsidRPr="008D2E1D">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8D2E1D">
        <w:rPr>
          <w:rFonts w:ascii="Arial" w:hAnsi="Arial" w:cs="Arial"/>
          <w:kern w:val="2"/>
          <w:sz w:val="24"/>
          <w:szCs w:val="24"/>
        </w:rPr>
        <w:t>ленного срока таких исправлений;</w:t>
      </w:r>
    </w:p>
    <w:p w:rsidR="000C6F36" w:rsidRPr="008D2E1D" w:rsidRDefault="000C6F36" w:rsidP="00C934A2">
      <w:pPr>
        <w:autoSpaceDE w:val="0"/>
        <w:autoSpaceDN w:val="0"/>
        <w:adjustRightInd w:val="0"/>
        <w:spacing w:after="0" w:line="240" w:lineRule="auto"/>
        <w:ind w:firstLine="709"/>
        <w:jc w:val="both"/>
        <w:rPr>
          <w:rFonts w:ascii="Arial" w:hAnsi="Arial" w:cs="Arial"/>
          <w:kern w:val="2"/>
          <w:sz w:val="24"/>
          <w:szCs w:val="24"/>
        </w:rPr>
      </w:pPr>
      <w:r w:rsidRPr="008D2E1D">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C651C" w:rsidRPr="008D2E1D" w:rsidRDefault="000C6F36" w:rsidP="00C934A2">
      <w:pPr>
        <w:autoSpaceDE w:val="0"/>
        <w:autoSpaceDN w:val="0"/>
        <w:adjustRightInd w:val="0"/>
        <w:spacing w:after="0" w:line="240" w:lineRule="auto"/>
        <w:ind w:firstLine="709"/>
        <w:jc w:val="both"/>
        <w:rPr>
          <w:rFonts w:ascii="Arial" w:hAnsi="Arial" w:cs="Arial"/>
          <w:kern w:val="2"/>
          <w:sz w:val="24"/>
          <w:szCs w:val="24"/>
        </w:rPr>
      </w:pPr>
      <w:r w:rsidRPr="008D2E1D">
        <w:rPr>
          <w:rFonts w:ascii="Arial" w:hAnsi="Arial" w:cs="Arial"/>
          <w:kern w:val="2"/>
          <w:sz w:val="24"/>
          <w:szCs w:val="24"/>
        </w:rPr>
        <w:t>9) приостановление предо</w:t>
      </w:r>
      <w:r w:rsidR="003133DE" w:rsidRPr="008D2E1D">
        <w:rPr>
          <w:rFonts w:ascii="Arial" w:hAnsi="Arial" w:cs="Arial"/>
          <w:kern w:val="2"/>
          <w:sz w:val="24"/>
          <w:szCs w:val="24"/>
        </w:rPr>
        <w:t>ставления муниципальной услуги</w:t>
      </w:r>
      <w:r w:rsidR="00BC63B2" w:rsidRPr="008D2E1D">
        <w:rPr>
          <w:rFonts w:ascii="Arial" w:hAnsi="Arial" w:cs="Arial"/>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w:t>
      </w:r>
      <w:r w:rsidR="00F47E41" w:rsidRPr="008D2E1D">
        <w:rPr>
          <w:rFonts w:ascii="Arial" w:hAnsi="Arial" w:cs="Arial"/>
          <w:kern w:val="2"/>
          <w:sz w:val="24"/>
          <w:szCs w:val="24"/>
        </w:rPr>
        <w:t xml:space="preserve">актами </w:t>
      </w:r>
      <w:r w:rsidR="00BC63B2" w:rsidRPr="008D2E1D">
        <w:rPr>
          <w:rFonts w:ascii="Arial" w:hAnsi="Arial" w:cs="Arial"/>
          <w:kern w:val="2"/>
          <w:sz w:val="24"/>
          <w:szCs w:val="24"/>
        </w:rPr>
        <w:t>муниципального образования</w:t>
      </w:r>
      <w:r w:rsidR="003133DE" w:rsidRPr="008D2E1D">
        <w:rPr>
          <w:rFonts w:ascii="Arial" w:hAnsi="Arial" w:cs="Arial"/>
          <w:kern w:val="2"/>
          <w:sz w:val="24"/>
          <w:szCs w:val="24"/>
        </w:rPr>
        <w:t>;</w:t>
      </w:r>
    </w:p>
    <w:p w:rsidR="00DF08BF" w:rsidRPr="000415B8" w:rsidRDefault="000C6F36" w:rsidP="00C934A2">
      <w:pPr>
        <w:autoSpaceDE w:val="0"/>
        <w:autoSpaceDN w:val="0"/>
        <w:adjustRightInd w:val="0"/>
        <w:spacing w:after="0" w:line="240" w:lineRule="auto"/>
        <w:ind w:firstLine="709"/>
        <w:jc w:val="both"/>
        <w:rPr>
          <w:rFonts w:ascii="Arial" w:hAnsi="Arial" w:cs="Arial"/>
          <w:kern w:val="2"/>
          <w:sz w:val="24"/>
          <w:szCs w:val="24"/>
        </w:rPr>
      </w:pPr>
      <w:r w:rsidRPr="000415B8">
        <w:rPr>
          <w:rFonts w:ascii="Arial" w:hAnsi="Arial" w:cs="Arial"/>
          <w:kern w:val="2"/>
          <w:sz w:val="24"/>
          <w:szCs w:val="24"/>
        </w:rPr>
        <w:lastRenderedPageBreak/>
        <w:t xml:space="preserve">10) требование у </w:t>
      </w:r>
      <w:r w:rsidR="007C651C" w:rsidRPr="000415B8">
        <w:rPr>
          <w:rFonts w:ascii="Arial" w:hAnsi="Arial" w:cs="Arial"/>
          <w:kern w:val="2"/>
          <w:sz w:val="24"/>
          <w:szCs w:val="24"/>
        </w:rPr>
        <w:t xml:space="preserve">заявителя или его представителя </w:t>
      </w:r>
      <w:r w:rsidRPr="000415B8">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0415B8">
        <w:rPr>
          <w:rFonts w:ascii="Arial" w:eastAsia="Times New Roman" w:hAnsi="Arial" w:cs="Arial"/>
          <w:kern w:val="2"/>
          <w:sz w:val="24"/>
          <w:szCs w:val="24"/>
        </w:rPr>
        <w:t>Федерального закона</w:t>
      </w:r>
      <w:r w:rsidR="002E3F53" w:rsidRPr="000415B8">
        <w:rPr>
          <w:rFonts w:ascii="Arial" w:eastAsia="Times New Roman" w:hAnsi="Arial" w:cs="Arial"/>
          <w:kern w:val="2"/>
          <w:sz w:val="24"/>
          <w:szCs w:val="24"/>
        </w:rPr>
        <w:br/>
      </w:r>
      <w:r w:rsidR="008D2E1D">
        <w:rPr>
          <w:rFonts w:ascii="Arial" w:eastAsia="Times New Roman" w:hAnsi="Arial" w:cs="Arial"/>
          <w:kern w:val="2"/>
          <w:sz w:val="24"/>
          <w:szCs w:val="24"/>
        </w:rPr>
        <w:t>от 27 июля 2010 года №</w:t>
      </w:r>
      <w:r w:rsidR="00681792" w:rsidRPr="000415B8">
        <w:rPr>
          <w:rFonts w:ascii="Arial" w:eastAsia="Times New Roman" w:hAnsi="Arial" w:cs="Arial"/>
          <w:kern w:val="2"/>
          <w:sz w:val="24"/>
          <w:szCs w:val="24"/>
        </w:rPr>
        <w:t>210</w:t>
      </w:r>
      <w:r w:rsidR="00681792" w:rsidRPr="000415B8">
        <w:rPr>
          <w:rFonts w:ascii="Arial" w:eastAsia="Times New Roman" w:hAnsi="Arial" w:cs="Arial"/>
          <w:kern w:val="2"/>
          <w:sz w:val="24"/>
          <w:szCs w:val="24"/>
        </w:rPr>
        <w:noBreakHyphen/>
        <w:t>ФЗ</w:t>
      </w:r>
      <w:r w:rsidR="00681792" w:rsidRPr="000415B8">
        <w:rPr>
          <w:rFonts w:ascii="Arial" w:eastAsia="Times New Roman" w:hAnsi="Arial" w:cs="Arial"/>
          <w:kern w:val="2"/>
          <w:sz w:val="24"/>
          <w:szCs w:val="24"/>
          <w:lang w:eastAsia="ru-RU"/>
        </w:rPr>
        <w:t xml:space="preserve"> </w:t>
      </w:r>
      <w:r w:rsidR="00681792" w:rsidRPr="000415B8">
        <w:rPr>
          <w:rFonts w:ascii="Arial" w:eastAsia="Times New Roman" w:hAnsi="Arial" w:cs="Arial"/>
          <w:kern w:val="2"/>
          <w:sz w:val="24"/>
          <w:szCs w:val="24"/>
        </w:rPr>
        <w:t>«Об организации предоставления государственных и муниципальных услуг»</w:t>
      </w:r>
      <w:r w:rsidRPr="000415B8">
        <w:rPr>
          <w:rFonts w:ascii="Arial" w:hAnsi="Arial" w:cs="Arial"/>
          <w:kern w:val="2"/>
          <w:sz w:val="24"/>
          <w:szCs w:val="24"/>
        </w:rPr>
        <w:t>.</w:t>
      </w:r>
    </w:p>
    <w:p w:rsidR="000C6F36" w:rsidRPr="000415B8" w:rsidRDefault="007C651C" w:rsidP="00C934A2">
      <w:pPr>
        <w:autoSpaceDE w:val="0"/>
        <w:autoSpaceDN w:val="0"/>
        <w:adjustRightInd w:val="0"/>
        <w:spacing w:after="0" w:line="240" w:lineRule="auto"/>
        <w:ind w:firstLine="709"/>
        <w:jc w:val="both"/>
        <w:rPr>
          <w:rFonts w:ascii="Arial" w:hAnsi="Arial" w:cs="Arial"/>
          <w:kern w:val="2"/>
          <w:sz w:val="24"/>
          <w:szCs w:val="24"/>
        </w:rPr>
      </w:pPr>
      <w:r w:rsidRPr="000415B8">
        <w:rPr>
          <w:rFonts w:ascii="Arial" w:hAnsi="Arial" w:cs="Arial"/>
          <w:kern w:val="2"/>
          <w:sz w:val="24"/>
          <w:szCs w:val="24"/>
        </w:rPr>
        <w:t>1</w:t>
      </w:r>
      <w:r w:rsidR="000D27C8">
        <w:rPr>
          <w:rFonts w:ascii="Arial" w:hAnsi="Arial" w:cs="Arial"/>
          <w:kern w:val="2"/>
          <w:sz w:val="24"/>
          <w:szCs w:val="24"/>
        </w:rPr>
        <w:t>36</w:t>
      </w:r>
      <w:r w:rsidRPr="000415B8">
        <w:rPr>
          <w:rFonts w:ascii="Arial" w:hAnsi="Arial" w:cs="Arial"/>
          <w:kern w:val="2"/>
          <w:sz w:val="24"/>
          <w:szCs w:val="24"/>
        </w:rPr>
        <w:t>. В случаях, указанных в п</w:t>
      </w:r>
      <w:r w:rsidR="00CD561B" w:rsidRPr="000415B8">
        <w:rPr>
          <w:rFonts w:ascii="Arial" w:hAnsi="Arial" w:cs="Arial"/>
          <w:kern w:val="2"/>
          <w:sz w:val="24"/>
          <w:szCs w:val="24"/>
        </w:rPr>
        <w:t>одпунктах 2</w:t>
      </w:r>
      <w:r w:rsidR="00DD7171" w:rsidRPr="000415B8">
        <w:rPr>
          <w:rFonts w:ascii="Arial" w:hAnsi="Arial" w:cs="Arial"/>
          <w:kern w:val="2"/>
          <w:sz w:val="24"/>
          <w:szCs w:val="24"/>
        </w:rPr>
        <w:t>,</w:t>
      </w:r>
      <w:r w:rsidR="00CD561B" w:rsidRPr="000415B8">
        <w:rPr>
          <w:rFonts w:ascii="Arial" w:hAnsi="Arial" w:cs="Arial"/>
          <w:kern w:val="2"/>
          <w:sz w:val="24"/>
          <w:szCs w:val="24"/>
        </w:rPr>
        <w:t xml:space="preserve"> 5</w:t>
      </w:r>
      <w:r w:rsidR="00DD7171" w:rsidRPr="000415B8">
        <w:rPr>
          <w:rFonts w:ascii="Arial" w:hAnsi="Arial" w:cs="Arial"/>
          <w:kern w:val="2"/>
          <w:sz w:val="24"/>
          <w:szCs w:val="24"/>
        </w:rPr>
        <w:t>,</w:t>
      </w:r>
      <w:r w:rsidR="00CD561B" w:rsidRPr="000415B8">
        <w:rPr>
          <w:rFonts w:ascii="Arial" w:hAnsi="Arial" w:cs="Arial"/>
          <w:kern w:val="2"/>
          <w:sz w:val="24"/>
          <w:szCs w:val="24"/>
        </w:rPr>
        <w:t xml:space="preserve"> 7, 9 и 10 пункта </w:t>
      </w:r>
      <w:r w:rsidR="00C2587F">
        <w:rPr>
          <w:rFonts w:ascii="Arial" w:hAnsi="Arial" w:cs="Arial"/>
          <w:kern w:val="2"/>
          <w:sz w:val="24"/>
          <w:szCs w:val="24"/>
        </w:rPr>
        <w:t>135</w:t>
      </w:r>
      <w:r w:rsidR="00CD561B" w:rsidRPr="000415B8">
        <w:rPr>
          <w:rFonts w:ascii="Arial" w:hAnsi="Arial" w:cs="Arial"/>
          <w:kern w:val="2"/>
          <w:sz w:val="24"/>
          <w:szCs w:val="24"/>
        </w:rPr>
        <w:t xml:space="preserve"> настоящего административного регламента, жалоб</w:t>
      </w:r>
      <w:r w:rsidR="003133DE" w:rsidRPr="000415B8">
        <w:rPr>
          <w:rFonts w:ascii="Arial" w:hAnsi="Arial" w:cs="Arial"/>
          <w:kern w:val="2"/>
          <w:sz w:val="24"/>
          <w:szCs w:val="24"/>
        </w:rPr>
        <w:t>а</w:t>
      </w:r>
      <w:r w:rsidR="00CD561B" w:rsidRPr="000415B8">
        <w:rPr>
          <w:rFonts w:ascii="Arial" w:hAnsi="Arial" w:cs="Arial"/>
          <w:kern w:val="2"/>
          <w:sz w:val="24"/>
          <w:szCs w:val="24"/>
        </w:rPr>
        <w:t xml:space="preserve"> может быть подана только на решение и (или) действие (бездействие) администрации</w:t>
      </w:r>
      <w:r w:rsidR="001352AA" w:rsidRPr="000415B8">
        <w:rPr>
          <w:rFonts w:ascii="Arial" w:hAnsi="Arial" w:cs="Arial"/>
          <w:kern w:val="2"/>
          <w:sz w:val="24"/>
          <w:szCs w:val="24"/>
        </w:rPr>
        <w:t xml:space="preserve">, </w:t>
      </w:r>
      <w:r w:rsidR="00CD561B" w:rsidRPr="000415B8">
        <w:rPr>
          <w:rFonts w:ascii="Arial" w:hAnsi="Arial" w:cs="Arial"/>
          <w:kern w:val="2"/>
          <w:sz w:val="24"/>
          <w:szCs w:val="24"/>
        </w:rPr>
        <w:t>должностных лиц администрации.</w:t>
      </w:r>
    </w:p>
    <w:p w:rsidR="008D2E1D" w:rsidRDefault="000415B8" w:rsidP="00C934A2">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1</w:t>
      </w:r>
      <w:r w:rsidR="000D27C8">
        <w:rPr>
          <w:rFonts w:ascii="Arial" w:hAnsi="Arial" w:cs="Arial"/>
          <w:kern w:val="2"/>
          <w:sz w:val="24"/>
          <w:szCs w:val="24"/>
        </w:rPr>
        <w:t>37</w:t>
      </w:r>
      <w:r w:rsidR="00671D89" w:rsidRPr="000415B8">
        <w:rPr>
          <w:rFonts w:ascii="Arial" w:hAnsi="Arial" w:cs="Arial"/>
          <w:kern w:val="2"/>
          <w:sz w:val="24"/>
          <w:szCs w:val="24"/>
        </w:rPr>
        <w:t>. Рассмотрение жалобы осуществляется в порядке и сроки, установленные статьей 11</w:t>
      </w:r>
      <w:r w:rsidR="00671D89" w:rsidRPr="000415B8">
        <w:rPr>
          <w:rFonts w:ascii="Arial" w:hAnsi="Arial" w:cs="Arial"/>
          <w:kern w:val="2"/>
          <w:sz w:val="24"/>
          <w:szCs w:val="24"/>
          <w:vertAlign w:val="superscript"/>
        </w:rPr>
        <w:t>2</w:t>
      </w:r>
      <w:r w:rsidR="00671D89" w:rsidRPr="000415B8">
        <w:rPr>
          <w:rFonts w:ascii="Arial" w:hAnsi="Arial" w:cs="Arial"/>
          <w:kern w:val="2"/>
          <w:sz w:val="24"/>
          <w:szCs w:val="24"/>
        </w:rPr>
        <w:t xml:space="preserve"> Федеральног</w:t>
      </w:r>
      <w:r w:rsidR="008D2E1D">
        <w:rPr>
          <w:rFonts w:ascii="Arial" w:hAnsi="Arial" w:cs="Arial"/>
          <w:kern w:val="2"/>
          <w:sz w:val="24"/>
          <w:szCs w:val="24"/>
        </w:rPr>
        <w:t>о закона от 27 июля 2010 года №</w:t>
      </w:r>
      <w:r w:rsidR="00671D89" w:rsidRPr="000415B8">
        <w:rPr>
          <w:rFonts w:ascii="Arial" w:hAnsi="Arial" w:cs="Arial"/>
          <w:kern w:val="2"/>
          <w:sz w:val="24"/>
          <w:szCs w:val="24"/>
        </w:rPr>
        <w:t>210</w:t>
      </w:r>
      <w:r w:rsidR="00671D89" w:rsidRPr="000415B8">
        <w:rPr>
          <w:rFonts w:ascii="Arial" w:hAnsi="Arial" w:cs="Arial"/>
          <w:kern w:val="2"/>
          <w:sz w:val="24"/>
          <w:szCs w:val="24"/>
        </w:rPr>
        <w:noBreakHyphen/>
        <w:t>ФЗ «Об организации предоставления государс</w:t>
      </w:r>
      <w:r w:rsidR="008D2E1D">
        <w:rPr>
          <w:rFonts w:ascii="Arial" w:hAnsi="Arial" w:cs="Arial"/>
          <w:kern w:val="2"/>
          <w:sz w:val="24"/>
          <w:szCs w:val="24"/>
        </w:rPr>
        <w:t>твенных и муниципальных услуг».</w:t>
      </w:r>
    </w:p>
    <w:p w:rsidR="008D2E1D" w:rsidRDefault="008D2E1D" w:rsidP="00C934A2">
      <w:pPr>
        <w:autoSpaceDE w:val="0"/>
        <w:autoSpaceDN w:val="0"/>
        <w:adjustRightInd w:val="0"/>
        <w:spacing w:after="0" w:line="240" w:lineRule="auto"/>
        <w:ind w:firstLine="709"/>
        <w:jc w:val="both"/>
        <w:rPr>
          <w:rFonts w:ascii="Arial" w:hAnsi="Arial" w:cs="Arial"/>
          <w:kern w:val="2"/>
          <w:sz w:val="24"/>
          <w:szCs w:val="24"/>
        </w:rPr>
      </w:pPr>
    </w:p>
    <w:p w:rsidR="00F0181C" w:rsidRDefault="00CD561B" w:rsidP="00C934A2">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0415B8">
        <w:rPr>
          <w:rFonts w:ascii="Arial" w:eastAsia="Times New Roman" w:hAnsi="Arial" w:cs="Arial"/>
          <w:kern w:val="2"/>
          <w:sz w:val="24"/>
          <w:szCs w:val="24"/>
          <w:lang w:eastAsia="ru-RU"/>
        </w:rPr>
        <w:t>Г</w:t>
      </w:r>
      <w:r w:rsidR="007E75D6" w:rsidRPr="000415B8">
        <w:rPr>
          <w:rFonts w:ascii="Arial" w:eastAsia="Times New Roman" w:hAnsi="Arial" w:cs="Arial"/>
          <w:kern w:val="2"/>
          <w:sz w:val="24"/>
          <w:szCs w:val="24"/>
          <w:lang w:eastAsia="ru-RU"/>
        </w:rPr>
        <w:t>лава</w:t>
      </w:r>
      <w:r w:rsidRPr="000415B8">
        <w:rPr>
          <w:rFonts w:ascii="Arial" w:eastAsia="Times New Roman" w:hAnsi="Arial" w:cs="Arial"/>
          <w:kern w:val="2"/>
          <w:sz w:val="24"/>
          <w:szCs w:val="24"/>
          <w:lang w:eastAsia="ru-RU"/>
        </w:rPr>
        <w:t xml:space="preserve"> 3</w:t>
      </w:r>
      <w:r w:rsidR="000415B8" w:rsidRPr="000415B8">
        <w:rPr>
          <w:rFonts w:ascii="Arial" w:eastAsia="Times New Roman" w:hAnsi="Arial" w:cs="Arial"/>
          <w:kern w:val="2"/>
          <w:sz w:val="24"/>
          <w:szCs w:val="24"/>
          <w:lang w:eastAsia="ru-RU"/>
        </w:rPr>
        <w:t>4</w:t>
      </w:r>
      <w:r w:rsidRPr="000415B8">
        <w:rPr>
          <w:rFonts w:ascii="Arial" w:eastAsia="Times New Roman" w:hAnsi="Arial" w:cs="Arial"/>
          <w:kern w:val="2"/>
          <w:sz w:val="24"/>
          <w:szCs w:val="24"/>
          <w:lang w:eastAsia="ru-RU"/>
        </w:rPr>
        <w:t xml:space="preserve">. </w:t>
      </w:r>
      <w:r w:rsidR="00FF6ACB" w:rsidRPr="000415B8">
        <w:rPr>
          <w:rFonts w:ascii="Arial" w:eastAsia="Times New Roman" w:hAnsi="Arial" w:cs="Arial"/>
          <w:kern w:val="2"/>
          <w:sz w:val="24"/>
          <w:szCs w:val="24"/>
          <w:lang w:eastAsia="ru-RU"/>
        </w:rPr>
        <w:t>О</w:t>
      </w:r>
      <w:r w:rsidR="007E75D6" w:rsidRPr="000415B8">
        <w:rPr>
          <w:rFonts w:ascii="Arial" w:eastAsia="Times New Roman" w:hAnsi="Arial" w:cs="Arial"/>
          <w:kern w:val="2"/>
          <w:sz w:val="24"/>
          <w:szCs w:val="24"/>
          <w:lang w:eastAsia="ru-RU"/>
        </w:rPr>
        <w:t>рганы государственной власти, органы местного</w:t>
      </w:r>
      <w:r w:rsidR="008D2E1D">
        <w:rPr>
          <w:rFonts w:ascii="Arial" w:eastAsia="Times New Roman" w:hAnsi="Arial" w:cs="Arial"/>
          <w:kern w:val="2"/>
          <w:sz w:val="24"/>
          <w:szCs w:val="24"/>
          <w:lang w:eastAsia="ru-RU"/>
        </w:rPr>
        <w:t xml:space="preserve"> </w:t>
      </w:r>
      <w:r w:rsidR="007E75D6" w:rsidRPr="000415B8">
        <w:rPr>
          <w:rFonts w:ascii="Arial" w:eastAsia="Times New Roman" w:hAnsi="Arial" w:cs="Arial"/>
          <w:kern w:val="2"/>
          <w:sz w:val="24"/>
          <w:szCs w:val="24"/>
          <w:lang w:eastAsia="ru-RU"/>
        </w:rPr>
        <w:t xml:space="preserve">самоуправления, организации и уполномоченные </w:t>
      </w:r>
      <w:r w:rsidR="00AE75F7" w:rsidRPr="000415B8">
        <w:rPr>
          <w:rFonts w:ascii="Arial" w:eastAsia="Times New Roman" w:hAnsi="Arial" w:cs="Arial"/>
          <w:kern w:val="2"/>
          <w:sz w:val="24"/>
          <w:szCs w:val="24"/>
          <w:lang w:eastAsia="ru-RU"/>
        </w:rPr>
        <w:t>на рассмотрение</w:t>
      </w:r>
      <w:r w:rsidR="008D2E1D">
        <w:rPr>
          <w:rFonts w:ascii="Arial" w:eastAsia="Times New Roman" w:hAnsi="Arial" w:cs="Arial"/>
          <w:kern w:val="2"/>
          <w:sz w:val="24"/>
          <w:szCs w:val="24"/>
          <w:lang w:eastAsia="ru-RU"/>
        </w:rPr>
        <w:t xml:space="preserve"> </w:t>
      </w:r>
      <w:r w:rsidR="007E75D6" w:rsidRPr="000415B8">
        <w:rPr>
          <w:rFonts w:ascii="Arial" w:eastAsia="Times New Roman" w:hAnsi="Arial" w:cs="Arial"/>
          <w:kern w:val="2"/>
          <w:sz w:val="24"/>
          <w:szCs w:val="24"/>
          <w:lang w:eastAsia="ru-RU"/>
        </w:rPr>
        <w:t>жалобы</w:t>
      </w:r>
      <w:r w:rsidR="003133DE" w:rsidRPr="000415B8">
        <w:rPr>
          <w:rFonts w:ascii="Arial" w:eastAsia="Times New Roman" w:hAnsi="Arial" w:cs="Arial"/>
          <w:kern w:val="2"/>
          <w:sz w:val="24"/>
          <w:szCs w:val="24"/>
          <w:lang w:eastAsia="ru-RU"/>
        </w:rPr>
        <w:t xml:space="preserve"> </w:t>
      </w:r>
      <w:r w:rsidR="007E75D6" w:rsidRPr="000415B8">
        <w:rPr>
          <w:rFonts w:ascii="Arial" w:eastAsia="Times New Roman" w:hAnsi="Arial" w:cs="Arial"/>
          <w:kern w:val="2"/>
          <w:sz w:val="24"/>
          <w:szCs w:val="24"/>
          <w:lang w:eastAsia="ru-RU"/>
        </w:rPr>
        <w:t>лица,</w:t>
      </w:r>
      <w:r w:rsidR="00AE75F7" w:rsidRPr="000415B8">
        <w:rPr>
          <w:rFonts w:ascii="Arial" w:eastAsia="Times New Roman" w:hAnsi="Arial" w:cs="Arial"/>
          <w:kern w:val="2"/>
          <w:sz w:val="24"/>
          <w:szCs w:val="24"/>
          <w:lang w:eastAsia="ru-RU"/>
        </w:rPr>
        <w:t xml:space="preserve"> </w:t>
      </w:r>
      <w:r w:rsidR="007E75D6" w:rsidRPr="000415B8">
        <w:rPr>
          <w:rFonts w:ascii="Arial" w:eastAsia="Times New Roman" w:hAnsi="Arial" w:cs="Arial"/>
          <w:kern w:val="2"/>
          <w:sz w:val="24"/>
          <w:szCs w:val="24"/>
          <w:lang w:eastAsia="ru-RU"/>
        </w:rPr>
        <w:t xml:space="preserve">которым может быть направлена </w:t>
      </w:r>
      <w:r w:rsidR="00AE75F7" w:rsidRPr="000415B8">
        <w:rPr>
          <w:rFonts w:ascii="Arial" w:eastAsia="Times New Roman" w:hAnsi="Arial" w:cs="Arial"/>
          <w:kern w:val="2"/>
          <w:sz w:val="24"/>
          <w:szCs w:val="24"/>
          <w:lang w:eastAsia="ru-RU"/>
        </w:rPr>
        <w:t>жалоба заявителя</w:t>
      </w:r>
      <w:r w:rsidR="008D2E1D">
        <w:rPr>
          <w:rFonts w:ascii="Arial" w:eastAsia="Times New Roman" w:hAnsi="Arial" w:cs="Arial"/>
          <w:kern w:val="2"/>
          <w:sz w:val="24"/>
          <w:szCs w:val="24"/>
          <w:lang w:eastAsia="ru-RU"/>
        </w:rPr>
        <w:t xml:space="preserve"> </w:t>
      </w:r>
      <w:r w:rsidR="007E75D6" w:rsidRPr="000415B8">
        <w:rPr>
          <w:rFonts w:ascii="Arial" w:eastAsia="Times New Roman" w:hAnsi="Arial" w:cs="Arial"/>
          <w:kern w:val="2"/>
          <w:sz w:val="24"/>
          <w:szCs w:val="24"/>
          <w:lang w:eastAsia="ru-RU"/>
        </w:rPr>
        <w:t>в досудебном (внесудебном) порядке</w:t>
      </w:r>
    </w:p>
    <w:p w:rsidR="008D2E1D" w:rsidRPr="000415B8" w:rsidRDefault="008D2E1D" w:rsidP="00C934A2">
      <w:pPr>
        <w:autoSpaceDE w:val="0"/>
        <w:autoSpaceDN w:val="0"/>
        <w:adjustRightInd w:val="0"/>
        <w:spacing w:after="0" w:line="240" w:lineRule="auto"/>
        <w:ind w:firstLine="709"/>
        <w:jc w:val="both"/>
        <w:rPr>
          <w:rFonts w:ascii="Arial" w:hAnsi="Arial" w:cs="Arial"/>
          <w:kern w:val="2"/>
          <w:sz w:val="24"/>
          <w:szCs w:val="24"/>
        </w:rPr>
      </w:pPr>
    </w:p>
    <w:p w:rsidR="00BC63B2" w:rsidRPr="008D2E1D" w:rsidRDefault="00CD561B" w:rsidP="00C934A2">
      <w:pPr>
        <w:autoSpaceDE w:val="0"/>
        <w:autoSpaceDN w:val="0"/>
        <w:adjustRightInd w:val="0"/>
        <w:spacing w:after="0" w:line="240" w:lineRule="auto"/>
        <w:ind w:firstLine="709"/>
        <w:jc w:val="both"/>
        <w:rPr>
          <w:rFonts w:ascii="Arial" w:hAnsi="Arial" w:cs="Arial"/>
          <w:kern w:val="2"/>
          <w:sz w:val="24"/>
          <w:szCs w:val="24"/>
        </w:rPr>
      </w:pPr>
      <w:r w:rsidRPr="008D2E1D">
        <w:rPr>
          <w:rFonts w:ascii="Arial" w:hAnsi="Arial" w:cs="Arial"/>
          <w:kern w:val="2"/>
          <w:sz w:val="24"/>
          <w:szCs w:val="24"/>
        </w:rPr>
        <w:t>1</w:t>
      </w:r>
      <w:r w:rsidR="000D27C8" w:rsidRPr="008D2E1D">
        <w:rPr>
          <w:rFonts w:ascii="Arial" w:hAnsi="Arial" w:cs="Arial"/>
          <w:kern w:val="2"/>
          <w:sz w:val="24"/>
          <w:szCs w:val="24"/>
        </w:rPr>
        <w:t>38</w:t>
      </w:r>
      <w:r w:rsidRPr="008D2E1D">
        <w:rPr>
          <w:rFonts w:ascii="Arial" w:hAnsi="Arial" w:cs="Arial"/>
          <w:kern w:val="2"/>
          <w:sz w:val="24"/>
          <w:szCs w:val="24"/>
        </w:rPr>
        <w:t xml:space="preserve">. </w:t>
      </w:r>
      <w:r w:rsidR="00BC63B2" w:rsidRPr="008D2E1D">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8D2E1D" w:rsidRDefault="000415B8" w:rsidP="00C934A2">
      <w:pPr>
        <w:autoSpaceDE w:val="0"/>
        <w:autoSpaceDN w:val="0"/>
        <w:adjustRightInd w:val="0"/>
        <w:spacing w:after="0" w:line="240" w:lineRule="auto"/>
        <w:ind w:firstLine="709"/>
        <w:jc w:val="both"/>
        <w:rPr>
          <w:rFonts w:ascii="Arial" w:hAnsi="Arial" w:cs="Arial"/>
          <w:kern w:val="2"/>
          <w:sz w:val="24"/>
          <w:szCs w:val="24"/>
        </w:rPr>
      </w:pPr>
      <w:r w:rsidRPr="008D2E1D">
        <w:rPr>
          <w:rFonts w:ascii="Arial" w:hAnsi="Arial" w:cs="Arial"/>
          <w:kern w:val="2"/>
          <w:sz w:val="24"/>
          <w:szCs w:val="24"/>
        </w:rPr>
        <w:t>1</w:t>
      </w:r>
      <w:r w:rsidR="000D27C8" w:rsidRPr="008D2E1D">
        <w:rPr>
          <w:rFonts w:ascii="Arial" w:hAnsi="Arial" w:cs="Arial"/>
          <w:kern w:val="2"/>
          <w:sz w:val="24"/>
          <w:szCs w:val="24"/>
        </w:rPr>
        <w:t>39</w:t>
      </w:r>
      <w:r w:rsidR="00BC63B2" w:rsidRPr="008D2E1D">
        <w:rPr>
          <w:rFonts w:ascii="Arial" w:hAnsi="Arial" w:cs="Arial"/>
          <w:kern w:val="2"/>
          <w:sz w:val="24"/>
          <w:szCs w:val="24"/>
        </w:rPr>
        <w:t xml:space="preserve">. </w:t>
      </w:r>
      <w:r w:rsidR="00E10DFD" w:rsidRPr="008D2E1D">
        <w:rPr>
          <w:rFonts w:ascii="Arial" w:hAnsi="Arial" w:cs="Arial"/>
          <w:kern w:val="2"/>
          <w:sz w:val="24"/>
          <w:szCs w:val="24"/>
        </w:rPr>
        <w:t>Жалоб</w:t>
      </w:r>
      <w:r w:rsidR="00FA366B" w:rsidRPr="008D2E1D">
        <w:rPr>
          <w:rFonts w:ascii="Arial" w:hAnsi="Arial" w:cs="Arial"/>
          <w:kern w:val="2"/>
          <w:sz w:val="24"/>
          <w:szCs w:val="24"/>
        </w:rPr>
        <w:t>ы</w:t>
      </w:r>
      <w:r w:rsidR="00E10DFD" w:rsidRPr="008D2E1D">
        <w:rPr>
          <w:rFonts w:ascii="Arial" w:hAnsi="Arial" w:cs="Arial"/>
          <w:kern w:val="2"/>
          <w:sz w:val="24"/>
          <w:szCs w:val="24"/>
        </w:rPr>
        <w:t xml:space="preserve"> </w:t>
      </w:r>
      <w:r w:rsidR="00E10DFD" w:rsidRPr="000415B8">
        <w:rPr>
          <w:rFonts w:ascii="Arial" w:hAnsi="Arial" w:cs="Arial"/>
          <w:kern w:val="2"/>
          <w:sz w:val="24"/>
          <w:szCs w:val="24"/>
        </w:rPr>
        <w:t xml:space="preserve">на решения и действия (бездействие) </w:t>
      </w:r>
      <w:r w:rsidR="00632C54" w:rsidRPr="000415B8">
        <w:rPr>
          <w:rFonts w:ascii="Arial" w:hAnsi="Arial" w:cs="Arial"/>
          <w:kern w:val="2"/>
          <w:sz w:val="24"/>
          <w:szCs w:val="24"/>
        </w:rPr>
        <w:t xml:space="preserve">главы администрации </w:t>
      </w:r>
      <w:r w:rsidR="00E10DFD" w:rsidRPr="000415B8">
        <w:rPr>
          <w:rFonts w:ascii="Arial" w:hAnsi="Arial" w:cs="Arial"/>
          <w:kern w:val="2"/>
          <w:sz w:val="24"/>
          <w:szCs w:val="24"/>
        </w:rPr>
        <w:t>пода</w:t>
      </w:r>
      <w:r w:rsidR="00FA366B" w:rsidRPr="000415B8">
        <w:rPr>
          <w:rFonts w:ascii="Arial" w:hAnsi="Arial" w:cs="Arial"/>
          <w:kern w:val="2"/>
          <w:sz w:val="24"/>
          <w:szCs w:val="24"/>
        </w:rPr>
        <w:t>ю</w:t>
      </w:r>
      <w:r w:rsidR="00E10DFD" w:rsidRPr="000415B8">
        <w:rPr>
          <w:rFonts w:ascii="Arial" w:hAnsi="Arial" w:cs="Arial"/>
          <w:kern w:val="2"/>
          <w:sz w:val="24"/>
          <w:szCs w:val="24"/>
        </w:rPr>
        <w:t>тся</w:t>
      </w:r>
      <w:r w:rsidR="00632C54" w:rsidRPr="000415B8">
        <w:rPr>
          <w:rFonts w:ascii="Arial" w:hAnsi="Arial" w:cs="Arial"/>
          <w:kern w:val="2"/>
          <w:sz w:val="24"/>
          <w:szCs w:val="24"/>
        </w:rPr>
        <w:t xml:space="preserve"> главе администрации</w:t>
      </w:r>
      <w:r w:rsidR="008D2E1D">
        <w:rPr>
          <w:rFonts w:ascii="Arial" w:hAnsi="Arial" w:cs="Arial"/>
          <w:kern w:val="2"/>
          <w:sz w:val="24"/>
          <w:szCs w:val="24"/>
        </w:rPr>
        <w:t>.</w:t>
      </w:r>
    </w:p>
    <w:p w:rsidR="008D2E1D" w:rsidRDefault="008D2E1D" w:rsidP="00C934A2">
      <w:pPr>
        <w:autoSpaceDE w:val="0"/>
        <w:autoSpaceDN w:val="0"/>
        <w:adjustRightInd w:val="0"/>
        <w:spacing w:after="0" w:line="240" w:lineRule="auto"/>
        <w:ind w:firstLine="709"/>
        <w:jc w:val="both"/>
        <w:rPr>
          <w:rFonts w:ascii="Arial" w:hAnsi="Arial" w:cs="Arial"/>
          <w:kern w:val="2"/>
          <w:sz w:val="24"/>
          <w:szCs w:val="24"/>
        </w:rPr>
      </w:pPr>
    </w:p>
    <w:p w:rsidR="00F0181C" w:rsidRDefault="00451FBE" w:rsidP="00C934A2">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0415B8">
        <w:rPr>
          <w:rFonts w:ascii="Arial" w:eastAsia="Times New Roman" w:hAnsi="Arial" w:cs="Arial"/>
          <w:kern w:val="2"/>
          <w:sz w:val="24"/>
          <w:szCs w:val="24"/>
          <w:lang w:eastAsia="ru-RU"/>
        </w:rPr>
        <w:t>Г</w:t>
      </w:r>
      <w:r w:rsidR="007E75D6" w:rsidRPr="000415B8">
        <w:rPr>
          <w:rFonts w:ascii="Arial" w:eastAsia="Times New Roman" w:hAnsi="Arial" w:cs="Arial"/>
          <w:kern w:val="2"/>
          <w:sz w:val="24"/>
          <w:szCs w:val="24"/>
          <w:lang w:eastAsia="ru-RU"/>
        </w:rPr>
        <w:t>лава</w:t>
      </w:r>
      <w:r w:rsidRPr="000415B8">
        <w:rPr>
          <w:rFonts w:ascii="Arial" w:eastAsia="Times New Roman" w:hAnsi="Arial" w:cs="Arial"/>
          <w:kern w:val="2"/>
          <w:sz w:val="24"/>
          <w:szCs w:val="24"/>
          <w:lang w:eastAsia="ru-RU"/>
        </w:rPr>
        <w:t xml:space="preserve"> 3</w:t>
      </w:r>
      <w:r w:rsidR="000415B8" w:rsidRPr="000415B8">
        <w:rPr>
          <w:rFonts w:ascii="Arial" w:eastAsia="Times New Roman" w:hAnsi="Arial" w:cs="Arial"/>
          <w:kern w:val="2"/>
          <w:sz w:val="24"/>
          <w:szCs w:val="24"/>
          <w:lang w:eastAsia="ru-RU"/>
        </w:rPr>
        <w:t>5</w:t>
      </w:r>
      <w:r w:rsidRPr="000415B8">
        <w:rPr>
          <w:rFonts w:ascii="Arial" w:eastAsia="Times New Roman" w:hAnsi="Arial" w:cs="Arial"/>
          <w:kern w:val="2"/>
          <w:sz w:val="24"/>
          <w:szCs w:val="24"/>
          <w:lang w:eastAsia="ru-RU"/>
        </w:rPr>
        <w:t>. С</w:t>
      </w:r>
      <w:r w:rsidR="007E75D6" w:rsidRPr="000415B8">
        <w:rPr>
          <w:rFonts w:ascii="Arial" w:eastAsia="Times New Roman" w:hAnsi="Arial" w:cs="Arial"/>
          <w:kern w:val="2"/>
          <w:sz w:val="24"/>
          <w:szCs w:val="24"/>
          <w:lang w:eastAsia="ru-RU"/>
        </w:rPr>
        <w:t>пособы информирования заявителей о порядке</w:t>
      </w:r>
      <w:r w:rsidR="008D2E1D">
        <w:rPr>
          <w:rFonts w:ascii="Arial" w:eastAsia="Times New Roman" w:hAnsi="Arial" w:cs="Arial"/>
          <w:kern w:val="2"/>
          <w:sz w:val="24"/>
          <w:szCs w:val="24"/>
          <w:lang w:eastAsia="ru-RU"/>
        </w:rPr>
        <w:t xml:space="preserve"> </w:t>
      </w:r>
      <w:r w:rsidR="007E75D6" w:rsidRPr="000415B8">
        <w:rPr>
          <w:rFonts w:ascii="Arial" w:eastAsia="Times New Roman" w:hAnsi="Arial" w:cs="Arial"/>
          <w:kern w:val="2"/>
          <w:sz w:val="24"/>
          <w:szCs w:val="24"/>
          <w:lang w:eastAsia="ru-RU"/>
        </w:rPr>
        <w:t>подачи</w:t>
      </w:r>
      <w:r w:rsidR="00760D99" w:rsidRPr="000415B8">
        <w:rPr>
          <w:rFonts w:ascii="Arial" w:eastAsia="Times New Roman" w:hAnsi="Arial" w:cs="Arial"/>
          <w:kern w:val="2"/>
          <w:sz w:val="24"/>
          <w:szCs w:val="24"/>
          <w:lang w:eastAsia="ru-RU"/>
        </w:rPr>
        <w:t xml:space="preserve"> </w:t>
      </w:r>
      <w:r w:rsidR="007E75D6" w:rsidRPr="000415B8">
        <w:rPr>
          <w:rFonts w:ascii="Arial" w:eastAsia="Times New Roman" w:hAnsi="Arial" w:cs="Arial"/>
          <w:kern w:val="2"/>
          <w:sz w:val="24"/>
          <w:szCs w:val="24"/>
          <w:lang w:eastAsia="ru-RU"/>
        </w:rPr>
        <w:t>и рассмотрения жалобы, в том числе</w:t>
      </w:r>
      <w:r w:rsidR="00760D99" w:rsidRPr="000415B8">
        <w:rPr>
          <w:rFonts w:ascii="Arial" w:eastAsia="Times New Roman" w:hAnsi="Arial" w:cs="Arial"/>
          <w:kern w:val="2"/>
          <w:sz w:val="24"/>
          <w:szCs w:val="24"/>
          <w:lang w:eastAsia="ru-RU"/>
        </w:rPr>
        <w:t xml:space="preserve"> с использованием</w:t>
      </w:r>
      <w:r w:rsidR="008D2E1D">
        <w:rPr>
          <w:rFonts w:ascii="Arial" w:eastAsia="Times New Roman" w:hAnsi="Arial" w:cs="Arial"/>
          <w:kern w:val="2"/>
          <w:sz w:val="24"/>
          <w:szCs w:val="24"/>
          <w:lang w:eastAsia="ru-RU"/>
        </w:rPr>
        <w:t xml:space="preserve"> </w:t>
      </w:r>
      <w:r w:rsidR="007E75D6" w:rsidRPr="000415B8">
        <w:rPr>
          <w:rFonts w:ascii="Arial" w:eastAsia="Times New Roman" w:hAnsi="Arial" w:cs="Arial"/>
          <w:kern w:val="2"/>
          <w:sz w:val="24"/>
          <w:szCs w:val="24"/>
          <w:lang w:eastAsia="ru-RU"/>
        </w:rPr>
        <w:t>единого портала государственных и муниципальных услуг (функций)</w:t>
      </w:r>
    </w:p>
    <w:p w:rsidR="008D2E1D" w:rsidRPr="008D2E1D" w:rsidRDefault="008D2E1D" w:rsidP="00C934A2">
      <w:pPr>
        <w:autoSpaceDE w:val="0"/>
        <w:autoSpaceDN w:val="0"/>
        <w:adjustRightInd w:val="0"/>
        <w:spacing w:after="0" w:line="240" w:lineRule="auto"/>
        <w:ind w:firstLine="709"/>
        <w:jc w:val="both"/>
        <w:rPr>
          <w:rFonts w:ascii="Arial" w:hAnsi="Arial" w:cs="Arial"/>
          <w:kern w:val="2"/>
          <w:sz w:val="24"/>
          <w:szCs w:val="24"/>
        </w:rPr>
      </w:pPr>
    </w:p>
    <w:p w:rsidR="00A424C4" w:rsidRPr="000415B8" w:rsidRDefault="00A424C4" w:rsidP="00C934A2">
      <w:pPr>
        <w:autoSpaceDE w:val="0"/>
        <w:autoSpaceDN w:val="0"/>
        <w:adjustRightInd w:val="0"/>
        <w:spacing w:after="0" w:line="240" w:lineRule="auto"/>
        <w:ind w:firstLine="709"/>
        <w:jc w:val="both"/>
        <w:rPr>
          <w:rFonts w:ascii="Arial" w:hAnsi="Arial" w:cs="Arial"/>
          <w:kern w:val="2"/>
          <w:sz w:val="24"/>
          <w:szCs w:val="24"/>
        </w:rPr>
      </w:pPr>
      <w:r w:rsidRPr="000415B8">
        <w:rPr>
          <w:rFonts w:ascii="Arial" w:hAnsi="Arial" w:cs="Arial"/>
          <w:kern w:val="2"/>
          <w:sz w:val="24"/>
          <w:szCs w:val="24"/>
        </w:rPr>
        <w:t>1</w:t>
      </w:r>
      <w:r w:rsidR="000415B8" w:rsidRPr="000415B8">
        <w:rPr>
          <w:rFonts w:ascii="Arial" w:hAnsi="Arial" w:cs="Arial"/>
          <w:kern w:val="2"/>
          <w:sz w:val="24"/>
          <w:szCs w:val="24"/>
        </w:rPr>
        <w:t>4</w:t>
      </w:r>
      <w:r w:rsidR="000D27C8">
        <w:rPr>
          <w:rFonts w:ascii="Arial" w:hAnsi="Arial" w:cs="Arial"/>
          <w:kern w:val="2"/>
          <w:sz w:val="24"/>
          <w:szCs w:val="24"/>
        </w:rPr>
        <w:t>0</w:t>
      </w:r>
      <w:r w:rsidRPr="000415B8">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EE75E2" w:rsidRPr="000415B8" w:rsidRDefault="00EE75E2" w:rsidP="00C934A2">
      <w:pPr>
        <w:autoSpaceDE w:val="0"/>
        <w:autoSpaceDN w:val="0"/>
        <w:adjustRightInd w:val="0"/>
        <w:spacing w:after="0" w:line="240" w:lineRule="auto"/>
        <w:ind w:firstLine="709"/>
        <w:jc w:val="both"/>
        <w:rPr>
          <w:rFonts w:ascii="Arial" w:hAnsi="Arial" w:cs="Arial"/>
          <w:kern w:val="2"/>
          <w:sz w:val="24"/>
          <w:szCs w:val="24"/>
        </w:rPr>
      </w:pPr>
      <w:r w:rsidRPr="000415B8">
        <w:rPr>
          <w:rFonts w:ascii="Arial" w:hAnsi="Arial" w:cs="Arial"/>
          <w:kern w:val="2"/>
          <w:sz w:val="24"/>
          <w:szCs w:val="24"/>
        </w:rPr>
        <w:t>1) на информационных стендах, расположенных в помещениях, занимаемых администрацией;</w:t>
      </w:r>
    </w:p>
    <w:p w:rsidR="00EE75E2" w:rsidRPr="000415B8" w:rsidRDefault="00EE75E2" w:rsidP="00C934A2">
      <w:pPr>
        <w:autoSpaceDE w:val="0"/>
        <w:autoSpaceDN w:val="0"/>
        <w:adjustRightInd w:val="0"/>
        <w:spacing w:after="0" w:line="240" w:lineRule="auto"/>
        <w:ind w:firstLine="709"/>
        <w:jc w:val="both"/>
        <w:rPr>
          <w:rFonts w:ascii="Arial" w:hAnsi="Arial" w:cs="Arial"/>
          <w:kern w:val="2"/>
          <w:sz w:val="24"/>
          <w:szCs w:val="24"/>
        </w:rPr>
      </w:pPr>
      <w:r w:rsidRPr="000415B8">
        <w:rPr>
          <w:rFonts w:ascii="Arial" w:hAnsi="Arial" w:cs="Arial"/>
          <w:kern w:val="2"/>
          <w:sz w:val="24"/>
          <w:szCs w:val="24"/>
        </w:rPr>
        <w:t>2) на официальном сайте администрации;</w:t>
      </w:r>
    </w:p>
    <w:p w:rsidR="00EE75E2" w:rsidRPr="000415B8" w:rsidRDefault="00EE75E2" w:rsidP="00C934A2">
      <w:pPr>
        <w:autoSpaceDE w:val="0"/>
        <w:autoSpaceDN w:val="0"/>
        <w:adjustRightInd w:val="0"/>
        <w:spacing w:after="0" w:line="240" w:lineRule="auto"/>
        <w:ind w:firstLine="709"/>
        <w:jc w:val="both"/>
        <w:rPr>
          <w:rFonts w:ascii="Arial" w:hAnsi="Arial" w:cs="Arial"/>
          <w:kern w:val="2"/>
          <w:sz w:val="24"/>
          <w:szCs w:val="24"/>
        </w:rPr>
      </w:pPr>
      <w:r w:rsidRPr="000415B8">
        <w:rPr>
          <w:rFonts w:ascii="Arial" w:hAnsi="Arial" w:cs="Arial"/>
          <w:kern w:val="2"/>
          <w:sz w:val="24"/>
          <w:szCs w:val="24"/>
        </w:rPr>
        <w:t>3) на Портале;</w:t>
      </w:r>
    </w:p>
    <w:p w:rsidR="00EE75E2" w:rsidRPr="000415B8" w:rsidRDefault="00EE75E2" w:rsidP="00C934A2">
      <w:pPr>
        <w:autoSpaceDE w:val="0"/>
        <w:autoSpaceDN w:val="0"/>
        <w:adjustRightInd w:val="0"/>
        <w:spacing w:after="0" w:line="240" w:lineRule="auto"/>
        <w:ind w:firstLine="709"/>
        <w:jc w:val="both"/>
        <w:rPr>
          <w:rFonts w:ascii="Arial" w:hAnsi="Arial" w:cs="Arial"/>
          <w:kern w:val="2"/>
          <w:sz w:val="24"/>
          <w:szCs w:val="24"/>
        </w:rPr>
      </w:pPr>
      <w:r w:rsidRPr="000415B8">
        <w:rPr>
          <w:rFonts w:ascii="Arial" w:hAnsi="Arial" w:cs="Arial"/>
          <w:kern w:val="2"/>
          <w:sz w:val="24"/>
          <w:szCs w:val="24"/>
        </w:rPr>
        <w:t>4) лично у муниципального служащего администрации;</w:t>
      </w:r>
    </w:p>
    <w:p w:rsidR="00EE75E2" w:rsidRPr="000415B8" w:rsidRDefault="00EE75E2" w:rsidP="00C934A2">
      <w:pPr>
        <w:autoSpaceDE w:val="0"/>
        <w:autoSpaceDN w:val="0"/>
        <w:adjustRightInd w:val="0"/>
        <w:spacing w:after="0" w:line="240" w:lineRule="auto"/>
        <w:ind w:firstLine="709"/>
        <w:jc w:val="both"/>
        <w:rPr>
          <w:rFonts w:ascii="Arial" w:hAnsi="Arial" w:cs="Arial"/>
          <w:kern w:val="2"/>
          <w:sz w:val="24"/>
          <w:szCs w:val="24"/>
        </w:rPr>
      </w:pPr>
      <w:r w:rsidRPr="000415B8">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EE75E2" w:rsidRPr="000415B8" w:rsidRDefault="00EE75E2" w:rsidP="00C934A2">
      <w:pPr>
        <w:autoSpaceDE w:val="0"/>
        <w:autoSpaceDN w:val="0"/>
        <w:adjustRightInd w:val="0"/>
        <w:spacing w:after="0" w:line="240" w:lineRule="auto"/>
        <w:ind w:firstLine="709"/>
        <w:jc w:val="both"/>
        <w:rPr>
          <w:rFonts w:ascii="Arial" w:hAnsi="Arial" w:cs="Arial"/>
          <w:kern w:val="2"/>
          <w:sz w:val="24"/>
          <w:szCs w:val="24"/>
        </w:rPr>
      </w:pPr>
      <w:r w:rsidRPr="000415B8">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EE75E2" w:rsidRPr="000415B8" w:rsidRDefault="00EE75E2" w:rsidP="00C934A2">
      <w:pPr>
        <w:autoSpaceDE w:val="0"/>
        <w:autoSpaceDN w:val="0"/>
        <w:adjustRightInd w:val="0"/>
        <w:spacing w:after="0" w:line="240" w:lineRule="auto"/>
        <w:ind w:firstLine="709"/>
        <w:jc w:val="both"/>
        <w:rPr>
          <w:rFonts w:ascii="Arial" w:hAnsi="Arial" w:cs="Arial"/>
          <w:kern w:val="2"/>
          <w:sz w:val="24"/>
          <w:szCs w:val="24"/>
        </w:rPr>
      </w:pPr>
      <w:r w:rsidRPr="000415B8">
        <w:rPr>
          <w:rFonts w:ascii="Arial" w:hAnsi="Arial" w:cs="Arial"/>
          <w:kern w:val="2"/>
          <w:sz w:val="24"/>
          <w:szCs w:val="24"/>
        </w:rPr>
        <w:t>7) по электронной почте администрации.</w:t>
      </w:r>
    </w:p>
    <w:p w:rsidR="0061306A" w:rsidRDefault="00841AAE" w:rsidP="00C934A2">
      <w:pPr>
        <w:autoSpaceDE w:val="0"/>
        <w:autoSpaceDN w:val="0"/>
        <w:adjustRightInd w:val="0"/>
        <w:spacing w:after="0" w:line="240" w:lineRule="auto"/>
        <w:ind w:firstLine="709"/>
        <w:jc w:val="both"/>
        <w:rPr>
          <w:rFonts w:ascii="Arial" w:hAnsi="Arial" w:cs="Arial"/>
          <w:kern w:val="2"/>
          <w:sz w:val="24"/>
          <w:szCs w:val="24"/>
        </w:rPr>
      </w:pPr>
      <w:r w:rsidRPr="000415B8">
        <w:rPr>
          <w:rFonts w:ascii="Arial" w:hAnsi="Arial" w:cs="Arial"/>
          <w:kern w:val="2"/>
          <w:sz w:val="24"/>
          <w:szCs w:val="24"/>
        </w:rPr>
        <w:t>1</w:t>
      </w:r>
      <w:r w:rsidR="000415B8" w:rsidRPr="000415B8">
        <w:rPr>
          <w:rFonts w:ascii="Arial" w:hAnsi="Arial" w:cs="Arial"/>
          <w:kern w:val="2"/>
          <w:sz w:val="24"/>
          <w:szCs w:val="24"/>
        </w:rPr>
        <w:t>4</w:t>
      </w:r>
      <w:r w:rsidR="000D27C8">
        <w:rPr>
          <w:rFonts w:ascii="Arial" w:hAnsi="Arial" w:cs="Arial"/>
          <w:kern w:val="2"/>
          <w:sz w:val="24"/>
          <w:szCs w:val="24"/>
        </w:rPr>
        <w:t>1</w:t>
      </w:r>
      <w:r w:rsidR="00067E34" w:rsidRPr="000415B8">
        <w:rPr>
          <w:rFonts w:ascii="Arial" w:hAnsi="Arial" w:cs="Arial"/>
          <w:kern w:val="2"/>
          <w:sz w:val="24"/>
          <w:szCs w:val="24"/>
        </w:rPr>
        <w:t>. При обращении заявителя или его представителя в администрацию лично</w:t>
      </w:r>
      <w:r w:rsidR="00D95037" w:rsidRPr="000415B8">
        <w:rPr>
          <w:rFonts w:ascii="Arial" w:hAnsi="Arial" w:cs="Arial"/>
          <w:kern w:val="2"/>
          <w:sz w:val="24"/>
          <w:szCs w:val="24"/>
        </w:rPr>
        <w:t xml:space="preserve"> или </w:t>
      </w:r>
      <w:r w:rsidR="00067E34" w:rsidRPr="000415B8">
        <w:rPr>
          <w:rFonts w:ascii="Arial" w:hAnsi="Arial" w:cs="Arial"/>
          <w:kern w:val="2"/>
          <w:sz w:val="24"/>
          <w:szCs w:val="24"/>
        </w:rPr>
        <w:t>с использованием</w:t>
      </w:r>
      <w:r w:rsidR="00D5084B" w:rsidRPr="000415B8">
        <w:rPr>
          <w:rFonts w:ascii="Arial" w:hAnsi="Arial" w:cs="Arial"/>
          <w:kern w:val="2"/>
          <w:sz w:val="24"/>
          <w:szCs w:val="24"/>
        </w:rPr>
        <w:t xml:space="preserve"> телефонной связи, по электронной почте администрации </w:t>
      </w:r>
      <w:r w:rsidR="00760D99" w:rsidRPr="000415B8">
        <w:rPr>
          <w:rFonts w:ascii="Arial" w:hAnsi="Arial" w:cs="Arial"/>
          <w:kern w:val="2"/>
          <w:sz w:val="24"/>
          <w:szCs w:val="24"/>
        </w:rPr>
        <w:t>информация</w:t>
      </w:r>
      <w:r w:rsidR="00067E34" w:rsidRPr="000415B8">
        <w:rPr>
          <w:rFonts w:ascii="Arial" w:hAnsi="Arial" w:cs="Arial"/>
          <w:kern w:val="2"/>
          <w:sz w:val="24"/>
          <w:szCs w:val="24"/>
        </w:rPr>
        <w:t xml:space="preserve"> о порядке подачи и рассмотрения жалобы предоставляется в порядке</w:t>
      </w:r>
      <w:r w:rsidR="00760D99" w:rsidRPr="000415B8">
        <w:rPr>
          <w:rFonts w:ascii="Arial" w:hAnsi="Arial" w:cs="Arial"/>
          <w:kern w:val="2"/>
          <w:sz w:val="24"/>
          <w:szCs w:val="24"/>
        </w:rPr>
        <w:t>,</w:t>
      </w:r>
      <w:r w:rsidR="00067E34" w:rsidRPr="000415B8">
        <w:rPr>
          <w:rFonts w:ascii="Arial" w:hAnsi="Arial" w:cs="Arial"/>
          <w:kern w:val="2"/>
          <w:sz w:val="24"/>
          <w:szCs w:val="24"/>
        </w:rPr>
        <w:t xml:space="preserve"> установленном в пунктах </w:t>
      </w:r>
      <w:r w:rsidR="00EE75E2" w:rsidRPr="000415B8">
        <w:rPr>
          <w:rFonts w:ascii="Arial" w:hAnsi="Arial" w:cs="Arial"/>
          <w:kern w:val="2"/>
          <w:sz w:val="24"/>
          <w:szCs w:val="24"/>
        </w:rPr>
        <w:t>12</w:t>
      </w:r>
      <w:r w:rsidR="00DD7171" w:rsidRPr="000415B8">
        <w:rPr>
          <w:rFonts w:ascii="Arial" w:hAnsi="Arial" w:cs="Arial"/>
          <w:kern w:val="2"/>
          <w:sz w:val="24"/>
          <w:szCs w:val="24"/>
        </w:rPr>
        <w:t>–</w:t>
      </w:r>
      <w:r w:rsidR="00EE75E2" w:rsidRPr="000415B8">
        <w:rPr>
          <w:rFonts w:ascii="Arial" w:hAnsi="Arial" w:cs="Arial"/>
          <w:kern w:val="2"/>
          <w:sz w:val="24"/>
          <w:szCs w:val="24"/>
        </w:rPr>
        <w:t>14</w:t>
      </w:r>
      <w:r w:rsidR="00067E34" w:rsidRPr="000415B8">
        <w:rPr>
          <w:rFonts w:ascii="Arial" w:hAnsi="Arial" w:cs="Arial"/>
          <w:kern w:val="2"/>
          <w:sz w:val="24"/>
          <w:szCs w:val="24"/>
        </w:rPr>
        <w:t xml:space="preserve"> настоящего административного регламента.</w:t>
      </w:r>
    </w:p>
    <w:p w:rsidR="0061306A" w:rsidRDefault="0061306A" w:rsidP="00C934A2">
      <w:pPr>
        <w:autoSpaceDE w:val="0"/>
        <w:autoSpaceDN w:val="0"/>
        <w:adjustRightInd w:val="0"/>
        <w:spacing w:after="0" w:line="240" w:lineRule="auto"/>
        <w:ind w:firstLine="709"/>
        <w:jc w:val="center"/>
        <w:rPr>
          <w:rFonts w:ascii="Arial" w:hAnsi="Arial" w:cs="Arial"/>
          <w:kern w:val="2"/>
          <w:sz w:val="24"/>
          <w:szCs w:val="24"/>
        </w:rPr>
      </w:pPr>
    </w:p>
    <w:p w:rsidR="00F0181C" w:rsidRDefault="00067E34" w:rsidP="00C934A2">
      <w:pPr>
        <w:autoSpaceDE w:val="0"/>
        <w:autoSpaceDN w:val="0"/>
        <w:adjustRightInd w:val="0"/>
        <w:spacing w:after="0" w:line="240" w:lineRule="auto"/>
        <w:ind w:firstLine="709"/>
        <w:jc w:val="center"/>
        <w:rPr>
          <w:rFonts w:ascii="Arial" w:hAnsi="Arial" w:cs="Arial"/>
          <w:kern w:val="2"/>
          <w:sz w:val="24"/>
          <w:szCs w:val="24"/>
        </w:rPr>
      </w:pPr>
      <w:r w:rsidRPr="000415B8">
        <w:rPr>
          <w:rFonts w:ascii="Arial" w:eastAsia="Times New Roman" w:hAnsi="Arial" w:cs="Arial"/>
          <w:kern w:val="2"/>
          <w:sz w:val="24"/>
          <w:szCs w:val="24"/>
          <w:lang w:eastAsia="ru-RU"/>
        </w:rPr>
        <w:t>Г</w:t>
      </w:r>
      <w:r w:rsidR="007E75D6" w:rsidRPr="000415B8">
        <w:rPr>
          <w:rFonts w:ascii="Arial" w:eastAsia="Times New Roman" w:hAnsi="Arial" w:cs="Arial"/>
          <w:kern w:val="2"/>
          <w:sz w:val="24"/>
          <w:szCs w:val="24"/>
          <w:lang w:eastAsia="ru-RU"/>
        </w:rPr>
        <w:t>лава</w:t>
      </w:r>
      <w:r w:rsidRPr="000415B8">
        <w:rPr>
          <w:rFonts w:ascii="Arial" w:eastAsia="Times New Roman" w:hAnsi="Arial" w:cs="Arial"/>
          <w:kern w:val="2"/>
          <w:sz w:val="24"/>
          <w:szCs w:val="24"/>
          <w:lang w:eastAsia="ru-RU"/>
        </w:rPr>
        <w:t xml:space="preserve"> </w:t>
      </w:r>
      <w:r w:rsidRPr="000D27C8">
        <w:rPr>
          <w:rFonts w:ascii="Arial" w:eastAsia="Times New Roman" w:hAnsi="Arial" w:cs="Arial"/>
          <w:kern w:val="2"/>
          <w:sz w:val="24"/>
          <w:szCs w:val="24"/>
          <w:lang w:eastAsia="ru-RU"/>
        </w:rPr>
        <w:t>3</w:t>
      </w:r>
      <w:r w:rsidR="000415B8" w:rsidRPr="000D27C8">
        <w:rPr>
          <w:rFonts w:ascii="Arial" w:eastAsia="Times New Roman" w:hAnsi="Arial" w:cs="Arial"/>
          <w:kern w:val="2"/>
          <w:sz w:val="24"/>
          <w:szCs w:val="24"/>
          <w:lang w:eastAsia="ru-RU"/>
        </w:rPr>
        <w:t>6</w:t>
      </w:r>
      <w:r w:rsidRPr="000D27C8">
        <w:rPr>
          <w:rFonts w:ascii="Arial" w:eastAsia="Times New Roman" w:hAnsi="Arial" w:cs="Arial"/>
          <w:kern w:val="2"/>
          <w:sz w:val="24"/>
          <w:szCs w:val="24"/>
          <w:lang w:eastAsia="ru-RU"/>
        </w:rPr>
        <w:t>.</w:t>
      </w:r>
      <w:r w:rsidRPr="000415B8">
        <w:rPr>
          <w:rFonts w:ascii="Arial" w:eastAsia="Times New Roman" w:hAnsi="Arial" w:cs="Arial"/>
          <w:kern w:val="2"/>
          <w:sz w:val="24"/>
          <w:szCs w:val="24"/>
          <w:lang w:eastAsia="ru-RU"/>
        </w:rPr>
        <w:t xml:space="preserve"> П</w:t>
      </w:r>
      <w:r w:rsidR="007E75D6" w:rsidRPr="000415B8">
        <w:rPr>
          <w:rFonts w:ascii="Arial" w:eastAsia="Times New Roman" w:hAnsi="Arial" w:cs="Arial"/>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61306A">
        <w:rPr>
          <w:rFonts w:ascii="Arial" w:eastAsia="Times New Roman" w:hAnsi="Arial" w:cs="Arial"/>
          <w:kern w:val="2"/>
          <w:sz w:val="24"/>
          <w:szCs w:val="24"/>
          <w:lang w:eastAsia="ru-RU"/>
        </w:rPr>
        <w:t xml:space="preserve"> </w:t>
      </w:r>
      <w:r w:rsidR="007E75D6" w:rsidRPr="000415B8">
        <w:rPr>
          <w:rFonts w:ascii="Arial" w:eastAsia="Times New Roman" w:hAnsi="Arial" w:cs="Arial"/>
          <w:kern w:val="2"/>
          <w:sz w:val="24"/>
          <w:szCs w:val="24"/>
          <w:lang w:eastAsia="ru-RU"/>
        </w:rPr>
        <w:t>в ходе предоставления муниципальной услуги</w:t>
      </w:r>
    </w:p>
    <w:p w:rsidR="0061306A" w:rsidRPr="000415B8" w:rsidRDefault="0061306A" w:rsidP="00C934A2">
      <w:pPr>
        <w:autoSpaceDE w:val="0"/>
        <w:autoSpaceDN w:val="0"/>
        <w:adjustRightInd w:val="0"/>
        <w:spacing w:after="0" w:line="240" w:lineRule="auto"/>
        <w:ind w:firstLine="709"/>
        <w:jc w:val="center"/>
        <w:rPr>
          <w:rFonts w:ascii="Arial" w:hAnsi="Arial" w:cs="Arial"/>
          <w:kern w:val="2"/>
          <w:sz w:val="24"/>
          <w:szCs w:val="24"/>
        </w:rPr>
      </w:pPr>
    </w:p>
    <w:p w:rsidR="00067E34" w:rsidRPr="000415B8" w:rsidRDefault="000415B8" w:rsidP="00C934A2">
      <w:pPr>
        <w:autoSpaceDE w:val="0"/>
        <w:autoSpaceDN w:val="0"/>
        <w:adjustRightInd w:val="0"/>
        <w:spacing w:after="0" w:line="240" w:lineRule="auto"/>
        <w:ind w:firstLine="709"/>
        <w:jc w:val="both"/>
        <w:rPr>
          <w:rFonts w:ascii="Arial" w:hAnsi="Arial" w:cs="Arial"/>
          <w:kern w:val="2"/>
          <w:sz w:val="24"/>
          <w:szCs w:val="24"/>
        </w:rPr>
      </w:pPr>
      <w:bookmarkStart w:id="13" w:name="Par28"/>
      <w:bookmarkEnd w:id="13"/>
      <w:r w:rsidRPr="000415B8">
        <w:rPr>
          <w:rFonts w:ascii="Arial" w:hAnsi="Arial" w:cs="Arial"/>
          <w:kern w:val="2"/>
          <w:sz w:val="24"/>
          <w:szCs w:val="24"/>
        </w:rPr>
        <w:lastRenderedPageBreak/>
        <w:t>14</w:t>
      </w:r>
      <w:r w:rsidR="000D27C8">
        <w:rPr>
          <w:rFonts w:ascii="Arial" w:hAnsi="Arial" w:cs="Arial"/>
          <w:kern w:val="2"/>
          <w:sz w:val="24"/>
          <w:szCs w:val="24"/>
        </w:rPr>
        <w:t>2</w:t>
      </w:r>
      <w:r w:rsidR="00067E34" w:rsidRPr="000415B8">
        <w:rPr>
          <w:rFonts w:ascii="Arial" w:hAnsi="Arial" w:cs="Arial"/>
          <w:kern w:val="2"/>
          <w:sz w:val="24"/>
          <w:szCs w:val="24"/>
        </w:rPr>
        <w:t>. Нормативные правовые акты, регулирующие порядок досудебного (внесудебного) обжалования</w:t>
      </w:r>
      <w:r w:rsidR="006D6EF9" w:rsidRPr="000415B8">
        <w:rPr>
          <w:rFonts w:ascii="Arial" w:hAnsi="Arial" w:cs="Arial"/>
          <w:kern w:val="2"/>
          <w:sz w:val="24"/>
          <w:szCs w:val="24"/>
        </w:rPr>
        <w:t xml:space="preserve"> действий (бездействия) и (или) решений, принятых (осуществленных) в ходе предоставления муниципальной услуги:</w:t>
      </w:r>
    </w:p>
    <w:p w:rsidR="00F0181C" w:rsidRPr="000415B8" w:rsidRDefault="006D6EF9" w:rsidP="00C934A2">
      <w:pPr>
        <w:autoSpaceDE w:val="0"/>
        <w:autoSpaceDN w:val="0"/>
        <w:adjustRightInd w:val="0"/>
        <w:spacing w:after="0" w:line="240" w:lineRule="auto"/>
        <w:ind w:firstLine="709"/>
        <w:jc w:val="both"/>
        <w:rPr>
          <w:rFonts w:ascii="Arial" w:hAnsi="Arial" w:cs="Arial"/>
          <w:kern w:val="2"/>
          <w:sz w:val="24"/>
          <w:szCs w:val="24"/>
        </w:rPr>
      </w:pPr>
      <w:r w:rsidRPr="000415B8">
        <w:rPr>
          <w:rFonts w:ascii="Arial" w:hAnsi="Arial" w:cs="Arial"/>
          <w:kern w:val="2"/>
          <w:sz w:val="24"/>
          <w:szCs w:val="24"/>
        </w:rPr>
        <w:t xml:space="preserve">1) </w:t>
      </w:r>
      <w:r w:rsidR="00F0181C" w:rsidRPr="000415B8">
        <w:rPr>
          <w:rFonts w:ascii="Arial" w:hAnsi="Arial" w:cs="Arial"/>
          <w:kern w:val="2"/>
          <w:sz w:val="24"/>
          <w:szCs w:val="24"/>
        </w:rPr>
        <w:t xml:space="preserve">Федеральный </w:t>
      </w:r>
      <w:r w:rsidRPr="000415B8">
        <w:rPr>
          <w:rFonts w:ascii="Arial" w:hAnsi="Arial" w:cs="Arial"/>
          <w:kern w:val="2"/>
          <w:sz w:val="24"/>
          <w:szCs w:val="24"/>
        </w:rPr>
        <w:t xml:space="preserve">закон </w:t>
      </w:r>
      <w:r w:rsidR="00F0181C" w:rsidRPr="000415B8">
        <w:rPr>
          <w:rFonts w:ascii="Arial" w:hAnsi="Arial" w:cs="Arial"/>
          <w:kern w:val="2"/>
          <w:sz w:val="24"/>
          <w:szCs w:val="24"/>
        </w:rPr>
        <w:t>от 27 июля 2010 г</w:t>
      </w:r>
      <w:r w:rsidRPr="000415B8">
        <w:rPr>
          <w:rFonts w:ascii="Arial" w:hAnsi="Arial" w:cs="Arial"/>
          <w:kern w:val="2"/>
          <w:sz w:val="24"/>
          <w:szCs w:val="24"/>
        </w:rPr>
        <w:t>ода №</w:t>
      </w:r>
      <w:r w:rsidR="00F0181C" w:rsidRPr="000415B8">
        <w:rPr>
          <w:rFonts w:ascii="Arial" w:hAnsi="Arial" w:cs="Arial"/>
          <w:kern w:val="2"/>
          <w:sz w:val="24"/>
          <w:szCs w:val="24"/>
        </w:rPr>
        <w:t xml:space="preserve">210-ФЗ </w:t>
      </w:r>
      <w:r w:rsidRPr="000415B8">
        <w:rPr>
          <w:rFonts w:ascii="Arial" w:hAnsi="Arial" w:cs="Arial"/>
          <w:kern w:val="2"/>
          <w:sz w:val="24"/>
          <w:szCs w:val="24"/>
        </w:rPr>
        <w:t>«</w:t>
      </w:r>
      <w:r w:rsidR="00F0181C" w:rsidRPr="000415B8">
        <w:rPr>
          <w:rFonts w:ascii="Arial" w:hAnsi="Arial" w:cs="Arial"/>
          <w:kern w:val="2"/>
          <w:sz w:val="24"/>
          <w:szCs w:val="24"/>
        </w:rPr>
        <w:t>Об организации предоставления государственных и муниципальных услуг</w:t>
      </w:r>
      <w:r w:rsidRPr="000415B8">
        <w:rPr>
          <w:rFonts w:ascii="Arial" w:hAnsi="Arial" w:cs="Arial"/>
          <w:kern w:val="2"/>
          <w:sz w:val="24"/>
          <w:szCs w:val="24"/>
        </w:rPr>
        <w:t>»</w:t>
      </w:r>
      <w:r w:rsidR="00F0181C" w:rsidRPr="000415B8">
        <w:rPr>
          <w:rFonts w:ascii="Arial" w:hAnsi="Arial" w:cs="Arial"/>
          <w:kern w:val="2"/>
          <w:sz w:val="24"/>
          <w:szCs w:val="24"/>
        </w:rPr>
        <w:t>;</w:t>
      </w:r>
    </w:p>
    <w:p w:rsidR="000415B8" w:rsidRDefault="001C49FB" w:rsidP="00C934A2">
      <w:pPr>
        <w:autoSpaceDE w:val="0"/>
        <w:autoSpaceDN w:val="0"/>
        <w:adjustRightInd w:val="0"/>
        <w:spacing w:after="0" w:line="240" w:lineRule="auto"/>
        <w:ind w:firstLine="709"/>
        <w:jc w:val="both"/>
        <w:rPr>
          <w:rFonts w:ascii="Arial" w:hAnsi="Arial" w:cs="Arial"/>
          <w:kern w:val="2"/>
          <w:sz w:val="24"/>
          <w:szCs w:val="24"/>
        </w:rPr>
      </w:pPr>
      <w:r w:rsidRPr="000415B8">
        <w:rPr>
          <w:rFonts w:ascii="Arial" w:hAnsi="Arial" w:cs="Arial"/>
          <w:kern w:val="2"/>
          <w:sz w:val="24"/>
          <w:szCs w:val="24"/>
        </w:rPr>
        <w:t>2</w:t>
      </w:r>
      <w:r w:rsidR="005C6F8F" w:rsidRPr="000415B8">
        <w:rPr>
          <w:rFonts w:ascii="Arial" w:hAnsi="Arial" w:cs="Arial"/>
          <w:kern w:val="2"/>
          <w:sz w:val="24"/>
          <w:szCs w:val="24"/>
        </w:rPr>
        <w:t xml:space="preserve">) </w:t>
      </w:r>
      <w:r w:rsidR="000415B8">
        <w:rPr>
          <w:rFonts w:ascii="Arial" w:hAnsi="Arial" w:cs="Arial"/>
          <w:kern w:val="2"/>
          <w:sz w:val="24"/>
          <w:szCs w:val="24"/>
        </w:rPr>
        <w:t xml:space="preserve">Постановление администрации Ушаковского муниципального образования </w:t>
      </w:r>
      <w:r w:rsidR="00D1196E">
        <w:rPr>
          <w:rFonts w:ascii="Arial" w:hAnsi="Arial" w:cs="Arial"/>
          <w:kern w:val="2"/>
          <w:sz w:val="24"/>
          <w:szCs w:val="24"/>
        </w:rPr>
        <w:t>«О</w:t>
      </w:r>
      <w:r w:rsidR="0061306A">
        <w:rPr>
          <w:rFonts w:ascii="Arial" w:hAnsi="Arial" w:cs="Arial"/>
          <w:kern w:val="2"/>
          <w:sz w:val="24"/>
          <w:szCs w:val="24"/>
        </w:rPr>
        <w:t>б</w:t>
      </w:r>
      <w:r w:rsidR="00D1196E" w:rsidRPr="000415B8">
        <w:rPr>
          <w:rFonts w:ascii="Arial" w:hAnsi="Arial" w:cs="Arial"/>
          <w:kern w:val="2"/>
          <w:sz w:val="24"/>
          <w:szCs w:val="24"/>
        </w:rPr>
        <w:t xml:space="preserve"> утверждении положения об особенностях подачи и рассмотрения жалоб на решения и действ</w:t>
      </w:r>
      <w:r w:rsidR="00D1196E">
        <w:rPr>
          <w:rFonts w:ascii="Arial" w:hAnsi="Arial" w:cs="Arial"/>
          <w:kern w:val="2"/>
          <w:sz w:val="24"/>
          <w:szCs w:val="24"/>
        </w:rPr>
        <w:t>ия (бездействие) администрации У</w:t>
      </w:r>
      <w:r w:rsidR="00D1196E" w:rsidRPr="000415B8">
        <w:rPr>
          <w:rFonts w:ascii="Arial" w:hAnsi="Arial" w:cs="Arial"/>
          <w:kern w:val="2"/>
          <w:sz w:val="24"/>
          <w:szCs w:val="24"/>
        </w:rPr>
        <w:t>шаковского муниципального образования и её должностных лиц, муниципальных служащих, при оказании муниципальных услуг</w:t>
      </w:r>
      <w:r w:rsidR="00D1196E">
        <w:rPr>
          <w:rFonts w:ascii="Arial" w:hAnsi="Arial" w:cs="Arial"/>
          <w:kern w:val="2"/>
          <w:sz w:val="24"/>
          <w:szCs w:val="24"/>
        </w:rPr>
        <w:t>».</w:t>
      </w:r>
    </w:p>
    <w:p w:rsidR="00DC2B79" w:rsidRDefault="000415B8" w:rsidP="009C1BBF">
      <w:pPr>
        <w:autoSpaceDE w:val="0"/>
        <w:autoSpaceDN w:val="0"/>
        <w:adjustRightInd w:val="0"/>
        <w:spacing w:after="0" w:line="240" w:lineRule="auto"/>
        <w:ind w:firstLine="709"/>
        <w:jc w:val="both"/>
        <w:rPr>
          <w:rFonts w:ascii="Arial" w:hAnsi="Arial" w:cs="Arial"/>
          <w:kern w:val="2"/>
          <w:sz w:val="24"/>
          <w:szCs w:val="24"/>
        </w:rPr>
      </w:pPr>
      <w:r w:rsidRPr="000415B8">
        <w:rPr>
          <w:rFonts w:ascii="Arial" w:hAnsi="Arial" w:cs="Arial"/>
          <w:kern w:val="2"/>
          <w:sz w:val="24"/>
          <w:szCs w:val="24"/>
        </w:rPr>
        <w:t>14</w:t>
      </w:r>
      <w:r w:rsidR="00C2587F">
        <w:rPr>
          <w:rFonts w:ascii="Arial" w:hAnsi="Arial" w:cs="Arial"/>
          <w:kern w:val="2"/>
          <w:sz w:val="24"/>
          <w:szCs w:val="24"/>
        </w:rPr>
        <w:t>3</w:t>
      </w:r>
      <w:r w:rsidR="005C6F8F" w:rsidRPr="000415B8">
        <w:rPr>
          <w:rFonts w:ascii="Arial" w:hAnsi="Arial" w:cs="Arial"/>
          <w:kern w:val="2"/>
          <w:sz w:val="24"/>
          <w:szCs w:val="24"/>
        </w:rPr>
        <w:t xml:space="preserve">. </w:t>
      </w:r>
      <w:r w:rsidR="00F0181C" w:rsidRPr="000415B8">
        <w:rPr>
          <w:rFonts w:ascii="Arial" w:hAnsi="Arial" w:cs="Arial"/>
          <w:kern w:val="2"/>
          <w:sz w:val="24"/>
          <w:szCs w:val="24"/>
        </w:rPr>
        <w:t xml:space="preserve">Информация, содержащаяся в </w:t>
      </w:r>
      <w:r w:rsidR="00C149C1" w:rsidRPr="000415B8">
        <w:rPr>
          <w:rFonts w:ascii="Arial" w:hAnsi="Arial" w:cs="Arial"/>
          <w:kern w:val="2"/>
          <w:sz w:val="24"/>
          <w:szCs w:val="24"/>
        </w:rPr>
        <w:t>настоящем разделе</w:t>
      </w:r>
      <w:r w:rsidR="00F0181C" w:rsidRPr="000415B8">
        <w:rPr>
          <w:rFonts w:ascii="Arial" w:hAnsi="Arial" w:cs="Arial"/>
          <w:kern w:val="2"/>
          <w:sz w:val="24"/>
          <w:szCs w:val="24"/>
        </w:rPr>
        <w:t>, подлежит размещению на</w:t>
      </w:r>
      <w:r w:rsidR="005C6F8F" w:rsidRPr="000415B8">
        <w:rPr>
          <w:rFonts w:ascii="Arial" w:hAnsi="Arial" w:cs="Arial"/>
          <w:kern w:val="2"/>
          <w:sz w:val="24"/>
          <w:szCs w:val="24"/>
        </w:rPr>
        <w:t xml:space="preserve"> Портале</w:t>
      </w:r>
      <w:r w:rsidR="00F0181C" w:rsidRPr="000415B8">
        <w:rPr>
          <w:rFonts w:ascii="Arial" w:hAnsi="Arial" w:cs="Arial"/>
          <w:kern w:val="2"/>
          <w:sz w:val="24"/>
          <w:szCs w:val="24"/>
        </w:rPr>
        <w:t>.</w:t>
      </w:r>
    </w:p>
    <w:p w:rsidR="009C1BBF" w:rsidRPr="000415B8" w:rsidRDefault="009C1BBF" w:rsidP="009C1BBF">
      <w:pPr>
        <w:autoSpaceDE w:val="0"/>
        <w:autoSpaceDN w:val="0"/>
        <w:adjustRightInd w:val="0"/>
        <w:spacing w:after="0" w:line="240" w:lineRule="auto"/>
        <w:ind w:firstLine="709"/>
        <w:jc w:val="both"/>
        <w:rPr>
          <w:rFonts w:ascii="Arial" w:hAnsi="Arial" w:cs="Arial"/>
          <w:kern w:val="2"/>
          <w:sz w:val="24"/>
          <w:szCs w:val="24"/>
        </w:rPr>
      </w:pPr>
    </w:p>
    <w:tbl>
      <w:tblPr>
        <w:tblStyle w:val="a8"/>
        <w:tblW w:w="0" w:type="auto"/>
        <w:tblInd w:w="5240" w:type="dxa"/>
        <w:tblLook w:val="04A0" w:firstRow="1" w:lastRow="0" w:firstColumn="1" w:lastColumn="0" w:noHBand="0" w:noVBand="1"/>
      </w:tblPr>
      <w:tblGrid>
        <w:gridCol w:w="4105"/>
      </w:tblGrid>
      <w:tr w:rsidR="00037926" w:rsidRPr="00791BA9" w:rsidTr="00136CA6">
        <w:tc>
          <w:tcPr>
            <w:tcW w:w="4105" w:type="dxa"/>
            <w:tcBorders>
              <w:top w:val="nil"/>
              <w:left w:val="nil"/>
              <w:bottom w:val="nil"/>
              <w:right w:val="nil"/>
            </w:tcBorders>
          </w:tcPr>
          <w:p w:rsidR="00037926" w:rsidRPr="00C2587F" w:rsidRDefault="00136CA6" w:rsidP="00C934A2">
            <w:pPr>
              <w:autoSpaceDE w:val="0"/>
              <w:autoSpaceDN w:val="0"/>
              <w:adjustRightInd w:val="0"/>
              <w:jc w:val="right"/>
              <w:rPr>
                <w:rFonts w:ascii="Courier New" w:eastAsia="Times New Roman" w:hAnsi="Courier New" w:cs="Courier New"/>
                <w:kern w:val="2"/>
                <w:lang w:eastAsia="ru-RU"/>
              </w:rPr>
            </w:pPr>
            <w:r w:rsidRPr="00C2587F">
              <w:rPr>
                <w:rFonts w:ascii="Courier New" w:eastAsia="Times New Roman" w:hAnsi="Courier New" w:cs="Courier New"/>
                <w:kern w:val="2"/>
                <w:lang w:eastAsia="ru-RU"/>
              </w:rPr>
              <w:t>Приложение</w:t>
            </w:r>
            <w:r w:rsidR="00005977" w:rsidRPr="00C2587F">
              <w:rPr>
                <w:rFonts w:ascii="Courier New" w:eastAsia="Times New Roman" w:hAnsi="Courier New" w:cs="Courier New"/>
                <w:kern w:val="2"/>
                <w:lang w:eastAsia="ru-RU"/>
              </w:rPr>
              <w:t xml:space="preserve"> 1</w:t>
            </w:r>
          </w:p>
          <w:p w:rsidR="00827117" w:rsidRPr="00C2587F" w:rsidRDefault="00136CA6" w:rsidP="00C934A2">
            <w:pPr>
              <w:autoSpaceDE w:val="0"/>
              <w:autoSpaceDN w:val="0"/>
              <w:adjustRightInd w:val="0"/>
              <w:jc w:val="right"/>
              <w:rPr>
                <w:rFonts w:ascii="Courier New" w:eastAsia="Times New Roman" w:hAnsi="Courier New" w:cs="Courier New"/>
                <w:kern w:val="2"/>
                <w:lang w:eastAsia="ru-RU"/>
              </w:rPr>
            </w:pPr>
            <w:r w:rsidRPr="00C2587F">
              <w:rPr>
                <w:rFonts w:ascii="Courier New" w:eastAsia="Times New Roman" w:hAnsi="Courier New" w:cs="Courier New"/>
                <w:kern w:val="2"/>
                <w:lang w:eastAsia="ru-RU"/>
              </w:rPr>
              <w:t xml:space="preserve">к Административному регламенту предоставления муниципальной услуги </w:t>
            </w:r>
          </w:p>
          <w:p w:rsidR="00136CA6" w:rsidRPr="00791BA9" w:rsidRDefault="00827117" w:rsidP="00C934A2">
            <w:pPr>
              <w:autoSpaceDE w:val="0"/>
              <w:autoSpaceDN w:val="0"/>
              <w:adjustRightInd w:val="0"/>
              <w:jc w:val="right"/>
              <w:rPr>
                <w:rFonts w:ascii="Times New Roman" w:eastAsia="Times New Roman" w:hAnsi="Times New Roman" w:cs="Times New Roman"/>
                <w:kern w:val="2"/>
                <w:sz w:val="28"/>
                <w:szCs w:val="28"/>
                <w:lang w:eastAsia="ru-RU"/>
              </w:rPr>
            </w:pPr>
            <w:r w:rsidRPr="00C2587F">
              <w:rPr>
                <w:rFonts w:ascii="Courier New" w:eastAsia="Times New Roman" w:hAnsi="Courier New" w:cs="Courier New"/>
                <w:kern w:val="2"/>
              </w:rPr>
              <w:t xml:space="preserve">«Предварительное согласование предоставления земельных участков, находящихся в муниципальной собственности </w:t>
            </w:r>
            <w:r w:rsidR="00C2587F" w:rsidRPr="00C2587F">
              <w:rPr>
                <w:rFonts w:ascii="Courier New" w:eastAsia="Times New Roman" w:hAnsi="Courier New" w:cs="Courier New"/>
                <w:kern w:val="2"/>
              </w:rPr>
              <w:t xml:space="preserve">Ушаковского </w:t>
            </w:r>
            <w:r w:rsidRPr="00C2587F">
              <w:rPr>
                <w:rFonts w:ascii="Courier New" w:eastAsia="Times New Roman" w:hAnsi="Courier New" w:cs="Courier New"/>
                <w:kern w:val="2"/>
              </w:rPr>
              <w:t>муниципального образования</w:t>
            </w:r>
            <w:r w:rsidRPr="00FC4914">
              <w:rPr>
                <w:rFonts w:ascii="Times New Roman" w:eastAsia="Times New Roman" w:hAnsi="Times New Roman"/>
                <w:kern w:val="2"/>
                <w:sz w:val="28"/>
                <w:szCs w:val="28"/>
              </w:rPr>
              <w:t xml:space="preserve"> </w:t>
            </w:r>
          </w:p>
        </w:tc>
      </w:tr>
    </w:tbl>
    <w:p w:rsidR="009D2910" w:rsidRPr="009C1BBF" w:rsidRDefault="009D2910" w:rsidP="00C934A2">
      <w:pPr>
        <w:spacing w:after="0" w:line="240" w:lineRule="auto"/>
        <w:jc w:val="both"/>
        <w:rPr>
          <w:rFonts w:ascii="Arial" w:eastAsia="Times New Roman" w:hAnsi="Arial" w:cs="Arial"/>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2910" w:rsidRPr="00C2587F" w:rsidTr="00F81501">
        <w:tc>
          <w:tcPr>
            <w:tcW w:w="4785" w:type="dxa"/>
          </w:tcPr>
          <w:p w:rsidR="009D2910" w:rsidRPr="00C2587F" w:rsidRDefault="009D2910" w:rsidP="00C934A2">
            <w:pPr>
              <w:jc w:val="both"/>
              <w:rPr>
                <w:rFonts w:ascii="Arial" w:eastAsia="Times New Roman" w:hAnsi="Arial" w:cs="Arial"/>
                <w:b/>
                <w:bCs/>
                <w:kern w:val="2"/>
                <w:sz w:val="24"/>
                <w:szCs w:val="24"/>
                <w:lang w:eastAsia="ru-RU"/>
              </w:rPr>
            </w:pPr>
          </w:p>
        </w:tc>
        <w:tc>
          <w:tcPr>
            <w:tcW w:w="4786" w:type="dxa"/>
          </w:tcPr>
          <w:p w:rsidR="009D2910" w:rsidRPr="00E73D98" w:rsidRDefault="00E73D98" w:rsidP="00C934A2">
            <w:pPr>
              <w:jc w:val="both"/>
              <w:rPr>
                <w:rFonts w:ascii="Arial" w:eastAsia="Times New Roman" w:hAnsi="Arial" w:cs="Arial"/>
                <w:bCs/>
                <w:kern w:val="2"/>
                <w:sz w:val="24"/>
                <w:szCs w:val="24"/>
                <w:lang w:eastAsia="ru-RU"/>
              </w:rPr>
            </w:pPr>
            <w:r w:rsidRPr="00E73D98">
              <w:rPr>
                <w:rFonts w:ascii="Arial" w:eastAsia="Times New Roman" w:hAnsi="Arial" w:cs="Arial"/>
                <w:bCs/>
                <w:kern w:val="2"/>
                <w:sz w:val="24"/>
                <w:szCs w:val="24"/>
                <w:lang w:eastAsia="ru-RU"/>
              </w:rPr>
              <w:t>В</w:t>
            </w:r>
            <w:r w:rsidR="0061306A" w:rsidRPr="00E73D98">
              <w:rPr>
                <w:rFonts w:ascii="Arial" w:eastAsia="Times New Roman" w:hAnsi="Arial" w:cs="Arial"/>
                <w:bCs/>
                <w:kern w:val="2"/>
                <w:sz w:val="24"/>
                <w:szCs w:val="24"/>
                <w:lang w:eastAsia="ru-RU"/>
              </w:rPr>
              <w:t>_</w:t>
            </w:r>
            <w:r w:rsidR="009D2910" w:rsidRPr="00E73D98">
              <w:rPr>
                <w:rFonts w:ascii="Arial" w:eastAsia="Times New Roman" w:hAnsi="Arial" w:cs="Arial"/>
                <w:bCs/>
                <w:kern w:val="2"/>
                <w:sz w:val="24"/>
                <w:szCs w:val="24"/>
                <w:lang w:eastAsia="ru-RU"/>
              </w:rPr>
              <w:t>____________________________</w:t>
            </w:r>
            <w:r w:rsidR="00760D99" w:rsidRPr="00E73D98">
              <w:rPr>
                <w:rFonts w:ascii="Arial" w:eastAsia="Times New Roman" w:hAnsi="Arial" w:cs="Arial"/>
                <w:bCs/>
                <w:kern w:val="2"/>
                <w:sz w:val="24"/>
                <w:szCs w:val="24"/>
                <w:lang w:eastAsia="ru-RU"/>
              </w:rPr>
              <w:t>___</w:t>
            </w:r>
          </w:p>
          <w:p w:rsidR="009D2910" w:rsidRPr="00E73D98" w:rsidRDefault="009D2910" w:rsidP="00C934A2">
            <w:pPr>
              <w:jc w:val="both"/>
              <w:rPr>
                <w:rFonts w:ascii="Arial" w:eastAsia="Times New Roman" w:hAnsi="Arial" w:cs="Arial"/>
                <w:bCs/>
                <w:kern w:val="2"/>
                <w:sz w:val="24"/>
                <w:szCs w:val="24"/>
                <w:lang w:eastAsia="ru-RU"/>
              </w:rPr>
            </w:pPr>
            <w:r w:rsidRPr="00E73D98">
              <w:rPr>
                <w:rFonts w:ascii="Arial" w:eastAsia="Times New Roman" w:hAnsi="Arial" w:cs="Arial"/>
                <w:bCs/>
                <w:kern w:val="2"/>
                <w:sz w:val="24"/>
                <w:szCs w:val="24"/>
                <w:lang w:eastAsia="ru-RU"/>
              </w:rPr>
              <w:t>(указывается наименование администрации муниципального образования)</w:t>
            </w:r>
          </w:p>
        </w:tc>
      </w:tr>
      <w:tr w:rsidR="009D2910" w:rsidRPr="00C2587F" w:rsidTr="00F81501">
        <w:tc>
          <w:tcPr>
            <w:tcW w:w="4785" w:type="dxa"/>
          </w:tcPr>
          <w:p w:rsidR="009D2910" w:rsidRPr="00C2587F" w:rsidRDefault="009D2910" w:rsidP="00C934A2">
            <w:pPr>
              <w:jc w:val="both"/>
              <w:rPr>
                <w:rFonts w:ascii="Arial" w:eastAsia="Times New Roman" w:hAnsi="Arial" w:cs="Arial"/>
                <w:b/>
                <w:bCs/>
                <w:kern w:val="2"/>
                <w:sz w:val="24"/>
                <w:szCs w:val="24"/>
                <w:lang w:eastAsia="ru-RU"/>
              </w:rPr>
            </w:pPr>
          </w:p>
        </w:tc>
        <w:tc>
          <w:tcPr>
            <w:tcW w:w="4786" w:type="dxa"/>
          </w:tcPr>
          <w:p w:rsidR="009D2910" w:rsidRPr="00E73D98" w:rsidRDefault="00E73D98" w:rsidP="00C934A2">
            <w:pPr>
              <w:jc w:val="both"/>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От</w:t>
            </w:r>
            <w:r w:rsidR="009D2910" w:rsidRPr="00E73D98">
              <w:rPr>
                <w:rFonts w:ascii="Arial" w:eastAsia="Times New Roman" w:hAnsi="Arial" w:cs="Arial"/>
                <w:bCs/>
                <w:kern w:val="2"/>
                <w:sz w:val="24"/>
                <w:szCs w:val="24"/>
                <w:lang w:eastAsia="ru-RU"/>
              </w:rPr>
              <w:t>_______________________________</w:t>
            </w:r>
          </w:p>
          <w:p w:rsidR="009D2910" w:rsidRPr="00E73D98" w:rsidRDefault="009D2910" w:rsidP="00C934A2">
            <w:pPr>
              <w:jc w:val="both"/>
              <w:rPr>
                <w:rFonts w:ascii="Arial" w:eastAsia="Times New Roman" w:hAnsi="Arial" w:cs="Arial"/>
                <w:bCs/>
                <w:kern w:val="2"/>
                <w:sz w:val="24"/>
                <w:szCs w:val="24"/>
                <w:lang w:eastAsia="ru-RU"/>
              </w:rPr>
            </w:pPr>
            <w:r w:rsidRPr="00E73D98">
              <w:rPr>
                <w:rFonts w:ascii="Arial" w:eastAsia="Times New Roman" w:hAnsi="Arial" w:cs="Arial"/>
                <w:bCs/>
                <w:kern w:val="2"/>
                <w:sz w:val="24"/>
                <w:szCs w:val="24"/>
                <w:lang w:eastAsia="ru-RU"/>
              </w:rPr>
              <w:t xml:space="preserve">(указываются сведения </w:t>
            </w:r>
            <w:r w:rsidR="00EE0841" w:rsidRPr="00E73D98">
              <w:rPr>
                <w:rFonts w:ascii="Arial" w:eastAsia="Times New Roman" w:hAnsi="Arial" w:cs="Arial"/>
                <w:bCs/>
                <w:kern w:val="2"/>
                <w:sz w:val="24"/>
                <w:szCs w:val="24"/>
                <w:lang w:eastAsia="ru-RU"/>
              </w:rPr>
              <w:t xml:space="preserve">о </w:t>
            </w:r>
            <w:r w:rsidRPr="00E73D98">
              <w:rPr>
                <w:rFonts w:ascii="Arial" w:eastAsia="Times New Roman" w:hAnsi="Arial" w:cs="Arial"/>
                <w:bCs/>
                <w:kern w:val="2"/>
                <w:sz w:val="24"/>
                <w:szCs w:val="24"/>
                <w:lang w:eastAsia="ru-RU"/>
              </w:rPr>
              <w:t>заявител</w:t>
            </w:r>
            <w:r w:rsidR="00EE0841" w:rsidRPr="00E73D98">
              <w:rPr>
                <w:rFonts w:ascii="Arial" w:eastAsia="Times New Roman" w:hAnsi="Arial" w:cs="Arial"/>
                <w:bCs/>
                <w:kern w:val="2"/>
                <w:sz w:val="24"/>
                <w:szCs w:val="24"/>
                <w:lang w:eastAsia="ru-RU"/>
              </w:rPr>
              <w:t>е</w:t>
            </w:r>
            <w:r w:rsidRPr="00E73D98">
              <w:rPr>
                <w:rFonts w:ascii="Arial" w:eastAsia="Times New Roman" w:hAnsi="Arial" w:cs="Arial"/>
                <w:bCs/>
                <w:kern w:val="2"/>
                <w:sz w:val="24"/>
                <w:szCs w:val="24"/>
                <w:lang w:eastAsia="ru-RU"/>
              </w:rPr>
              <w:t>)</w:t>
            </w:r>
            <w:r w:rsidRPr="00E73D98">
              <w:rPr>
                <w:rStyle w:val="a5"/>
                <w:rFonts w:ascii="Arial" w:eastAsia="Times New Roman" w:hAnsi="Arial" w:cs="Arial"/>
                <w:bCs/>
                <w:kern w:val="2"/>
                <w:sz w:val="24"/>
                <w:szCs w:val="24"/>
                <w:lang w:eastAsia="ru-RU"/>
              </w:rPr>
              <w:footnoteReference w:id="1"/>
            </w:r>
          </w:p>
        </w:tc>
      </w:tr>
    </w:tbl>
    <w:p w:rsidR="00DC10E4" w:rsidRPr="00C2587F" w:rsidRDefault="00DC10E4" w:rsidP="00C934A2">
      <w:pPr>
        <w:spacing w:after="0" w:line="240" w:lineRule="auto"/>
        <w:jc w:val="both"/>
        <w:rPr>
          <w:rFonts w:ascii="Arial" w:eastAsia="Times New Roman" w:hAnsi="Arial" w:cs="Arial"/>
          <w:kern w:val="2"/>
          <w:sz w:val="24"/>
          <w:szCs w:val="24"/>
          <w:lang w:eastAsia="ru-RU"/>
        </w:rPr>
      </w:pPr>
    </w:p>
    <w:p w:rsidR="00380E0D" w:rsidRPr="00C2587F" w:rsidRDefault="00BC5F89" w:rsidP="00C934A2">
      <w:pPr>
        <w:spacing w:line="240" w:lineRule="auto"/>
        <w:ind w:firstLine="708"/>
        <w:jc w:val="center"/>
        <w:rPr>
          <w:rFonts w:ascii="Arial" w:hAnsi="Arial" w:cs="Arial"/>
          <w:sz w:val="24"/>
          <w:szCs w:val="24"/>
        </w:rPr>
      </w:pPr>
      <w:r w:rsidRPr="00C2587F">
        <w:rPr>
          <w:rFonts w:ascii="Arial" w:hAnsi="Arial" w:cs="Arial"/>
          <w:sz w:val="24"/>
          <w:szCs w:val="24"/>
        </w:rPr>
        <w:t>ЗАЯВЛЕНИЕ</w:t>
      </w:r>
    </w:p>
    <w:p w:rsidR="00A8163F" w:rsidRPr="00C2587F" w:rsidRDefault="00380E0D" w:rsidP="00C934A2">
      <w:pPr>
        <w:spacing w:after="0" w:line="240" w:lineRule="auto"/>
        <w:ind w:firstLine="709"/>
        <w:contextualSpacing/>
        <w:jc w:val="both"/>
        <w:rPr>
          <w:rFonts w:ascii="Arial" w:hAnsi="Arial" w:cs="Arial"/>
          <w:sz w:val="24"/>
          <w:szCs w:val="24"/>
        </w:rPr>
      </w:pPr>
      <w:r w:rsidRPr="00C2587F">
        <w:rPr>
          <w:rFonts w:ascii="Arial" w:hAnsi="Arial" w:cs="Arial"/>
          <w:sz w:val="24"/>
          <w:szCs w:val="24"/>
        </w:rPr>
        <w:t xml:space="preserve">Прошу предварительно согласовать предоставление земельного участка, находящегося в муниципальной собственности </w:t>
      </w:r>
      <w:r w:rsidR="00C2587F">
        <w:rPr>
          <w:rFonts w:ascii="Arial" w:hAnsi="Arial" w:cs="Arial"/>
          <w:sz w:val="24"/>
          <w:szCs w:val="24"/>
        </w:rPr>
        <w:t xml:space="preserve">Ушаковского </w:t>
      </w:r>
      <w:r w:rsidRPr="00C2587F">
        <w:rPr>
          <w:rFonts w:ascii="Arial" w:hAnsi="Arial" w:cs="Arial"/>
          <w:sz w:val="24"/>
          <w:szCs w:val="24"/>
        </w:rPr>
        <w:t>муниципального образования</w:t>
      </w:r>
      <w:r w:rsidR="00C2587F">
        <w:rPr>
          <w:rFonts w:ascii="Arial" w:hAnsi="Arial" w:cs="Arial"/>
          <w:sz w:val="24"/>
          <w:szCs w:val="24"/>
        </w:rPr>
        <w:t xml:space="preserve">, </w:t>
      </w:r>
      <w:r w:rsidRPr="00C2587F">
        <w:rPr>
          <w:rFonts w:ascii="Arial" w:hAnsi="Arial" w:cs="Arial"/>
          <w:sz w:val="24"/>
          <w:szCs w:val="24"/>
        </w:rPr>
        <w:t>с кадастровым номером __________________</w:t>
      </w:r>
      <w:r w:rsidR="00F5228E" w:rsidRPr="00C2587F">
        <w:rPr>
          <w:rFonts w:ascii="Arial" w:hAnsi="Arial" w:cs="Arial"/>
          <w:sz w:val="24"/>
          <w:szCs w:val="24"/>
        </w:rPr>
        <w:t>_</w:t>
      </w:r>
      <w:r w:rsidR="00625B3F" w:rsidRPr="00C2587F">
        <w:rPr>
          <w:rFonts w:ascii="Arial" w:hAnsi="Arial" w:cs="Arial"/>
          <w:sz w:val="24"/>
          <w:szCs w:val="24"/>
        </w:rPr>
        <w:t>___</w:t>
      </w:r>
      <w:proofErr w:type="gramStart"/>
      <w:r w:rsidR="00625B3F" w:rsidRPr="00C2587F">
        <w:rPr>
          <w:rFonts w:ascii="Arial" w:hAnsi="Arial" w:cs="Arial"/>
          <w:sz w:val="24"/>
          <w:szCs w:val="24"/>
        </w:rPr>
        <w:t>_</w:t>
      </w:r>
      <w:r w:rsidR="00F5228E" w:rsidRPr="00C2587F">
        <w:rPr>
          <w:rFonts w:ascii="Arial" w:hAnsi="Arial" w:cs="Arial"/>
          <w:sz w:val="24"/>
          <w:szCs w:val="24"/>
        </w:rPr>
        <w:t>(</w:t>
      </w:r>
      <w:proofErr w:type="gramEnd"/>
      <w:r w:rsidR="00B411E7" w:rsidRPr="00C2587F">
        <w:rPr>
          <w:rFonts w:ascii="Arial" w:hAnsi="Arial" w:cs="Arial"/>
          <w:sz w:val="24"/>
          <w:szCs w:val="24"/>
        </w:rPr>
        <w:t>в случае, если границы земельного участка подлежат уточнению в соответствии с Федеральным законом от</w:t>
      </w:r>
      <w:r w:rsidR="00C2587F">
        <w:rPr>
          <w:rFonts w:ascii="Arial" w:hAnsi="Arial" w:cs="Arial"/>
          <w:sz w:val="24"/>
          <w:szCs w:val="24"/>
        </w:rPr>
        <w:t xml:space="preserve"> </w:t>
      </w:r>
      <w:r w:rsidR="0061306A">
        <w:rPr>
          <w:rFonts w:ascii="Arial" w:hAnsi="Arial" w:cs="Arial"/>
          <w:sz w:val="24"/>
          <w:szCs w:val="24"/>
        </w:rPr>
        <w:t>13 июля 2015 года №</w:t>
      </w:r>
      <w:r w:rsidR="00B411E7" w:rsidRPr="00C2587F">
        <w:rPr>
          <w:rFonts w:ascii="Arial" w:hAnsi="Arial" w:cs="Arial"/>
          <w:sz w:val="24"/>
          <w:szCs w:val="24"/>
        </w:rPr>
        <w:t>218-ФЗ «О государственной регистрации недвижимости»</w:t>
      </w:r>
      <w:r w:rsidR="00941890" w:rsidRPr="00C2587F">
        <w:rPr>
          <w:rFonts w:ascii="Arial" w:hAnsi="Arial" w:cs="Arial"/>
          <w:sz w:val="24"/>
          <w:szCs w:val="24"/>
        </w:rPr>
        <w:t xml:space="preserve">), </w:t>
      </w:r>
      <w:r w:rsidR="00A8163F" w:rsidRPr="00C2587F">
        <w:rPr>
          <w:rFonts w:ascii="Arial" w:hAnsi="Arial" w:cs="Arial"/>
          <w:sz w:val="24"/>
          <w:szCs w:val="24"/>
        </w:rPr>
        <w:t>площадью</w:t>
      </w:r>
      <w:r w:rsidR="00E73D98">
        <w:rPr>
          <w:rFonts w:ascii="Arial" w:hAnsi="Arial" w:cs="Arial"/>
          <w:sz w:val="24"/>
          <w:szCs w:val="24"/>
        </w:rPr>
        <w:t>_____</w:t>
      </w:r>
      <w:proofErr w:type="spellStart"/>
      <w:r w:rsidR="00A8163F" w:rsidRPr="00C2587F">
        <w:rPr>
          <w:rFonts w:ascii="Arial" w:hAnsi="Arial" w:cs="Arial"/>
          <w:sz w:val="24"/>
          <w:szCs w:val="24"/>
        </w:rPr>
        <w:t>кв.м</w:t>
      </w:r>
      <w:proofErr w:type="spellEnd"/>
      <w:r w:rsidR="00A8163F" w:rsidRPr="00C2587F">
        <w:rPr>
          <w:rFonts w:ascii="Arial" w:hAnsi="Arial" w:cs="Arial"/>
          <w:sz w:val="24"/>
          <w:szCs w:val="24"/>
        </w:rPr>
        <w:t>.</w:t>
      </w:r>
      <w:r w:rsidR="00941890" w:rsidRPr="00C2587F">
        <w:rPr>
          <w:rFonts w:ascii="Arial" w:hAnsi="Arial" w:cs="Arial"/>
          <w:sz w:val="24"/>
          <w:szCs w:val="24"/>
        </w:rPr>
        <w:t xml:space="preserve">, </w:t>
      </w:r>
      <w:r w:rsidR="00A8163F" w:rsidRPr="00C2587F">
        <w:rPr>
          <w:rFonts w:ascii="Arial" w:hAnsi="Arial" w:cs="Arial"/>
          <w:sz w:val="24"/>
          <w:szCs w:val="24"/>
        </w:rPr>
        <w:t>расположенного по адресу</w:t>
      </w:r>
      <w:r w:rsidR="009C1BBF">
        <w:rPr>
          <w:rFonts w:ascii="Arial" w:hAnsi="Arial" w:cs="Arial"/>
          <w:sz w:val="24"/>
          <w:szCs w:val="24"/>
        </w:rPr>
        <w:t>:</w:t>
      </w:r>
      <w:r w:rsidR="00C2587F">
        <w:rPr>
          <w:rFonts w:ascii="Arial" w:hAnsi="Arial" w:cs="Arial"/>
          <w:sz w:val="24"/>
          <w:szCs w:val="24"/>
        </w:rPr>
        <w:t>____________</w:t>
      </w:r>
      <w:r w:rsidR="009C1BBF">
        <w:rPr>
          <w:rFonts w:ascii="Arial" w:hAnsi="Arial" w:cs="Arial"/>
          <w:sz w:val="24"/>
          <w:szCs w:val="24"/>
        </w:rPr>
        <w:t>,</w:t>
      </w:r>
    </w:p>
    <w:p w:rsidR="00E73D98" w:rsidRDefault="009743B8" w:rsidP="00E73D98">
      <w:pPr>
        <w:spacing w:after="0" w:line="240" w:lineRule="auto"/>
        <w:contextualSpacing/>
        <w:rPr>
          <w:rFonts w:ascii="Arial" w:hAnsi="Arial" w:cs="Arial"/>
          <w:sz w:val="24"/>
          <w:szCs w:val="24"/>
        </w:rPr>
      </w:pPr>
      <w:r>
        <w:rPr>
          <w:rFonts w:ascii="Arial" w:hAnsi="Arial" w:cs="Arial"/>
          <w:sz w:val="24"/>
          <w:szCs w:val="24"/>
        </w:rPr>
        <w:lastRenderedPageBreak/>
        <w:t>д</w:t>
      </w:r>
      <w:r w:rsidR="00380E0D" w:rsidRPr="00C2587F">
        <w:rPr>
          <w:rFonts w:ascii="Arial" w:hAnsi="Arial" w:cs="Arial"/>
          <w:sz w:val="24"/>
          <w:szCs w:val="24"/>
        </w:rPr>
        <w:t>л</w:t>
      </w:r>
      <w:r w:rsidR="00C2587F">
        <w:rPr>
          <w:rFonts w:ascii="Arial" w:hAnsi="Arial" w:cs="Arial"/>
          <w:sz w:val="24"/>
          <w:szCs w:val="24"/>
        </w:rPr>
        <w:t>я</w:t>
      </w:r>
      <w:r w:rsidR="00380E0D" w:rsidRPr="00C2587F">
        <w:rPr>
          <w:rFonts w:ascii="Arial" w:hAnsi="Arial" w:cs="Arial"/>
          <w:sz w:val="24"/>
          <w:szCs w:val="24"/>
        </w:rPr>
        <w:t>_</w:t>
      </w:r>
      <w:r w:rsidR="00A8163F" w:rsidRPr="00C2587F">
        <w:rPr>
          <w:rFonts w:ascii="Arial" w:hAnsi="Arial" w:cs="Arial"/>
          <w:sz w:val="24"/>
          <w:szCs w:val="24"/>
        </w:rPr>
        <w:t>_________________________</w:t>
      </w:r>
      <w:r w:rsidR="00380E0D" w:rsidRPr="00C2587F">
        <w:rPr>
          <w:rFonts w:ascii="Arial" w:hAnsi="Arial" w:cs="Arial"/>
          <w:sz w:val="24"/>
          <w:szCs w:val="24"/>
        </w:rPr>
        <w:t>________</w:t>
      </w:r>
      <w:r w:rsidR="00941890" w:rsidRPr="00C2587F">
        <w:rPr>
          <w:rFonts w:ascii="Arial" w:hAnsi="Arial" w:cs="Arial"/>
          <w:sz w:val="24"/>
          <w:szCs w:val="24"/>
        </w:rPr>
        <w:t>_______________________________</w:t>
      </w:r>
    </w:p>
    <w:p w:rsidR="00380E0D" w:rsidRPr="00C2587F" w:rsidRDefault="00380E0D" w:rsidP="00E73D98">
      <w:pPr>
        <w:spacing w:after="0" w:line="240" w:lineRule="auto"/>
        <w:contextualSpacing/>
        <w:jc w:val="center"/>
        <w:rPr>
          <w:rFonts w:ascii="Arial" w:hAnsi="Arial" w:cs="Arial"/>
          <w:sz w:val="24"/>
          <w:szCs w:val="24"/>
        </w:rPr>
      </w:pPr>
      <w:r w:rsidRPr="00C2587F">
        <w:rPr>
          <w:rFonts w:ascii="Arial" w:hAnsi="Arial" w:cs="Arial"/>
          <w:sz w:val="24"/>
          <w:szCs w:val="24"/>
        </w:rPr>
        <w:t>(предполагаемое целевое использование запрашиваемого земельного участка)</w:t>
      </w:r>
    </w:p>
    <w:p w:rsidR="00A8163F" w:rsidRPr="00C2587F" w:rsidRDefault="00A8163F" w:rsidP="00C934A2">
      <w:pPr>
        <w:spacing w:after="0" w:line="240" w:lineRule="auto"/>
        <w:ind w:firstLine="709"/>
        <w:contextualSpacing/>
        <w:jc w:val="both"/>
        <w:rPr>
          <w:rFonts w:ascii="Arial" w:hAnsi="Arial" w:cs="Arial"/>
          <w:sz w:val="24"/>
          <w:szCs w:val="24"/>
        </w:rPr>
      </w:pPr>
    </w:p>
    <w:p w:rsidR="00C2587F" w:rsidRDefault="00380E0D" w:rsidP="00C934A2">
      <w:pPr>
        <w:spacing w:after="0" w:line="240" w:lineRule="auto"/>
        <w:ind w:firstLine="709"/>
        <w:contextualSpacing/>
        <w:jc w:val="both"/>
        <w:rPr>
          <w:rFonts w:ascii="Arial" w:hAnsi="Arial" w:cs="Arial"/>
          <w:sz w:val="24"/>
          <w:szCs w:val="24"/>
        </w:rPr>
      </w:pPr>
      <w:r w:rsidRPr="00C2587F">
        <w:rPr>
          <w:rFonts w:ascii="Arial" w:hAnsi="Arial" w:cs="Arial"/>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w:t>
      </w:r>
      <w:r w:rsidR="00B1397B" w:rsidRPr="00C2587F">
        <w:rPr>
          <w:rFonts w:ascii="Arial" w:hAnsi="Arial" w:cs="Arial"/>
          <w:sz w:val="24"/>
          <w:szCs w:val="24"/>
        </w:rPr>
        <w:t>_____________</w:t>
      </w:r>
      <w:r w:rsidRPr="00C2587F">
        <w:rPr>
          <w:rFonts w:ascii="Arial" w:hAnsi="Arial" w:cs="Arial"/>
          <w:sz w:val="24"/>
          <w:szCs w:val="24"/>
        </w:rPr>
        <w:t>__________</w:t>
      </w:r>
      <w:r w:rsidR="00941890" w:rsidRPr="00C2587F">
        <w:rPr>
          <w:rFonts w:ascii="Arial" w:hAnsi="Arial" w:cs="Arial"/>
          <w:sz w:val="24"/>
          <w:szCs w:val="24"/>
        </w:rPr>
        <w:t>_______</w:t>
      </w:r>
      <w:r w:rsidR="00E73D98">
        <w:rPr>
          <w:rFonts w:ascii="Arial" w:hAnsi="Arial" w:cs="Arial"/>
          <w:sz w:val="24"/>
          <w:szCs w:val="24"/>
        </w:rPr>
        <w:t>________________</w:t>
      </w:r>
      <w:r w:rsidR="009743B8">
        <w:rPr>
          <w:rFonts w:ascii="Arial" w:hAnsi="Arial" w:cs="Arial"/>
          <w:sz w:val="24"/>
          <w:szCs w:val="24"/>
        </w:rPr>
        <w:t>.</w:t>
      </w:r>
    </w:p>
    <w:p w:rsidR="00E73D98" w:rsidRDefault="00E73D98" w:rsidP="00C934A2">
      <w:pPr>
        <w:spacing w:after="0" w:line="240" w:lineRule="auto"/>
        <w:ind w:firstLine="709"/>
        <w:contextualSpacing/>
        <w:jc w:val="both"/>
        <w:rPr>
          <w:rFonts w:ascii="Arial" w:hAnsi="Arial" w:cs="Arial"/>
          <w:sz w:val="24"/>
          <w:szCs w:val="24"/>
        </w:rPr>
      </w:pPr>
    </w:p>
    <w:p w:rsidR="00380E0D" w:rsidRPr="00C2587F" w:rsidRDefault="00380E0D" w:rsidP="00C934A2">
      <w:pPr>
        <w:spacing w:after="0" w:line="240" w:lineRule="auto"/>
        <w:ind w:firstLine="709"/>
        <w:contextualSpacing/>
        <w:jc w:val="both"/>
        <w:rPr>
          <w:rFonts w:ascii="Arial" w:hAnsi="Arial" w:cs="Arial"/>
          <w:sz w:val="24"/>
          <w:szCs w:val="24"/>
        </w:rPr>
      </w:pPr>
      <w:r w:rsidRPr="00C2587F">
        <w:rPr>
          <w:rFonts w:ascii="Arial" w:hAnsi="Arial" w:cs="Arial"/>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w:t>
      </w:r>
      <w:r w:rsidR="00B1397B" w:rsidRPr="00C2587F">
        <w:rPr>
          <w:rFonts w:ascii="Arial" w:hAnsi="Arial" w:cs="Arial"/>
          <w:sz w:val="24"/>
          <w:szCs w:val="24"/>
        </w:rPr>
        <w:t xml:space="preserve">Единый </w:t>
      </w:r>
      <w:r w:rsidRPr="00C2587F">
        <w:rPr>
          <w:rFonts w:ascii="Arial" w:hAnsi="Arial" w:cs="Arial"/>
          <w:sz w:val="24"/>
          <w:szCs w:val="24"/>
        </w:rPr>
        <w:t xml:space="preserve">государственный </w:t>
      </w:r>
      <w:r w:rsidR="00B1397B" w:rsidRPr="00C2587F">
        <w:rPr>
          <w:rFonts w:ascii="Arial" w:hAnsi="Arial" w:cs="Arial"/>
          <w:sz w:val="24"/>
          <w:szCs w:val="24"/>
        </w:rPr>
        <w:t>реестр</w:t>
      </w:r>
      <w:r w:rsidR="009C1BBF">
        <w:rPr>
          <w:rFonts w:ascii="Arial" w:hAnsi="Arial" w:cs="Arial"/>
          <w:sz w:val="24"/>
          <w:szCs w:val="24"/>
        </w:rPr>
        <w:t xml:space="preserve"> недвижимости</w:t>
      </w:r>
      <w:r w:rsidR="00B1397B" w:rsidRPr="00C2587F">
        <w:rPr>
          <w:rFonts w:ascii="Arial" w:hAnsi="Arial" w:cs="Arial"/>
          <w:sz w:val="24"/>
          <w:szCs w:val="24"/>
        </w:rPr>
        <w:t>___</w:t>
      </w:r>
      <w:r w:rsidR="00C2587F">
        <w:rPr>
          <w:rFonts w:ascii="Arial" w:hAnsi="Arial" w:cs="Arial"/>
          <w:sz w:val="24"/>
          <w:szCs w:val="24"/>
        </w:rPr>
        <w:t>________________________.</w:t>
      </w:r>
    </w:p>
    <w:p w:rsidR="00B1397B" w:rsidRPr="00C2587F" w:rsidRDefault="00B1397B" w:rsidP="00C934A2">
      <w:pPr>
        <w:spacing w:after="0" w:line="240" w:lineRule="auto"/>
        <w:ind w:firstLine="709"/>
        <w:contextualSpacing/>
        <w:jc w:val="both"/>
        <w:rPr>
          <w:rFonts w:ascii="Arial" w:hAnsi="Arial" w:cs="Arial"/>
          <w:sz w:val="24"/>
          <w:szCs w:val="24"/>
        </w:rPr>
      </w:pPr>
    </w:p>
    <w:p w:rsidR="00380E0D" w:rsidRPr="00C2587F" w:rsidRDefault="00380E0D" w:rsidP="00C934A2">
      <w:pPr>
        <w:spacing w:after="0" w:line="240" w:lineRule="auto"/>
        <w:ind w:firstLine="709"/>
        <w:contextualSpacing/>
        <w:jc w:val="both"/>
        <w:rPr>
          <w:rFonts w:ascii="Arial" w:hAnsi="Arial" w:cs="Arial"/>
          <w:sz w:val="24"/>
          <w:szCs w:val="24"/>
        </w:rPr>
      </w:pPr>
      <w:r w:rsidRPr="00C2587F">
        <w:rPr>
          <w:rFonts w:ascii="Arial" w:hAnsi="Arial" w:cs="Arial"/>
          <w:sz w:val="24"/>
          <w:szCs w:val="24"/>
        </w:rPr>
        <w:t>Основание предоставления земельного участка без проведения торгов из числа преду</w:t>
      </w:r>
      <w:r w:rsidR="009743B8">
        <w:rPr>
          <w:rFonts w:ascii="Arial" w:hAnsi="Arial" w:cs="Arial"/>
          <w:sz w:val="24"/>
          <w:szCs w:val="24"/>
        </w:rPr>
        <w:t xml:space="preserve">смотренных пунктом 2 статьи </w:t>
      </w:r>
      <w:r w:rsidRPr="00C2587F">
        <w:rPr>
          <w:rFonts w:ascii="Arial" w:hAnsi="Arial" w:cs="Arial"/>
          <w:sz w:val="24"/>
          <w:szCs w:val="24"/>
        </w:rPr>
        <w:t>39</w:t>
      </w:r>
      <w:r w:rsidRPr="00C2587F">
        <w:rPr>
          <w:rFonts w:ascii="Arial" w:hAnsi="Arial" w:cs="Arial"/>
          <w:sz w:val="24"/>
          <w:szCs w:val="24"/>
          <w:vertAlign w:val="superscript"/>
        </w:rPr>
        <w:t>3</w:t>
      </w:r>
      <w:r w:rsidR="009743B8">
        <w:rPr>
          <w:rFonts w:ascii="Arial" w:hAnsi="Arial" w:cs="Arial"/>
          <w:sz w:val="24"/>
          <w:szCs w:val="24"/>
        </w:rPr>
        <w:t xml:space="preserve">, статьей </w:t>
      </w:r>
      <w:r w:rsidRPr="00C2587F">
        <w:rPr>
          <w:rFonts w:ascii="Arial" w:hAnsi="Arial" w:cs="Arial"/>
          <w:sz w:val="24"/>
          <w:szCs w:val="24"/>
        </w:rPr>
        <w:t>39</w:t>
      </w:r>
      <w:r w:rsidRPr="00C2587F">
        <w:rPr>
          <w:rFonts w:ascii="Arial" w:hAnsi="Arial" w:cs="Arial"/>
          <w:sz w:val="24"/>
          <w:szCs w:val="24"/>
          <w:vertAlign w:val="superscript"/>
        </w:rPr>
        <w:t>5</w:t>
      </w:r>
      <w:r w:rsidR="009743B8">
        <w:rPr>
          <w:rFonts w:ascii="Arial" w:hAnsi="Arial" w:cs="Arial"/>
          <w:sz w:val="24"/>
          <w:szCs w:val="24"/>
        </w:rPr>
        <w:t xml:space="preserve">, пунктом 2 статьи </w:t>
      </w:r>
      <w:r w:rsidRPr="00C2587F">
        <w:rPr>
          <w:rFonts w:ascii="Arial" w:hAnsi="Arial" w:cs="Arial"/>
          <w:sz w:val="24"/>
          <w:szCs w:val="24"/>
        </w:rPr>
        <w:t>39</w:t>
      </w:r>
      <w:r w:rsidRPr="00C2587F">
        <w:rPr>
          <w:rFonts w:ascii="Arial" w:hAnsi="Arial" w:cs="Arial"/>
          <w:sz w:val="24"/>
          <w:szCs w:val="24"/>
          <w:vertAlign w:val="superscript"/>
        </w:rPr>
        <w:t>6</w:t>
      </w:r>
      <w:r w:rsidR="009743B8">
        <w:rPr>
          <w:rFonts w:ascii="Arial" w:hAnsi="Arial" w:cs="Arial"/>
          <w:sz w:val="24"/>
          <w:szCs w:val="24"/>
        </w:rPr>
        <w:t xml:space="preserve"> или пунктом 2 статьи </w:t>
      </w:r>
      <w:r w:rsidRPr="00C2587F">
        <w:rPr>
          <w:rFonts w:ascii="Arial" w:hAnsi="Arial" w:cs="Arial"/>
          <w:sz w:val="24"/>
          <w:szCs w:val="24"/>
        </w:rPr>
        <w:t>39</w:t>
      </w:r>
      <w:r w:rsidRPr="00C2587F">
        <w:rPr>
          <w:rFonts w:ascii="Arial" w:hAnsi="Arial" w:cs="Arial"/>
          <w:sz w:val="24"/>
          <w:szCs w:val="24"/>
          <w:vertAlign w:val="superscript"/>
        </w:rPr>
        <w:t>10</w:t>
      </w:r>
      <w:r w:rsidRPr="00C2587F">
        <w:rPr>
          <w:rFonts w:ascii="Arial" w:hAnsi="Arial" w:cs="Arial"/>
          <w:sz w:val="24"/>
          <w:szCs w:val="24"/>
        </w:rPr>
        <w:t xml:space="preserve"> Земельного кодекса Российской Федерации оснований</w:t>
      </w:r>
      <w:r w:rsidR="00917A0F" w:rsidRPr="00C2587F">
        <w:rPr>
          <w:rFonts w:ascii="Arial" w:hAnsi="Arial" w:cs="Arial"/>
          <w:sz w:val="24"/>
          <w:szCs w:val="24"/>
        </w:rPr>
        <w:t xml:space="preserve"> _________</w:t>
      </w:r>
      <w:r w:rsidRPr="00C2587F">
        <w:rPr>
          <w:rFonts w:ascii="Arial" w:hAnsi="Arial" w:cs="Arial"/>
          <w:sz w:val="24"/>
          <w:szCs w:val="24"/>
        </w:rPr>
        <w:t>__________</w:t>
      </w:r>
      <w:r w:rsidR="001E3E79" w:rsidRPr="00C2587F">
        <w:rPr>
          <w:rFonts w:ascii="Arial" w:hAnsi="Arial" w:cs="Arial"/>
          <w:sz w:val="24"/>
          <w:szCs w:val="24"/>
        </w:rPr>
        <w:t>_______________________</w:t>
      </w:r>
      <w:r w:rsidRPr="00C2587F">
        <w:rPr>
          <w:rFonts w:ascii="Arial" w:hAnsi="Arial" w:cs="Arial"/>
          <w:sz w:val="24"/>
          <w:szCs w:val="24"/>
        </w:rPr>
        <w:t>____</w:t>
      </w:r>
      <w:r w:rsidR="00C2587F">
        <w:rPr>
          <w:rFonts w:ascii="Arial" w:hAnsi="Arial" w:cs="Arial"/>
          <w:sz w:val="24"/>
          <w:szCs w:val="24"/>
        </w:rPr>
        <w:t>_______________________.</w:t>
      </w:r>
    </w:p>
    <w:p w:rsidR="001E3E79" w:rsidRPr="00C2587F" w:rsidRDefault="001E3E79" w:rsidP="00C934A2">
      <w:pPr>
        <w:spacing w:after="0" w:line="240" w:lineRule="auto"/>
        <w:ind w:firstLine="709"/>
        <w:contextualSpacing/>
        <w:jc w:val="both"/>
        <w:rPr>
          <w:rFonts w:ascii="Arial" w:hAnsi="Arial" w:cs="Arial"/>
          <w:sz w:val="24"/>
          <w:szCs w:val="24"/>
        </w:rPr>
      </w:pPr>
    </w:p>
    <w:p w:rsidR="00380E0D" w:rsidRPr="00C2587F" w:rsidRDefault="00380E0D" w:rsidP="00C934A2">
      <w:pPr>
        <w:spacing w:after="0" w:line="240" w:lineRule="auto"/>
        <w:ind w:firstLine="709"/>
        <w:contextualSpacing/>
        <w:jc w:val="both"/>
        <w:rPr>
          <w:rFonts w:ascii="Arial" w:hAnsi="Arial" w:cs="Arial"/>
          <w:sz w:val="24"/>
          <w:szCs w:val="24"/>
        </w:rPr>
      </w:pPr>
      <w:r w:rsidRPr="00C2587F">
        <w:rPr>
          <w:rFonts w:ascii="Arial" w:hAnsi="Arial" w:cs="Arial"/>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sidR="001E3E79" w:rsidRPr="00C2587F">
        <w:rPr>
          <w:rFonts w:ascii="Arial" w:hAnsi="Arial" w:cs="Arial"/>
          <w:sz w:val="24"/>
          <w:szCs w:val="24"/>
        </w:rPr>
        <w:t>_______________</w:t>
      </w:r>
      <w:r w:rsidR="00941890" w:rsidRPr="00C2587F">
        <w:rPr>
          <w:rFonts w:ascii="Arial" w:hAnsi="Arial" w:cs="Arial"/>
          <w:sz w:val="24"/>
          <w:szCs w:val="24"/>
        </w:rPr>
        <w:t>______________________________</w:t>
      </w:r>
      <w:r w:rsidR="00E73D98">
        <w:rPr>
          <w:rFonts w:ascii="Arial" w:hAnsi="Arial" w:cs="Arial"/>
          <w:sz w:val="24"/>
          <w:szCs w:val="24"/>
        </w:rPr>
        <w:t>____________________</w:t>
      </w:r>
      <w:r w:rsidR="00C2587F">
        <w:rPr>
          <w:rFonts w:ascii="Arial" w:hAnsi="Arial" w:cs="Arial"/>
          <w:sz w:val="24"/>
          <w:szCs w:val="24"/>
        </w:rPr>
        <w:t>.</w:t>
      </w:r>
    </w:p>
    <w:p w:rsidR="001E3E79" w:rsidRPr="00C2587F" w:rsidRDefault="001E3E79" w:rsidP="00C934A2">
      <w:pPr>
        <w:spacing w:after="0" w:line="240" w:lineRule="auto"/>
        <w:ind w:firstLine="709"/>
        <w:contextualSpacing/>
        <w:jc w:val="both"/>
        <w:rPr>
          <w:rFonts w:ascii="Arial" w:hAnsi="Arial" w:cs="Arial"/>
          <w:sz w:val="24"/>
          <w:szCs w:val="24"/>
        </w:rPr>
      </w:pPr>
    </w:p>
    <w:p w:rsidR="00380E0D" w:rsidRPr="00C2587F" w:rsidRDefault="00380E0D" w:rsidP="00E73D98">
      <w:pPr>
        <w:spacing w:after="0" w:line="240" w:lineRule="auto"/>
        <w:ind w:firstLine="709"/>
        <w:contextualSpacing/>
        <w:jc w:val="both"/>
        <w:rPr>
          <w:rFonts w:ascii="Arial" w:hAnsi="Arial" w:cs="Arial"/>
          <w:sz w:val="24"/>
          <w:szCs w:val="24"/>
        </w:rPr>
      </w:pPr>
      <w:r w:rsidRPr="00C2587F">
        <w:rPr>
          <w:rFonts w:ascii="Arial" w:hAnsi="Arial" w:cs="Arial"/>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w:t>
      </w:r>
      <w:r w:rsidR="008E726F">
        <w:rPr>
          <w:rFonts w:ascii="Arial" w:hAnsi="Arial" w:cs="Arial"/>
          <w:sz w:val="24"/>
          <w:szCs w:val="24"/>
        </w:rPr>
        <w:t>сударственных или муниципальных</w:t>
      </w:r>
      <w:r w:rsidR="00E73D98">
        <w:rPr>
          <w:rFonts w:ascii="Arial" w:hAnsi="Arial" w:cs="Arial"/>
          <w:sz w:val="24"/>
          <w:szCs w:val="24"/>
        </w:rPr>
        <w:t xml:space="preserve"> </w:t>
      </w:r>
      <w:r w:rsidRPr="00C2587F">
        <w:rPr>
          <w:rFonts w:ascii="Arial" w:hAnsi="Arial" w:cs="Arial"/>
          <w:sz w:val="24"/>
          <w:szCs w:val="24"/>
        </w:rPr>
        <w:t>нужд_____________________________</w:t>
      </w:r>
      <w:r w:rsidR="009743B8">
        <w:rPr>
          <w:rFonts w:ascii="Arial" w:hAnsi="Arial" w:cs="Arial"/>
          <w:sz w:val="24"/>
          <w:szCs w:val="24"/>
        </w:rPr>
        <w:t>______________________.</w:t>
      </w:r>
    </w:p>
    <w:p w:rsidR="008A79EB" w:rsidRPr="00C2587F" w:rsidRDefault="008A79EB" w:rsidP="00C934A2">
      <w:pPr>
        <w:spacing w:after="0" w:line="240" w:lineRule="auto"/>
        <w:ind w:firstLine="709"/>
        <w:contextualSpacing/>
        <w:jc w:val="both"/>
        <w:rPr>
          <w:rFonts w:ascii="Arial" w:hAnsi="Arial" w:cs="Arial"/>
          <w:sz w:val="24"/>
          <w:szCs w:val="24"/>
        </w:rPr>
      </w:pPr>
    </w:p>
    <w:p w:rsidR="009743B8" w:rsidRDefault="00380E0D" w:rsidP="00C934A2">
      <w:pPr>
        <w:spacing w:after="0" w:line="240" w:lineRule="auto"/>
        <w:ind w:firstLine="709"/>
        <w:contextualSpacing/>
        <w:jc w:val="both"/>
        <w:rPr>
          <w:rFonts w:ascii="Arial" w:hAnsi="Arial" w:cs="Arial"/>
          <w:sz w:val="24"/>
          <w:szCs w:val="24"/>
        </w:rPr>
      </w:pPr>
      <w:r w:rsidRPr="00C2587F">
        <w:rPr>
          <w:rFonts w:ascii="Arial" w:hAnsi="Arial" w:cs="Arial"/>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008A79EB" w:rsidRPr="00C2587F">
        <w:rPr>
          <w:rFonts w:ascii="Arial" w:hAnsi="Arial" w:cs="Arial"/>
          <w:sz w:val="24"/>
          <w:szCs w:val="24"/>
        </w:rPr>
        <w:t>_________________________________</w:t>
      </w:r>
      <w:r w:rsidR="00C2587F">
        <w:rPr>
          <w:rFonts w:ascii="Arial" w:hAnsi="Arial" w:cs="Arial"/>
          <w:sz w:val="24"/>
          <w:szCs w:val="24"/>
        </w:rPr>
        <w:t>_.</w:t>
      </w:r>
    </w:p>
    <w:p w:rsidR="009743B8" w:rsidRDefault="009743B8" w:rsidP="00C934A2">
      <w:pPr>
        <w:spacing w:after="0" w:line="240" w:lineRule="auto"/>
        <w:ind w:firstLine="709"/>
        <w:contextualSpacing/>
        <w:jc w:val="both"/>
        <w:rPr>
          <w:rFonts w:ascii="Arial" w:hAnsi="Arial" w:cs="Arial"/>
          <w:sz w:val="24"/>
          <w:szCs w:val="24"/>
        </w:rPr>
      </w:pPr>
    </w:p>
    <w:p w:rsidR="00DC10E4" w:rsidRPr="009743B8" w:rsidRDefault="00DC10E4" w:rsidP="00C934A2">
      <w:pPr>
        <w:spacing w:after="0" w:line="240" w:lineRule="auto"/>
        <w:ind w:firstLine="709"/>
        <w:contextualSpacing/>
        <w:jc w:val="both"/>
        <w:rPr>
          <w:rFonts w:ascii="Arial" w:hAnsi="Arial" w:cs="Arial"/>
          <w:sz w:val="24"/>
          <w:szCs w:val="24"/>
        </w:rPr>
      </w:pPr>
      <w:r w:rsidRPr="00C2587F">
        <w:rPr>
          <w:rFonts w:ascii="Arial" w:eastAsia="Times New Roman" w:hAnsi="Arial" w:cs="Arial"/>
          <w:kern w:val="2"/>
          <w:sz w:val="24"/>
          <w:szCs w:val="24"/>
          <w:lang w:eastAsia="ru-RU"/>
        </w:rPr>
        <w:t xml:space="preserve">К </w:t>
      </w:r>
      <w:r w:rsidR="008A79EB" w:rsidRPr="00C2587F">
        <w:rPr>
          <w:rFonts w:ascii="Arial" w:eastAsia="Times New Roman" w:hAnsi="Arial" w:cs="Arial"/>
          <w:kern w:val="2"/>
          <w:sz w:val="24"/>
          <w:szCs w:val="24"/>
          <w:lang w:eastAsia="ru-RU"/>
        </w:rPr>
        <w:t>заявлению</w:t>
      </w:r>
      <w:r w:rsidRPr="00C2587F">
        <w:rPr>
          <w:rFonts w:ascii="Arial" w:eastAsia="Times New Roman" w:hAnsi="Arial" w:cs="Arial"/>
          <w:kern w:val="2"/>
          <w:sz w:val="24"/>
          <w:szCs w:val="24"/>
          <w:lang w:eastAsia="ru-RU"/>
        </w:rPr>
        <w:t xml:space="preserve"> прилагаются:</w:t>
      </w:r>
    </w:p>
    <w:tbl>
      <w:tblPr>
        <w:tblW w:w="9039" w:type="dxa"/>
        <w:tblLook w:val="01E0" w:firstRow="1" w:lastRow="1" w:firstColumn="1" w:lastColumn="1" w:noHBand="0" w:noVBand="0"/>
      </w:tblPr>
      <w:tblGrid>
        <w:gridCol w:w="351"/>
        <w:gridCol w:w="500"/>
        <w:gridCol w:w="134"/>
        <w:gridCol w:w="216"/>
        <w:gridCol w:w="1773"/>
        <w:gridCol w:w="566"/>
        <w:gridCol w:w="424"/>
        <w:gridCol w:w="400"/>
        <w:gridCol w:w="728"/>
        <w:gridCol w:w="3663"/>
        <w:gridCol w:w="284"/>
      </w:tblGrid>
      <w:tr w:rsidR="00DC10E4" w:rsidRPr="00C2587F" w:rsidTr="00004047">
        <w:tc>
          <w:tcPr>
            <w:tcW w:w="985" w:type="dxa"/>
            <w:gridSpan w:val="3"/>
          </w:tcPr>
          <w:p w:rsidR="00DC10E4" w:rsidRPr="00C2587F" w:rsidRDefault="00A05F5C" w:rsidP="00C934A2">
            <w:pPr>
              <w:spacing w:after="0" w:line="240" w:lineRule="auto"/>
              <w:jc w:val="both"/>
              <w:rPr>
                <w:rFonts w:ascii="Arial" w:eastAsia="Times New Roman" w:hAnsi="Arial" w:cs="Arial"/>
                <w:kern w:val="2"/>
                <w:sz w:val="24"/>
                <w:szCs w:val="24"/>
                <w:lang w:eastAsia="ru-RU"/>
              </w:rPr>
            </w:pPr>
            <w:r w:rsidRPr="00C2587F">
              <w:rPr>
                <w:rFonts w:ascii="Arial" w:eastAsia="Times New Roman" w:hAnsi="Arial" w:cs="Arial"/>
                <w:kern w:val="2"/>
                <w:sz w:val="24"/>
                <w:szCs w:val="24"/>
                <w:lang w:eastAsia="ru-RU"/>
              </w:rPr>
              <w:t>1</w:t>
            </w:r>
            <w:r w:rsidR="00DC10E4" w:rsidRPr="00C2587F">
              <w:rPr>
                <w:rFonts w:ascii="Arial" w:eastAsia="Times New Roman" w:hAnsi="Arial" w:cs="Arial"/>
                <w:kern w:val="2"/>
                <w:sz w:val="24"/>
                <w:szCs w:val="24"/>
                <w:lang w:eastAsia="ru-RU"/>
              </w:rPr>
              <w:t>)</w:t>
            </w:r>
          </w:p>
        </w:tc>
        <w:tc>
          <w:tcPr>
            <w:tcW w:w="7770" w:type="dxa"/>
            <w:gridSpan w:val="7"/>
            <w:tcBorders>
              <w:bottom w:val="single" w:sz="4" w:space="0" w:color="auto"/>
            </w:tcBorders>
          </w:tcPr>
          <w:p w:rsidR="00DC10E4" w:rsidRPr="00C2587F" w:rsidRDefault="00DC10E4" w:rsidP="00C934A2">
            <w:pPr>
              <w:spacing w:after="0" w:line="240" w:lineRule="auto"/>
              <w:jc w:val="both"/>
              <w:rPr>
                <w:rFonts w:ascii="Arial" w:eastAsia="Times New Roman" w:hAnsi="Arial" w:cs="Arial"/>
                <w:kern w:val="2"/>
                <w:sz w:val="24"/>
                <w:szCs w:val="24"/>
                <w:lang w:eastAsia="ru-RU"/>
              </w:rPr>
            </w:pPr>
          </w:p>
        </w:tc>
        <w:tc>
          <w:tcPr>
            <w:tcW w:w="284" w:type="dxa"/>
          </w:tcPr>
          <w:p w:rsidR="00DC10E4" w:rsidRPr="00C2587F" w:rsidRDefault="00DC10E4" w:rsidP="00C934A2">
            <w:pPr>
              <w:spacing w:after="0" w:line="240" w:lineRule="auto"/>
              <w:jc w:val="both"/>
              <w:rPr>
                <w:rFonts w:ascii="Arial" w:eastAsia="Times New Roman" w:hAnsi="Arial" w:cs="Arial"/>
                <w:kern w:val="2"/>
                <w:sz w:val="24"/>
                <w:szCs w:val="24"/>
                <w:lang w:val="en-US" w:eastAsia="ru-RU"/>
              </w:rPr>
            </w:pPr>
            <w:r w:rsidRPr="00C2587F">
              <w:rPr>
                <w:rFonts w:ascii="Arial" w:eastAsia="Times New Roman" w:hAnsi="Arial" w:cs="Arial"/>
                <w:kern w:val="2"/>
                <w:sz w:val="24"/>
                <w:szCs w:val="24"/>
                <w:lang w:val="en-US" w:eastAsia="ru-RU"/>
              </w:rPr>
              <w:t>;</w:t>
            </w:r>
          </w:p>
        </w:tc>
      </w:tr>
      <w:tr w:rsidR="00DC10E4" w:rsidRPr="00C2587F" w:rsidTr="00004047">
        <w:tc>
          <w:tcPr>
            <w:tcW w:w="985" w:type="dxa"/>
            <w:gridSpan w:val="3"/>
          </w:tcPr>
          <w:p w:rsidR="00DC10E4" w:rsidRPr="00C2587F" w:rsidRDefault="00A05F5C" w:rsidP="00C934A2">
            <w:pPr>
              <w:spacing w:after="0" w:line="240" w:lineRule="auto"/>
              <w:jc w:val="both"/>
              <w:rPr>
                <w:rFonts w:ascii="Arial" w:eastAsia="Times New Roman" w:hAnsi="Arial" w:cs="Arial"/>
                <w:kern w:val="2"/>
                <w:sz w:val="24"/>
                <w:szCs w:val="24"/>
                <w:lang w:eastAsia="ru-RU"/>
              </w:rPr>
            </w:pPr>
            <w:r w:rsidRPr="00C2587F">
              <w:rPr>
                <w:rFonts w:ascii="Arial" w:eastAsia="Times New Roman" w:hAnsi="Arial" w:cs="Arial"/>
                <w:kern w:val="2"/>
                <w:sz w:val="24"/>
                <w:szCs w:val="24"/>
                <w:lang w:eastAsia="ru-RU"/>
              </w:rPr>
              <w:t>2</w:t>
            </w:r>
            <w:r w:rsidR="00DC10E4" w:rsidRPr="00C2587F">
              <w:rPr>
                <w:rFonts w:ascii="Arial" w:eastAsia="Times New Roman" w:hAnsi="Arial" w:cs="Arial"/>
                <w:kern w:val="2"/>
                <w:sz w:val="24"/>
                <w:szCs w:val="24"/>
                <w:lang w:eastAsia="ru-RU"/>
              </w:rPr>
              <w:t>)</w:t>
            </w:r>
          </w:p>
        </w:tc>
        <w:tc>
          <w:tcPr>
            <w:tcW w:w="7770" w:type="dxa"/>
            <w:gridSpan w:val="7"/>
            <w:tcBorders>
              <w:top w:val="single" w:sz="4" w:space="0" w:color="auto"/>
              <w:bottom w:val="single" w:sz="4" w:space="0" w:color="auto"/>
            </w:tcBorders>
          </w:tcPr>
          <w:p w:rsidR="00DC10E4" w:rsidRPr="00C2587F" w:rsidRDefault="00DC10E4" w:rsidP="00C934A2">
            <w:pPr>
              <w:spacing w:after="0" w:line="240" w:lineRule="auto"/>
              <w:jc w:val="both"/>
              <w:rPr>
                <w:rFonts w:ascii="Arial" w:eastAsia="Times New Roman" w:hAnsi="Arial" w:cs="Arial"/>
                <w:kern w:val="2"/>
                <w:sz w:val="24"/>
                <w:szCs w:val="24"/>
                <w:lang w:eastAsia="ru-RU"/>
              </w:rPr>
            </w:pPr>
          </w:p>
        </w:tc>
        <w:tc>
          <w:tcPr>
            <w:tcW w:w="284" w:type="dxa"/>
          </w:tcPr>
          <w:p w:rsidR="00DC10E4" w:rsidRPr="00C2587F" w:rsidRDefault="00DC10E4" w:rsidP="00C934A2">
            <w:pPr>
              <w:spacing w:after="0" w:line="240" w:lineRule="auto"/>
              <w:jc w:val="both"/>
              <w:rPr>
                <w:rFonts w:ascii="Arial" w:eastAsia="Times New Roman" w:hAnsi="Arial" w:cs="Arial"/>
                <w:kern w:val="2"/>
                <w:sz w:val="24"/>
                <w:szCs w:val="24"/>
                <w:lang w:val="en-US" w:eastAsia="ru-RU"/>
              </w:rPr>
            </w:pPr>
            <w:r w:rsidRPr="00C2587F">
              <w:rPr>
                <w:rFonts w:ascii="Arial" w:eastAsia="Times New Roman" w:hAnsi="Arial" w:cs="Arial"/>
                <w:kern w:val="2"/>
                <w:sz w:val="24"/>
                <w:szCs w:val="24"/>
                <w:lang w:val="en-US" w:eastAsia="ru-RU"/>
              </w:rPr>
              <w:t>;</w:t>
            </w:r>
          </w:p>
        </w:tc>
      </w:tr>
      <w:tr w:rsidR="00DC10E4" w:rsidRPr="00C2587F" w:rsidTr="00004047">
        <w:tc>
          <w:tcPr>
            <w:tcW w:w="985" w:type="dxa"/>
            <w:gridSpan w:val="3"/>
          </w:tcPr>
          <w:p w:rsidR="00DC10E4" w:rsidRPr="00C2587F" w:rsidRDefault="00A05F5C" w:rsidP="00C934A2">
            <w:pPr>
              <w:spacing w:after="0" w:line="240" w:lineRule="auto"/>
              <w:jc w:val="both"/>
              <w:rPr>
                <w:rFonts w:ascii="Arial" w:eastAsia="Times New Roman" w:hAnsi="Arial" w:cs="Arial"/>
                <w:kern w:val="2"/>
                <w:sz w:val="24"/>
                <w:szCs w:val="24"/>
                <w:lang w:eastAsia="ru-RU"/>
              </w:rPr>
            </w:pPr>
            <w:r w:rsidRPr="00C2587F">
              <w:rPr>
                <w:rFonts w:ascii="Arial" w:eastAsia="Times New Roman" w:hAnsi="Arial" w:cs="Arial"/>
                <w:kern w:val="2"/>
                <w:sz w:val="24"/>
                <w:szCs w:val="24"/>
                <w:lang w:eastAsia="ru-RU"/>
              </w:rPr>
              <w:t>3</w:t>
            </w:r>
            <w:r w:rsidR="00DC10E4" w:rsidRPr="00C2587F">
              <w:rPr>
                <w:rFonts w:ascii="Arial" w:eastAsia="Times New Roman" w:hAnsi="Arial" w:cs="Arial"/>
                <w:kern w:val="2"/>
                <w:sz w:val="24"/>
                <w:szCs w:val="24"/>
                <w:lang w:eastAsia="ru-RU"/>
              </w:rPr>
              <w:t>)</w:t>
            </w:r>
          </w:p>
        </w:tc>
        <w:tc>
          <w:tcPr>
            <w:tcW w:w="7770" w:type="dxa"/>
            <w:gridSpan w:val="7"/>
            <w:tcBorders>
              <w:top w:val="single" w:sz="4" w:space="0" w:color="auto"/>
              <w:bottom w:val="single" w:sz="4" w:space="0" w:color="auto"/>
            </w:tcBorders>
          </w:tcPr>
          <w:p w:rsidR="00DC10E4" w:rsidRPr="00C2587F" w:rsidRDefault="00DC10E4" w:rsidP="00C934A2">
            <w:pPr>
              <w:spacing w:after="0" w:line="240" w:lineRule="auto"/>
              <w:jc w:val="both"/>
              <w:rPr>
                <w:rFonts w:ascii="Arial" w:eastAsia="Times New Roman" w:hAnsi="Arial" w:cs="Arial"/>
                <w:kern w:val="2"/>
                <w:sz w:val="24"/>
                <w:szCs w:val="24"/>
                <w:lang w:eastAsia="ru-RU"/>
              </w:rPr>
            </w:pPr>
          </w:p>
        </w:tc>
        <w:tc>
          <w:tcPr>
            <w:tcW w:w="284" w:type="dxa"/>
          </w:tcPr>
          <w:p w:rsidR="00DC10E4" w:rsidRPr="00C2587F" w:rsidRDefault="00DC10E4" w:rsidP="00C934A2">
            <w:pPr>
              <w:spacing w:after="0" w:line="240" w:lineRule="auto"/>
              <w:jc w:val="both"/>
              <w:rPr>
                <w:rFonts w:ascii="Arial" w:eastAsia="Times New Roman" w:hAnsi="Arial" w:cs="Arial"/>
                <w:kern w:val="2"/>
                <w:sz w:val="24"/>
                <w:szCs w:val="24"/>
                <w:lang w:val="en-US" w:eastAsia="ru-RU"/>
              </w:rPr>
            </w:pPr>
            <w:r w:rsidRPr="00C2587F">
              <w:rPr>
                <w:rFonts w:ascii="Arial" w:eastAsia="Times New Roman" w:hAnsi="Arial" w:cs="Arial"/>
                <w:kern w:val="2"/>
                <w:sz w:val="24"/>
                <w:szCs w:val="24"/>
                <w:lang w:val="en-US" w:eastAsia="ru-RU"/>
              </w:rPr>
              <w:t>.</w:t>
            </w:r>
          </w:p>
        </w:tc>
      </w:tr>
      <w:tr w:rsidR="00004047" w:rsidRPr="007656F7" w:rsidTr="00004047">
        <w:tc>
          <w:tcPr>
            <w:tcW w:w="351" w:type="dxa"/>
          </w:tcPr>
          <w:p w:rsidR="00004047" w:rsidRPr="007656F7" w:rsidRDefault="00004047" w:rsidP="00C934A2">
            <w:pPr>
              <w:spacing w:after="0" w:line="240" w:lineRule="auto"/>
              <w:jc w:val="both"/>
              <w:rPr>
                <w:rFonts w:ascii="Arial" w:eastAsia="Times New Roman" w:hAnsi="Arial" w:cs="Arial"/>
                <w:kern w:val="2"/>
                <w:sz w:val="24"/>
                <w:szCs w:val="24"/>
                <w:lang w:eastAsia="ru-RU"/>
              </w:rPr>
            </w:pPr>
            <w:r w:rsidRPr="007656F7">
              <w:rPr>
                <w:rFonts w:ascii="Arial" w:eastAsia="Times New Roman" w:hAnsi="Arial" w:cs="Arial"/>
                <w:kern w:val="2"/>
                <w:sz w:val="24"/>
                <w:szCs w:val="24"/>
                <w:lang w:eastAsia="ru-RU"/>
              </w:rPr>
              <w:t>«</w:t>
            </w:r>
          </w:p>
        </w:tc>
        <w:tc>
          <w:tcPr>
            <w:tcW w:w="500" w:type="dxa"/>
            <w:tcBorders>
              <w:bottom w:val="single" w:sz="4" w:space="0" w:color="auto"/>
            </w:tcBorders>
          </w:tcPr>
          <w:p w:rsidR="00004047" w:rsidRPr="007656F7" w:rsidRDefault="00004047" w:rsidP="00C934A2">
            <w:pPr>
              <w:spacing w:after="0" w:line="240" w:lineRule="auto"/>
              <w:jc w:val="both"/>
              <w:rPr>
                <w:rFonts w:ascii="Arial" w:eastAsia="Times New Roman" w:hAnsi="Arial" w:cs="Arial"/>
                <w:kern w:val="2"/>
                <w:sz w:val="24"/>
                <w:szCs w:val="24"/>
                <w:lang w:eastAsia="ru-RU"/>
              </w:rPr>
            </w:pPr>
          </w:p>
        </w:tc>
        <w:tc>
          <w:tcPr>
            <w:tcW w:w="350" w:type="dxa"/>
            <w:gridSpan w:val="2"/>
          </w:tcPr>
          <w:p w:rsidR="00004047" w:rsidRPr="007656F7" w:rsidRDefault="00004047" w:rsidP="00C934A2">
            <w:pPr>
              <w:spacing w:after="0" w:line="240" w:lineRule="auto"/>
              <w:jc w:val="both"/>
              <w:rPr>
                <w:rFonts w:ascii="Arial" w:eastAsia="Times New Roman" w:hAnsi="Arial" w:cs="Arial"/>
                <w:kern w:val="2"/>
                <w:sz w:val="24"/>
                <w:szCs w:val="24"/>
                <w:lang w:eastAsia="ru-RU"/>
              </w:rPr>
            </w:pPr>
            <w:r w:rsidRPr="007656F7">
              <w:rPr>
                <w:rFonts w:ascii="Arial" w:eastAsia="Times New Roman" w:hAnsi="Arial" w:cs="Arial"/>
                <w:kern w:val="2"/>
                <w:sz w:val="24"/>
                <w:szCs w:val="24"/>
                <w:lang w:eastAsia="ru-RU"/>
              </w:rPr>
              <w:t>»</w:t>
            </w:r>
          </w:p>
        </w:tc>
        <w:tc>
          <w:tcPr>
            <w:tcW w:w="1773" w:type="dxa"/>
            <w:tcBorders>
              <w:bottom w:val="single" w:sz="4" w:space="0" w:color="auto"/>
            </w:tcBorders>
          </w:tcPr>
          <w:p w:rsidR="00004047" w:rsidRPr="007656F7" w:rsidRDefault="00004047" w:rsidP="00C934A2">
            <w:pPr>
              <w:spacing w:after="0" w:line="240" w:lineRule="auto"/>
              <w:jc w:val="both"/>
              <w:rPr>
                <w:rFonts w:ascii="Arial" w:eastAsia="Times New Roman" w:hAnsi="Arial" w:cs="Arial"/>
                <w:kern w:val="2"/>
                <w:sz w:val="24"/>
                <w:szCs w:val="24"/>
                <w:lang w:eastAsia="ru-RU"/>
              </w:rPr>
            </w:pPr>
          </w:p>
        </w:tc>
        <w:tc>
          <w:tcPr>
            <w:tcW w:w="566" w:type="dxa"/>
          </w:tcPr>
          <w:p w:rsidR="00004047" w:rsidRPr="007656F7" w:rsidRDefault="00004047" w:rsidP="00C934A2">
            <w:pPr>
              <w:spacing w:after="0" w:line="240" w:lineRule="auto"/>
              <w:jc w:val="both"/>
              <w:rPr>
                <w:rFonts w:ascii="Arial" w:eastAsia="Times New Roman" w:hAnsi="Arial" w:cs="Arial"/>
                <w:kern w:val="2"/>
                <w:sz w:val="24"/>
                <w:szCs w:val="24"/>
                <w:lang w:eastAsia="ru-RU"/>
              </w:rPr>
            </w:pPr>
            <w:r w:rsidRPr="007656F7">
              <w:rPr>
                <w:rFonts w:ascii="Arial" w:eastAsia="Times New Roman" w:hAnsi="Arial" w:cs="Arial"/>
                <w:kern w:val="2"/>
                <w:sz w:val="24"/>
                <w:szCs w:val="24"/>
                <w:lang w:eastAsia="ru-RU"/>
              </w:rPr>
              <w:t>20</w:t>
            </w:r>
          </w:p>
        </w:tc>
        <w:tc>
          <w:tcPr>
            <w:tcW w:w="424" w:type="dxa"/>
            <w:tcBorders>
              <w:bottom w:val="single" w:sz="4" w:space="0" w:color="auto"/>
            </w:tcBorders>
          </w:tcPr>
          <w:p w:rsidR="00004047" w:rsidRPr="007656F7" w:rsidRDefault="00004047" w:rsidP="00C934A2">
            <w:pPr>
              <w:spacing w:after="0" w:line="240" w:lineRule="auto"/>
              <w:jc w:val="both"/>
              <w:rPr>
                <w:rFonts w:ascii="Arial" w:eastAsia="Times New Roman" w:hAnsi="Arial" w:cs="Arial"/>
                <w:kern w:val="2"/>
                <w:sz w:val="24"/>
                <w:szCs w:val="24"/>
                <w:lang w:eastAsia="ru-RU"/>
              </w:rPr>
            </w:pPr>
          </w:p>
        </w:tc>
        <w:tc>
          <w:tcPr>
            <w:tcW w:w="400" w:type="dxa"/>
          </w:tcPr>
          <w:p w:rsidR="00004047" w:rsidRPr="007656F7" w:rsidRDefault="00004047" w:rsidP="00C934A2">
            <w:pPr>
              <w:spacing w:after="0" w:line="240" w:lineRule="auto"/>
              <w:jc w:val="both"/>
              <w:rPr>
                <w:rFonts w:ascii="Arial" w:eastAsia="Times New Roman" w:hAnsi="Arial" w:cs="Arial"/>
                <w:kern w:val="2"/>
                <w:sz w:val="24"/>
                <w:szCs w:val="24"/>
                <w:lang w:eastAsia="ru-RU"/>
              </w:rPr>
            </w:pPr>
            <w:r w:rsidRPr="007656F7">
              <w:rPr>
                <w:rFonts w:ascii="Arial" w:eastAsia="Times New Roman" w:hAnsi="Arial" w:cs="Arial"/>
                <w:kern w:val="2"/>
                <w:sz w:val="24"/>
                <w:szCs w:val="24"/>
                <w:lang w:eastAsia="ru-RU"/>
              </w:rPr>
              <w:t>г.</w:t>
            </w:r>
          </w:p>
        </w:tc>
        <w:tc>
          <w:tcPr>
            <w:tcW w:w="728" w:type="dxa"/>
          </w:tcPr>
          <w:p w:rsidR="00004047" w:rsidRPr="007656F7" w:rsidRDefault="00004047" w:rsidP="00C934A2">
            <w:pPr>
              <w:spacing w:after="0" w:line="240" w:lineRule="auto"/>
              <w:jc w:val="both"/>
              <w:rPr>
                <w:rFonts w:ascii="Arial" w:eastAsia="Times New Roman" w:hAnsi="Arial" w:cs="Arial"/>
                <w:kern w:val="2"/>
                <w:sz w:val="24"/>
                <w:szCs w:val="24"/>
                <w:lang w:eastAsia="ru-RU"/>
              </w:rPr>
            </w:pPr>
          </w:p>
        </w:tc>
        <w:tc>
          <w:tcPr>
            <w:tcW w:w="3947" w:type="dxa"/>
            <w:gridSpan w:val="2"/>
            <w:tcBorders>
              <w:bottom w:val="single" w:sz="4" w:space="0" w:color="auto"/>
            </w:tcBorders>
          </w:tcPr>
          <w:p w:rsidR="00004047" w:rsidRPr="007656F7" w:rsidRDefault="00004047" w:rsidP="00C934A2">
            <w:pPr>
              <w:spacing w:after="0" w:line="240" w:lineRule="auto"/>
              <w:ind w:right="-108"/>
              <w:jc w:val="both"/>
              <w:rPr>
                <w:rFonts w:ascii="Arial" w:eastAsia="Times New Roman" w:hAnsi="Arial" w:cs="Arial"/>
                <w:kern w:val="2"/>
                <w:sz w:val="24"/>
                <w:szCs w:val="24"/>
                <w:lang w:eastAsia="ru-RU"/>
              </w:rPr>
            </w:pPr>
          </w:p>
        </w:tc>
      </w:tr>
      <w:tr w:rsidR="00004047" w:rsidRPr="007656F7" w:rsidTr="00004047">
        <w:tc>
          <w:tcPr>
            <w:tcW w:w="351" w:type="dxa"/>
          </w:tcPr>
          <w:p w:rsidR="00004047" w:rsidRPr="007656F7" w:rsidRDefault="00004047" w:rsidP="00C934A2">
            <w:pPr>
              <w:spacing w:after="0" w:line="240" w:lineRule="auto"/>
              <w:jc w:val="center"/>
              <w:rPr>
                <w:rFonts w:ascii="Arial" w:eastAsia="Times New Roman" w:hAnsi="Arial" w:cs="Arial"/>
                <w:kern w:val="2"/>
                <w:sz w:val="24"/>
                <w:szCs w:val="24"/>
                <w:lang w:eastAsia="ru-RU"/>
              </w:rPr>
            </w:pPr>
          </w:p>
          <w:p w:rsidR="00004047" w:rsidRPr="007656F7" w:rsidRDefault="00004047" w:rsidP="00C934A2">
            <w:pPr>
              <w:spacing w:after="0" w:line="240" w:lineRule="auto"/>
              <w:rPr>
                <w:rFonts w:ascii="Arial" w:eastAsia="Times New Roman" w:hAnsi="Arial" w:cs="Arial"/>
                <w:kern w:val="2"/>
                <w:sz w:val="24"/>
                <w:szCs w:val="24"/>
                <w:lang w:eastAsia="ru-RU"/>
              </w:rPr>
            </w:pPr>
          </w:p>
        </w:tc>
        <w:tc>
          <w:tcPr>
            <w:tcW w:w="500" w:type="dxa"/>
            <w:tcBorders>
              <w:top w:val="single" w:sz="4" w:space="0" w:color="auto"/>
            </w:tcBorders>
          </w:tcPr>
          <w:p w:rsidR="00004047" w:rsidRPr="007656F7" w:rsidRDefault="00004047" w:rsidP="00C934A2">
            <w:pPr>
              <w:spacing w:after="0" w:line="240" w:lineRule="auto"/>
              <w:jc w:val="center"/>
              <w:rPr>
                <w:rFonts w:ascii="Arial" w:eastAsia="Times New Roman" w:hAnsi="Arial" w:cs="Arial"/>
                <w:kern w:val="2"/>
                <w:sz w:val="24"/>
                <w:szCs w:val="24"/>
                <w:lang w:eastAsia="ru-RU"/>
              </w:rPr>
            </w:pPr>
          </w:p>
        </w:tc>
        <w:tc>
          <w:tcPr>
            <w:tcW w:w="350" w:type="dxa"/>
            <w:gridSpan w:val="2"/>
          </w:tcPr>
          <w:p w:rsidR="00004047" w:rsidRPr="007656F7" w:rsidRDefault="00004047" w:rsidP="00C934A2">
            <w:pPr>
              <w:spacing w:after="0" w:line="240" w:lineRule="auto"/>
              <w:jc w:val="center"/>
              <w:rPr>
                <w:rFonts w:ascii="Arial" w:eastAsia="Times New Roman" w:hAnsi="Arial" w:cs="Arial"/>
                <w:kern w:val="2"/>
                <w:sz w:val="24"/>
                <w:szCs w:val="24"/>
                <w:lang w:eastAsia="ru-RU"/>
              </w:rPr>
            </w:pPr>
          </w:p>
        </w:tc>
        <w:tc>
          <w:tcPr>
            <w:tcW w:w="1773" w:type="dxa"/>
            <w:tcBorders>
              <w:top w:val="single" w:sz="4" w:space="0" w:color="auto"/>
            </w:tcBorders>
          </w:tcPr>
          <w:p w:rsidR="00004047" w:rsidRPr="007656F7" w:rsidRDefault="00004047" w:rsidP="00C934A2">
            <w:pPr>
              <w:spacing w:after="0" w:line="240" w:lineRule="auto"/>
              <w:jc w:val="center"/>
              <w:rPr>
                <w:rFonts w:ascii="Arial" w:eastAsia="Times New Roman" w:hAnsi="Arial" w:cs="Arial"/>
                <w:kern w:val="2"/>
                <w:sz w:val="24"/>
                <w:szCs w:val="24"/>
                <w:lang w:eastAsia="ru-RU"/>
              </w:rPr>
            </w:pPr>
          </w:p>
        </w:tc>
        <w:tc>
          <w:tcPr>
            <w:tcW w:w="566" w:type="dxa"/>
          </w:tcPr>
          <w:p w:rsidR="00004047" w:rsidRPr="007656F7" w:rsidRDefault="00004047" w:rsidP="00C934A2">
            <w:pPr>
              <w:spacing w:after="0" w:line="240" w:lineRule="auto"/>
              <w:rPr>
                <w:rFonts w:ascii="Arial" w:eastAsia="Times New Roman" w:hAnsi="Arial" w:cs="Arial"/>
                <w:kern w:val="2"/>
                <w:sz w:val="24"/>
                <w:szCs w:val="24"/>
                <w:lang w:eastAsia="ru-RU"/>
              </w:rPr>
            </w:pPr>
          </w:p>
        </w:tc>
        <w:tc>
          <w:tcPr>
            <w:tcW w:w="424" w:type="dxa"/>
            <w:tcBorders>
              <w:top w:val="single" w:sz="4" w:space="0" w:color="auto"/>
            </w:tcBorders>
          </w:tcPr>
          <w:p w:rsidR="00004047" w:rsidRPr="007656F7" w:rsidRDefault="00004047" w:rsidP="00C934A2">
            <w:pPr>
              <w:spacing w:after="0" w:line="240" w:lineRule="auto"/>
              <w:jc w:val="center"/>
              <w:rPr>
                <w:rFonts w:ascii="Arial" w:eastAsia="Times New Roman" w:hAnsi="Arial" w:cs="Arial"/>
                <w:kern w:val="2"/>
                <w:sz w:val="24"/>
                <w:szCs w:val="24"/>
                <w:lang w:eastAsia="ru-RU"/>
              </w:rPr>
            </w:pPr>
          </w:p>
        </w:tc>
        <w:tc>
          <w:tcPr>
            <w:tcW w:w="400" w:type="dxa"/>
          </w:tcPr>
          <w:p w:rsidR="00004047" w:rsidRPr="007656F7" w:rsidRDefault="00004047" w:rsidP="00C934A2">
            <w:pPr>
              <w:spacing w:after="0" w:line="240" w:lineRule="auto"/>
              <w:jc w:val="center"/>
              <w:rPr>
                <w:rFonts w:ascii="Arial" w:eastAsia="Times New Roman" w:hAnsi="Arial" w:cs="Arial"/>
                <w:kern w:val="2"/>
                <w:sz w:val="24"/>
                <w:szCs w:val="24"/>
                <w:lang w:eastAsia="ru-RU"/>
              </w:rPr>
            </w:pPr>
          </w:p>
        </w:tc>
        <w:tc>
          <w:tcPr>
            <w:tcW w:w="728" w:type="dxa"/>
          </w:tcPr>
          <w:p w:rsidR="00004047" w:rsidRPr="007656F7" w:rsidRDefault="00004047" w:rsidP="00C934A2">
            <w:pPr>
              <w:spacing w:after="0" w:line="240" w:lineRule="auto"/>
              <w:jc w:val="center"/>
              <w:rPr>
                <w:rFonts w:ascii="Arial" w:eastAsia="Times New Roman" w:hAnsi="Arial" w:cs="Arial"/>
                <w:kern w:val="2"/>
                <w:sz w:val="24"/>
                <w:szCs w:val="24"/>
                <w:lang w:eastAsia="ru-RU"/>
              </w:rPr>
            </w:pPr>
          </w:p>
        </w:tc>
        <w:tc>
          <w:tcPr>
            <w:tcW w:w="3947" w:type="dxa"/>
            <w:gridSpan w:val="2"/>
            <w:tcBorders>
              <w:top w:val="single" w:sz="4" w:space="0" w:color="auto"/>
            </w:tcBorders>
          </w:tcPr>
          <w:p w:rsidR="00DC2B79" w:rsidRDefault="00004047" w:rsidP="00E73D98">
            <w:pPr>
              <w:spacing w:after="0" w:line="240" w:lineRule="auto"/>
              <w:ind w:right="-108"/>
              <w:jc w:val="center"/>
              <w:rPr>
                <w:rFonts w:ascii="Arial" w:eastAsia="Times New Roman" w:hAnsi="Arial" w:cs="Arial"/>
                <w:color w:val="000000"/>
                <w:kern w:val="2"/>
                <w:sz w:val="24"/>
                <w:szCs w:val="24"/>
                <w:lang w:eastAsia="ru-RU"/>
              </w:rPr>
            </w:pPr>
            <w:r w:rsidRPr="007656F7">
              <w:rPr>
                <w:rFonts w:ascii="Arial" w:eastAsia="Times New Roman" w:hAnsi="Arial" w:cs="Arial"/>
                <w:color w:val="000000"/>
                <w:kern w:val="2"/>
                <w:sz w:val="24"/>
                <w:szCs w:val="24"/>
                <w:lang w:eastAsia="ru-RU"/>
              </w:rPr>
              <w:t>(подпись заявителя или представителя заявителя)</w:t>
            </w:r>
          </w:p>
          <w:p w:rsidR="00DC2B79" w:rsidRPr="007656F7" w:rsidRDefault="00DC2B79" w:rsidP="00C934A2">
            <w:pPr>
              <w:spacing w:after="0" w:line="240" w:lineRule="auto"/>
              <w:ind w:right="-108"/>
              <w:rPr>
                <w:rFonts w:ascii="Arial" w:eastAsia="Times New Roman" w:hAnsi="Arial" w:cs="Arial"/>
                <w:color w:val="000000"/>
                <w:kern w:val="2"/>
                <w:sz w:val="24"/>
                <w:szCs w:val="24"/>
                <w:lang w:eastAsia="ru-RU"/>
              </w:rPr>
            </w:pPr>
          </w:p>
        </w:tc>
      </w:tr>
    </w:tbl>
    <w:p w:rsidR="00DA60C9" w:rsidRPr="00E73D98" w:rsidRDefault="00DA60C9" w:rsidP="00004047">
      <w:pPr>
        <w:spacing w:after="0" w:line="240" w:lineRule="auto"/>
        <w:ind w:left="567" w:right="678"/>
        <w:jc w:val="center"/>
        <w:rPr>
          <w:rFonts w:ascii="Arial" w:hAnsi="Arial" w:cs="Arial"/>
          <w:sz w:val="24"/>
          <w:szCs w:val="24"/>
        </w:rPr>
      </w:pPr>
      <w:r w:rsidRPr="00E73D98">
        <w:rPr>
          <w:rFonts w:ascii="Arial" w:hAnsi="Arial" w:cs="Arial"/>
          <w:sz w:val="24"/>
          <w:szCs w:val="24"/>
        </w:rPr>
        <w:t>ДОКУМЕНТЫ, ПОДТВЕРЖДАЮЩИЕ ПРАВО ЗАЯВИТЕЛЯ</w:t>
      </w:r>
    </w:p>
    <w:p w:rsidR="00DA60C9" w:rsidRPr="00E73D98" w:rsidRDefault="00DA60C9" w:rsidP="00004047">
      <w:pPr>
        <w:spacing w:after="0" w:line="240" w:lineRule="auto"/>
        <w:ind w:left="567" w:right="678"/>
        <w:jc w:val="center"/>
        <w:rPr>
          <w:rFonts w:ascii="Arial" w:hAnsi="Arial" w:cs="Arial"/>
          <w:sz w:val="24"/>
          <w:szCs w:val="24"/>
        </w:rPr>
      </w:pPr>
      <w:r w:rsidRPr="00E73D98">
        <w:rPr>
          <w:rFonts w:ascii="Arial" w:hAnsi="Arial" w:cs="Arial"/>
          <w:sz w:val="24"/>
          <w:szCs w:val="24"/>
        </w:rPr>
        <w:t>НА ПРИОБРЕТЕНИЕ ЗЕМЕЛЬНОГО УЧАСТКА БЕЗ ПРОВЕДЕНИЯ ТОРГОВ</w:t>
      </w:r>
    </w:p>
    <w:p w:rsidR="00DA60C9" w:rsidRPr="00F45087" w:rsidRDefault="00DA60C9" w:rsidP="008E726F">
      <w:pPr>
        <w:spacing w:after="0" w:line="240" w:lineRule="auto"/>
        <w:ind w:right="678"/>
        <w:jc w:val="center"/>
        <w:rPr>
          <w:rFonts w:ascii="Arial" w:hAnsi="Arial" w:cs="Arial"/>
          <w:sz w:val="24"/>
          <w:szCs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993"/>
        <w:gridCol w:w="1275"/>
        <w:gridCol w:w="1134"/>
        <w:gridCol w:w="1276"/>
        <w:gridCol w:w="1985"/>
        <w:gridCol w:w="2126"/>
      </w:tblGrid>
      <w:tr w:rsidR="008E726F" w:rsidRPr="00F45087" w:rsidTr="00B60052">
        <w:trPr>
          <w:trHeight w:val="20"/>
        </w:trPr>
        <w:tc>
          <w:tcPr>
            <w:tcW w:w="567" w:type="dxa"/>
          </w:tcPr>
          <w:p w:rsidR="00DA60C9" w:rsidRPr="008E726F" w:rsidRDefault="00DA60C9" w:rsidP="00E73D98">
            <w:pPr>
              <w:pStyle w:val="ConsPlusNormal"/>
              <w:widowControl/>
              <w:suppressAutoHyphens/>
              <w:jc w:val="center"/>
              <w:rPr>
                <w:rFonts w:ascii="Courier New" w:hAnsi="Courier New" w:cs="Courier New"/>
                <w:sz w:val="22"/>
                <w:szCs w:val="22"/>
              </w:rPr>
            </w:pPr>
            <w:r w:rsidRPr="008E726F">
              <w:rPr>
                <w:rFonts w:ascii="Courier New" w:hAnsi="Courier New" w:cs="Courier New"/>
                <w:sz w:val="22"/>
                <w:szCs w:val="22"/>
              </w:rPr>
              <w:t>№</w:t>
            </w:r>
          </w:p>
          <w:p w:rsidR="00DA60C9" w:rsidRPr="008E726F" w:rsidRDefault="00DA60C9" w:rsidP="00E73D98">
            <w:pPr>
              <w:pStyle w:val="ConsPlusNormal"/>
              <w:widowControl/>
              <w:suppressAutoHyphens/>
              <w:jc w:val="center"/>
              <w:rPr>
                <w:rFonts w:ascii="Courier New" w:hAnsi="Courier New" w:cs="Courier New"/>
                <w:sz w:val="22"/>
                <w:szCs w:val="22"/>
              </w:rPr>
            </w:pPr>
            <w:r w:rsidRPr="008E726F">
              <w:rPr>
                <w:rFonts w:ascii="Courier New" w:hAnsi="Courier New" w:cs="Courier New"/>
                <w:sz w:val="22"/>
                <w:szCs w:val="22"/>
              </w:rPr>
              <w:t>п/п</w:t>
            </w:r>
          </w:p>
        </w:tc>
        <w:tc>
          <w:tcPr>
            <w:tcW w:w="993" w:type="dxa"/>
          </w:tcPr>
          <w:p w:rsidR="00DA60C9" w:rsidRPr="008E726F" w:rsidRDefault="00DA60C9" w:rsidP="00E73D98">
            <w:pPr>
              <w:pStyle w:val="ConsPlusNormal"/>
              <w:widowControl/>
              <w:suppressAutoHyphens/>
              <w:jc w:val="center"/>
              <w:rPr>
                <w:rFonts w:ascii="Courier New" w:hAnsi="Courier New" w:cs="Courier New"/>
                <w:sz w:val="22"/>
                <w:szCs w:val="22"/>
              </w:rPr>
            </w:pPr>
            <w:r w:rsidRPr="008E726F">
              <w:rPr>
                <w:rFonts w:ascii="Courier New" w:hAnsi="Courier New" w:cs="Courier New"/>
                <w:sz w:val="22"/>
                <w:szCs w:val="22"/>
              </w:rPr>
              <w:t xml:space="preserve">Основание предоставления земельного </w:t>
            </w:r>
            <w:r w:rsidRPr="008E726F">
              <w:rPr>
                <w:rFonts w:ascii="Courier New" w:hAnsi="Courier New" w:cs="Courier New"/>
                <w:sz w:val="22"/>
                <w:szCs w:val="22"/>
              </w:rPr>
              <w:lastRenderedPageBreak/>
              <w:t>участка без проведения торгов</w:t>
            </w:r>
          </w:p>
        </w:tc>
        <w:tc>
          <w:tcPr>
            <w:tcW w:w="1275" w:type="dxa"/>
          </w:tcPr>
          <w:p w:rsidR="00DA60C9" w:rsidRPr="008E726F" w:rsidRDefault="00DA60C9" w:rsidP="00E73D98">
            <w:pPr>
              <w:pStyle w:val="ConsPlusNormal"/>
              <w:widowControl/>
              <w:suppressAutoHyphens/>
              <w:jc w:val="center"/>
              <w:rPr>
                <w:rFonts w:ascii="Courier New" w:hAnsi="Courier New" w:cs="Courier New"/>
                <w:sz w:val="22"/>
                <w:szCs w:val="22"/>
              </w:rPr>
            </w:pPr>
            <w:r w:rsidRPr="008E726F">
              <w:rPr>
                <w:rFonts w:ascii="Courier New" w:hAnsi="Courier New" w:cs="Courier New"/>
                <w:sz w:val="22"/>
                <w:szCs w:val="22"/>
              </w:rPr>
              <w:lastRenderedPageBreak/>
              <w:t>Вид права, на котором заявитель желает приобрес</w:t>
            </w:r>
            <w:r w:rsidRPr="008E726F">
              <w:rPr>
                <w:rFonts w:ascii="Courier New" w:hAnsi="Courier New" w:cs="Courier New"/>
                <w:sz w:val="22"/>
                <w:szCs w:val="22"/>
              </w:rPr>
              <w:lastRenderedPageBreak/>
              <w:t>ти земельный участок</w:t>
            </w:r>
          </w:p>
        </w:tc>
        <w:tc>
          <w:tcPr>
            <w:tcW w:w="1134" w:type="dxa"/>
          </w:tcPr>
          <w:p w:rsidR="00DA60C9" w:rsidRPr="008E726F" w:rsidRDefault="00DA60C9" w:rsidP="00E73D98">
            <w:pPr>
              <w:pStyle w:val="ConsPlusNormal"/>
              <w:widowControl/>
              <w:suppressAutoHyphens/>
              <w:jc w:val="center"/>
              <w:rPr>
                <w:rFonts w:ascii="Courier New" w:hAnsi="Courier New" w:cs="Courier New"/>
                <w:sz w:val="22"/>
                <w:szCs w:val="22"/>
              </w:rPr>
            </w:pPr>
            <w:r w:rsidRPr="008E726F">
              <w:rPr>
                <w:rFonts w:ascii="Courier New" w:hAnsi="Courier New" w:cs="Courier New"/>
                <w:sz w:val="22"/>
                <w:szCs w:val="22"/>
              </w:rPr>
              <w:lastRenderedPageBreak/>
              <w:t>Заявитель</w:t>
            </w:r>
          </w:p>
        </w:tc>
        <w:tc>
          <w:tcPr>
            <w:tcW w:w="1276" w:type="dxa"/>
          </w:tcPr>
          <w:p w:rsidR="00DA60C9" w:rsidRPr="008E726F" w:rsidRDefault="00DA60C9" w:rsidP="00E73D98">
            <w:pPr>
              <w:pStyle w:val="ConsPlusNormal"/>
              <w:widowControl/>
              <w:suppressAutoHyphens/>
              <w:jc w:val="center"/>
              <w:rPr>
                <w:rFonts w:ascii="Courier New" w:hAnsi="Courier New" w:cs="Courier New"/>
                <w:sz w:val="22"/>
                <w:szCs w:val="22"/>
              </w:rPr>
            </w:pPr>
            <w:r w:rsidRPr="008E726F">
              <w:rPr>
                <w:rFonts w:ascii="Courier New" w:hAnsi="Courier New" w:cs="Courier New"/>
                <w:sz w:val="22"/>
                <w:szCs w:val="22"/>
              </w:rPr>
              <w:t>Земельный участок</w:t>
            </w:r>
          </w:p>
        </w:tc>
        <w:tc>
          <w:tcPr>
            <w:tcW w:w="1985" w:type="dxa"/>
          </w:tcPr>
          <w:p w:rsidR="00DA60C9" w:rsidRPr="008E726F" w:rsidRDefault="00DA60C9" w:rsidP="00E73D98">
            <w:pPr>
              <w:pStyle w:val="ConsPlusNormal"/>
              <w:widowControl/>
              <w:suppressAutoHyphens/>
              <w:jc w:val="center"/>
              <w:rPr>
                <w:rFonts w:ascii="Courier New" w:hAnsi="Courier New" w:cs="Courier New"/>
                <w:sz w:val="22"/>
                <w:szCs w:val="22"/>
              </w:rPr>
            </w:pPr>
            <w:r w:rsidRPr="008E726F">
              <w:rPr>
                <w:rFonts w:ascii="Courier New" w:hAnsi="Courier New" w:cs="Courier New"/>
                <w:sz w:val="22"/>
                <w:szCs w:val="22"/>
              </w:rPr>
              <w:t xml:space="preserve">Документы, подтверждающие право заявителя на приобретение земельного участка без </w:t>
            </w:r>
            <w:r w:rsidRPr="008E726F">
              <w:rPr>
                <w:rFonts w:ascii="Courier New" w:hAnsi="Courier New" w:cs="Courier New"/>
                <w:sz w:val="22"/>
                <w:szCs w:val="22"/>
              </w:rPr>
              <w:lastRenderedPageBreak/>
              <w:t>проведения торгов и прилагаемые к заявлению о приобретении прав на земельный участок</w:t>
            </w:r>
          </w:p>
        </w:tc>
        <w:tc>
          <w:tcPr>
            <w:tcW w:w="2126" w:type="dxa"/>
          </w:tcPr>
          <w:p w:rsidR="00DA60C9" w:rsidRPr="008E726F" w:rsidRDefault="00DA60C9" w:rsidP="00E73D98">
            <w:pPr>
              <w:pStyle w:val="ConsPlusNormal"/>
              <w:widowControl/>
              <w:suppressAutoHyphens/>
              <w:jc w:val="center"/>
              <w:rPr>
                <w:rFonts w:ascii="Courier New" w:hAnsi="Courier New" w:cs="Courier New"/>
                <w:sz w:val="22"/>
                <w:szCs w:val="22"/>
              </w:rPr>
            </w:pPr>
            <w:r w:rsidRPr="008E726F">
              <w:rPr>
                <w:rFonts w:ascii="Courier New" w:hAnsi="Courier New" w:cs="Courier New"/>
                <w:sz w:val="22"/>
                <w:szCs w:val="22"/>
              </w:rPr>
              <w:lastRenderedPageBreak/>
              <w:t xml:space="preserve">Документы, подтверждающие право заявителя на приобретение земельного участка без проведения </w:t>
            </w:r>
            <w:r w:rsidRPr="008E726F">
              <w:rPr>
                <w:rFonts w:ascii="Courier New" w:hAnsi="Courier New" w:cs="Courier New"/>
                <w:sz w:val="22"/>
                <w:szCs w:val="22"/>
              </w:rPr>
              <w:lastRenderedPageBreak/>
              <w:t>торгов и которые заявитель вправе предоставить</w:t>
            </w:r>
          </w:p>
        </w:tc>
      </w:tr>
      <w:tr w:rsidR="008E726F" w:rsidRPr="00F45087" w:rsidTr="00B60052">
        <w:trPr>
          <w:trHeight w:val="20"/>
        </w:trPr>
        <w:tc>
          <w:tcPr>
            <w:tcW w:w="567" w:type="dxa"/>
          </w:tcPr>
          <w:p w:rsidR="00DA60C9" w:rsidRPr="008E726F" w:rsidRDefault="00DA60C9" w:rsidP="00E73D98">
            <w:pPr>
              <w:pStyle w:val="ConsPlusNormal"/>
              <w:widowControl/>
              <w:jc w:val="center"/>
              <w:rPr>
                <w:rFonts w:ascii="Courier New" w:hAnsi="Courier New" w:cs="Courier New"/>
                <w:sz w:val="22"/>
                <w:szCs w:val="22"/>
              </w:rPr>
            </w:pPr>
            <w:r w:rsidRPr="008E726F">
              <w:rPr>
                <w:rFonts w:ascii="Courier New" w:hAnsi="Courier New" w:cs="Courier New"/>
                <w:sz w:val="22"/>
                <w:szCs w:val="22"/>
              </w:rPr>
              <w:lastRenderedPageBreak/>
              <w:t>1</w:t>
            </w:r>
          </w:p>
        </w:tc>
        <w:tc>
          <w:tcPr>
            <w:tcW w:w="993" w:type="dxa"/>
          </w:tcPr>
          <w:p w:rsidR="00DA60C9" w:rsidRPr="008E726F" w:rsidRDefault="00DA60C9" w:rsidP="00E73D98">
            <w:pPr>
              <w:pStyle w:val="ConsPlusNormal"/>
              <w:widowControl/>
              <w:jc w:val="center"/>
              <w:rPr>
                <w:rFonts w:ascii="Courier New" w:hAnsi="Courier New" w:cs="Courier New"/>
                <w:sz w:val="22"/>
                <w:szCs w:val="22"/>
              </w:rPr>
            </w:pPr>
            <w:r w:rsidRPr="008E726F">
              <w:rPr>
                <w:rFonts w:ascii="Courier New" w:hAnsi="Courier New" w:cs="Courier New"/>
                <w:sz w:val="22"/>
                <w:szCs w:val="22"/>
              </w:rPr>
              <w:t>2</w:t>
            </w:r>
          </w:p>
        </w:tc>
        <w:tc>
          <w:tcPr>
            <w:tcW w:w="1275" w:type="dxa"/>
          </w:tcPr>
          <w:p w:rsidR="00DA60C9" w:rsidRPr="008E726F" w:rsidRDefault="00DA60C9" w:rsidP="00E73D98">
            <w:pPr>
              <w:pStyle w:val="ConsPlusNormal"/>
              <w:widowControl/>
              <w:jc w:val="center"/>
              <w:rPr>
                <w:rFonts w:ascii="Courier New" w:hAnsi="Courier New" w:cs="Courier New"/>
                <w:sz w:val="22"/>
                <w:szCs w:val="22"/>
              </w:rPr>
            </w:pPr>
            <w:r w:rsidRPr="008E726F">
              <w:rPr>
                <w:rFonts w:ascii="Courier New" w:hAnsi="Courier New" w:cs="Courier New"/>
                <w:sz w:val="22"/>
                <w:szCs w:val="22"/>
              </w:rPr>
              <w:t>3</w:t>
            </w:r>
          </w:p>
        </w:tc>
        <w:tc>
          <w:tcPr>
            <w:tcW w:w="1134" w:type="dxa"/>
          </w:tcPr>
          <w:p w:rsidR="00DA60C9" w:rsidRPr="008E726F" w:rsidRDefault="00DA60C9" w:rsidP="00E73D98">
            <w:pPr>
              <w:pStyle w:val="ConsPlusNormal"/>
              <w:widowControl/>
              <w:jc w:val="center"/>
              <w:rPr>
                <w:rFonts w:ascii="Courier New" w:hAnsi="Courier New" w:cs="Courier New"/>
                <w:sz w:val="22"/>
                <w:szCs w:val="22"/>
              </w:rPr>
            </w:pPr>
            <w:r w:rsidRPr="008E726F">
              <w:rPr>
                <w:rFonts w:ascii="Courier New" w:hAnsi="Courier New" w:cs="Courier New"/>
                <w:sz w:val="22"/>
                <w:szCs w:val="22"/>
              </w:rPr>
              <w:t>4</w:t>
            </w:r>
          </w:p>
        </w:tc>
        <w:tc>
          <w:tcPr>
            <w:tcW w:w="1276" w:type="dxa"/>
          </w:tcPr>
          <w:p w:rsidR="00DA60C9" w:rsidRPr="008E726F" w:rsidRDefault="00DA60C9" w:rsidP="00E73D98">
            <w:pPr>
              <w:pStyle w:val="ConsPlusNormal"/>
              <w:widowControl/>
              <w:jc w:val="center"/>
              <w:rPr>
                <w:rFonts w:ascii="Courier New" w:hAnsi="Courier New" w:cs="Courier New"/>
                <w:sz w:val="22"/>
                <w:szCs w:val="22"/>
              </w:rPr>
            </w:pPr>
            <w:r w:rsidRPr="008E726F">
              <w:rPr>
                <w:rFonts w:ascii="Courier New" w:hAnsi="Courier New" w:cs="Courier New"/>
                <w:sz w:val="22"/>
                <w:szCs w:val="22"/>
              </w:rPr>
              <w:t>5</w:t>
            </w:r>
          </w:p>
        </w:tc>
        <w:tc>
          <w:tcPr>
            <w:tcW w:w="1985" w:type="dxa"/>
          </w:tcPr>
          <w:p w:rsidR="00DA60C9" w:rsidRPr="008E726F" w:rsidRDefault="00DA60C9" w:rsidP="00E73D98">
            <w:pPr>
              <w:pStyle w:val="ConsPlusNormal"/>
              <w:widowControl/>
              <w:jc w:val="center"/>
              <w:rPr>
                <w:rFonts w:ascii="Courier New" w:hAnsi="Courier New" w:cs="Courier New"/>
                <w:sz w:val="22"/>
                <w:szCs w:val="22"/>
              </w:rPr>
            </w:pPr>
            <w:r w:rsidRPr="008E726F">
              <w:rPr>
                <w:rFonts w:ascii="Courier New" w:hAnsi="Courier New" w:cs="Courier New"/>
                <w:sz w:val="22"/>
                <w:szCs w:val="22"/>
              </w:rPr>
              <w:t>6</w:t>
            </w:r>
          </w:p>
        </w:tc>
        <w:tc>
          <w:tcPr>
            <w:tcW w:w="2126" w:type="dxa"/>
          </w:tcPr>
          <w:p w:rsidR="00DA60C9" w:rsidRPr="008E726F" w:rsidRDefault="00DA60C9" w:rsidP="00E73D98">
            <w:pPr>
              <w:pStyle w:val="ConsPlusNormal"/>
              <w:widowControl/>
              <w:jc w:val="center"/>
              <w:rPr>
                <w:rFonts w:ascii="Courier New" w:hAnsi="Courier New" w:cs="Courier New"/>
                <w:sz w:val="22"/>
                <w:szCs w:val="22"/>
              </w:rPr>
            </w:pPr>
            <w:r w:rsidRPr="008E726F">
              <w:rPr>
                <w:rFonts w:ascii="Courier New" w:hAnsi="Courier New" w:cs="Courier New"/>
                <w:sz w:val="22"/>
                <w:szCs w:val="22"/>
              </w:rPr>
              <w:t>7</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1.</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8" w:history="1">
              <w:r w:rsidR="00DA60C9" w:rsidRPr="00F45087">
                <w:rPr>
                  <w:rFonts w:ascii="Courier New" w:hAnsi="Courier New" w:cs="Courier New"/>
                  <w:sz w:val="22"/>
                  <w:szCs w:val="22"/>
                </w:rPr>
                <w:t>Подпункт 1 пункта 2 статьи 39</w:t>
              </w:r>
              <w:r w:rsidR="00DA60C9" w:rsidRPr="00F45087">
                <w:rPr>
                  <w:rFonts w:ascii="Courier New" w:hAnsi="Courier New" w:cs="Courier New"/>
                  <w:sz w:val="22"/>
                  <w:szCs w:val="22"/>
                  <w:vertAlign w:val="superscript"/>
                </w:rPr>
                <w:t>3</w:t>
              </w:r>
            </w:hyperlink>
            <w:r w:rsidR="00DA60C9" w:rsidRPr="00F45087">
              <w:rPr>
                <w:rFonts w:ascii="Courier New" w:hAnsi="Courier New" w:cs="Courier New"/>
                <w:sz w:val="22"/>
                <w:szCs w:val="22"/>
              </w:rPr>
              <w:t xml:space="preserve"> Земельного кодекса Российской Федерации (далее – Земельный кодекс)</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собственность за плату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Лицо, с которым заключен договор о комплексном освоении территории</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Земельный участок, образованный из земельного участка, предоставленного в аренду для комплексного освоения территории</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Договор о комплексном освоении территории</w:t>
            </w:r>
          </w:p>
        </w:tc>
        <w:tc>
          <w:tcPr>
            <w:tcW w:w="2126" w:type="dxa"/>
          </w:tcPr>
          <w:p w:rsidR="00DA60C9" w:rsidRPr="00F45087" w:rsidRDefault="00DA60C9" w:rsidP="00E73D98">
            <w:pPr>
              <w:pStyle w:val="ConsPlusNormal"/>
              <w:widowControl/>
              <w:contextualSpacing/>
              <w:jc w:val="center"/>
              <w:rPr>
                <w:rFonts w:ascii="Courier New" w:hAnsi="Courier New" w:cs="Courier New"/>
                <w:sz w:val="22"/>
                <w:szCs w:val="22"/>
              </w:rPr>
            </w:pPr>
            <w:r w:rsidRPr="00F45087">
              <w:rPr>
                <w:rFonts w:ascii="Courier New" w:hAnsi="Courier New" w:cs="Courier New"/>
                <w:sz w:val="22"/>
                <w:szCs w:val="22"/>
              </w:rPr>
              <w:t>Выписка из Единого государственного реестра недвижимости (далее –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contextualSpacing/>
              <w:jc w:val="center"/>
              <w:rPr>
                <w:rFonts w:ascii="Courier New" w:hAnsi="Courier New" w:cs="Courier New"/>
                <w:sz w:val="22"/>
                <w:szCs w:val="22"/>
              </w:rPr>
            </w:pPr>
            <w:r w:rsidRPr="00F45087">
              <w:rPr>
                <w:rFonts w:ascii="Courier New" w:hAnsi="Courier New" w:cs="Courier New"/>
                <w:sz w:val="22"/>
                <w:szCs w:val="22"/>
              </w:rPr>
              <w:t>Утвержденный проект планировки и утвержденный проект межевания территории</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contextualSpacing/>
              <w:jc w:val="center"/>
              <w:rPr>
                <w:rFonts w:ascii="Courier New" w:hAnsi="Courier New" w:cs="Courier New"/>
                <w:sz w:val="22"/>
                <w:szCs w:val="22"/>
              </w:rPr>
            </w:pPr>
            <w:r w:rsidRPr="00F45087">
              <w:rPr>
                <w:rFonts w:ascii="Courier New" w:hAnsi="Courier New" w:cs="Courier New"/>
                <w:sz w:val="22"/>
                <w:szCs w:val="22"/>
              </w:rPr>
              <w:t>Выписка из Единого государственного реестра юридических лиц (далее – ЕГРЮЛ) о юридическом лице, являющемся заявителем</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2.</w:t>
            </w:r>
          </w:p>
        </w:tc>
        <w:tc>
          <w:tcPr>
            <w:tcW w:w="993"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Подпункт 2 пункта 2 статьи 39</w:t>
            </w:r>
            <w:r w:rsidRPr="00F45087">
              <w:rPr>
                <w:rFonts w:ascii="Courier New" w:hAnsi="Courier New" w:cs="Courier New"/>
                <w:sz w:val="22"/>
                <w:szCs w:val="22"/>
                <w:vertAlign w:val="superscript"/>
              </w:rPr>
              <w:t>3</w:t>
            </w:r>
            <w:r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собственность за плату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Член некоммерческой организации, созданной гражданами, которой предоставлен земельный </w:t>
            </w:r>
            <w:r w:rsidRPr="00F45087">
              <w:rPr>
                <w:rFonts w:ascii="Courier New" w:hAnsi="Courier New" w:cs="Courier New"/>
                <w:sz w:val="22"/>
                <w:szCs w:val="22"/>
              </w:rPr>
              <w:lastRenderedPageBreak/>
              <w:t>участок для комплексного освоения в целях индивидуального жилищного строительства</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 xml:space="preserve">Земельный участок, предназначенный для индивидуального жилищного строительства, образованный из </w:t>
            </w:r>
            <w:r w:rsidRPr="00F45087">
              <w:rPr>
                <w:rFonts w:ascii="Courier New" w:hAnsi="Courier New" w:cs="Courier New"/>
                <w:sz w:val="22"/>
                <w:szCs w:val="22"/>
              </w:rPr>
              <w:lastRenderedPageBreak/>
              <w:t>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198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Документ, подтверждающий членство заявителя в некоммерческой организации</w:t>
            </w:r>
          </w:p>
        </w:tc>
        <w:tc>
          <w:tcPr>
            <w:tcW w:w="212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53"/>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Решение органа некоммерческой организации о распределении испрашиваемого земельного участка </w:t>
            </w:r>
            <w:r w:rsidRPr="00F45087">
              <w:rPr>
                <w:rFonts w:ascii="Courier New" w:hAnsi="Courier New" w:cs="Courier New"/>
                <w:sz w:val="22"/>
                <w:szCs w:val="22"/>
              </w:rPr>
              <w:lastRenderedPageBreak/>
              <w:t>заявителю</w:t>
            </w:r>
          </w:p>
        </w:tc>
        <w:tc>
          <w:tcPr>
            <w:tcW w:w="2126" w:type="dxa"/>
            <w:vMerge/>
          </w:tcPr>
          <w:p w:rsidR="00DA60C9" w:rsidRPr="00F45087" w:rsidRDefault="00DA60C9" w:rsidP="00E73D98">
            <w:pPr>
              <w:pStyle w:val="ConsPlusNormal"/>
              <w:widowControl/>
              <w:jc w:val="center"/>
              <w:rPr>
                <w:rFonts w:ascii="Courier New" w:hAnsi="Courier New" w:cs="Courier New"/>
                <w:sz w:val="22"/>
                <w:szCs w:val="22"/>
              </w:rPr>
            </w:pP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53"/>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vMerge w:val="restart"/>
          </w:tcPr>
          <w:p w:rsidR="00F45087" w:rsidRPr="00F45087" w:rsidRDefault="00DA60C9" w:rsidP="009C1BBF">
            <w:pPr>
              <w:pStyle w:val="ConsPlusNormal"/>
              <w:widowControl/>
              <w:jc w:val="center"/>
              <w:rPr>
                <w:rFonts w:ascii="Courier New" w:hAnsi="Courier New" w:cs="Courier New"/>
                <w:sz w:val="22"/>
                <w:szCs w:val="22"/>
              </w:rPr>
            </w:pPr>
            <w:r w:rsidRPr="00F45087">
              <w:rPr>
                <w:rFonts w:ascii="Courier New" w:hAnsi="Courier New" w:cs="Courier New"/>
                <w:sz w:val="22"/>
                <w:szCs w:val="22"/>
              </w:rPr>
              <w:t>Утвержденный проект планировки и утвержденный проект межевания территории</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Договор о комплексном освоении территории</w:t>
            </w:r>
          </w:p>
        </w:tc>
        <w:tc>
          <w:tcPr>
            <w:tcW w:w="2126" w:type="dxa"/>
            <w:vMerge/>
          </w:tcPr>
          <w:p w:rsidR="00DA60C9" w:rsidRPr="00F45087" w:rsidRDefault="00DA60C9" w:rsidP="00E73D98">
            <w:pPr>
              <w:pStyle w:val="ConsPlusNormal"/>
              <w:widowControl/>
              <w:jc w:val="center"/>
              <w:rPr>
                <w:rFonts w:ascii="Courier New" w:hAnsi="Courier New" w:cs="Courier New"/>
                <w:sz w:val="22"/>
                <w:szCs w:val="22"/>
              </w:rPr>
            </w:pP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3</w:t>
            </w:r>
            <w:r w:rsidR="008E726F">
              <w:rPr>
                <w:rFonts w:ascii="Courier New" w:hAnsi="Courier New" w:cs="Courier New"/>
                <w:sz w:val="22"/>
                <w:szCs w:val="22"/>
              </w:rPr>
              <w:t>.</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9" w:history="1">
              <w:r w:rsidR="00DA60C9" w:rsidRPr="00F45087">
                <w:rPr>
                  <w:rFonts w:ascii="Courier New" w:hAnsi="Courier New" w:cs="Courier New"/>
                  <w:sz w:val="22"/>
                  <w:szCs w:val="22"/>
                </w:rPr>
                <w:t>Подпункт 2 пункта 2 статьи 39</w:t>
              </w:r>
              <w:r w:rsidR="00DA60C9" w:rsidRPr="00F45087">
                <w:rPr>
                  <w:rFonts w:ascii="Courier New" w:hAnsi="Courier New" w:cs="Courier New"/>
                  <w:sz w:val="22"/>
                  <w:szCs w:val="22"/>
                  <w:vertAlign w:val="superscript"/>
                </w:rPr>
                <w:t>3</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собственность за плату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w:t>
            </w:r>
            <w:r w:rsidRPr="00F45087">
              <w:rPr>
                <w:rFonts w:ascii="Courier New" w:hAnsi="Courier New" w:cs="Courier New"/>
                <w:sz w:val="22"/>
                <w:szCs w:val="22"/>
              </w:rPr>
              <w:lastRenderedPageBreak/>
              <w:t>целях индивидуального жилищного строительства</w:t>
            </w:r>
          </w:p>
        </w:tc>
        <w:tc>
          <w:tcPr>
            <w:tcW w:w="198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Решение органа некоммерческой организации о приобретении земельного участка</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Договор о комплексном освоении территории</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Утвержденный проект планировки и утвержденный проект межевания территории</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4.</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10" w:history="1">
              <w:r w:rsidR="00DA60C9" w:rsidRPr="00F45087">
                <w:rPr>
                  <w:rFonts w:ascii="Courier New" w:hAnsi="Courier New" w:cs="Courier New"/>
                  <w:sz w:val="22"/>
                  <w:szCs w:val="22"/>
                </w:rPr>
                <w:t>Подпункт 3 пункта 2 статьи 39</w:t>
              </w:r>
              <w:r w:rsidR="00DA60C9" w:rsidRPr="00F45087">
                <w:rPr>
                  <w:rFonts w:ascii="Courier New" w:hAnsi="Courier New" w:cs="Courier New"/>
                  <w:sz w:val="22"/>
                  <w:szCs w:val="22"/>
                  <w:vertAlign w:val="superscript"/>
                </w:rPr>
                <w:t>3</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собственность за плату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98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Документ, подтверждающий членство заявителя в некоммерческой организации</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Решение органа некоммерческой организации о распределении земельного участка заявителю</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Утвержденный проект межевания территории</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5.</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11" w:history="1">
              <w:r w:rsidR="00DA60C9" w:rsidRPr="00F45087">
                <w:rPr>
                  <w:rFonts w:ascii="Courier New" w:hAnsi="Courier New" w:cs="Courier New"/>
                  <w:sz w:val="22"/>
                  <w:szCs w:val="22"/>
                </w:rPr>
                <w:t>Подпункт 4 пункта 2 статьи 39</w:t>
              </w:r>
              <w:r w:rsidR="00DA60C9" w:rsidRPr="00F45087">
                <w:rPr>
                  <w:rFonts w:ascii="Courier New" w:hAnsi="Courier New" w:cs="Courier New"/>
                  <w:sz w:val="22"/>
                  <w:szCs w:val="22"/>
                  <w:vertAlign w:val="superscript"/>
                </w:rPr>
                <w:t>3</w:t>
              </w:r>
            </w:hyperlink>
            <w:r w:rsidR="00DA60C9" w:rsidRPr="00F45087">
              <w:rPr>
                <w:rFonts w:ascii="Courier New" w:hAnsi="Courier New" w:cs="Courier New"/>
                <w:sz w:val="22"/>
                <w:szCs w:val="22"/>
              </w:rPr>
              <w:t xml:space="preserve"> Земельного кодекс</w:t>
            </w:r>
            <w:r w:rsidR="00DA60C9" w:rsidRPr="00F45087">
              <w:rPr>
                <w:rFonts w:ascii="Courier New" w:hAnsi="Courier New" w:cs="Courier New"/>
                <w:sz w:val="22"/>
                <w:szCs w:val="22"/>
              </w:rPr>
              <w:lastRenderedPageBreak/>
              <w:t>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В собственность за плату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Некоммерческая организация, созданная гражданами, которой </w:t>
            </w:r>
            <w:r w:rsidRPr="00F45087">
              <w:rPr>
                <w:rFonts w:ascii="Courier New" w:hAnsi="Courier New" w:cs="Courier New"/>
                <w:sz w:val="22"/>
                <w:szCs w:val="22"/>
              </w:rPr>
              <w:lastRenderedPageBreak/>
              <w:t>предоставлен земельный участок для комплексного освоения в целях индивидуального жилищного строительства</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Земельный участок, образованный в результате раздела земельно</w:t>
            </w:r>
            <w:r w:rsidRPr="00F45087">
              <w:rPr>
                <w:rFonts w:ascii="Courier New" w:hAnsi="Courier New" w:cs="Courier New"/>
                <w:sz w:val="22"/>
                <w:szCs w:val="22"/>
              </w:rPr>
              <w:lastRenderedPageBreak/>
              <w:t>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 xml:space="preserve">Решение органа некоммерческой организации о приобретении земельного участка, относящегося к имуществу общего </w:t>
            </w:r>
            <w:r w:rsidRPr="00F45087">
              <w:rPr>
                <w:rFonts w:ascii="Courier New" w:hAnsi="Courier New" w:cs="Courier New"/>
                <w:sz w:val="22"/>
                <w:szCs w:val="22"/>
              </w:rPr>
              <w:lastRenderedPageBreak/>
              <w:t>пользования</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Договор о комплексном освоении территории</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Выписка из ЕГРН об объекте недвижимости (об испрашиваемом </w:t>
            </w:r>
            <w:r w:rsidRPr="00F45087">
              <w:rPr>
                <w:rFonts w:ascii="Courier New" w:hAnsi="Courier New" w:cs="Courier New"/>
                <w:sz w:val="22"/>
                <w:szCs w:val="22"/>
              </w:rPr>
              <w:lastRenderedPageBreak/>
              <w:t>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6.</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12" w:history="1">
              <w:r w:rsidR="00DA60C9" w:rsidRPr="00F45087">
                <w:rPr>
                  <w:rFonts w:ascii="Courier New" w:hAnsi="Courier New" w:cs="Courier New"/>
                  <w:sz w:val="22"/>
                  <w:szCs w:val="22"/>
                </w:rPr>
                <w:t>Подпункт 5 пункта 2 статьи 39</w:t>
              </w:r>
              <w:r w:rsidR="00DA60C9" w:rsidRPr="00F45087">
                <w:rPr>
                  <w:rFonts w:ascii="Courier New" w:hAnsi="Courier New" w:cs="Courier New"/>
                  <w:sz w:val="22"/>
                  <w:szCs w:val="22"/>
                  <w:vertAlign w:val="superscript"/>
                </w:rPr>
                <w:t>3</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собственность за плату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Юридическое лицо, которому предоставлен земельный участок для ведения дачного хозяйства</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198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Решение органа юридического лица о приобретении земельного участка, относящегося к имуществу общего пользования</w:t>
            </w:r>
          </w:p>
        </w:tc>
        <w:tc>
          <w:tcPr>
            <w:tcW w:w="212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E726F" w:rsidRPr="00F45087" w:rsidTr="00B60052">
        <w:trPr>
          <w:trHeight w:val="253"/>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126" w:type="dxa"/>
            <w:vMerge/>
          </w:tcPr>
          <w:p w:rsidR="00DA60C9" w:rsidRPr="00F45087" w:rsidRDefault="00DA60C9" w:rsidP="00E73D98">
            <w:pPr>
              <w:pStyle w:val="ConsPlusNormal"/>
              <w:widowControl/>
              <w:jc w:val="center"/>
              <w:rPr>
                <w:rFonts w:ascii="Courier New" w:hAnsi="Courier New" w:cs="Courier New"/>
                <w:sz w:val="22"/>
                <w:szCs w:val="22"/>
              </w:rPr>
            </w:pP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Утвержденный проект межевания территории</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Выписка из </w:t>
            </w:r>
            <w:r w:rsidRPr="00F45087">
              <w:rPr>
                <w:rFonts w:ascii="Courier New" w:hAnsi="Courier New" w:cs="Courier New"/>
                <w:sz w:val="22"/>
                <w:szCs w:val="22"/>
              </w:rPr>
              <w:lastRenderedPageBreak/>
              <w:t>ЕГРЮЛ о юридическом лице, являющемся заявителем</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7.</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13" w:history="1">
              <w:r w:rsidR="00DA60C9" w:rsidRPr="00F45087">
                <w:rPr>
                  <w:rFonts w:ascii="Courier New" w:hAnsi="Courier New" w:cs="Courier New"/>
                  <w:sz w:val="22"/>
                  <w:szCs w:val="22"/>
                </w:rPr>
                <w:t>Подпункт 6 пункта 2 статьи 39</w:t>
              </w:r>
              <w:r w:rsidR="00DA60C9" w:rsidRPr="00F45087">
                <w:rPr>
                  <w:rFonts w:ascii="Courier New" w:hAnsi="Courier New" w:cs="Courier New"/>
                  <w:sz w:val="22"/>
                  <w:szCs w:val="22"/>
                  <w:vertAlign w:val="superscript"/>
                </w:rPr>
                <w:t>3</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собственность за плату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Собственник здания, сооружения либо помещения в здании, сооружении</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Земельный участок, на котором расположено здание, сооружение</w:t>
            </w:r>
          </w:p>
        </w:tc>
        <w:tc>
          <w:tcPr>
            <w:tcW w:w="198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 здании и (или) сооружении, расположенном (расположенных) на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w:t>
            </w:r>
            <w:r w:rsidRPr="00F45087">
              <w:rPr>
                <w:rFonts w:ascii="Courier New" w:hAnsi="Courier New" w:cs="Courier New"/>
                <w:sz w:val="22"/>
                <w:szCs w:val="22"/>
              </w:rPr>
              <w:lastRenderedPageBreak/>
              <w:t>инвентарных) номеров и адресных ориентиров зданий, сооружений, принадлежащих на соответствующем праве заявителю</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8.</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14" w:history="1">
              <w:r w:rsidR="00DA60C9" w:rsidRPr="00F45087">
                <w:rPr>
                  <w:rFonts w:ascii="Courier New" w:hAnsi="Courier New" w:cs="Courier New"/>
                  <w:sz w:val="22"/>
                  <w:szCs w:val="22"/>
                </w:rPr>
                <w:t>Подпункт 7 пункта 2 статьи 39</w:t>
              </w:r>
              <w:r w:rsidR="00DA60C9" w:rsidRPr="00F45087">
                <w:rPr>
                  <w:rFonts w:ascii="Courier New" w:hAnsi="Courier New" w:cs="Courier New"/>
                  <w:sz w:val="22"/>
                  <w:szCs w:val="22"/>
                  <w:vertAlign w:val="superscript"/>
                </w:rPr>
                <w:t>3</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собственность за плату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Юридическое лицо, использующее земельный участок на праве постоянного (бессрочного) пользования</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Земельный участок, принадлежащий юридическому лицу на праве постоянного (бессрочного) пользования</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9.</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15" w:history="1">
              <w:r w:rsidR="00DA60C9" w:rsidRPr="00F45087">
                <w:rPr>
                  <w:rFonts w:ascii="Courier New" w:hAnsi="Courier New" w:cs="Courier New"/>
                  <w:sz w:val="22"/>
                  <w:szCs w:val="22"/>
                </w:rPr>
                <w:t>Подпункт 8 пункта 2 статьи 39</w:t>
              </w:r>
              <w:r w:rsidR="00DA60C9" w:rsidRPr="00F45087">
                <w:rPr>
                  <w:rFonts w:ascii="Courier New" w:hAnsi="Courier New" w:cs="Courier New"/>
                  <w:sz w:val="22"/>
                  <w:szCs w:val="22"/>
                  <w:vertAlign w:val="superscript"/>
                </w:rPr>
                <w:t>3</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собственность за плату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w:t>
            </w:r>
            <w:r w:rsidRPr="00F45087">
              <w:rPr>
                <w:rFonts w:ascii="Courier New" w:hAnsi="Courier New" w:cs="Courier New"/>
                <w:sz w:val="22"/>
                <w:szCs w:val="22"/>
              </w:rPr>
              <w:lastRenderedPageBreak/>
              <w:t>ный в счет земельных долей, находящихся в муниципальной собственности</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ЕГРИП об индивидуальном предпринимателе, являющемся заявителем</w:t>
            </w:r>
          </w:p>
        </w:tc>
      </w:tr>
      <w:tr w:rsidR="008E726F" w:rsidRPr="00F45087" w:rsidTr="00B60052">
        <w:trPr>
          <w:trHeight w:val="20"/>
        </w:trPr>
        <w:tc>
          <w:tcPr>
            <w:tcW w:w="567" w:type="dxa"/>
            <w:vMerge w:val="restart"/>
          </w:tcPr>
          <w:p w:rsidR="00DA60C9" w:rsidRPr="00F45087" w:rsidRDefault="008E726F" w:rsidP="00E73D98">
            <w:pPr>
              <w:pStyle w:val="ConsPlusNormal"/>
              <w:widowControl/>
              <w:jc w:val="center"/>
              <w:rPr>
                <w:rFonts w:ascii="Courier New" w:hAnsi="Courier New" w:cs="Courier New"/>
                <w:sz w:val="22"/>
                <w:szCs w:val="22"/>
              </w:rPr>
            </w:pPr>
            <w:r>
              <w:rPr>
                <w:rFonts w:ascii="Courier New" w:hAnsi="Courier New" w:cs="Courier New"/>
                <w:sz w:val="22"/>
                <w:szCs w:val="22"/>
              </w:rPr>
              <w:lastRenderedPageBreak/>
              <w:t>10.</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16" w:history="1">
              <w:r w:rsidR="00DA60C9" w:rsidRPr="00F45087">
                <w:rPr>
                  <w:rFonts w:ascii="Courier New" w:hAnsi="Courier New" w:cs="Courier New"/>
                  <w:sz w:val="22"/>
                  <w:szCs w:val="22"/>
                </w:rPr>
                <w:t>Подпункт 9 пункта 2 статьи 39</w:t>
              </w:r>
              <w:r w:rsidR="00DA60C9" w:rsidRPr="00F45087">
                <w:rPr>
                  <w:rFonts w:ascii="Courier New" w:hAnsi="Courier New" w:cs="Courier New"/>
                  <w:sz w:val="22"/>
                  <w:szCs w:val="22"/>
                  <w:vertAlign w:val="superscript"/>
                </w:rPr>
                <w:t>3</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собственность за плату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ЕГРИП об индивидуальном предпринимателе, являющемся заявителем</w:t>
            </w:r>
          </w:p>
        </w:tc>
      </w:tr>
      <w:tr w:rsidR="008E726F" w:rsidRPr="00F45087" w:rsidTr="00B60052">
        <w:trPr>
          <w:trHeight w:val="20"/>
        </w:trPr>
        <w:tc>
          <w:tcPr>
            <w:tcW w:w="567"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11.</w:t>
            </w:r>
          </w:p>
        </w:tc>
        <w:tc>
          <w:tcPr>
            <w:tcW w:w="993" w:type="dxa"/>
          </w:tcPr>
          <w:p w:rsidR="00DA60C9" w:rsidRPr="00F45087" w:rsidRDefault="00C934A2" w:rsidP="00E73D98">
            <w:pPr>
              <w:pStyle w:val="ConsPlusNormal"/>
              <w:widowControl/>
              <w:jc w:val="center"/>
              <w:rPr>
                <w:rFonts w:ascii="Courier New" w:hAnsi="Courier New" w:cs="Courier New"/>
                <w:sz w:val="22"/>
                <w:szCs w:val="22"/>
              </w:rPr>
            </w:pPr>
            <w:hyperlink r:id="rId17" w:history="1">
              <w:r w:rsidR="00DA60C9" w:rsidRPr="00F45087">
                <w:rPr>
                  <w:rFonts w:ascii="Courier New" w:hAnsi="Courier New" w:cs="Courier New"/>
                  <w:sz w:val="22"/>
                  <w:szCs w:val="22"/>
                </w:rPr>
                <w:t>Подпункт 10 пункта 2 статьи 39</w:t>
              </w:r>
              <w:r w:rsidR="00DA60C9" w:rsidRPr="00F45087">
                <w:rPr>
                  <w:rFonts w:ascii="Courier New" w:hAnsi="Courier New" w:cs="Courier New"/>
                  <w:sz w:val="22"/>
                  <w:szCs w:val="22"/>
                  <w:vertAlign w:val="superscript"/>
                </w:rPr>
                <w:t>3</w:t>
              </w:r>
            </w:hyperlink>
            <w:r w:rsidR="00DA60C9" w:rsidRPr="00F45087">
              <w:rPr>
                <w:rFonts w:ascii="Courier New" w:hAnsi="Courier New" w:cs="Courier New"/>
                <w:sz w:val="22"/>
                <w:szCs w:val="22"/>
              </w:rPr>
              <w:t xml:space="preserve"> Земельного кодекса</w:t>
            </w:r>
          </w:p>
        </w:tc>
        <w:tc>
          <w:tcPr>
            <w:tcW w:w="127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собственность за плату</w:t>
            </w:r>
          </w:p>
        </w:tc>
        <w:tc>
          <w:tcPr>
            <w:tcW w:w="1134"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Гражданин, подавший заявление о предварительном согласовании предоставления земельного участка или о предоставлении земельного участка </w:t>
            </w:r>
            <w:r w:rsidRPr="00F45087">
              <w:rPr>
                <w:rFonts w:ascii="Courier New" w:hAnsi="Courier New" w:cs="Courier New"/>
                <w:sz w:val="22"/>
                <w:szCs w:val="22"/>
              </w:rPr>
              <w:lastRenderedPageBreak/>
              <w:t>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27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w:t>
            </w:r>
            <w:r w:rsidRPr="00F45087">
              <w:rPr>
                <w:rFonts w:ascii="Courier New" w:hAnsi="Courier New" w:cs="Courier New"/>
                <w:sz w:val="22"/>
                <w:szCs w:val="22"/>
              </w:rPr>
              <w:lastRenderedPageBreak/>
              <w:t>садоводства, дачного хозяйства</w:t>
            </w:r>
          </w:p>
        </w:tc>
        <w:tc>
          <w:tcPr>
            <w:tcW w:w="1985" w:type="dxa"/>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12.</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18" w:history="1">
              <w:r w:rsidR="00DA60C9" w:rsidRPr="00F45087">
                <w:rPr>
                  <w:rFonts w:ascii="Courier New" w:hAnsi="Courier New" w:cs="Courier New"/>
                  <w:sz w:val="22"/>
                  <w:szCs w:val="22"/>
                </w:rPr>
                <w:t>Подпункт 1 статьи 39</w:t>
              </w:r>
              <w:r w:rsidR="00DA60C9" w:rsidRPr="00F45087">
                <w:rPr>
                  <w:rFonts w:ascii="Courier New" w:hAnsi="Courier New" w:cs="Courier New"/>
                  <w:sz w:val="22"/>
                  <w:szCs w:val="22"/>
                  <w:vertAlign w:val="superscript"/>
                </w:rPr>
                <w:t>5</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собственность бесплатно</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Лицо, с которым заключен договор о развитии застроенной территории</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Земельный участок, образованный в границах застроенной территории, в отношении которой заключен договор о ее развитии</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Договор о развитии застроенной территории</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Утвержденный проект планировки и утвержденный проект межевания территории</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13.</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19" w:history="1">
              <w:r w:rsidR="00DA60C9" w:rsidRPr="00F45087">
                <w:rPr>
                  <w:rFonts w:ascii="Courier New" w:hAnsi="Courier New" w:cs="Courier New"/>
                  <w:sz w:val="22"/>
                  <w:szCs w:val="22"/>
                </w:rPr>
                <w:t>Подпункт 2 статьи 39</w:t>
              </w:r>
              <w:r w:rsidR="00DA60C9" w:rsidRPr="00F45087">
                <w:rPr>
                  <w:rFonts w:ascii="Courier New" w:hAnsi="Courier New" w:cs="Courier New"/>
                  <w:sz w:val="22"/>
                  <w:szCs w:val="22"/>
                  <w:vertAlign w:val="superscript"/>
                </w:rPr>
                <w:t>5</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собственность бесплатно</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Религиозная организация, имеющая в собственности здания или </w:t>
            </w:r>
            <w:r w:rsidRPr="00F45087">
              <w:rPr>
                <w:rFonts w:ascii="Courier New" w:hAnsi="Courier New" w:cs="Courier New"/>
                <w:sz w:val="22"/>
                <w:szCs w:val="22"/>
              </w:rPr>
              <w:lastRenderedPageBreak/>
              <w:t>сооружения религиозного или благотворительного назначения</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Земельный участок, на котором расположены здания или сооружен</w:t>
            </w:r>
            <w:r w:rsidRPr="00F45087">
              <w:rPr>
                <w:rFonts w:ascii="Courier New" w:hAnsi="Courier New" w:cs="Courier New"/>
                <w:sz w:val="22"/>
                <w:szCs w:val="22"/>
              </w:rPr>
              <w:lastRenderedPageBreak/>
              <w:t>ия религиозного или благотворительного назначения</w:t>
            </w:r>
          </w:p>
        </w:tc>
        <w:tc>
          <w:tcPr>
            <w:tcW w:w="198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 xml:space="preserve">Документ, удостоверяющий (устанавливающий) права заявителя на здание, сооружение, если право на такое здание, сооружение не </w:t>
            </w:r>
            <w:r w:rsidRPr="00F45087">
              <w:rPr>
                <w:rFonts w:ascii="Courier New" w:hAnsi="Courier New" w:cs="Courier New"/>
                <w:sz w:val="22"/>
                <w:szCs w:val="22"/>
              </w:rPr>
              <w:lastRenderedPageBreak/>
              <w:t>зарегистрировано в ЕГРН</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 здании и (или) сооружении, расположенном (расположенных) на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14.</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20" w:history="1">
              <w:r w:rsidR="00DA60C9" w:rsidRPr="00F45087">
                <w:rPr>
                  <w:rFonts w:ascii="Courier New" w:hAnsi="Courier New" w:cs="Courier New"/>
                  <w:sz w:val="22"/>
                  <w:szCs w:val="22"/>
                </w:rPr>
                <w:t>Подпункт 3 статьи 39</w:t>
              </w:r>
              <w:r w:rsidR="00DA60C9" w:rsidRPr="00F45087">
                <w:rPr>
                  <w:rFonts w:ascii="Courier New" w:hAnsi="Courier New" w:cs="Courier New"/>
                  <w:sz w:val="22"/>
                  <w:szCs w:val="22"/>
                  <w:vertAlign w:val="superscript"/>
                </w:rPr>
                <w:t>5</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собственность бесплатно</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Некоммерческая организация, созданная гражданами, </w:t>
            </w:r>
            <w:r w:rsidRPr="00F45087">
              <w:rPr>
                <w:rFonts w:ascii="Courier New" w:hAnsi="Courier New" w:cs="Courier New"/>
                <w:sz w:val="22"/>
                <w:szCs w:val="22"/>
              </w:rPr>
              <w:lastRenderedPageBreak/>
              <w:t>которой предоставлен земельный участок для садоводства, огородничества</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 xml:space="preserve">Земельный участок, образованный в результате раздела </w:t>
            </w:r>
            <w:r w:rsidRPr="00F45087">
              <w:rPr>
                <w:rFonts w:ascii="Courier New" w:hAnsi="Courier New" w:cs="Courier New"/>
                <w:sz w:val="22"/>
                <w:szCs w:val="22"/>
              </w:rPr>
              <w:lastRenderedPageBreak/>
              <w:t>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Решение органа некоммерческой организации о приобретении земельного участка</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Утвержденный проект </w:t>
            </w:r>
            <w:r w:rsidRPr="00F45087">
              <w:rPr>
                <w:rFonts w:ascii="Courier New" w:hAnsi="Courier New" w:cs="Courier New"/>
                <w:sz w:val="22"/>
                <w:szCs w:val="22"/>
              </w:rPr>
              <w:lastRenderedPageBreak/>
              <w:t>межевания территории</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15.</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21" w:history="1">
              <w:r w:rsidR="00DA60C9" w:rsidRPr="00F45087">
                <w:rPr>
                  <w:rFonts w:ascii="Courier New" w:hAnsi="Courier New" w:cs="Courier New"/>
                  <w:sz w:val="22"/>
                  <w:szCs w:val="22"/>
                </w:rPr>
                <w:t>Подпункт 3 статьи 39</w:t>
              </w:r>
              <w:r w:rsidR="00DA60C9" w:rsidRPr="00F45087">
                <w:rPr>
                  <w:rFonts w:ascii="Courier New" w:hAnsi="Courier New" w:cs="Courier New"/>
                  <w:sz w:val="22"/>
                  <w:szCs w:val="22"/>
                  <w:vertAlign w:val="superscript"/>
                </w:rPr>
                <w:t>5</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общую собственность бесплатно</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Члены некоммерческой организации, созданной гражданами, которой предоставлен земельный участок для садоводства, огородничества</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w:t>
            </w:r>
            <w:r w:rsidRPr="00F45087">
              <w:rPr>
                <w:rFonts w:ascii="Courier New" w:hAnsi="Courier New" w:cs="Courier New"/>
                <w:sz w:val="22"/>
                <w:szCs w:val="22"/>
              </w:rPr>
              <w:lastRenderedPageBreak/>
              <w:t>относящийся к имуществу общего пользования некоммерческой организации</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Документ, подтверждающий членство заявителя в некоммерческой организации</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некоммерческой организации, членом которой является гражданин</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Утвержденный проект межевания территории</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Выписка из ЕГРН об объекте </w:t>
            </w:r>
            <w:r w:rsidRPr="00F45087">
              <w:rPr>
                <w:rFonts w:ascii="Courier New" w:hAnsi="Courier New" w:cs="Courier New"/>
                <w:sz w:val="22"/>
                <w:szCs w:val="22"/>
              </w:rPr>
              <w:lastRenderedPageBreak/>
              <w:t>недвижимости (об испрашиваемом земельном участке)</w:t>
            </w:r>
          </w:p>
        </w:tc>
      </w:tr>
      <w:tr w:rsidR="008E726F" w:rsidRPr="00F45087" w:rsidTr="00B60052">
        <w:trPr>
          <w:trHeight w:val="20"/>
        </w:trPr>
        <w:tc>
          <w:tcPr>
            <w:tcW w:w="567"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16.</w:t>
            </w:r>
          </w:p>
        </w:tc>
        <w:tc>
          <w:tcPr>
            <w:tcW w:w="993" w:type="dxa"/>
          </w:tcPr>
          <w:p w:rsidR="00DA60C9" w:rsidRPr="00F45087" w:rsidRDefault="00C934A2" w:rsidP="00E73D98">
            <w:pPr>
              <w:pStyle w:val="ConsPlusNormal"/>
              <w:widowControl/>
              <w:jc w:val="center"/>
              <w:rPr>
                <w:rFonts w:ascii="Courier New" w:hAnsi="Courier New" w:cs="Courier New"/>
                <w:sz w:val="22"/>
                <w:szCs w:val="22"/>
              </w:rPr>
            </w:pPr>
            <w:hyperlink r:id="rId22" w:history="1">
              <w:r w:rsidR="00DA60C9" w:rsidRPr="00F45087">
                <w:rPr>
                  <w:rFonts w:ascii="Courier New" w:hAnsi="Courier New" w:cs="Courier New"/>
                  <w:sz w:val="22"/>
                  <w:szCs w:val="22"/>
                </w:rPr>
                <w:t>Подпункт 4 статьи 39</w:t>
              </w:r>
              <w:r w:rsidR="00DA60C9" w:rsidRPr="00F45087">
                <w:rPr>
                  <w:rFonts w:ascii="Courier New" w:hAnsi="Courier New" w:cs="Courier New"/>
                  <w:sz w:val="22"/>
                  <w:szCs w:val="22"/>
                  <w:vertAlign w:val="superscript"/>
                </w:rPr>
                <w:t>5</w:t>
              </w:r>
            </w:hyperlink>
            <w:r w:rsidR="00DA60C9" w:rsidRPr="00F45087">
              <w:rPr>
                <w:rFonts w:ascii="Courier New" w:hAnsi="Courier New" w:cs="Courier New"/>
                <w:sz w:val="22"/>
                <w:szCs w:val="22"/>
              </w:rPr>
              <w:t xml:space="preserve"> Земельного кодекса</w:t>
            </w:r>
          </w:p>
        </w:tc>
        <w:tc>
          <w:tcPr>
            <w:tcW w:w="127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собственность бесплатно</w:t>
            </w:r>
          </w:p>
        </w:tc>
        <w:tc>
          <w:tcPr>
            <w:tcW w:w="1134"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w:t>
            </w:r>
          </w:p>
        </w:tc>
        <w:tc>
          <w:tcPr>
            <w:tcW w:w="127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1985" w:type="dxa"/>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17.</w:t>
            </w:r>
          </w:p>
        </w:tc>
        <w:tc>
          <w:tcPr>
            <w:tcW w:w="993" w:type="dxa"/>
          </w:tcPr>
          <w:p w:rsidR="00DA60C9" w:rsidRPr="00F45087" w:rsidRDefault="00C934A2" w:rsidP="00E73D98">
            <w:pPr>
              <w:pStyle w:val="ConsPlusNormal"/>
              <w:widowControl/>
              <w:jc w:val="center"/>
              <w:rPr>
                <w:rFonts w:ascii="Courier New" w:hAnsi="Courier New" w:cs="Courier New"/>
                <w:sz w:val="22"/>
                <w:szCs w:val="22"/>
              </w:rPr>
            </w:pPr>
            <w:hyperlink r:id="rId23" w:history="1">
              <w:r w:rsidR="00DA60C9" w:rsidRPr="00F45087">
                <w:rPr>
                  <w:rFonts w:ascii="Courier New" w:hAnsi="Courier New" w:cs="Courier New"/>
                  <w:sz w:val="22"/>
                  <w:szCs w:val="22"/>
                </w:rPr>
                <w:t xml:space="preserve">Подпункт 5 статьи </w:t>
              </w:r>
              <w:r w:rsidR="00DA60C9" w:rsidRPr="00F45087">
                <w:rPr>
                  <w:rFonts w:ascii="Courier New" w:hAnsi="Courier New" w:cs="Courier New"/>
                  <w:sz w:val="22"/>
                  <w:szCs w:val="22"/>
                </w:rPr>
                <w:lastRenderedPageBreak/>
                <w:t>39</w:t>
              </w:r>
              <w:r w:rsidR="00DA60C9" w:rsidRPr="00F45087">
                <w:rPr>
                  <w:rFonts w:ascii="Courier New" w:hAnsi="Courier New" w:cs="Courier New"/>
                  <w:sz w:val="22"/>
                  <w:szCs w:val="22"/>
                  <w:vertAlign w:val="superscript"/>
                </w:rPr>
                <w:t>5</w:t>
              </w:r>
            </w:hyperlink>
            <w:r w:rsidR="00DA60C9" w:rsidRPr="00F45087">
              <w:rPr>
                <w:rFonts w:ascii="Courier New" w:hAnsi="Courier New" w:cs="Courier New"/>
                <w:sz w:val="22"/>
                <w:szCs w:val="22"/>
              </w:rPr>
              <w:t xml:space="preserve"> Земельного кодекса</w:t>
            </w:r>
          </w:p>
        </w:tc>
        <w:tc>
          <w:tcPr>
            <w:tcW w:w="127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 xml:space="preserve">В собственность </w:t>
            </w:r>
            <w:r w:rsidRPr="00F45087">
              <w:rPr>
                <w:rFonts w:ascii="Courier New" w:hAnsi="Courier New" w:cs="Courier New"/>
                <w:sz w:val="22"/>
                <w:szCs w:val="22"/>
              </w:rPr>
              <w:lastRenderedPageBreak/>
              <w:t>бесплатно</w:t>
            </w:r>
          </w:p>
        </w:tc>
        <w:tc>
          <w:tcPr>
            <w:tcW w:w="1134"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Гражданин, работаю</w:t>
            </w:r>
            <w:r w:rsidRPr="00F45087">
              <w:rPr>
                <w:rFonts w:ascii="Courier New" w:hAnsi="Courier New" w:cs="Courier New"/>
                <w:sz w:val="22"/>
                <w:szCs w:val="22"/>
              </w:rPr>
              <w:lastRenderedPageBreak/>
              <w:t>щий по основному месту работы в муниципальных образованиях по специальности, которые установлены законом Иркутской области</w:t>
            </w:r>
          </w:p>
        </w:tc>
        <w:tc>
          <w:tcPr>
            <w:tcW w:w="127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 xml:space="preserve">Земельный участок, </w:t>
            </w:r>
            <w:r w:rsidRPr="00F45087">
              <w:rPr>
                <w:rFonts w:ascii="Courier New" w:hAnsi="Courier New" w:cs="Courier New"/>
                <w:sz w:val="22"/>
                <w:szCs w:val="22"/>
              </w:rPr>
              <w:lastRenderedPageBreak/>
              <w:t>предназначенный для индивидуального жилищного строительства или ведения личного подсобного хозяйства</w:t>
            </w:r>
          </w:p>
        </w:tc>
        <w:tc>
          <w:tcPr>
            <w:tcW w:w="198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 xml:space="preserve">Приказ о приеме на работу, </w:t>
            </w:r>
            <w:r w:rsidRPr="00F45087">
              <w:rPr>
                <w:rFonts w:ascii="Courier New" w:hAnsi="Courier New" w:cs="Courier New"/>
                <w:sz w:val="22"/>
                <w:szCs w:val="22"/>
              </w:rPr>
              <w:lastRenderedPageBreak/>
              <w:t>выписка из трудовой книжки или трудовой договор (контракт)</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 xml:space="preserve">Выписка из ЕГРН об объекте недвижимости </w:t>
            </w:r>
            <w:r w:rsidRPr="00F45087">
              <w:rPr>
                <w:rFonts w:ascii="Courier New" w:hAnsi="Courier New" w:cs="Courier New"/>
                <w:sz w:val="22"/>
                <w:szCs w:val="22"/>
              </w:rPr>
              <w:lastRenderedPageBreak/>
              <w:t>(об испрашиваемом земельном участке)</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18</w:t>
            </w:r>
          </w:p>
        </w:tc>
        <w:tc>
          <w:tcPr>
            <w:tcW w:w="993" w:type="dxa"/>
            <w:vMerge w:val="restart"/>
          </w:tcPr>
          <w:p w:rsidR="00DA60C9" w:rsidRPr="009C1BBF" w:rsidRDefault="00C934A2" w:rsidP="00E73D98">
            <w:pPr>
              <w:autoSpaceDE w:val="0"/>
              <w:autoSpaceDN w:val="0"/>
              <w:adjustRightInd w:val="0"/>
              <w:spacing w:after="0" w:line="240" w:lineRule="auto"/>
              <w:contextualSpacing/>
              <w:jc w:val="center"/>
              <w:rPr>
                <w:rFonts w:ascii="Courier New" w:hAnsi="Courier New" w:cs="Courier New"/>
              </w:rPr>
            </w:pPr>
            <w:hyperlink r:id="rId24" w:history="1">
              <w:r w:rsidR="00DA60C9" w:rsidRPr="009C1BBF">
                <w:rPr>
                  <w:rFonts w:ascii="Courier New" w:hAnsi="Courier New" w:cs="Courier New"/>
                </w:rPr>
                <w:t>Подпункт 6 статьи 39</w:t>
              </w:r>
              <w:r w:rsidR="00DA60C9" w:rsidRPr="009C1BBF">
                <w:rPr>
                  <w:rFonts w:ascii="Courier New" w:hAnsi="Courier New" w:cs="Courier New"/>
                  <w:vertAlign w:val="superscript"/>
                </w:rPr>
                <w:t>5</w:t>
              </w:r>
            </w:hyperlink>
            <w:r w:rsidR="00DA60C9" w:rsidRPr="009C1BBF">
              <w:rPr>
                <w:rFonts w:ascii="Courier New" w:hAnsi="Courier New" w:cs="Courier New"/>
              </w:rPr>
              <w:t xml:space="preserve"> Земельного кодекса, подпункт «а» пункта 5 части 1 статьи 2 Закона Иркутской облас</w:t>
            </w:r>
            <w:r w:rsidR="008E726F" w:rsidRPr="009C1BBF">
              <w:rPr>
                <w:rFonts w:ascii="Courier New" w:hAnsi="Courier New" w:cs="Courier New"/>
              </w:rPr>
              <w:t>ти от 28 декабря 2015 года №</w:t>
            </w:r>
            <w:r w:rsidR="00DA60C9" w:rsidRPr="009C1BBF">
              <w:rPr>
                <w:rFonts w:ascii="Courier New" w:hAnsi="Courier New" w:cs="Courier New"/>
              </w:rPr>
              <w:t xml:space="preserve">146-ОЗ «О бесплатном предоставлении земельных участков в </w:t>
            </w:r>
            <w:r w:rsidR="00DA60C9" w:rsidRPr="009C1BBF">
              <w:rPr>
                <w:rFonts w:ascii="Courier New" w:hAnsi="Courier New" w:cs="Courier New"/>
              </w:rPr>
              <w:lastRenderedPageBreak/>
              <w:t>собственность граждан»</w:t>
            </w:r>
          </w:p>
        </w:tc>
        <w:tc>
          <w:tcPr>
            <w:tcW w:w="1275" w:type="dxa"/>
            <w:vMerge w:val="restart"/>
          </w:tcPr>
          <w:p w:rsidR="00DA60C9" w:rsidRPr="009C1BBF" w:rsidRDefault="00DA60C9" w:rsidP="00E73D98">
            <w:pPr>
              <w:pStyle w:val="ConsPlusNormal"/>
              <w:widowControl/>
              <w:jc w:val="center"/>
              <w:rPr>
                <w:rFonts w:ascii="Courier New" w:hAnsi="Courier New" w:cs="Courier New"/>
                <w:sz w:val="22"/>
                <w:szCs w:val="22"/>
              </w:rPr>
            </w:pPr>
            <w:r w:rsidRPr="009C1BBF">
              <w:rPr>
                <w:rFonts w:ascii="Courier New" w:hAnsi="Courier New" w:cs="Courier New"/>
                <w:sz w:val="22"/>
                <w:szCs w:val="22"/>
              </w:rPr>
              <w:lastRenderedPageBreak/>
              <w:t>В собственность бесплатно</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Граждане, имеющие трех и более детей</w:t>
            </w:r>
          </w:p>
        </w:tc>
        <w:tc>
          <w:tcPr>
            <w:tcW w:w="1276" w:type="dxa"/>
            <w:vMerge w:val="restart"/>
          </w:tcPr>
          <w:p w:rsidR="00DA60C9" w:rsidRPr="00F45087" w:rsidRDefault="00DA60C9" w:rsidP="00E73D98">
            <w:pPr>
              <w:autoSpaceDE w:val="0"/>
              <w:autoSpaceDN w:val="0"/>
              <w:adjustRightInd w:val="0"/>
              <w:spacing w:after="0" w:line="240" w:lineRule="auto"/>
              <w:contextualSpacing/>
              <w:jc w:val="center"/>
              <w:rPr>
                <w:rFonts w:ascii="Courier New" w:hAnsi="Courier New" w:cs="Courier New"/>
              </w:rPr>
            </w:pPr>
            <w:r w:rsidRPr="00F45087">
              <w:rPr>
                <w:rFonts w:ascii="Courier New" w:hAnsi="Courier New" w:cs="Courier New"/>
              </w:rPr>
              <w:t xml:space="preserve">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w:t>
            </w:r>
            <w:r w:rsidRPr="00F45087">
              <w:rPr>
                <w:rFonts w:ascii="Courier New" w:hAnsi="Courier New" w:cs="Courier New"/>
              </w:rPr>
              <w:lastRenderedPageBreak/>
              <w:t>(усыновителя,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Акт органа опеки и попечительства о назначении опекуна или попечителя</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pStyle w:val="ConsPlusNormal"/>
              <w:widowControl/>
              <w:jc w:val="center"/>
              <w:rPr>
                <w:rFonts w:ascii="Courier New" w:hAnsi="Courier New" w:cs="Courier New"/>
                <w:sz w:val="22"/>
                <w:szCs w:val="22"/>
              </w:rPr>
            </w:pPr>
          </w:p>
        </w:tc>
        <w:tc>
          <w:tcPr>
            <w:tcW w:w="993" w:type="dxa"/>
            <w:vMerge/>
          </w:tcPr>
          <w:p w:rsidR="00DA60C9" w:rsidRPr="00F45087" w:rsidRDefault="00DA60C9" w:rsidP="00E73D98">
            <w:pPr>
              <w:pStyle w:val="ConsPlusNormal"/>
              <w:widowControl/>
              <w:jc w:val="center"/>
              <w:rPr>
                <w:rFonts w:ascii="Courier New" w:hAnsi="Courier New" w:cs="Courier New"/>
                <w:sz w:val="22"/>
                <w:szCs w:val="22"/>
              </w:rPr>
            </w:pPr>
          </w:p>
        </w:tc>
        <w:tc>
          <w:tcPr>
            <w:tcW w:w="1275" w:type="dxa"/>
            <w:vMerge/>
          </w:tcPr>
          <w:p w:rsidR="00DA60C9" w:rsidRPr="00F45087" w:rsidRDefault="00DA60C9" w:rsidP="00E73D98">
            <w:pPr>
              <w:pStyle w:val="ConsPlusNormal"/>
              <w:widowControl/>
              <w:jc w:val="center"/>
              <w:rPr>
                <w:rFonts w:ascii="Courier New" w:hAnsi="Courier New" w:cs="Courier New"/>
                <w:color w:val="FF0000"/>
                <w:sz w:val="22"/>
                <w:szCs w:val="22"/>
              </w:rPr>
            </w:pPr>
          </w:p>
        </w:tc>
        <w:tc>
          <w:tcPr>
            <w:tcW w:w="1134" w:type="dxa"/>
            <w:vMerge/>
          </w:tcPr>
          <w:p w:rsidR="00DA60C9" w:rsidRPr="00F45087" w:rsidRDefault="00DA60C9" w:rsidP="00E73D98">
            <w:pPr>
              <w:pStyle w:val="ConsPlusNormal"/>
              <w:widowControl/>
              <w:jc w:val="center"/>
              <w:rPr>
                <w:rFonts w:ascii="Courier New" w:hAnsi="Courier New" w:cs="Courier New"/>
                <w:sz w:val="22"/>
                <w:szCs w:val="22"/>
              </w:rPr>
            </w:pPr>
          </w:p>
        </w:tc>
        <w:tc>
          <w:tcPr>
            <w:tcW w:w="1276" w:type="dxa"/>
            <w:vMerge/>
          </w:tcPr>
          <w:p w:rsidR="00DA60C9" w:rsidRPr="00F45087" w:rsidRDefault="00DA60C9" w:rsidP="00E73D98">
            <w:pPr>
              <w:pStyle w:val="ConsPlusNormal"/>
              <w:widowControl/>
              <w:jc w:val="center"/>
              <w:rPr>
                <w:rFonts w:ascii="Courier New" w:hAnsi="Courier New" w:cs="Courier New"/>
                <w:sz w:val="22"/>
                <w:szCs w:val="22"/>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 правах отдельного лица на имевшиеся (имеющиеся) у него объекты недвижимости в отношении членов семьи</w:t>
            </w:r>
          </w:p>
        </w:tc>
      </w:tr>
      <w:tr w:rsidR="008E726F" w:rsidRPr="00F45087" w:rsidTr="00B60052">
        <w:trPr>
          <w:trHeight w:val="20"/>
        </w:trPr>
        <w:tc>
          <w:tcPr>
            <w:tcW w:w="567"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19.</w:t>
            </w:r>
          </w:p>
        </w:tc>
        <w:tc>
          <w:tcPr>
            <w:tcW w:w="993" w:type="dxa"/>
          </w:tcPr>
          <w:p w:rsidR="00DA60C9" w:rsidRPr="00F45087" w:rsidRDefault="00C934A2" w:rsidP="00E73D98">
            <w:pPr>
              <w:pStyle w:val="ConsPlusNormal"/>
              <w:widowControl/>
              <w:jc w:val="center"/>
              <w:rPr>
                <w:rFonts w:ascii="Courier New" w:hAnsi="Courier New" w:cs="Courier New"/>
                <w:sz w:val="22"/>
                <w:szCs w:val="22"/>
              </w:rPr>
            </w:pPr>
            <w:hyperlink r:id="rId25" w:history="1">
              <w:r w:rsidR="00DA60C9" w:rsidRPr="00F45087">
                <w:rPr>
                  <w:rFonts w:ascii="Courier New" w:hAnsi="Courier New" w:cs="Courier New"/>
                  <w:sz w:val="22"/>
                  <w:szCs w:val="22"/>
                </w:rPr>
                <w:t>Подпункт 7 статьи 39</w:t>
              </w:r>
              <w:r w:rsidR="00DA60C9" w:rsidRPr="00F45087">
                <w:rPr>
                  <w:rFonts w:ascii="Courier New" w:hAnsi="Courier New" w:cs="Courier New"/>
                  <w:sz w:val="22"/>
                  <w:szCs w:val="22"/>
                  <w:vertAlign w:val="superscript"/>
                </w:rPr>
                <w:t>5</w:t>
              </w:r>
            </w:hyperlink>
            <w:r w:rsidR="00DA60C9" w:rsidRPr="00F45087">
              <w:rPr>
                <w:rFonts w:ascii="Courier New" w:hAnsi="Courier New" w:cs="Courier New"/>
                <w:sz w:val="22"/>
                <w:szCs w:val="22"/>
              </w:rPr>
              <w:t xml:space="preserve"> Земельного кодекса</w:t>
            </w:r>
          </w:p>
        </w:tc>
        <w:tc>
          <w:tcPr>
            <w:tcW w:w="127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собственность бесплатно</w:t>
            </w:r>
          </w:p>
        </w:tc>
        <w:tc>
          <w:tcPr>
            <w:tcW w:w="1134"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Отдельные категории граждан и (или) некоммерческие организации, созданные гражданами, устанавливаемые федеральным законом</w:t>
            </w:r>
          </w:p>
        </w:tc>
        <w:tc>
          <w:tcPr>
            <w:tcW w:w="127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Случаи предоставления земельных участков устанавливаются федеральным законом</w:t>
            </w:r>
          </w:p>
        </w:tc>
        <w:tc>
          <w:tcPr>
            <w:tcW w:w="198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Документы, подтверждающие право на приобретение земельного участка, установленные законодательством Российской Федерации</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20.</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26" w:history="1">
              <w:r w:rsidR="00DA60C9" w:rsidRPr="00F45087">
                <w:rPr>
                  <w:rFonts w:ascii="Courier New" w:hAnsi="Courier New" w:cs="Courier New"/>
                  <w:sz w:val="22"/>
                  <w:szCs w:val="22"/>
                </w:rPr>
                <w:t>Подпункт 7 статьи 39</w:t>
              </w:r>
              <w:r w:rsidR="00DA60C9" w:rsidRPr="00F45087">
                <w:rPr>
                  <w:rFonts w:ascii="Courier New" w:hAnsi="Courier New" w:cs="Courier New"/>
                  <w:sz w:val="22"/>
                  <w:szCs w:val="22"/>
                  <w:vertAlign w:val="superscript"/>
                </w:rPr>
                <w:t>5</w:t>
              </w:r>
            </w:hyperlink>
            <w:r w:rsidR="00DA60C9" w:rsidRPr="00F45087">
              <w:rPr>
                <w:rFonts w:ascii="Courier New" w:hAnsi="Courier New" w:cs="Courier New"/>
                <w:sz w:val="22"/>
                <w:szCs w:val="22"/>
              </w:rPr>
              <w:t xml:space="preserve"> </w:t>
            </w:r>
            <w:r w:rsidR="00DA60C9" w:rsidRPr="00F45087">
              <w:rPr>
                <w:rFonts w:ascii="Courier New" w:hAnsi="Courier New" w:cs="Courier New"/>
                <w:sz w:val="22"/>
                <w:szCs w:val="22"/>
              </w:rPr>
              <w:lastRenderedPageBreak/>
              <w:t>Земельного кодекса,</w:t>
            </w:r>
          </w:p>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часть 1</w:t>
            </w:r>
          </w:p>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статьи 2 Закона Иркутской области</w:t>
            </w:r>
          </w:p>
          <w:p w:rsidR="00DA60C9" w:rsidRPr="00F45087" w:rsidRDefault="004D5EE3" w:rsidP="00E73D98">
            <w:pPr>
              <w:pStyle w:val="ConsPlusNormal"/>
              <w:widowControl/>
              <w:jc w:val="center"/>
              <w:rPr>
                <w:rFonts w:ascii="Courier New" w:hAnsi="Courier New" w:cs="Courier New"/>
                <w:sz w:val="22"/>
                <w:szCs w:val="22"/>
              </w:rPr>
            </w:pPr>
            <w:r>
              <w:rPr>
                <w:rFonts w:ascii="Courier New" w:hAnsi="Courier New" w:cs="Courier New"/>
                <w:sz w:val="22"/>
                <w:szCs w:val="22"/>
              </w:rPr>
              <w:t>№</w:t>
            </w:r>
            <w:r w:rsidR="00DA60C9" w:rsidRPr="00F45087">
              <w:rPr>
                <w:rFonts w:ascii="Courier New" w:hAnsi="Courier New" w:cs="Courier New"/>
                <w:sz w:val="22"/>
                <w:szCs w:val="22"/>
              </w:rPr>
              <w:t>146-ОЗ (за исключением подпункта «а» пункта 5</w:t>
            </w:r>
          </w:p>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части 1 стат</w:t>
            </w:r>
            <w:r w:rsidR="004D5EE3">
              <w:rPr>
                <w:rFonts w:ascii="Courier New" w:hAnsi="Courier New" w:cs="Courier New"/>
                <w:sz w:val="22"/>
                <w:szCs w:val="22"/>
              </w:rPr>
              <w:t>ьи 2 Закона Иркутской области №</w:t>
            </w:r>
            <w:r w:rsidRPr="00F45087">
              <w:rPr>
                <w:rFonts w:ascii="Courier New" w:hAnsi="Courier New" w:cs="Courier New"/>
                <w:sz w:val="22"/>
                <w:szCs w:val="22"/>
              </w:rPr>
              <w:t>146-ОЗ)</w:t>
            </w:r>
          </w:p>
        </w:tc>
        <w:tc>
          <w:tcPr>
            <w:tcW w:w="1275" w:type="dxa"/>
            <w:vMerge w:val="restart"/>
          </w:tcPr>
          <w:p w:rsidR="00DA60C9" w:rsidRPr="008E726F" w:rsidRDefault="00DA60C9" w:rsidP="00E73D98">
            <w:pPr>
              <w:pStyle w:val="ConsPlusNormal"/>
              <w:widowControl/>
              <w:jc w:val="center"/>
              <w:rPr>
                <w:rFonts w:ascii="Courier New" w:hAnsi="Courier New" w:cs="Courier New"/>
                <w:sz w:val="22"/>
                <w:szCs w:val="22"/>
              </w:rPr>
            </w:pPr>
            <w:r w:rsidRPr="008E726F">
              <w:rPr>
                <w:rFonts w:ascii="Courier New" w:hAnsi="Courier New" w:cs="Courier New"/>
                <w:sz w:val="22"/>
                <w:szCs w:val="22"/>
              </w:rPr>
              <w:lastRenderedPageBreak/>
              <w:t>В собственность бесплатн</w:t>
            </w:r>
            <w:r w:rsidRPr="008E726F">
              <w:rPr>
                <w:rFonts w:ascii="Courier New" w:hAnsi="Courier New" w:cs="Courier New"/>
                <w:sz w:val="22"/>
                <w:szCs w:val="22"/>
              </w:rPr>
              <w:lastRenderedPageBreak/>
              <w:t>о</w:t>
            </w:r>
          </w:p>
        </w:tc>
        <w:tc>
          <w:tcPr>
            <w:tcW w:w="1134" w:type="dxa"/>
          </w:tcPr>
          <w:p w:rsidR="00DA60C9" w:rsidRPr="008E726F" w:rsidRDefault="00DA60C9" w:rsidP="00E73D98">
            <w:pPr>
              <w:autoSpaceDE w:val="0"/>
              <w:autoSpaceDN w:val="0"/>
              <w:adjustRightInd w:val="0"/>
              <w:spacing w:after="0" w:line="240" w:lineRule="auto"/>
              <w:contextualSpacing/>
              <w:jc w:val="center"/>
              <w:rPr>
                <w:rFonts w:ascii="Courier New" w:hAnsi="Courier New" w:cs="Courier New"/>
                <w:highlight w:val="yellow"/>
              </w:rPr>
            </w:pPr>
            <w:r w:rsidRPr="008E726F">
              <w:rPr>
                <w:rFonts w:ascii="Courier New" w:hAnsi="Courier New" w:cs="Courier New"/>
              </w:rPr>
              <w:lastRenderedPageBreak/>
              <w:t xml:space="preserve">Граждане, являющиеся </w:t>
            </w:r>
            <w:r w:rsidRPr="008E726F">
              <w:rPr>
                <w:rFonts w:ascii="Courier New" w:hAnsi="Courier New" w:cs="Courier New"/>
              </w:rPr>
              <w:lastRenderedPageBreak/>
              <w:t>арендаторами таких земельных участков</w:t>
            </w:r>
          </w:p>
        </w:tc>
        <w:tc>
          <w:tcPr>
            <w:tcW w:w="1276" w:type="dxa"/>
          </w:tcPr>
          <w:p w:rsidR="00DA60C9" w:rsidRPr="00F45087" w:rsidRDefault="00DA60C9" w:rsidP="00E73D98">
            <w:pPr>
              <w:autoSpaceDE w:val="0"/>
              <w:autoSpaceDN w:val="0"/>
              <w:adjustRightInd w:val="0"/>
              <w:spacing w:after="0" w:line="240" w:lineRule="auto"/>
              <w:contextualSpacing/>
              <w:jc w:val="center"/>
              <w:rPr>
                <w:rFonts w:ascii="Courier New" w:hAnsi="Courier New" w:cs="Courier New"/>
              </w:rPr>
            </w:pPr>
            <w:r w:rsidRPr="00F45087">
              <w:rPr>
                <w:rFonts w:ascii="Courier New" w:hAnsi="Courier New" w:cs="Courier New"/>
              </w:rPr>
              <w:lastRenderedPageBreak/>
              <w:t xml:space="preserve">Земельный участок для </w:t>
            </w:r>
            <w:r w:rsidRPr="00F45087">
              <w:rPr>
                <w:rFonts w:ascii="Courier New" w:hAnsi="Courier New" w:cs="Courier New"/>
              </w:rPr>
              <w:lastRenderedPageBreak/>
              <w:t>осуществления крестьянским (фермерским) хозяйством его деятельности (из фонда перераспределения земель)</w:t>
            </w:r>
          </w:p>
        </w:tc>
        <w:tc>
          <w:tcPr>
            <w:tcW w:w="1985" w:type="dxa"/>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Courier New" w:hAnsi="Courier New" w:cs="Courier New"/>
              </w:rPr>
            </w:pPr>
            <w:r w:rsidRPr="00F45087">
              <w:rPr>
                <w:rFonts w:ascii="Courier New" w:hAnsi="Courier New" w:cs="Courier New"/>
              </w:rPr>
              <w:t>Договор аренды земельного участка</w:t>
            </w:r>
          </w:p>
          <w:p w:rsidR="00DA60C9" w:rsidRPr="00F45087" w:rsidRDefault="00DA60C9" w:rsidP="00E73D9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Courier New" w:hAnsi="Courier New" w:cs="Courier New"/>
              </w:rPr>
            </w:pPr>
            <w:r w:rsidRPr="00F45087">
              <w:rPr>
                <w:rFonts w:ascii="Courier New" w:hAnsi="Courier New" w:cs="Courier New"/>
              </w:rPr>
              <w:t xml:space="preserve">Документ, </w:t>
            </w:r>
            <w:r w:rsidRPr="00F45087">
              <w:rPr>
                <w:rFonts w:ascii="Courier New" w:hAnsi="Courier New" w:cs="Courier New"/>
              </w:rPr>
              <w:lastRenderedPageBreak/>
              <w:t>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DA60C9" w:rsidRPr="00F45087" w:rsidRDefault="00DA60C9" w:rsidP="00E73D9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Courier New" w:hAnsi="Courier New" w:cs="Courier New"/>
              </w:rPr>
            </w:pPr>
            <w:r w:rsidRPr="00F45087">
              <w:rPr>
                <w:rFonts w:ascii="Courier New" w:hAnsi="Courier New" w:cs="Courier New"/>
              </w:rPr>
              <w:t>Выписка из ЕГРН об объекте недвижимости в отношении земельного участка</w:t>
            </w:r>
          </w:p>
          <w:p w:rsidR="00DA60C9" w:rsidRPr="00F45087" w:rsidRDefault="00DA60C9" w:rsidP="00E73D9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Courier New" w:hAnsi="Courier New" w:cs="Courier New"/>
              </w:rPr>
            </w:pPr>
            <w:r w:rsidRPr="00F45087">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tc>
      </w:tr>
      <w:tr w:rsidR="008E726F" w:rsidRPr="00F45087" w:rsidTr="00B60052">
        <w:trPr>
          <w:trHeight w:val="20"/>
        </w:trPr>
        <w:tc>
          <w:tcPr>
            <w:tcW w:w="567" w:type="dxa"/>
            <w:vMerge/>
          </w:tcPr>
          <w:p w:rsidR="00DA60C9" w:rsidRPr="00F45087" w:rsidRDefault="00DA60C9" w:rsidP="00E73D98">
            <w:pPr>
              <w:pStyle w:val="ConsPlusNormal"/>
              <w:widowControl/>
              <w:jc w:val="center"/>
              <w:rPr>
                <w:rFonts w:ascii="Courier New" w:hAnsi="Courier New" w:cs="Courier New"/>
                <w:sz w:val="22"/>
                <w:szCs w:val="22"/>
                <w:highlight w:val="yellow"/>
              </w:rPr>
            </w:pPr>
          </w:p>
        </w:tc>
        <w:tc>
          <w:tcPr>
            <w:tcW w:w="993" w:type="dxa"/>
            <w:vMerge/>
          </w:tcPr>
          <w:p w:rsidR="00DA60C9" w:rsidRPr="00F45087" w:rsidRDefault="00DA60C9" w:rsidP="00E73D98">
            <w:pPr>
              <w:pStyle w:val="ConsPlusNormal"/>
              <w:widowControl/>
              <w:jc w:val="center"/>
              <w:rPr>
                <w:rFonts w:ascii="Courier New" w:hAnsi="Courier New" w:cs="Courier New"/>
                <w:sz w:val="22"/>
                <w:szCs w:val="22"/>
                <w:highlight w:val="yellow"/>
              </w:rPr>
            </w:pPr>
          </w:p>
        </w:tc>
        <w:tc>
          <w:tcPr>
            <w:tcW w:w="1275" w:type="dxa"/>
            <w:vMerge/>
          </w:tcPr>
          <w:p w:rsidR="00DA60C9" w:rsidRPr="00F45087" w:rsidRDefault="00DA60C9" w:rsidP="00E73D98">
            <w:pPr>
              <w:pStyle w:val="ConsPlusNormal"/>
              <w:widowControl/>
              <w:jc w:val="center"/>
              <w:rPr>
                <w:rFonts w:ascii="Courier New" w:hAnsi="Courier New" w:cs="Courier New"/>
                <w:color w:val="FF0000"/>
                <w:sz w:val="22"/>
                <w:szCs w:val="22"/>
                <w:highlight w:val="yellow"/>
              </w:rPr>
            </w:pPr>
          </w:p>
        </w:tc>
        <w:tc>
          <w:tcPr>
            <w:tcW w:w="1134" w:type="dxa"/>
          </w:tcPr>
          <w:p w:rsidR="00DA60C9" w:rsidRPr="004D5EE3" w:rsidRDefault="00DA60C9" w:rsidP="00E73D98">
            <w:pPr>
              <w:autoSpaceDE w:val="0"/>
              <w:autoSpaceDN w:val="0"/>
              <w:adjustRightInd w:val="0"/>
              <w:spacing w:after="0" w:line="240" w:lineRule="auto"/>
              <w:jc w:val="center"/>
              <w:rPr>
                <w:rFonts w:ascii="Courier New" w:hAnsi="Courier New" w:cs="Courier New"/>
              </w:rPr>
            </w:pPr>
            <w:r w:rsidRPr="004D5EE3">
              <w:rPr>
                <w:rFonts w:ascii="Courier New" w:hAnsi="Courier New" w:cs="Courier New"/>
              </w:rPr>
              <w:t>Постоянно проживающие в указанном поселении, городском округе или на террито</w:t>
            </w:r>
            <w:r w:rsidRPr="004D5EE3">
              <w:rPr>
                <w:rFonts w:ascii="Courier New" w:hAnsi="Courier New" w:cs="Courier New"/>
              </w:rPr>
              <w:lastRenderedPageBreak/>
              <w:t>рии Иркутской области, за исключением земельных участков, изъятых или ограниченных в обороте, гражданам, постоянно проживающим в поселении, находящемся в центральной экологической зоне Байкальской природной территории</w:t>
            </w:r>
          </w:p>
          <w:p w:rsidR="00DA60C9" w:rsidRPr="004D5EE3" w:rsidRDefault="00DA60C9" w:rsidP="00E73D98">
            <w:pPr>
              <w:autoSpaceDE w:val="0"/>
              <w:autoSpaceDN w:val="0"/>
              <w:adjustRightInd w:val="0"/>
              <w:spacing w:after="0" w:line="240" w:lineRule="auto"/>
              <w:contextualSpacing/>
              <w:jc w:val="center"/>
              <w:rPr>
                <w:rFonts w:ascii="Courier New" w:hAnsi="Courier New" w:cs="Courier New"/>
              </w:rPr>
            </w:pPr>
            <w:r w:rsidRPr="004D5EE3">
              <w:rPr>
                <w:rFonts w:ascii="Courier New" w:hAnsi="Courier New" w:cs="Courier New"/>
              </w:rPr>
              <w:t>гражданам, которым не предоставлялись в собственность бесплатно земельные участки, находящиеся в государственно</w:t>
            </w:r>
            <w:r w:rsidRPr="004D5EE3">
              <w:rPr>
                <w:rFonts w:ascii="Courier New" w:hAnsi="Courier New" w:cs="Courier New"/>
              </w:rPr>
              <w:lastRenderedPageBreak/>
              <w:t>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DA60C9" w:rsidRPr="004D5EE3" w:rsidRDefault="00DA60C9" w:rsidP="00E73D98">
            <w:pPr>
              <w:autoSpaceDE w:val="0"/>
              <w:autoSpaceDN w:val="0"/>
              <w:adjustRightInd w:val="0"/>
              <w:spacing w:after="0" w:line="240" w:lineRule="auto"/>
              <w:contextualSpacing/>
              <w:jc w:val="center"/>
              <w:rPr>
                <w:rFonts w:ascii="Courier New" w:hAnsi="Courier New" w:cs="Courier New"/>
              </w:rPr>
            </w:pPr>
            <w:r w:rsidRPr="004D5EE3">
              <w:rPr>
                <w:rFonts w:ascii="Courier New" w:hAnsi="Courier New" w:cs="Courier New"/>
              </w:rPr>
              <w:t>а) ветераны Великой Отечественной войны;</w:t>
            </w:r>
          </w:p>
          <w:p w:rsidR="00DA60C9" w:rsidRPr="004D5EE3" w:rsidRDefault="00DA60C9" w:rsidP="00E73D98">
            <w:pPr>
              <w:autoSpaceDE w:val="0"/>
              <w:autoSpaceDN w:val="0"/>
              <w:adjustRightInd w:val="0"/>
              <w:spacing w:after="0" w:line="240" w:lineRule="auto"/>
              <w:contextualSpacing/>
              <w:jc w:val="center"/>
              <w:rPr>
                <w:rFonts w:ascii="Courier New" w:hAnsi="Courier New" w:cs="Courier New"/>
              </w:rPr>
            </w:pPr>
            <w:r w:rsidRPr="004D5EE3">
              <w:rPr>
                <w:rFonts w:ascii="Courier New" w:hAnsi="Courier New" w:cs="Courier New"/>
              </w:rPr>
              <w:t>б) ветераны боевых действий на территории СССР, на территории Российской Федерации и на террито</w:t>
            </w:r>
            <w:r w:rsidRPr="004D5EE3">
              <w:rPr>
                <w:rFonts w:ascii="Courier New" w:hAnsi="Courier New" w:cs="Courier New"/>
              </w:rPr>
              <w:lastRenderedPageBreak/>
              <w:t>риях других государств;</w:t>
            </w:r>
          </w:p>
          <w:p w:rsidR="00DA60C9" w:rsidRPr="004D5EE3" w:rsidRDefault="00DA60C9" w:rsidP="00E73D98">
            <w:pPr>
              <w:autoSpaceDE w:val="0"/>
              <w:autoSpaceDN w:val="0"/>
              <w:adjustRightInd w:val="0"/>
              <w:spacing w:after="0" w:line="240" w:lineRule="auto"/>
              <w:contextualSpacing/>
              <w:jc w:val="center"/>
              <w:rPr>
                <w:rFonts w:ascii="Courier New" w:hAnsi="Courier New" w:cs="Courier New"/>
              </w:rPr>
            </w:pPr>
            <w:r w:rsidRPr="004D5EE3">
              <w:rPr>
                <w:rFonts w:ascii="Courier New" w:hAnsi="Courier New" w:cs="Courier New"/>
              </w:rPr>
              <w:t xml:space="preserve">в) лица, признанные реабилитированными в соответствии с </w:t>
            </w:r>
            <w:hyperlink r:id="rId27" w:history="1">
              <w:r w:rsidRPr="004D5EE3">
                <w:rPr>
                  <w:rFonts w:ascii="Courier New" w:hAnsi="Courier New" w:cs="Courier New"/>
                </w:rPr>
                <w:t>Законом</w:t>
              </w:r>
            </w:hyperlink>
            <w:r w:rsidRPr="004D5EE3">
              <w:rPr>
                <w:rFonts w:ascii="Courier New" w:hAnsi="Courier New" w:cs="Courier New"/>
              </w:rPr>
              <w:t xml:space="preserve"> Российской Феде</w:t>
            </w:r>
            <w:r w:rsidR="004D5EE3">
              <w:rPr>
                <w:rFonts w:ascii="Courier New" w:hAnsi="Courier New" w:cs="Courier New"/>
              </w:rPr>
              <w:t>рации от 18 октября 1991 года №</w:t>
            </w:r>
            <w:r w:rsidRPr="004D5EE3">
              <w:rPr>
                <w:rFonts w:ascii="Courier New" w:hAnsi="Courier New" w:cs="Courier New"/>
              </w:rPr>
              <w:t>1761-1 «О реабилитации жертв политических репрессий»;</w:t>
            </w:r>
          </w:p>
          <w:p w:rsidR="00DA60C9" w:rsidRPr="004D5EE3" w:rsidRDefault="00DA60C9" w:rsidP="00E73D98">
            <w:pPr>
              <w:autoSpaceDE w:val="0"/>
              <w:autoSpaceDN w:val="0"/>
              <w:adjustRightInd w:val="0"/>
              <w:spacing w:after="0" w:line="240" w:lineRule="auto"/>
              <w:contextualSpacing/>
              <w:jc w:val="center"/>
              <w:rPr>
                <w:rFonts w:ascii="Courier New" w:hAnsi="Courier New" w:cs="Courier New"/>
              </w:rPr>
            </w:pPr>
            <w:r w:rsidRPr="004D5EE3">
              <w:rPr>
                <w:rFonts w:ascii="Courier New" w:hAnsi="Courier New" w:cs="Courier New"/>
              </w:rPr>
              <w:t xml:space="preserve">г) работники государственных и муниципальных учреждений, для которых учреждение является основным местом работы и имеющие непрерывный стаж работы </w:t>
            </w:r>
            <w:r w:rsidRPr="004D5EE3">
              <w:rPr>
                <w:rFonts w:ascii="Courier New" w:hAnsi="Courier New" w:cs="Courier New"/>
              </w:rPr>
              <w:lastRenderedPageBreak/>
              <w:t>в этом учреждении не менее трех лет;</w:t>
            </w:r>
          </w:p>
          <w:p w:rsidR="00DA60C9" w:rsidRPr="004D5EE3" w:rsidRDefault="00DA60C9" w:rsidP="00E73D98">
            <w:pPr>
              <w:autoSpaceDE w:val="0"/>
              <w:autoSpaceDN w:val="0"/>
              <w:adjustRightInd w:val="0"/>
              <w:spacing w:after="0" w:line="240" w:lineRule="auto"/>
              <w:jc w:val="center"/>
              <w:rPr>
                <w:rFonts w:ascii="Courier New" w:hAnsi="Courier New" w:cs="Courier New"/>
              </w:rPr>
            </w:pPr>
            <w:r w:rsidRPr="004D5EE3">
              <w:rPr>
                <w:rFonts w:ascii="Courier New" w:hAnsi="Courier New" w:cs="Courier New"/>
              </w:rPr>
              <w:t>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DA60C9" w:rsidRPr="004D5EE3" w:rsidRDefault="00DA60C9" w:rsidP="00E73D98">
            <w:pPr>
              <w:autoSpaceDE w:val="0"/>
              <w:autoSpaceDN w:val="0"/>
              <w:adjustRightInd w:val="0"/>
              <w:spacing w:after="0" w:line="240" w:lineRule="auto"/>
              <w:contextualSpacing/>
              <w:jc w:val="center"/>
              <w:rPr>
                <w:rFonts w:ascii="Courier New" w:hAnsi="Courier New" w:cs="Courier New"/>
              </w:rPr>
            </w:pPr>
          </w:p>
          <w:p w:rsidR="00DA60C9" w:rsidRPr="004D5EE3" w:rsidRDefault="00DA60C9" w:rsidP="00E73D98">
            <w:pPr>
              <w:autoSpaceDE w:val="0"/>
              <w:autoSpaceDN w:val="0"/>
              <w:adjustRightInd w:val="0"/>
              <w:spacing w:after="0" w:line="240" w:lineRule="auto"/>
              <w:contextualSpacing/>
              <w:jc w:val="center"/>
              <w:rPr>
                <w:rFonts w:ascii="Courier New" w:hAnsi="Courier New" w:cs="Courier New"/>
              </w:rPr>
            </w:pPr>
          </w:p>
        </w:tc>
        <w:tc>
          <w:tcPr>
            <w:tcW w:w="1276" w:type="dxa"/>
          </w:tcPr>
          <w:p w:rsidR="00DA60C9" w:rsidRPr="004D5EE3" w:rsidRDefault="00DA60C9" w:rsidP="00E73D98">
            <w:pPr>
              <w:autoSpaceDE w:val="0"/>
              <w:autoSpaceDN w:val="0"/>
              <w:adjustRightInd w:val="0"/>
              <w:spacing w:after="0" w:line="240" w:lineRule="auto"/>
              <w:contextualSpacing/>
              <w:jc w:val="center"/>
              <w:rPr>
                <w:rFonts w:ascii="Courier New" w:hAnsi="Courier New" w:cs="Courier New"/>
              </w:rPr>
            </w:pPr>
            <w:r w:rsidRPr="004D5EE3">
              <w:rPr>
                <w:rFonts w:ascii="Courier New" w:hAnsi="Courier New" w:cs="Courier New"/>
              </w:rPr>
              <w:lastRenderedPageBreak/>
              <w:t>Земельный участок для индивидуального жилищного строительства, ведения личного подсобно</w:t>
            </w:r>
            <w:r w:rsidRPr="004D5EE3">
              <w:rPr>
                <w:rFonts w:ascii="Courier New" w:hAnsi="Courier New" w:cs="Courier New"/>
              </w:rPr>
              <w:lastRenderedPageBreak/>
              <w:t>го хозяйства в границах населенного пункта на террито</w:t>
            </w:r>
            <w:r w:rsidR="00F45087" w:rsidRPr="004D5EE3">
              <w:rPr>
                <w:rFonts w:ascii="Courier New" w:hAnsi="Courier New" w:cs="Courier New"/>
              </w:rPr>
              <w:t>рии поселения</w:t>
            </w:r>
          </w:p>
        </w:tc>
        <w:tc>
          <w:tcPr>
            <w:tcW w:w="1985" w:type="dxa"/>
          </w:tcPr>
          <w:p w:rsidR="00DA60C9" w:rsidRPr="004D5EE3" w:rsidRDefault="00DA60C9" w:rsidP="00E73D98">
            <w:pPr>
              <w:pBdr>
                <w:bottom w:val="single" w:sz="4" w:space="1" w:color="auto"/>
              </w:pBdr>
              <w:spacing w:after="0" w:line="240" w:lineRule="auto"/>
              <w:contextualSpacing/>
              <w:jc w:val="center"/>
              <w:rPr>
                <w:rFonts w:ascii="Courier New" w:hAnsi="Courier New" w:cs="Courier New"/>
              </w:rPr>
            </w:pPr>
            <w:r w:rsidRPr="004D5EE3">
              <w:rPr>
                <w:rFonts w:ascii="Courier New" w:hAnsi="Courier New" w:cs="Courier New"/>
              </w:rPr>
              <w:lastRenderedPageBreak/>
              <w:t xml:space="preserve">Удостоверение ветерана Великой Отечественной войны или удостоверение, образец которого утвержден до 1 января 1992 года (для ветеранов Великой </w:t>
            </w:r>
            <w:r w:rsidRPr="004D5EE3">
              <w:rPr>
                <w:rFonts w:ascii="Courier New" w:hAnsi="Courier New" w:cs="Courier New"/>
              </w:rPr>
              <w:lastRenderedPageBreak/>
              <w:t>Отечественной войны)</w:t>
            </w:r>
          </w:p>
          <w:p w:rsidR="00DA60C9" w:rsidRPr="004D5EE3" w:rsidRDefault="00DA60C9" w:rsidP="00E73D98">
            <w:pPr>
              <w:pBdr>
                <w:bottom w:val="single" w:sz="4" w:space="1" w:color="auto"/>
              </w:pBdr>
              <w:spacing w:after="0" w:line="240" w:lineRule="auto"/>
              <w:contextualSpacing/>
              <w:jc w:val="center"/>
              <w:rPr>
                <w:rFonts w:ascii="Courier New" w:hAnsi="Courier New" w:cs="Courier New"/>
              </w:rPr>
            </w:pPr>
          </w:p>
          <w:p w:rsidR="00DA60C9" w:rsidRPr="004D5EE3" w:rsidRDefault="00DA60C9" w:rsidP="00E73D98">
            <w:pPr>
              <w:pBdr>
                <w:bottom w:val="single" w:sz="4" w:space="1" w:color="auto"/>
              </w:pBdr>
              <w:spacing w:after="0" w:line="240" w:lineRule="auto"/>
              <w:contextualSpacing/>
              <w:jc w:val="center"/>
              <w:rPr>
                <w:rFonts w:ascii="Courier New" w:hAnsi="Courier New" w:cs="Courier New"/>
              </w:rPr>
            </w:pPr>
            <w:r w:rsidRPr="004D5EE3">
              <w:rPr>
                <w:rFonts w:ascii="Courier New" w:hAnsi="Courier New" w:cs="Courier New"/>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DA60C9" w:rsidRPr="004D5EE3" w:rsidRDefault="00DA60C9" w:rsidP="00E73D98">
            <w:pPr>
              <w:spacing w:after="0" w:line="240" w:lineRule="auto"/>
              <w:contextualSpacing/>
              <w:jc w:val="center"/>
              <w:rPr>
                <w:rFonts w:ascii="Courier New" w:hAnsi="Courier New" w:cs="Courier New"/>
              </w:rPr>
            </w:pPr>
            <w:r w:rsidRPr="004D5EE3">
              <w:rPr>
                <w:rFonts w:ascii="Courier New" w:hAnsi="Courier New" w:cs="Courier New"/>
              </w:rPr>
              <w:t>Решение суда о расторжении брака или признании брака недействительным, вступившее в законную силу</w:t>
            </w:r>
          </w:p>
          <w:p w:rsidR="00DA60C9" w:rsidRPr="004D5EE3" w:rsidRDefault="00DA60C9" w:rsidP="00E73D98">
            <w:pPr>
              <w:spacing w:after="0" w:line="240" w:lineRule="auto"/>
              <w:contextualSpacing/>
              <w:jc w:val="center"/>
              <w:rPr>
                <w:rFonts w:ascii="Courier New" w:hAnsi="Courier New" w:cs="Courier New"/>
              </w:rPr>
            </w:pPr>
          </w:p>
        </w:tc>
        <w:tc>
          <w:tcPr>
            <w:tcW w:w="2126" w:type="dxa"/>
          </w:tcPr>
          <w:p w:rsidR="00DA60C9" w:rsidRPr="00F45087" w:rsidRDefault="00DA60C9" w:rsidP="00E73D9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Courier New" w:hAnsi="Courier New" w:cs="Courier New"/>
              </w:rPr>
            </w:pPr>
            <w:r w:rsidRPr="00F45087">
              <w:rPr>
                <w:rFonts w:ascii="Courier New" w:hAnsi="Courier New" w:cs="Courier New"/>
              </w:rPr>
              <w:lastRenderedPageBreak/>
              <w:t>Выписка из ЕГРН о правах отдельного лица на имевшиеся (имеющиеся) у него объекты недвижимости в отношении заявителя</w:t>
            </w:r>
          </w:p>
          <w:p w:rsidR="00DA60C9" w:rsidRPr="00F45087" w:rsidRDefault="00DA60C9" w:rsidP="00E73D9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Courier New" w:hAnsi="Courier New" w:cs="Courier New"/>
              </w:rPr>
            </w:pPr>
            <w:r w:rsidRPr="00F45087">
              <w:rPr>
                <w:rFonts w:ascii="Courier New" w:hAnsi="Courier New" w:cs="Courier New"/>
              </w:rPr>
              <w:t xml:space="preserve">Документ, подтверждающий, что гражданин </w:t>
            </w:r>
            <w:r w:rsidRPr="00F45087">
              <w:rPr>
                <w:rFonts w:ascii="Courier New" w:hAnsi="Courier New" w:cs="Courier New"/>
              </w:rPr>
              <w:lastRenderedPageBreak/>
              <w:t>состоит на учете в качестве нуждающегося в жилых помещениях, предоставляемых по договорам социального найма</w:t>
            </w:r>
          </w:p>
          <w:p w:rsidR="00DA60C9" w:rsidRPr="00F45087" w:rsidRDefault="00DA60C9" w:rsidP="00E73D98">
            <w:pPr>
              <w:autoSpaceDE w:val="0"/>
              <w:autoSpaceDN w:val="0"/>
              <w:adjustRightInd w:val="0"/>
              <w:spacing w:after="0" w:line="240" w:lineRule="auto"/>
              <w:contextualSpacing/>
              <w:jc w:val="center"/>
              <w:rPr>
                <w:rFonts w:ascii="Courier New" w:hAnsi="Courier New" w:cs="Courier New"/>
              </w:rPr>
            </w:pPr>
            <w:r w:rsidRPr="00F45087">
              <w:rPr>
                <w:rFonts w:ascii="Courier New" w:hAnsi="Courier New" w:cs="Courier New"/>
              </w:rPr>
              <w:t xml:space="preserve">Справка уполномоченного органа о реабилитации, выданная в соответствии с </w:t>
            </w:r>
            <w:hyperlink r:id="rId28" w:history="1">
              <w:r w:rsidRPr="00F45087">
                <w:rPr>
                  <w:rFonts w:ascii="Courier New" w:hAnsi="Courier New" w:cs="Courier New"/>
                </w:rPr>
                <w:t>Законом</w:t>
              </w:r>
            </w:hyperlink>
            <w:r w:rsidRPr="00F45087">
              <w:rPr>
                <w:rFonts w:ascii="Courier New" w:hAnsi="Courier New" w:cs="Courier New"/>
              </w:rPr>
              <w:t xml:space="preserve"> Российской Феде</w:t>
            </w:r>
            <w:r w:rsidR="004D5EE3">
              <w:rPr>
                <w:rFonts w:ascii="Courier New" w:hAnsi="Courier New" w:cs="Courier New"/>
              </w:rPr>
              <w:t>рации от 18 октября 1991 года №</w:t>
            </w:r>
            <w:r w:rsidRPr="00F45087">
              <w:rPr>
                <w:rFonts w:ascii="Courier New" w:hAnsi="Courier New" w:cs="Courier New"/>
              </w:rPr>
              <w:t xml:space="preserve">1761-1 «О реабилитации жертв политических репрессий» (для лиц, признанных реабилитированными в соответствии с </w:t>
            </w:r>
            <w:hyperlink r:id="rId29" w:history="1">
              <w:r w:rsidRPr="00F45087">
                <w:rPr>
                  <w:rFonts w:ascii="Courier New" w:hAnsi="Courier New" w:cs="Courier New"/>
                </w:rPr>
                <w:t>Законом</w:t>
              </w:r>
            </w:hyperlink>
            <w:r w:rsidR="004D5EE3">
              <w:rPr>
                <w:rFonts w:ascii="Courier New" w:hAnsi="Courier New" w:cs="Courier New"/>
              </w:rPr>
              <w:t xml:space="preserve"> Российской Федерации от 18 </w:t>
            </w:r>
            <w:r w:rsidRPr="00F45087">
              <w:rPr>
                <w:rFonts w:ascii="Courier New" w:hAnsi="Courier New" w:cs="Courier New"/>
              </w:rPr>
              <w:t>октября 1991 года</w:t>
            </w:r>
            <w:r w:rsidR="004D5EE3">
              <w:rPr>
                <w:rFonts w:ascii="Courier New" w:hAnsi="Courier New" w:cs="Courier New"/>
              </w:rPr>
              <w:t xml:space="preserve"> №</w:t>
            </w:r>
            <w:r w:rsidRPr="00F45087">
              <w:rPr>
                <w:rFonts w:ascii="Courier New" w:hAnsi="Courier New" w:cs="Courier New"/>
              </w:rPr>
              <w:t>1761-1 «О реабилитации жертв политических репрессий»</w:t>
            </w:r>
          </w:p>
          <w:p w:rsidR="00DA60C9" w:rsidRPr="00F45087" w:rsidRDefault="00DA60C9" w:rsidP="009C1BBF">
            <w:pPr>
              <w:pBdr>
                <w:top w:val="single" w:sz="4" w:space="1" w:color="auto"/>
              </w:pBdr>
              <w:autoSpaceDE w:val="0"/>
              <w:autoSpaceDN w:val="0"/>
              <w:adjustRightInd w:val="0"/>
              <w:spacing w:after="0" w:line="240" w:lineRule="auto"/>
              <w:contextualSpacing/>
              <w:jc w:val="center"/>
              <w:rPr>
                <w:rFonts w:ascii="Courier New" w:hAnsi="Courier New" w:cs="Courier New"/>
              </w:rPr>
            </w:pPr>
            <w:r w:rsidRPr="00F45087">
              <w:rPr>
                <w:rFonts w:ascii="Courier New" w:hAnsi="Courier New" w:cs="Courier New"/>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w:t>
            </w:r>
            <w:r w:rsidR="009C1BBF">
              <w:rPr>
                <w:rFonts w:ascii="Courier New" w:hAnsi="Courier New" w:cs="Courier New"/>
              </w:rPr>
              <w:t xml:space="preserve">стка в </w:t>
            </w:r>
            <w:r w:rsidR="009C1BBF">
              <w:rPr>
                <w:rFonts w:ascii="Courier New" w:hAnsi="Courier New" w:cs="Courier New"/>
              </w:rPr>
              <w:lastRenderedPageBreak/>
              <w:t>собственность бесплатно)</w:t>
            </w:r>
          </w:p>
          <w:p w:rsidR="00DA60C9" w:rsidRPr="00F45087" w:rsidRDefault="00DA60C9" w:rsidP="00E73D98">
            <w:pPr>
              <w:pBdr>
                <w:top w:val="single" w:sz="4" w:space="1" w:color="auto"/>
              </w:pBdr>
              <w:autoSpaceDE w:val="0"/>
              <w:autoSpaceDN w:val="0"/>
              <w:adjustRightInd w:val="0"/>
              <w:spacing w:after="0" w:line="240" w:lineRule="auto"/>
              <w:contextualSpacing/>
              <w:jc w:val="center"/>
              <w:rPr>
                <w:rFonts w:ascii="Courier New" w:hAnsi="Courier New" w:cs="Courier New"/>
              </w:rPr>
            </w:pPr>
            <w:r w:rsidRPr="00F45087">
              <w:rPr>
                <w:rFonts w:ascii="Courier New" w:hAnsi="Courier New" w:cs="Courier New"/>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DA60C9" w:rsidRPr="00F45087" w:rsidRDefault="00DA60C9" w:rsidP="00E73D98">
            <w:pPr>
              <w:pBdr>
                <w:top w:val="single" w:sz="4" w:space="1" w:color="auto"/>
              </w:pBdr>
              <w:autoSpaceDE w:val="0"/>
              <w:autoSpaceDN w:val="0"/>
              <w:adjustRightInd w:val="0"/>
              <w:spacing w:after="0" w:line="240" w:lineRule="auto"/>
              <w:contextualSpacing/>
              <w:jc w:val="center"/>
              <w:rPr>
                <w:rFonts w:ascii="Courier New" w:hAnsi="Courier New" w:cs="Courier New"/>
              </w:rPr>
            </w:pPr>
            <w:r w:rsidRPr="00F45087">
              <w:rPr>
                <w:rFonts w:ascii="Courier New" w:hAnsi="Courier New" w:cs="Courier New"/>
              </w:rPr>
              <w:t>– свидетельство о смерти одного из родителей;</w:t>
            </w:r>
          </w:p>
          <w:p w:rsidR="00DA60C9" w:rsidRPr="00F45087" w:rsidRDefault="00DA60C9" w:rsidP="00E73D98">
            <w:pPr>
              <w:pBdr>
                <w:top w:val="single" w:sz="4" w:space="1" w:color="auto"/>
              </w:pBdr>
              <w:autoSpaceDE w:val="0"/>
              <w:autoSpaceDN w:val="0"/>
              <w:adjustRightInd w:val="0"/>
              <w:spacing w:after="0" w:line="240" w:lineRule="auto"/>
              <w:contextualSpacing/>
              <w:jc w:val="center"/>
              <w:rPr>
                <w:rFonts w:ascii="Courier New" w:hAnsi="Courier New" w:cs="Courier New"/>
              </w:rPr>
            </w:pPr>
            <w:r w:rsidRPr="00F45087">
              <w:rPr>
                <w:rFonts w:ascii="Courier New" w:hAnsi="Courier New" w:cs="Courier New"/>
              </w:rPr>
              <w:t>– свидетельство о расторжении брака;</w:t>
            </w:r>
          </w:p>
          <w:p w:rsidR="00DA60C9" w:rsidRPr="00F45087" w:rsidRDefault="00DA60C9" w:rsidP="00E73D98">
            <w:pPr>
              <w:pBdr>
                <w:top w:val="single" w:sz="4" w:space="1" w:color="auto"/>
              </w:pBdr>
              <w:autoSpaceDE w:val="0"/>
              <w:autoSpaceDN w:val="0"/>
              <w:adjustRightInd w:val="0"/>
              <w:spacing w:after="0" w:line="240" w:lineRule="auto"/>
              <w:contextualSpacing/>
              <w:jc w:val="center"/>
              <w:rPr>
                <w:rFonts w:ascii="Courier New" w:hAnsi="Courier New" w:cs="Courier New"/>
              </w:rPr>
            </w:pPr>
            <w:r w:rsidRPr="00F45087">
              <w:rPr>
                <w:rFonts w:ascii="Courier New" w:hAnsi="Courier New" w:cs="Courier New"/>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8E726F" w:rsidRPr="00F45087" w:rsidTr="00B60052">
        <w:trPr>
          <w:trHeight w:val="20"/>
        </w:trPr>
        <w:tc>
          <w:tcPr>
            <w:tcW w:w="567" w:type="dxa"/>
            <w:vMerge/>
          </w:tcPr>
          <w:p w:rsidR="00DA60C9" w:rsidRPr="00F45087" w:rsidRDefault="00DA60C9" w:rsidP="00E73D98">
            <w:pPr>
              <w:pStyle w:val="ConsPlusNormal"/>
              <w:widowControl/>
              <w:jc w:val="center"/>
              <w:rPr>
                <w:rFonts w:ascii="Courier New" w:hAnsi="Courier New" w:cs="Courier New"/>
                <w:sz w:val="22"/>
                <w:szCs w:val="22"/>
                <w:highlight w:val="yellow"/>
              </w:rPr>
            </w:pPr>
          </w:p>
        </w:tc>
        <w:tc>
          <w:tcPr>
            <w:tcW w:w="993" w:type="dxa"/>
            <w:vMerge/>
          </w:tcPr>
          <w:p w:rsidR="00DA60C9" w:rsidRPr="00F45087" w:rsidRDefault="00DA60C9" w:rsidP="00E73D98">
            <w:pPr>
              <w:pStyle w:val="ConsPlusNormal"/>
              <w:widowControl/>
              <w:jc w:val="center"/>
              <w:rPr>
                <w:rFonts w:ascii="Courier New" w:hAnsi="Courier New" w:cs="Courier New"/>
                <w:sz w:val="22"/>
                <w:szCs w:val="22"/>
                <w:highlight w:val="yellow"/>
              </w:rPr>
            </w:pPr>
          </w:p>
        </w:tc>
        <w:tc>
          <w:tcPr>
            <w:tcW w:w="1275" w:type="dxa"/>
            <w:vMerge/>
          </w:tcPr>
          <w:p w:rsidR="00DA60C9" w:rsidRPr="00F45087" w:rsidRDefault="00DA60C9" w:rsidP="00E73D98">
            <w:pPr>
              <w:pStyle w:val="ConsPlusNormal"/>
              <w:widowControl/>
              <w:jc w:val="center"/>
              <w:rPr>
                <w:rFonts w:ascii="Courier New" w:hAnsi="Courier New" w:cs="Courier New"/>
                <w:color w:val="FF0000"/>
                <w:sz w:val="22"/>
                <w:szCs w:val="22"/>
                <w:highlight w:val="yellow"/>
              </w:rPr>
            </w:pPr>
          </w:p>
        </w:tc>
        <w:tc>
          <w:tcPr>
            <w:tcW w:w="1134" w:type="dxa"/>
          </w:tcPr>
          <w:p w:rsidR="00DA60C9" w:rsidRPr="004D5EE3" w:rsidRDefault="00DA60C9" w:rsidP="00E73D98">
            <w:pPr>
              <w:autoSpaceDE w:val="0"/>
              <w:autoSpaceDN w:val="0"/>
              <w:adjustRightInd w:val="0"/>
              <w:spacing w:after="0" w:line="240" w:lineRule="auto"/>
              <w:jc w:val="center"/>
              <w:rPr>
                <w:rFonts w:ascii="Courier New" w:hAnsi="Courier New" w:cs="Courier New"/>
              </w:rPr>
            </w:pPr>
            <w:r w:rsidRPr="004D5EE3">
              <w:rPr>
                <w:rFonts w:ascii="Courier New" w:hAnsi="Courier New" w:cs="Courier New"/>
              </w:rPr>
              <w:t xml:space="preserve">Граждане, постоянно </w:t>
            </w:r>
            <w:r w:rsidRPr="004D5EE3">
              <w:rPr>
                <w:rFonts w:ascii="Courier New" w:hAnsi="Courier New" w:cs="Courier New"/>
              </w:rPr>
              <w:lastRenderedPageBreak/>
              <w:t>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w:t>
            </w:r>
          </w:p>
          <w:p w:rsidR="00DA60C9" w:rsidRPr="004D5EE3" w:rsidRDefault="00DA60C9" w:rsidP="00E73D98">
            <w:pPr>
              <w:autoSpaceDE w:val="0"/>
              <w:autoSpaceDN w:val="0"/>
              <w:adjustRightInd w:val="0"/>
              <w:spacing w:after="0" w:line="240" w:lineRule="auto"/>
              <w:contextualSpacing/>
              <w:jc w:val="center"/>
              <w:rPr>
                <w:rFonts w:ascii="Courier New" w:hAnsi="Courier New" w:cs="Courier New"/>
              </w:rPr>
            </w:pPr>
            <w:r w:rsidRPr="004D5EE3">
              <w:rPr>
                <w:rFonts w:ascii="Courier New" w:hAnsi="Courier New" w:cs="Courier New"/>
              </w:rPr>
              <w:t>которым не предоставлялись в собственность бесплатно земельные участки, находящиеся в государ</w:t>
            </w:r>
            <w:r w:rsidRPr="004D5EE3">
              <w:rPr>
                <w:rFonts w:ascii="Courier New" w:hAnsi="Courier New" w:cs="Courier New"/>
              </w:rPr>
              <w:lastRenderedPageBreak/>
              <w:t>ственной или муниципальной собственности, относящимся к следующим категориям:</w:t>
            </w:r>
          </w:p>
          <w:p w:rsidR="00DA60C9" w:rsidRPr="004D5EE3" w:rsidRDefault="00DA60C9" w:rsidP="00E73D98">
            <w:pPr>
              <w:autoSpaceDE w:val="0"/>
              <w:autoSpaceDN w:val="0"/>
              <w:adjustRightInd w:val="0"/>
              <w:spacing w:after="0" w:line="240" w:lineRule="auto"/>
              <w:jc w:val="center"/>
              <w:rPr>
                <w:rFonts w:ascii="Courier New" w:hAnsi="Courier New" w:cs="Courier New"/>
              </w:rPr>
            </w:pPr>
            <w:r w:rsidRPr="004D5EE3">
              <w:rPr>
                <w:rFonts w:ascii="Courier New" w:hAnsi="Courier New" w:cs="Courier New"/>
              </w:rPr>
              <w:t>а)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w:t>
            </w:r>
            <w:r w:rsidRPr="004D5EE3">
              <w:rPr>
                <w:rFonts w:ascii="Courier New" w:hAnsi="Courier New" w:cs="Courier New"/>
              </w:rPr>
              <w:lastRenderedPageBreak/>
              <w:t xml:space="preserve">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соответственно на территории этого </w:t>
            </w:r>
            <w:r w:rsidRPr="004D5EE3">
              <w:rPr>
                <w:rFonts w:ascii="Courier New" w:hAnsi="Courier New" w:cs="Courier New"/>
              </w:rPr>
              <w:lastRenderedPageBreak/>
              <w:t>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w:t>
            </w:r>
            <w:r w:rsidRPr="004D5EE3">
              <w:rPr>
                <w:rFonts w:ascii="Courier New" w:hAnsi="Courier New" w:cs="Courier New"/>
              </w:rPr>
              <w:lastRenderedPageBreak/>
              <w:t>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DA60C9" w:rsidRPr="004D5EE3" w:rsidRDefault="00DA60C9" w:rsidP="00E73D98">
            <w:pPr>
              <w:autoSpaceDE w:val="0"/>
              <w:autoSpaceDN w:val="0"/>
              <w:adjustRightInd w:val="0"/>
              <w:spacing w:after="0" w:line="240" w:lineRule="auto"/>
              <w:jc w:val="center"/>
              <w:rPr>
                <w:rFonts w:ascii="Courier New" w:hAnsi="Courier New" w:cs="Courier New"/>
              </w:rPr>
            </w:pPr>
            <w:r w:rsidRPr="004D5EE3">
              <w:rPr>
                <w:rFonts w:ascii="Courier New" w:hAnsi="Courier New" w:cs="Courier New"/>
              </w:rPr>
              <w:t xml:space="preserve">б)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w:t>
            </w:r>
            <w:r w:rsidRPr="004D5EE3">
              <w:rPr>
                <w:rFonts w:ascii="Courier New" w:hAnsi="Courier New" w:cs="Courier New"/>
              </w:rPr>
              <w:lastRenderedPageBreak/>
              <w:t xml:space="preserve">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w:t>
            </w:r>
            <w:r w:rsidRPr="004D5EE3">
              <w:rPr>
                <w:rFonts w:ascii="Courier New" w:hAnsi="Courier New" w:cs="Courier New"/>
              </w:rPr>
              <w:lastRenderedPageBreak/>
              <w:t>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w:t>
            </w:r>
            <w:r w:rsidRPr="004D5EE3">
              <w:rPr>
                <w:rFonts w:ascii="Courier New" w:hAnsi="Courier New" w:cs="Courier New"/>
              </w:rPr>
              <w:lastRenderedPageBreak/>
              <w:t>ы</w:t>
            </w:r>
          </w:p>
        </w:tc>
        <w:tc>
          <w:tcPr>
            <w:tcW w:w="1276" w:type="dxa"/>
          </w:tcPr>
          <w:p w:rsidR="00DA60C9" w:rsidRPr="004D5EE3" w:rsidRDefault="00DA60C9" w:rsidP="00E73D98">
            <w:pPr>
              <w:autoSpaceDE w:val="0"/>
              <w:autoSpaceDN w:val="0"/>
              <w:adjustRightInd w:val="0"/>
              <w:spacing w:after="0" w:line="240" w:lineRule="auto"/>
              <w:contextualSpacing/>
              <w:jc w:val="center"/>
              <w:rPr>
                <w:rFonts w:ascii="Courier New" w:hAnsi="Courier New" w:cs="Courier New"/>
              </w:rPr>
            </w:pPr>
            <w:r w:rsidRPr="004D5EE3">
              <w:rPr>
                <w:rFonts w:ascii="Courier New" w:hAnsi="Courier New" w:cs="Courier New"/>
              </w:rPr>
              <w:lastRenderedPageBreak/>
              <w:t xml:space="preserve">Земельный участок для </w:t>
            </w:r>
            <w:r w:rsidRPr="004D5EE3">
              <w:rPr>
                <w:rFonts w:ascii="Courier New" w:hAnsi="Courier New" w:cs="Courier New"/>
              </w:rPr>
              <w:lastRenderedPageBreak/>
              <w:t xml:space="preserve">индивидуального жилищного строительства, ведения личного подсобного хозяйства в границах населенного пункта на территории муниципального района, сельского населенного пункта в составе территории </w:t>
            </w:r>
            <w:r w:rsidR="00F45087" w:rsidRPr="004D5EE3">
              <w:rPr>
                <w:rFonts w:ascii="Courier New" w:hAnsi="Courier New" w:cs="Courier New"/>
              </w:rPr>
              <w:t>сельского поселения</w:t>
            </w:r>
          </w:p>
          <w:p w:rsidR="00DA60C9" w:rsidRPr="004D5EE3" w:rsidRDefault="00DA60C9" w:rsidP="00E73D98">
            <w:pPr>
              <w:autoSpaceDE w:val="0"/>
              <w:autoSpaceDN w:val="0"/>
              <w:adjustRightInd w:val="0"/>
              <w:spacing w:after="0" w:line="240" w:lineRule="auto"/>
              <w:contextualSpacing/>
              <w:jc w:val="center"/>
              <w:rPr>
                <w:rFonts w:ascii="Courier New" w:hAnsi="Courier New" w:cs="Courier New"/>
              </w:rPr>
            </w:pPr>
            <w:r w:rsidRPr="004D5EE3">
              <w:rPr>
                <w:rFonts w:ascii="Courier New" w:hAnsi="Courier New" w:cs="Courier New"/>
              </w:rPr>
              <w:t xml:space="preserve">или для индивидуального жилищного строительства, ведения личного подсобного хозяйства на территории Иркутской области, за исключением земельных </w:t>
            </w:r>
            <w:r w:rsidRPr="004D5EE3">
              <w:rPr>
                <w:rFonts w:ascii="Courier New" w:hAnsi="Courier New" w:cs="Courier New"/>
              </w:rPr>
              <w:lastRenderedPageBreak/>
              <w:t>участков, изъятых или ограниченных в обороте</w:t>
            </w:r>
          </w:p>
        </w:tc>
        <w:tc>
          <w:tcPr>
            <w:tcW w:w="1985" w:type="dxa"/>
          </w:tcPr>
          <w:p w:rsidR="00DA60C9" w:rsidRPr="004D5EE3" w:rsidRDefault="00DA60C9" w:rsidP="00E73D98">
            <w:pPr>
              <w:autoSpaceDE w:val="0"/>
              <w:autoSpaceDN w:val="0"/>
              <w:adjustRightInd w:val="0"/>
              <w:spacing w:after="0" w:line="240" w:lineRule="auto"/>
              <w:jc w:val="center"/>
              <w:rPr>
                <w:rFonts w:ascii="Courier New" w:hAnsi="Courier New" w:cs="Courier New"/>
              </w:rPr>
            </w:pPr>
            <w:r w:rsidRPr="004D5EE3">
              <w:rPr>
                <w:rFonts w:ascii="Courier New" w:hAnsi="Courier New" w:cs="Courier New"/>
              </w:rPr>
              <w:lastRenderedPageBreak/>
              <w:t xml:space="preserve">Для граждан, постоянно проживающих на территории </w:t>
            </w:r>
            <w:r w:rsidRPr="004D5EE3">
              <w:rPr>
                <w:rFonts w:ascii="Courier New" w:hAnsi="Courier New" w:cs="Courier New"/>
              </w:rPr>
              <w:lastRenderedPageBreak/>
              <w:t>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w:t>
            </w:r>
          </w:p>
          <w:p w:rsidR="00DA60C9" w:rsidRPr="004D5EE3" w:rsidRDefault="00DA60C9" w:rsidP="00E73D98">
            <w:pPr>
              <w:pBdr>
                <w:bottom w:val="single" w:sz="4" w:space="1" w:color="auto"/>
              </w:pBdr>
              <w:autoSpaceDE w:val="0"/>
              <w:autoSpaceDN w:val="0"/>
              <w:adjustRightInd w:val="0"/>
              <w:spacing w:after="0" w:line="240" w:lineRule="auto"/>
              <w:contextualSpacing/>
              <w:jc w:val="center"/>
              <w:rPr>
                <w:rFonts w:ascii="Courier New" w:hAnsi="Courier New" w:cs="Courier New"/>
              </w:rPr>
            </w:pPr>
            <w:r w:rsidRPr="004D5EE3">
              <w:rPr>
                <w:rFonts w:ascii="Courier New" w:hAnsi="Courier New" w:cs="Courier New"/>
              </w:rPr>
              <w:t xml:space="preserve">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населенного пункта в составе территории соответствующе</w:t>
            </w:r>
            <w:r w:rsidRPr="004D5EE3">
              <w:rPr>
                <w:rFonts w:ascii="Courier New" w:hAnsi="Courier New" w:cs="Courier New"/>
              </w:rPr>
              <w:lastRenderedPageBreak/>
              <w:t>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DA60C9" w:rsidRPr="004D5EE3" w:rsidRDefault="00DA60C9" w:rsidP="00E73D98">
            <w:pPr>
              <w:pBdr>
                <w:bottom w:val="single" w:sz="4" w:space="1" w:color="auto"/>
              </w:pBdr>
              <w:autoSpaceDE w:val="0"/>
              <w:autoSpaceDN w:val="0"/>
              <w:adjustRightInd w:val="0"/>
              <w:spacing w:after="0" w:line="240" w:lineRule="auto"/>
              <w:contextualSpacing/>
              <w:jc w:val="center"/>
              <w:rPr>
                <w:rFonts w:ascii="Courier New" w:hAnsi="Courier New" w:cs="Courier New"/>
              </w:rPr>
            </w:pPr>
            <w:r w:rsidRPr="004D5EE3">
              <w:rPr>
                <w:rFonts w:ascii="Courier New" w:hAnsi="Courier New" w:cs="Courier New"/>
              </w:rPr>
              <w:t>– документ об образовании;</w:t>
            </w:r>
          </w:p>
          <w:p w:rsidR="00DA60C9" w:rsidRPr="004D5EE3" w:rsidRDefault="00DA60C9" w:rsidP="00E73D98">
            <w:pPr>
              <w:pBdr>
                <w:bottom w:val="single" w:sz="4" w:space="1" w:color="auto"/>
              </w:pBdr>
              <w:autoSpaceDE w:val="0"/>
              <w:autoSpaceDN w:val="0"/>
              <w:adjustRightInd w:val="0"/>
              <w:spacing w:after="0" w:line="240" w:lineRule="auto"/>
              <w:contextualSpacing/>
              <w:jc w:val="center"/>
              <w:rPr>
                <w:rFonts w:ascii="Courier New" w:hAnsi="Courier New" w:cs="Courier New"/>
              </w:rPr>
            </w:pPr>
            <w:r w:rsidRPr="004D5EE3">
              <w:rPr>
                <w:rFonts w:ascii="Courier New" w:hAnsi="Courier New" w:cs="Courier New"/>
              </w:rPr>
              <w:t>– копия трудовой книжки, заверенная работодателем</w:t>
            </w:r>
          </w:p>
          <w:p w:rsidR="00DA60C9" w:rsidRPr="004D5EE3" w:rsidRDefault="00DA60C9" w:rsidP="00E73D98">
            <w:pPr>
              <w:autoSpaceDE w:val="0"/>
              <w:autoSpaceDN w:val="0"/>
              <w:adjustRightInd w:val="0"/>
              <w:spacing w:after="0" w:line="240" w:lineRule="auto"/>
              <w:jc w:val="center"/>
              <w:rPr>
                <w:rFonts w:ascii="Courier New" w:hAnsi="Courier New" w:cs="Courier New"/>
              </w:rPr>
            </w:pPr>
            <w:r w:rsidRPr="004D5EE3">
              <w:rPr>
                <w:rFonts w:ascii="Courier New" w:hAnsi="Courier New" w:cs="Courier New"/>
              </w:rPr>
              <w:t xml:space="preserve">Для граждан, 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w:t>
            </w:r>
            <w:r w:rsidRPr="004D5EE3">
              <w:rPr>
                <w:rFonts w:ascii="Courier New" w:hAnsi="Courier New" w:cs="Courier New"/>
              </w:rPr>
              <w:lastRenderedPageBreak/>
              <w:t>Байкальской природной территории</w:t>
            </w:r>
          </w:p>
          <w:p w:rsidR="00DA60C9" w:rsidRPr="004D5EE3" w:rsidRDefault="00DA60C9" w:rsidP="00E73D98">
            <w:pPr>
              <w:autoSpaceDE w:val="0"/>
              <w:autoSpaceDN w:val="0"/>
              <w:adjustRightInd w:val="0"/>
              <w:spacing w:after="0" w:line="240" w:lineRule="auto"/>
              <w:contextualSpacing/>
              <w:jc w:val="center"/>
              <w:rPr>
                <w:rFonts w:ascii="Courier New" w:hAnsi="Courier New" w:cs="Courier New"/>
              </w:rPr>
            </w:pPr>
            <w:r w:rsidRPr="004D5EE3">
              <w:rPr>
                <w:rFonts w:ascii="Courier New" w:hAnsi="Courier New" w:cs="Courier New"/>
              </w:rPr>
              <w:t xml:space="preserve">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w:t>
            </w:r>
            <w:r w:rsidRPr="004D5EE3">
              <w:rPr>
                <w:rFonts w:ascii="Courier New" w:hAnsi="Courier New" w:cs="Courier New"/>
              </w:rPr>
              <w:lastRenderedPageBreak/>
              <w:t>культуры:</w:t>
            </w:r>
          </w:p>
          <w:p w:rsidR="00DA60C9" w:rsidRPr="004D5EE3" w:rsidRDefault="00DA60C9" w:rsidP="00E73D98">
            <w:pPr>
              <w:autoSpaceDE w:val="0"/>
              <w:autoSpaceDN w:val="0"/>
              <w:adjustRightInd w:val="0"/>
              <w:spacing w:after="0" w:line="240" w:lineRule="auto"/>
              <w:contextualSpacing/>
              <w:jc w:val="both"/>
              <w:rPr>
                <w:rFonts w:ascii="Courier New" w:hAnsi="Courier New" w:cs="Courier New"/>
              </w:rPr>
            </w:pPr>
            <w:r w:rsidRPr="004D5EE3">
              <w:rPr>
                <w:rFonts w:ascii="Courier New" w:hAnsi="Courier New" w:cs="Courier New"/>
              </w:rPr>
              <w:t>– копия трудовой книжки, заверенная работодателем</w:t>
            </w:r>
          </w:p>
        </w:tc>
        <w:tc>
          <w:tcPr>
            <w:tcW w:w="2126" w:type="dxa"/>
          </w:tcPr>
          <w:p w:rsidR="00DA60C9" w:rsidRPr="004D5EE3" w:rsidRDefault="00DA60C9" w:rsidP="00E73D98">
            <w:pPr>
              <w:autoSpaceDE w:val="0"/>
              <w:autoSpaceDN w:val="0"/>
              <w:adjustRightInd w:val="0"/>
              <w:spacing w:after="0" w:line="240" w:lineRule="auto"/>
              <w:jc w:val="both"/>
              <w:rPr>
                <w:rFonts w:ascii="Courier New" w:hAnsi="Courier New" w:cs="Courier New"/>
              </w:rPr>
            </w:pPr>
            <w:r w:rsidRPr="004D5EE3">
              <w:rPr>
                <w:rFonts w:ascii="Courier New" w:hAnsi="Courier New" w:cs="Courier New"/>
              </w:rPr>
              <w:lastRenderedPageBreak/>
              <w:t xml:space="preserve">выписка из ЕГРН о правах отдельного лица на имевшиеся </w:t>
            </w:r>
            <w:r w:rsidRPr="004D5EE3">
              <w:rPr>
                <w:rFonts w:ascii="Courier New" w:hAnsi="Courier New" w:cs="Courier New"/>
              </w:rPr>
              <w:lastRenderedPageBreak/>
              <w:t>(имеющиеся) у него объекты недвижимости в отношении заявителя</w:t>
            </w:r>
          </w:p>
          <w:p w:rsidR="00DA60C9" w:rsidRPr="004D5EE3" w:rsidRDefault="00DA60C9" w:rsidP="00E73D98">
            <w:pPr>
              <w:autoSpaceDE w:val="0"/>
              <w:autoSpaceDN w:val="0"/>
              <w:adjustRightInd w:val="0"/>
              <w:spacing w:after="0" w:line="240" w:lineRule="auto"/>
              <w:jc w:val="center"/>
              <w:rPr>
                <w:rFonts w:ascii="Courier New" w:hAnsi="Courier New" w:cs="Courier New"/>
              </w:rPr>
            </w:pPr>
            <w:r w:rsidRPr="004D5EE3">
              <w:rPr>
                <w:rFonts w:ascii="Courier New" w:hAnsi="Courier New" w:cs="Courier New"/>
              </w:rPr>
              <w:t>Для граждан, 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w:t>
            </w:r>
          </w:p>
          <w:p w:rsidR="00DA60C9" w:rsidRPr="004D5EE3" w:rsidRDefault="00DA60C9" w:rsidP="00E73D98">
            <w:pPr>
              <w:autoSpaceDE w:val="0"/>
              <w:autoSpaceDN w:val="0"/>
              <w:adjustRightInd w:val="0"/>
              <w:spacing w:after="0" w:line="240" w:lineRule="auto"/>
              <w:contextualSpacing/>
              <w:jc w:val="center"/>
              <w:rPr>
                <w:rFonts w:ascii="Courier New" w:hAnsi="Courier New" w:cs="Courier New"/>
              </w:rPr>
            </w:pPr>
            <w:r w:rsidRPr="004D5EE3">
              <w:rPr>
                <w:rFonts w:ascii="Courier New" w:hAnsi="Courier New" w:cs="Courier New"/>
              </w:rPr>
              <w:t xml:space="preserve">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соответственно на территории этого муниципального </w:t>
            </w:r>
            <w:r w:rsidRPr="004D5EE3">
              <w:rPr>
                <w:rFonts w:ascii="Courier New" w:hAnsi="Courier New" w:cs="Courier New"/>
              </w:rPr>
              <w:lastRenderedPageBreak/>
              <w:t>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 – выписка из ЕГРЮЛ либо выписка из ЕГРИП в отношении работодателя</w:t>
            </w:r>
          </w:p>
          <w:p w:rsidR="00DA60C9" w:rsidRPr="004D5EE3" w:rsidRDefault="00DA60C9" w:rsidP="00E73D98">
            <w:pPr>
              <w:pBdr>
                <w:bottom w:val="single" w:sz="4" w:space="1" w:color="auto"/>
              </w:pBdr>
              <w:autoSpaceDE w:val="0"/>
              <w:autoSpaceDN w:val="0"/>
              <w:adjustRightInd w:val="0"/>
              <w:spacing w:after="0" w:line="240" w:lineRule="auto"/>
              <w:contextualSpacing/>
              <w:rPr>
                <w:rFonts w:ascii="Courier New" w:hAnsi="Courier New" w:cs="Courier New"/>
              </w:rPr>
            </w:pPr>
          </w:p>
          <w:p w:rsidR="00DA60C9" w:rsidRPr="004D5EE3" w:rsidRDefault="00DA60C9" w:rsidP="00E73D98">
            <w:pPr>
              <w:autoSpaceDE w:val="0"/>
              <w:autoSpaceDN w:val="0"/>
              <w:adjustRightInd w:val="0"/>
              <w:spacing w:after="0" w:line="240" w:lineRule="auto"/>
              <w:jc w:val="center"/>
              <w:rPr>
                <w:rFonts w:ascii="Courier New" w:hAnsi="Courier New" w:cs="Courier New"/>
              </w:rPr>
            </w:pPr>
            <w:r w:rsidRPr="004D5EE3">
              <w:rPr>
                <w:rFonts w:ascii="Courier New" w:hAnsi="Courier New" w:cs="Courier New"/>
              </w:rPr>
              <w:t xml:space="preserve">Для граждан, 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w:t>
            </w:r>
            <w:r w:rsidRPr="004D5EE3">
              <w:rPr>
                <w:rFonts w:ascii="Courier New" w:hAnsi="Courier New" w:cs="Courier New"/>
              </w:rPr>
              <w:lastRenderedPageBreak/>
              <w:t>поселении, находящемся в центральной экологической зоне Байкальской природной территории,</w:t>
            </w:r>
          </w:p>
          <w:p w:rsidR="00DA60C9" w:rsidRPr="004D5EE3" w:rsidRDefault="00DA60C9" w:rsidP="009C1BBF">
            <w:pPr>
              <w:autoSpaceDE w:val="0"/>
              <w:autoSpaceDN w:val="0"/>
              <w:adjustRightInd w:val="0"/>
              <w:spacing w:after="0" w:line="240" w:lineRule="auto"/>
              <w:contextualSpacing/>
              <w:jc w:val="center"/>
              <w:rPr>
                <w:rFonts w:ascii="Courier New" w:hAnsi="Courier New" w:cs="Courier New"/>
              </w:rPr>
            </w:pPr>
            <w:r w:rsidRPr="004D5EE3">
              <w:rPr>
                <w:rFonts w:ascii="Courier New" w:hAnsi="Courier New" w:cs="Courier New"/>
              </w:rPr>
              <w:t>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DA60C9" w:rsidRPr="004D5EE3" w:rsidRDefault="00DA60C9" w:rsidP="009C1BBF">
            <w:pPr>
              <w:autoSpaceDE w:val="0"/>
              <w:autoSpaceDN w:val="0"/>
              <w:adjustRightInd w:val="0"/>
              <w:spacing w:after="0" w:line="240" w:lineRule="auto"/>
              <w:contextualSpacing/>
              <w:jc w:val="center"/>
              <w:rPr>
                <w:rFonts w:ascii="Courier New" w:hAnsi="Courier New" w:cs="Courier New"/>
              </w:rPr>
            </w:pPr>
            <w:r w:rsidRPr="004D5EE3">
              <w:rPr>
                <w:rFonts w:ascii="Courier New" w:hAnsi="Courier New" w:cs="Courier New"/>
              </w:rPr>
              <w:t xml:space="preserve">– выписка из ЕГРЮЛ либо выписка из ЕГРИП в отношении </w:t>
            </w:r>
            <w:r w:rsidRPr="004D5EE3">
              <w:rPr>
                <w:rFonts w:ascii="Courier New" w:hAnsi="Courier New" w:cs="Courier New"/>
              </w:rPr>
              <w:lastRenderedPageBreak/>
              <w:t>работодателя</w:t>
            </w:r>
          </w:p>
          <w:p w:rsidR="00DA60C9" w:rsidRPr="004D5EE3" w:rsidRDefault="00DA60C9" w:rsidP="00E73D98">
            <w:pPr>
              <w:pStyle w:val="ConsPlusNormal"/>
              <w:widowControl/>
              <w:jc w:val="center"/>
              <w:rPr>
                <w:rFonts w:ascii="Courier New" w:hAnsi="Courier New" w:cs="Courier New"/>
                <w:sz w:val="22"/>
                <w:szCs w:val="22"/>
              </w:rPr>
            </w:pPr>
          </w:p>
        </w:tc>
      </w:tr>
      <w:tr w:rsidR="008E726F" w:rsidRPr="00F45087" w:rsidTr="00B60052">
        <w:trPr>
          <w:trHeight w:val="3413"/>
        </w:trPr>
        <w:tc>
          <w:tcPr>
            <w:tcW w:w="567" w:type="dxa"/>
            <w:vMerge/>
          </w:tcPr>
          <w:p w:rsidR="00DA60C9" w:rsidRPr="00F45087" w:rsidRDefault="00DA60C9" w:rsidP="00E73D98">
            <w:pPr>
              <w:pStyle w:val="ConsPlusNormal"/>
              <w:widowControl/>
              <w:jc w:val="center"/>
              <w:rPr>
                <w:rFonts w:ascii="Courier New" w:hAnsi="Courier New" w:cs="Courier New"/>
                <w:sz w:val="22"/>
                <w:szCs w:val="22"/>
                <w:highlight w:val="yellow"/>
              </w:rPr>
            </w:pPr>
          </w:p>
        </w:tc>
        <w:tc>
          <w:tcPr>
            <w:tcW w:w="993" w:type="dxa"/>
            <w:vMerge/>
          </w:tcPr>
          <w:p w:rsidR="00DA60C9" w:rsidRPr="00F45087" w:rsidRDefault="00DA60C9" w:rsidP="00E73D98">
            <w:pPr>
              <w:pStyle w:val="ConsPlusNormal"/>
              <w:widowControl/>
              <w:jc w:val="center"/>
              <w:rPr>
                <w:rFonts w:ascii="Courier New" w:hAnsi="Courier New" w:cs="Courier New"/>
                <w:sz w:val="22"/>
                <w:szCs w:val="22"/>
                <w:highlight w:val="yellow"/>
              </w:rPr>
            </w:pPr>
          </w:p>
        </w:tc>
        <w:tc>
          <w:tcPr>
            <w:tcW w:w="1275" w:type="dxa"/>
            <w:vMerge/>
          </w:tcPr>
          <w:p w:rsidR="00DA60C9" w:rsidRPr="00F45087" w:rsidRDefault="00DA60C9" w:rsidP="00E73D98">
            <w:pPr>
              <w:pStyle w:val="ConsPlusNormal"/>
              <w:widowControl/>
              <w:jc w:val="center"/>
              <w:rPr>
                <w:rFonts w:ascii="Courier New" w:hAnsi="Courier New" w:cs="Courier New"/>
                <w:color w:val="FF0000"/>
                <w:sz w:val="22"/>
                <w:szCs w:val="22"/>
                <w:highlight w:val="yellow"/>
              </w:rPr>
            </w:pPr>
          </w:p>
        </w:tc>
        <w:tc>
          <w:tcPr>
            <w:tcW w:w="1134" w:type="dxa"/>
          </w:tcPr>
          <w:p w:rsidR="00DA60C9" w:rsidRPr="004D5EE3" w:rsidRDefault="00DA60C9" w:rsidP="00E73D98">
            <w:pPr>
              <w:autoSpaceDE w:val="0"/>
              <w:autoSpaceDN w:val="0"/>
              <w:adjustRightInd w:val="0"/>
              <w:spacing w:after="0" w:line="240" w:lineRule="auto"/>
              <w:jc w:val="center"/>
              <w:rPr>
                <w:rFonts w:ascii="Courier New" w:hAnsi="Courier New" w:cs="Courier New"/>
                <w:highlight w:val="yellow"/>
              </w:rPr>
            </w:pPr>
            <w:r w:rsidRPr="004D5EE3">
              <w:rPr>
                <w:rFonts w:ascii="Courier New" w:hAnsi="Courier New" w:cs="Courier New"/>
              </w:rPr>
              <w:t xml:space="preserve">Постоянно проживающие в указанном поселении, городском округе или на территории Иркутской области, за исключением земельных участков, изъятых или ограниченных в обороте, гражданам, постоянно проживающим в поселении, находящемся в центральной экологической зоне Байкальской природной территории, награжденные орденом «За </w:t>
            </w:r>
            <w:r w:rsidRPr="004D5EE3">
              <w:rPr>
                <w:rFonts w:ascii="Courier New" w:hAnsi="Courier New" w:cs="Courier New"/>
              </w:rPr>
              <w:lastRenderedPageBreak/>
              <w:t>заслуги перед Отечеством» I-</w:t>
            </w:r>
            <w:r w:rsidRPr="004D5EE3">
              <w:rPr>
                <w:rFonts w:ascii="Courier New" w:hAnsi="Courier New" w:cs="Courier New"/>
                <w:lang w:val="en-US"/>
              </w:rPr>
              <w:t>IV</w:t>
            </w:r>
            <w:r w:rsidRPr="004D5EE3">
              <w:rPr>
                <w:rFonts w:ascii="Courier New" w:hAnsi="Courier New" w:cs="Courier New"/>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1276" w:type="dxa"/>
          </w:tcPr>
          <w:p w:rsidR="00DA60C9" w:rsidRPr="004D5EE3" w:rsidRDefault="00DA60C9" w:rsidP="00E73D98">
            <w:pPr>
              <w:spacing w:after="0" w:line="240" w:lineRule="auto"/>
              <w:jc w:val="center"/>
              <w:rPr>
                <w:rFonts w:ascii="Courier New" w:hAnsi="Courier New" w:cs="Courier New"/>
              </w:rPr>
            </w:pPr>
            <w:r w:rsidRPr="004D5EE3">
              <w:rPr>
                <w:rFonts w:ascii="Courier New" w:hAnsi="Courier New" w:cs="Courier New"/>
              </w:rPr>
              <w:lastRenderedPageBreak/>
              <w:t>Земельный участок для</w:t>
            </w:r>
            <w:r w:rsidRPr="004D5EE3">
              <w:rPr>
                <w:rFonts w:ascii="Courier New" w:hAnsi="Courier New" w:cs="Courier New"/>
                <w:color w:val="00B050"/>
              </w:rPr>
              <w:t xml:space="preserve"> </w:t>
            </w:r>
            <w:r w:rsidRPr="004D5EE3">
              <w:rPr>
                <w:rFonts w:ascii="Courier New" w:hAnsi="Courier New" w:cs="Courier New"/>
              </w:rPr>
              <w:t>индивидуального жилищного строительства, ведения личного подсобного хозяйства в границах населенного пункта на террито</w:t>
            </w:r>
            <w:r w:rsidR="00F45087" w:rsidRPr="004D5EE3">
              <w:rPr>
                <w:rFonts w:ascii="Courier New" w:hAnsi="Courier New" w:cs="Courier New"/>
              </w:rPr>
              <w:t>рии поселения</w:t>
            </w:r>
          </w:p>
        </w:tc>
        <w:tc>
          <w:tcPr>
            <w:tcW w:w="1985" w:type="dxa"/>
          </w:tcPr>
          <w:p w:rsidR="00DA60C9" w:rsidRPr="00F45087" w:rsidRDefault="00DA60C9" w:rsidP="00E73D98">
            <w:pPr>
              <w:pStyle w:val="ConsPlusNormal"/>
              <w:widowControl/>
              <w:jc w:val="center"/>
              <w:rPr>
                <w:rFonts w:ascii="Courier New" w:hAnsi="Courier New" w:cs="Courier New"/>
                <w:sz w:val="22"/>
                <w:szCs w:val="22"/>
                <w:highlight w:val="yellow"/>
              </w:rPr>
            </w:pPr>
            <w:r w:rsidRPr="00F45087">
              <w:rPr>
                <w:rFonts w:ascii="Courier New" w:hAnsi="Courier New" w:cs="Courier New"/>
                <w:sz w:val="22"/>
                <w:szCs w:val="22"/>
              </w:rPr>
              <w:t>Документ, подтверждающий награждение заявителя соответственно орденом «За заслуги перед Отечеством» I-IV степени</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 правах отдельного лица на имевшиеся (имеющиеся) у него объекты недвижимости в отношении заявителя</w:t>
            </w:r>
          </w:p>
        </w:tc>
      </w:tr>
      <w:tr w:rsidR="008E726F" w:rsidRPr="00F45087" w:rsidTr="00B60052">
        <w:trPr>
          <w:trHeight w:val="1169"/>
        </w:trPr>
        <w:tc>
          <w:tcPr>
            <w:tcW w:w="567" w:type="dxa"/>
            <w:vMerge/>
          </w:tcPr>
          <w:p w:rsidR="00DA60C9" w:rsidRPr="00F45087" w:rsidRDefault="00DA60C9" w:rsidP="00E73D98">
            <w:pPr>
              <w:pStyle w:val="ConsPlusNormal"/>
              <w:widowControl/>
              <w:jc w:val="center"/>
              <w:rPr>
                <w:rFonts w:ascii="Courier New" w:hAnsi="Courier New" w:cs="Courier New"/>
                <w:sz w:val="22"/>
                <w:szCs w:val="22"/>
                <w:highlight w:val="yellow"/>
              </w:rPr>
            </w:pPr>
          </w:p>
        </w:tc>
        <w:tc>
          <w:tcPr>
            <w:tcW w:w="993" w:type="dxa"/>
            <w:vMerge/>
          </w:tcPr>
          <w:p w:rsidR="00DA60C9" w:rsidRPr="00F45087" w:rsidRDefault="00DA60C9" w:rsidP="00E73D98">
            <w:pPr>
              <w:pStyle w:val="ConsPlusNormal"/>
              <w:widowControl/>
              <w:jc w:val="center"/>
              <w:rPr>
                <w:rFonts w:ascii="Courier New" w:hAnsi="Courier New" w:cs="Courier New"/>
                <w:sz w:val="22"/>
                <w:szCs w:val="22"/>
                <w:highlight w:val="yellow"/>
              </w:rPr>
            </w:pPr>
          </w:p>
        </w:tc>
        <w:tc>
          <w:tcPr>
            <w:tcW w:w="1275" w:type="dxa"/>
            <w:vMerge/>
          </w:tcPr>
          <w:p w:rsidR="00DA60C9" w:rsidRPr="00F45087" w:rsidRDefault="00DA60C9" w:rsidP="00E73D98">
            <w:pPr>
              <w:pStyle w:val="ConsPlusNormal"/>
              <w:widowControl/>
              <w:jc w:val="center"/>
              <w:rPr>
                <w:rFonts w:ascii="Courier New" w:hAnsi="Courier New" w:cs="Courier New"/>
                <w:color w:val="FF0000"/>
                <w:sz w:val="22"/>
                <w:szCs w:val="22"/>
                <w:highlight w:val="yellow"/>
              </w:rPr>
            </w:pPr>
          </w:p>
        </w:tc>
        <w:tc>
          <w:tcPr>
            <w:tcW w:w="1134" w:type="dxa"/>
          </w:tcPr>
          <w:p w:rsidR="00DA60C9" w:rsidRPr="004D5EE3" w:rsidRDefault="00DA60C9" w:rsidP="00E73D98">
            <w:pPr>
              <w:autoSpaceDE w:val="0"/>
              <w:autoSpaceDN w:val="0"/>
              <w:adjustRightInd w:val="0"/>
              <w:spacing w:after="0" w:line="240" w:lineRule="auto"/>
              <w:contextualSpacing/>
              <w:jc w:val="center"/>
              <w:rPr>
                <w:rFonts w:ascii="Courier New" w:hAnsi="Courier New" w:cs="Courier New"/>
              </w:rPr>
            </w:pPr>
            <w:r w:rsidRPr="004D5EE3">
              <w:rPr>
                <w:rFonts w:ascii="Courier New" w:hAnsi="Courier New" w:cs="Courier New"/>
              </w:rPr>
              <w:t>Земельный участок предоставляется на территории поселения, городского округа, за исключением предоставления федеральных земельных участков и земельных участко</w:t>
            </w:r>
            <w:r w:rsidRPr="004D5EE3">
              <w:rPr>
                <w:rFonts w:ascii="Courier New" w:hAnsi="Courier New" w:cs="Courier New"/>
              </w:rPr>
              <w:lastRenderedPageBreak/>
              <w:t xml:space="preserve">в, предоставляемых гражданам, постоянно проживающим в поселении, находящемся в центральной экологической зоне Байкальской природной территории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w:t>
            </w:r>
            <w:r w:rsidRPr="004D5EE3">
              <w:rPr>
                <w:rFonts w:ascii="Courier New" w:hAnsi="Courier New" w:cs="Courier New"/>
              </w:rPr>
              <w:lastRenderedPageBreak/>
              <w:t>под опекой или попечительством, не достигших возраста 18 лет на дату подачи заявления о постановке на земельный учет</w:t>
            </w:r>
          </w:p>
        </w:tc>
        <w:tc>
          <w:tcPr>
            <w:tcW w:w="1276" w:type="dxa"/>
          </w:tcPr>
          <w:p w:rsidR="00DA60C9" w:rsidRPr="004D5EE3" w:rsidRDefault="00DA60C9" w:rsidP="00E73D98">
            <w:pPr>
              <w:spacing w:after="0" w:line="240" w:lineRule="auto"/>
              <w:jc w:val="center"/>
              <w:rPr>
                <w:rFonts w:ascii="Courier New" w:hAnsi="Courier New" w:cs="Courier New"/>
              </w:rPr>
            </w:pPr>
            <w:r w:rsidRPr="004D5EE3">
              <w:rPr>
                <w:rFonts w:ascii="Courier New" w:hAnsi="Courier New" w:cs="Courier New"/>
              </w:rPr>
              <w:lastRenderedPageBreak/>
              <w:t>Земельный участок для индивидуального жилищного строительства, ведения личного подсобного хозяйства в границах населенного пункта</w:t>
            </w:r>
          </w:p>
        </w:tc>
        <w:tc>
          <w:tcPr>
            <w:tcW w:w="1985" w:type="dxa"/>
          </w:tcPr>
          <w:p w:rsidR="00DA60C9" w:rsidRPr="004D5EE3" w:rsidRDefault="00DA60C9" w:rsidP="00E73D98">
            <w:pPr>
              <w:pStyle w:val="ConsPlusNormal"/>
              <w:widowControl/>
              <w:jc w:val="center"/>
              <w:rPr>
                <w:rFonts w:ascii="Courier New" w:hAnsi="Courier New" w:cs="Courier New"/>
                <w:sz w:val="22"/>
                <w:szCs w:val="22"/>
              </w:rPr>
            </w:pPr>
          </w:p>
        </w:tc>
        <w:tc>
          <w:tcPr>
            <w:tcW w:w="2126" w:type="dxa"/>
          </w:tcPr>
          <w:p w:rsidR="00DA60C9" w:rsidRPr="004D5EE3" w:rsidRDefault="00DA60C9" w:rsidP="009C1BBF">
            <w:pPr>
              <w:autoSpaceDE w:val="0"/>
              <w:autoSpaceDN w:val="0"/>
              <w:adjustRightInd w:val="0"/>
              <w:spacing w:after="0" w:line="240" w:lineRule="auto"/>
              <w:jc w:val="center"/>
              <w:rPr>
                <w:rFonts w:ascii="Courier New" w:hAnsi="Courier New" w:cs="Courier New"/>
              </w:rPr>
            </w:pPr>
            <w:r w:rsidRPr="004D5EE3">
              <w:rPr>
                <w:rFonts w:ascii="Courier New" w:hAnsi="Courier New" w:cs="Courier New"/>
              </w:rPr>
              <w:t>Выписка из ЕГРН о правах отдельного лица на имевшиеся (имеющиеся) у него объекты недвижимости в отношении членов семьи</w:t>
            </w:r>
          </w:p>
          <w:p w:rsidR="00DA60C9" w:rsidRPr="004D5EE3" w:rsidRDefault="00DA60C9" w:rsidP="009C1BBF">
            <w:pPr>
              <w:autoSpaceDE w:val="0"/>
              <w:autoSpaceDN w:val="0"/>
              <w:adjustRightInd w:val="0"/>
              <w:spacing w:after="0" w:line="240" w:lineRule="auto"/>
              <w:jc w:val="center"/>
              <w:rPr>
                <w:rFonts w:ascii="Courier New" w:hAnsi="Courier New" w:cs="Courier New"/>
              </w:rPr>
            </w:pPr>
            <w:r w:rsidRPr="004D5EE3">
              <w:rPr>
                <w:rFonts w:ascii="Courier New" w:hAnsi="Courier New" w:cs="Courier New"/>
              </w:rPr>
              <w:t>Акт органа опеки и попечительства о на</w:t>
            </w:r>
            <w:r w:rsidR="009C1BBF">
              <w:rPr>
                <w:rFonts w:ascii="Courier New" w:hAnsi="Courier New" w:cs="Courier New"/>
              </w:rPr>
              <w:t>значении опекуна или попечителя</w:t>
            </w:r>
          </w:p>
        </w:tc>
      </w:tr>
      <w:tr w:rsidR="008E726F" w:rsidRPr="00F45087" w:rsidTr="00B60052">
        <w:trPr>
          <w:trHeight w:val="5183"/>
        </w:trPr>
        <w:tc>
          <w:tcPr>
            <w:tcW w:w="567" w:type="dxa"/>
            <w:vMerge/>
          </w:tcPr>
          <w:p w:rsidR="00DA60C9" w:rsidRPr="00F45087" w:rsidRDefault="00DA60C9" w:rsidP="00E73D98">
            <w:pPr>
              <w:pStyle w:val="ConsPlusNormal"/>
              <w:widowControl/>
              <w:jc w:val="center"/>
              <w:rPr>
                <w:rFonts w:ascii="Courier New" w:hAnsi="Courier New" w:cs="Courier New"/>
                <w:sz w:val="22"/>
                <w:szCs w:val="22"/>
                <w:highlight w:val="yellow"/>
              </w:rPr>
            </w:pPr>
          </w:p>
        </w:tc>
        <w:tc>
          <w:tcPr>
            <w:tcW w:w="993" w:type="dxa"/>
            <w:vMerge/>
          </w:tcPr>
          <w:p w:rsidR="00DA60C9" w:rsidRPr="00F45087" w:rsidRDefault="00DA60C9" w:rsidP="00E73D98">
            <w:pPr>
              <w:pStyle w:val="ConsPlusNormal"/>
              <w:widowControl/>
              <w:jc w:val="center"/>
              <w:rPr>
                <w:rFonts w:ascii="Courier New" w:hAnsi="Courier New" w:cs="Courier New"/>
                <w:sz w:val="22"/>
                <w:szCs w:val="22"/>
                <w:highlight w:val="yellow"/>
              </w:rPr>
            </w:pPr>
          </w:p>
        </w:tc>
        <w:tc>
          <w:tcPr>
            <w:tcW w:w="1275" w:type="dxa"/>
            <w:vMerge/>
          </w:tcPr>
          <w:p w:rsidR="00DA60C9" w:rsidRPr="00F45087" w:rsidRDefault="00DA60C9" w:rsidP="00E73D98">
            <w:pPr>
              <w:pStyle w:val="ConsPlusNormal"/>
              <w:widowControl/>
              <w:jc w:val="center"/>
              <w:rPr>
                <w:rFonts w:ascii="Courier New" w:hAnsi="Courier New" w:cs="Courier New"/>
                <w:color w:val="FF0000"/>
                <w:sz w:val="22"/>
                <w:szCs w:val="22"/>
                <w:highlight w:val="yellow"/>
              </w:rPr>
            </w:pPr>
          </w:p>
        </w:tc>
        <w:tc>
          <w:tcPr>
            <w:tcW w:w="1134" w:type="dxa"/>
          </w:tcPr>
          <w:p w:rsidR="00F52BB8" w:rsidRPr="004D5EE3" w:rsidRDefault="00DA60C9" w:rsidP="009C1BBF">
            <w:pPr>
              <w:autoSpaceDE w:val="0"/>
              <w:autoSpaceDN w:val="0"/>
              <w:adjustRightInd w:val="0"/>
              <w:spacing w:after="0" w:line="240" w:lineRule="auto"/>
              <w:jc w:val="center"/>
              <w:rPr>
                <w:rFonts w:ascii="Courier New" w:hAnsi="Courier New" w:cs="Courier New"/>
                <w:lang w:eastAsia="ru-RU"/>
              </w:rPr>
            </w:pPr>
            <w:r w:rsidRPr="004D5EE3">
              <w:rPr>
                <w:rFonts w:ascii="Courier New" w:hAnsi="Courier New" w:cs="Courier New"/>
                <w:lang w:eastAsia="ru-RU"/>
              </w:rPr>
              <w:t>Земельный участок предоставляется на территории поселения, городского округа Иркутской области, за исключением земельных участков, изъятых или ограниченных в обороте, -– многодетной семье, члены которой постоянно прожива</w:t>
            </w:r>
            <w:r w:rsidRPr="004D5EE3">
              <w:rPr>
                <w:rFonts w:ascii="Courier New" w:hAnsi="Courier New" w:cs="Courier New"/>
                <w:lang w:eastAsia="ru-RU"/>
              </w:rPr>
              <w:lastRenderedPageBreak/>
              <w:t xml:space="preserve">ют в поселении, находящемся в центральной экологической зоне Байкальской природной территории, если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w:t>
            </w:r>
            <w:r w:rsidRPr="004D5EE3">
              <w:rPr>
                <w:rFonts w:ascii="Courier New" w:hAnsi="Courier New" w:cs="Courier New"/>
                <w:lang w:eastAsia="ru-RU"/>
              </w:rPr>
              <w:lastRenderedPageBreak/>
              <w:t xml:space="preserve">Федеральным законом от </w:t>
            </w:r>
            <w:r w:rsidR="00F52BB8" w:rsidRPr="004D5EE3">
              <w:rPr>
                <w:rFonts w:ascii="Courier New" w:hAnsi="Courier New" w:cs="Courier New"/>
                <w:lang w:eastAsia="ru-RU"/>
              </w:rPr>
              <w:t>29</w:t>
            </w:r>
            <w:r w:rsidRPr="004D5EE3">
              <w:rPr>
                <w:rFonts w:ascii="Courier New" w:hAnsi="Courier New" w:cs="Courier New"/>
                <w:lang w:eastAsia="ru-RU"/>
              </w:rPr>
              <w:t xml:space="preserve"> </w:t>
            </w:r>
            <w:r w:rsidR="00F52BB8" w:rsidRPr="004D5EE3">
              <w:rPr>
                <w:rFonts w:ascii="Courier New" w:hAnsi="Courier New" w:cs="Courier New"/>
                <w:lang w:eastAsia="ru-RU"/>
              </w:rPr>
              <w:t>июля</w:t>
            </w:r>
            <w:r w:rsidRPr="004D5EE3">
              <w:rPr>
                <w:rFonts w:ascii="Courier New" w:hAnsi="Courier New" w:cs="Courier New"/>
                <w:lang w:eastAsia="ru-RU"/>
              </w:rPr>
              <w:t xml:space="preserve"> </w:t>
            </w:r>
            <w:r w:rsidR="004D5EE3">
              <w:rPr>
                <w:rFonts w:ascii="Courier New" w:hAnsi="Courier New" w:cs="Courier New"/>
                <w:lang w:eastAsia="ru-RU"/>
              </w:rPr>
              <w:t>2017 года №</w:t>
            </w:r>
            <w:r w:rsidR="00F52BB8" w:rsidRPr="004D5EE3">
              <w:rPr>
                <w:rFonts w:ascii="Courier New" w:hAnsi="Courier New" w:cs="Courier New"/>
                <w:lang w:eastAsia="ru-RU"/>
              </w:rPr>
              <w:t>217</w:t>
            </w:r>
            <w:r w:rsidRPr="004D5EE3">
              <w:rPr>
                <w:rFonts w:ascii="Courier New" w:hAnsi="Courier New" w:cs="Courier New"/>
                <w:lang w:eastAsia="ru-RU"/>
              </w:rPr>
              <w:t xml:space="preserve">-ФЗ </w:t>
            </w:r>
            <w:r w:rsidR="00F52BB8" w:rsidRPr="004D5EE3">
              <w:rPr>
                <w:rFonts w:ascii="Courier New" w:hAnsi="Courier New" w:cs="Courier New"/>
                <w:lang w:eastAsia="ru-RU"/>
              </w:rPr>
              <w:t>«О ведении</w:t>
            </w:r>
          </w:p>
          <w:p w:rsidR="00F52BB8" w:rsidRPr="004D5EE3" w:rsidRDefault="00F52BB8" w:rsidP="009C1BBF">
            <w:pPr>
              <w:autoSpaceDE w:val="0"/>
              <w:autoSpaceDN w:val="0"/>
              <w:adjustRightInd w:val="0"/>
              <w:spacing w:after="0" w:line="240" w:lineRule="auto"/>
              <w:jc w:val="center"/>
              <w:rPr>
                <w:rFonts w:ascii="Courier New" w:hAnsi="Courier New" w:cs="Courier New"/>
                <w:lang w:eastAsia="ru-RU"/>
              </w:rPr>
            </w:pPr>
            <w:r w:rsidRPr="004D5EE3">
              <w:rPr>
                <w:rFonts w:ascii="Courier New" w:hAnsi="Courier New" w:cs="Courier New"/>
                <w:lang w:eastAsia="ru-RU"/>
              </w:rPr>
              <w:t>гражданами садоводства и огородничества для собственных</w:t>
            </w:r>
          </w:p>
          <w:p w:rsidR="00F52BB8" w:rsidRPr="004D5EE3" w:rsidRDefault="00F52BB8" w:rsidP="009C1BBF">
            <w:pPr>
              <w:autoSpaceDE w:val="0"/>
              <w:autoSpaceDN w:val="0"/>
              <w:adjustRightInd w:val="0"/>
              <w:spacing w:after="0" w:line="240" w:lineRule="auto"/>
              <w:jc w:val="center"/>
              <w:rPr>
                <w:rFonts w:ascii="Courier New" w:hAnsi="Courier New" w:cs="Courier New"/>
                <w:lang w:eastAsia="ru-RU"/>
              </w:rPr>
            </w:pPr>
            <w:r w:rsidRPr="004D5EE3">
              <w:rPr>
                <w:rFonts w:ascii="Courier New" w:hAnsi="Courier New" w:cs="Courier New"/>
                <w:lang w:eastAsia="ru-RU"/>
              </w:rPr>
              <w:t>нужд и о внесении изменений в отдельные законодательные</w:t>
            </w:r>
          </w:p>
          <w:p w:rsidR="00DA60C9" w:rsidRPr="004D5EE3" w:rsidRDefault="00F52BB8" w:rsidP="009C1BBF">
            <w:pPr>
              <w:autoSpaceDE w:val="0"/>
              <w:autoSpaceDN w:val="0"/>
              <w:adjustRightInd w:val="0"/>
              <w:spacing w:after="0" w:line="240" w:lineRule="auto"/>
              <w:jc w:val="center"/>
              <w:rPr>
                <w:rFonts w:ascii="Courier New" w:hAnsi="Courier New" w:cs="Courier New"/>
                <w:lang w:eastAsia="ru-RU"/>
              </w:rPr>
            </w:pPr>
            <w:r w:rsidRPr="004D5EE3">
              <w:rPr>
                <w:rFonts w:ascii="Courier New" w:hAnsi="Courier New" w:cs="Courier New"/>
                <w:lang w:eastAsia="ru-RU"/>
              </w:rPr>
              <w:t xml:space="preserve">акты российской федерации», </w:t>
            </w:r>
            <w:r w:rsidR="00DA60C9" w:rsidRPr="004D5EE3">
              <w:rPr>
                <w:rFonts w:ascii="Courier New" w:hAnsi="Courier New" w:cs="Courier New"/>
                <w:lang w:eastAsia="ru-RU"/>
              </w:rPr>
              <w:t>Федеральным за</w:t>
            </w:r>
            <w:r w:rsidR="004D5EE3">
              <w:rPr>
                <w:rFonts w:ascii="Courier New" w:hAnsi="Courier New" w:cs="Courier New"/>
                <w:lang w:eastAsia="ru-RU"/>
              </w:rPr>
              <w:t>коном от 25 октября 2001 года №</w:t>
            </w:r>
            <w:r w:rsidR="00DA60C9" w:rsidRPr="004D5EE3">
              <w:rPr>
                <w:rFonts w:ascii="Courier New" w:hAnsi="Courier New" w:cs="Courier New"/>
                <w:lang w:eastAsia="ru-RU"/>
              </w:rPr>
              <w:t>137-ФЗ «О введении в действие Земельного кодекса Российской Федерации»</w:t>
            </w:r>
          </w:p>
        </w:tc>
        <w:tc>
          <w:tcPr>
            <w:tcW w:w="1276" w:type="dxa"/>
          </w:tcPr>
          <w:p w:rsidR="00DA60C9" w:rsidRPr="004D5EE3" w:rsidRDefault="00DA60C9" w:rsidP="009C1BBF">
            <w:pPr>
              <w:spacing w:after="0" w:line="240" w:lineRule="auto"/>
              <w:jc w:val="center"/>
              <w:rPr>
                <w:rFonts w:ascii="Courier New" w:hAnsi="Courier New" w:cs="Courier New"/>
              </w:rPr>
            </w:pPr>
            <w:r w:rsidRPr="004D5EE3">
              <w:rPr>
                <w:rFonts w:ascii="Courier New" w:hAnsi="Courier New" w:cs="Courier New"/>
              </w:rPr>
              <w:lastRenderedPageBreak/>
              <w:t>Земельный участок для индивидуального жилищного строительства, ведения личного подсобного хозяйства в границах населенного пункта</w:t>
            </w:r>
          </w:p>
        </w:tc>
        <w:tc>
          <w:tcPr>
            <w:tcW w:w="1985" w:type="dxa"/>
          </w:tcPr>
          <w:p w:rsidR="00DA60C9" w:rsidRPr="004D5EE3" w:rsidRDefault="00DA60C9" w:rsidP="00E73D98">
            <w:pPr>
              <w:pStyle w:val="ConsPlusNormal"/>
              <w:widowControl/>
              <w:jc w:val="center"/>
              <w:rPr>
                <w:rFonts w:ascii="Courier New" w:hAnsi="Courier New" w:cs="Courier New"/>
                <w:sz w:val="22"/>
                <w:szCs w:val="22"/>
                <w:highlight w:val="yellow"/>
              </w:rPr>
            </w:pPr>
          </w:p>
        </w:tc>
        <w:tc>
          <w:tcPr>
            <w:tcW w:w="2126" w:type="dxa"/>
          </w:tcPr>
          <w:p w:rsidR="00DA60C9" w:rsidRPr="004D5EE3" w:rsidRDefault="00DA60C9" w:rsidP="009C1BBF">
            <w:pPr>
              <w:autoSpaceDE w:val="0"/>
              <w:autoSpaceDN w:val="0"/>
              <w:adjustRightInd w:val="0"/>
              <w:spacing w:after="0" w:line="240" w:lineRule="auto"/>
              <w:jc w:val="center"/>
              <w:rPr>
                <w:rFonts w:ascii="Courier New" w:hAnsi="Courier New" w:cs="Courier New"/>
              </w:rPr>
            </w:pPr>
            <w:r w:rsidRPr="004D5EE3">
              <w:rPr>
                <w:rFonts w:ascii="Courier New" w:hAnsi="Courier New" w:cs="Courier New"/>
              </w:rPr>
              <w:t>Выписка из ЕГРН о правах отдельного лица на имевшиеся (имеющиеся) у него объекты недвижимости в отношении членов семьи</w:t>
            </w:r>
          </w:p>
          <w:p w:rsidR="00DA60C9" w:rsidRPr="004D5EE3" w:rsidRDefault="00DA60C9" w:rsidP="009C1BBF">
            <w:pPr>
              <w:autoSpaceDE w:val="0"/>
              <w:autoSpaceDN w:val="0"/>
              <w:adjustRightInd w:val="0"/>
              <w:spacing w:after="0" w:line="240" w:lineRule="auto"/>
              <w:jc w:val="center"/>
              <w:rPr>
                <w:rFonts w:ascii="Courier New" w:hAnsi="Courier New" w:cs="Courier New"/>
              </w:rPr>
            </w:pPr>
            <w:r w:rsidRPr="004D5EE3">
              <w:rPr>
                <w:rFonts w:ascii="Courier New" w:hAnsi="Courier New" w:cs="Courier New"/>
              </w:rPr>
              <w:t>Акт органа опеки и попечительства о на</w:t>
            </w:r>
            <w:r w:rsidR="009C1BBF">
              <w:rPr>
                <w:rFonts w:ascii="Courier New" w:hAnsi="Courier New" w:cs="Courier New"/>
              </w:rPr>
              <w:t>значении опекуна или попечителя</w:t>
            </w:r>
          </w:p>
        </w:tc>
      </w:tr>
      <w:tr w:rsidR="008E726F" w:rsidRPr="00F45087" w:rsidTr="00B60052">
        <w:trPr>
          <w:trHeight w:val="4287"/>
        </w:trPr>
        <w:tc>
          <w:tcPr>
            <w:tcW w:w="567" w:type="dxa"/>
            <w:vMerge/>
          </w:tcPr>
          <w:p w:rsidR="00DA60C9" w:rsidRPr="00F45087" w:rsidRDefault="00DA60C9" w:rsidP="00E73D98">
            <w:pPr>
              <w:pStyle w:val="ConsPlusNormal"/>
              <w:widowControl/>
              <w:jc w:val="center"/>
              <w:rPr>
                <w:rFonts w:ascii="Courier New" w:hAnsi="Courier New" w:cs="Courier New"/>
                <w:sz w:val="22"/>
                <w:szCs w:val="22"/>
                <w:highlight w:val="yellow"/>
              </w:rPr>
            </w:pPr>
          </w:p>
        </w:tc>
        <w:tc>
          <w:tcPr>
            <w:tcW w:w="993" w:type="dxa"/>
            <w:vMerge/>
          </w:tcPr>
          <w:p w:rsidR="00DA60C9" w:rsidRPr="00F45087" w:rsidRDefault="00DA60C9" w:rsidP="00E73D98">
            <w:pPr>
              <w:pStyle w:val="ConsPlusNormal"/>
              <w:widowControl/>
              <w:jc w:val="center"/>
              <w:rPr>
                <w:rFonts w:ascii="Courier New" w:hAnsi="Courier New" w:cs="Courier New"/>
                <w:sz w:val="22"/>
                <w:szCs w:val="22"/>
                <w:highlight w:val="yellow"/>
              </w:rPr>
            </w:pPr>
          </w:p>
        </w:tc>
        <w:tc>
          <w:tcPr>
            <w:tcW w:w="1275" w:type="dxa"/>
            <w:vMerge/>
          </w:tcPr>
          <w:p w:rsidR="00DA60C9" w:rsidRPr="00F45087" w:rsidRDefault="00DA60C9" w:rsidP="00E73D98">
            <w:pPr>
              <w:pStyle w:val="ConsPlusNormal"/>
              <w:widowControl/>
              <w:jc w:val="center"/>
              <w:rPr>
                <w:rFonts w:ascii="Courier New" w:hAnsi="Courier New" w:cs="Courier New"/>
                <w:color w:val="FF0000"/>
                <w:sz w:val="22"/>
                <w:szCs w:val="22"/>
                <w:highlight w:val="yellow"/>
              </w:rPr>
            </w:pPr>
          </w:p>
        </w:tc>
        <w:tc>
          <w:tcPr>
            <w:tcW w:w="1134" w:type="dxa"/>
          </w:tcPr>
          <w:p w:rsidR="00DA60C9" w:rsidRPr="00F45087" w:rsidRDefault="00DA60C9" w:rsidP="00E73D98">
            <w:pPr>
              <w:autoSpaceDE w:val="0"/>
              <w:autoSpaceDN w:val="0"/>
              <w:adjustRightInd w:val="0"/>
              <w:spacing w:after="0" w:line="240" w:lineRule="auto"/>
              <w:jc w:val="both"/>
              <w:rPr>
                <w:rFonts w:ascii="Courier New" w:hAnsi="Courier New" w:cs="Courier New"/>
                <w:u w:val="single"/>
                <w:lang w:eastAsia="ru-RU"/>
              </w:rPr>
            </w:pPr>
          </w:p>
        </w:tc>
        <w:tc>
          <w:tcPr>
            <w:tcW w:w="1276" w:type="dxa"/>
          </w:tcPr>
          <w:p w:rsidR="00DA60C9" w:rsidRPr="00F45087" w:rsidRDefault="00DA60C9" w:rsidP="00E73D98">
            <w:pPr>
              <w:spacing w:after="0" w:line="240" w:lineRule="auto"/>
              <w:jc w:val="center"/>
              <w:rPr>
                <w:rFonts w:ascii="Courier New" w:hAnsi="Courier New" w:cs="Courier New"/>
                <w:u w:val="single"/>
              </w:rPr>
            </w:pPr>
          </w:p>
        </w:tc>
        <w:tc>
          <w:tcPr>
            <w:tcW w:w="1985" w:type="dxa"/>
          </w:tcPr>
          <w:p w:rsidR="00DA60C9" w:rsidRPr="004D5EE3" w:rsidRDefault="00DA60C9" w:rsidP="00E73D98">
            <w:pPr>
              <w:pStyle w:val="ConsPlusNormal"/>
              <w:widowControl/>
              <w:jc w:val="center"/>
              <w:rPr>
                <w:rFonts w:ascii="Courier New" w:hAnsi="Courier New" w:cs="Courier New"/>
                <w:sz w:val="22"/>
                <w:szCs w:val="22"/>
                <w:highlight w:val="yellow"/>
              </w:rPr>
            </w:pPr>
            <w:r w:rsidRPr="004D5EE3">
              <w:rPr>
                <w:rFonts w:ascii="Courier New" w:hAnsi="Courier New" w:cs="Courier New"/>
                <w:sz w:val="22"/>
                <w:szCs w:val="22"/>
              </w:rPr>
              <w:t>Информационная справка, подписанная заявителем (заявителями), оформленная по форме согласно приложению к Перечню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утвержденному постановлением Правительства Иркутской</w:t>
            </w:r>
            <w:r w:rsidR="004D5EE3" w:rsidRPr="004D5EE3">
              <w:rPr>
                <w:rFonts w:ascii="Courier New" w:hAnsi="Courier New" w:cs="Courier New"/>
                <w:sz w:val="22"/>
                <w:szCs w:val="22"/>
              </w:rPr>
              <w:t xml:space="preserve"> области от 29 июня 2017 года №</w:t>
            </w:r>
            <w:r w:rsidRPr="004D5EE3">
              <w:rPr>
                <w:rFonts w:ascii="Courier New" w:hAnsi="Courier New" w:cs="Courier New"/>
                <w:sz w:val="22"/>
                <w:szCs w:val="22"/>
              </w:rPr>
              <w:t>428-пп</w:t>
            </w:r>
          </w:p>
        </w:tc>
        <w:tc>
          <w:tcPr>
            <w:tcW w:w="2126" w:type="dxa"/>
          </w:tcPr>
          <w:p w:rsidR="00DA60C9" w:rsidRPr="004D5EE3" w:rsidRDefault="00DA60C9" w:rsidP="00E73D98">
            <w:pPr>
              <w:autoSpaceDE w:val="0"/>
              <w:autoSpaceDN w:val="0"/>
              <w:adjustRightInd w:val="0"/>
              <w:spacing w:after="0" w:line="240" w:lineRule="auto"/>
              <w:jc w:val="both"/>
              <w:rPr>
                <w:rFonts w:ascii="Courier New" w:hAnsi="Courier New" w:cs="Courier New"/>
              </w:rPr>
            </w:pPr>
          </w:p>
        </w:tc>
      </w:tr>
      <w:tr w:rsidR="008E726F" w:rsidRPr="00F45087" w:rsidTr="00B60052">
        <w:trPr>
          <w:trHeight w:val="20"/>
        </w:trPr>
        <w:tc>
          <w:tcPr>
            <w:tcW w:w="567" w:type="dxa"/>
            <w:vMerge/>
          </w:tcPr>
          <w:p w:rsidR="00DA60C9" w:rsidRPr="00F45087" w:rsidRDefault="00DA60C9" w:rsidP="00E73D98">
            <w:pPr>
              <w:pStyle w:val="ConsPlusNormal"/>
              <w:widowControl/>
              <w:jc w:val="center"/>
              <w:rPr>
                <w:rFonts w:ascii="Courier New" w:hAnsi="Courier New" w:cs="Courier New"/>
                <w:sz w:val="22"/>
                <w:szCs w:val="22"/>
                <w:highlight w:val="yellow"/>
              </w:rPr>
            </w:pPr>
          </w:p>
        </w:tc>
        <w:tc>
          <w:tcPr>
            <w:tcW w:w="993" w:type="dxa"/>
            <w:vMerge/>
          </w:tcPr>
          <w:p w:rsidR="00DA60C9" w:rsidRPr="00F45087" w:rsidRDefault="00DA60C9" w:rsidP="00E73D98">
            <w:pPr>
              <w:pStyle w:val="ConsPlusNormal"/>
              <w:widowControl/>
              <w:jc w:val="center"/>
              <w:rPr>
                <w:rFonts w:ascii="Courier New" w:hAnsi="Courier New" w:cs="Courier New"/>
                <w:sz w:val="22"/>
                <w:szCs w:val="22"/>
                <w:highlight w:val="yellow"/>
              </w:rPr>
            </w:pPr>
          </w:p>
        </w:tc>
        <w:tc>
          <w:tcPr>
            <w:tcW w:w="1275" w:type="dxa"/>
            <w:vMerge/>
          </w:tcPr>
          <w:p w:rsidR="00DA60C9" w:rsidRPr="00F45087" w:rsidRDefault="00DA60C9" w:rsidP="00E73D98">
            <w:pPr>
              <w:pStyle w:val="ConsPlusNormal"/>
              <w:widowControl/>
              <w:jc w:val="center"/>
              <w:rPr>
                <w:rFonts w:ascii="Courier New" w:hAnsi="Courier New" w:cs="Courier New"/>
                <w:color w:val="FF0000"/>
                <w:sz w:val="22"/>
                <w:szCs w:val="22"/>
                <w:highlight w:val="yellow"/>
              </w:rPr>
            </w:pPr>
          </w:p>
        </w:tc>
        <w:tc>
          <w:tcPr>
            <w:tcW w:w="1134" w:type="dxa"/>
          </w:tcPr>
          <w:p w:rsidR="00DA60C9" w:rsidRPr="00F45087" w:rsidRDefault="00DA60C9" w:rsidP="00E73D98">
            <w:pPr>
              <w:pStyle w:val="ConsPlusNormal"/>
              <w:widowControl/>
              <w:jc w:val="center"/>
              <w:rPr>
                <w:rFonts w:ascii="Courier New" w:hAnsi="Courier New" w:cs="Courier New"/>
                <w:sz w:val="22"/>
                <w:szCs w:val="22"/>
                <w:highlight w:val="yellow"/>
              </w:rPr>
            </w:pPr>
            <w:r w:rsidRPr="00F45087">
              <w:rPr>
                <w:rFonts w:ascii="Courier New" w:hAnsi="Courier New" w:cs="Courier New"/>
                <w:sz w:val="22"/>
                <w:szCs w:val="22"/>
              </w:rPr>
              <w:t xml:space="preserve">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w:t>
            </w:r>
            <w:r w:rsidRPr="00F45087">
              <w:rPr>
                <w:rFonts w:ascii="Courier New" w:hAnsi="Courier New" w:cs="Courier New"/>
                <w:sz w:val="22"/>
                <w:szCs w:val="22"/>
              </w:rPr>
              <w:lastRenderedPageBreak/>
              <w:t>на получение социальных выплат в связи с выездом из районов Крайнего Севера и приравненных к ним местностей</w:t>
            </w:r>
          </w:p>
        </w:tc>
        <w:tc>
          <w:tcPr>
            <w:tcW w:w="1276" w:type="dxa"/>
          </w:tcPr>
          <w:p w:rsidR="00DA60C9" w:rsidRPr="00F45087" w:rsidRDefault="00DA60C9" w:rsidP="00E73D98">
            <w:pPr>
              <w:spacing w:after="0" w:line="240" w:lineRule="auto"/>
              <w:jc w:val="center"/>
              <w:rPr>
                <w:rFonts w:ascii="Courier New" w:hAnsi="Courier New" w:cs="Courier New"/>
              </w:rPr>
            </w:pPr>
            <w:r w:rsidRPr="00F45087">
              <w:rPr>
                <w:rFonts w:ascii="Courier New" w:hAnsi="Courier New" w:cs="Courier New"/>
              </w:rPr>
              <w:lastRenderedPageBreak/>
              <w:t>Земельный участок для</w:t>
            </w:r>
            <w:r w:rsidRPr="00F45087">
              <w:rPr>
                <w:rFonts w:ascii="Courier New" w:hAnsi="Courier New" w:cs="Courier New"/>
                <w:color w:val="00B050"/>
              </w:rPr>
              <w:t xml:space="preserve"> </w:t>
            </w:r>
            <w:r w:rsidRPr="00F45087">
              <w:rPr>
                <w:rFonts w:ascii="Courier New" w:hAnsi="Courier New" w:cs="Courier New"/>
              </w:rPr>
              <w:t>индивидуального жилищного строительства, ведения личного подсобного хозяйства в границах населенного пункта</w:t>
            </w:r>
          </w:p>
        </w:tc>
        <w:tc>
          <w:tcPr>
            <w:tcW w:w="1985" w:type="dxa"/>
          </w:tcPr>
          <w:p w:rsidR="00DA60C9" w:rsidRPr="00F45087" w:rsidRDefault="00DA60C9" w:rsidP="00E73D98">
            <w:pPr>
              <w:pStyle w:val="ConsPlusNormal"/>
              <w:widowControl/>
              <w:jc w:val="center"/>
              <w:rPr>
                <w:rFonts w:ascii="Courier New" w:hAnsi="Courier New" w:cs="Courier New"/>
                <w:sz w:val="22"/>
                <w:szCs w:val="22"/>
                <w:highlight w:val="yellow"/>
              </w:rPr>
            </w:pPr>
          </w:p>
        </w:tc>
        <w:tc>
          <w:tcPr>
            <w:tcW w:w="2126" w:type="dxa"/>
          </w:tcPr>
          <w:p w:rsidR="00DA60C9" w:rsidRPr="00F45087" w:rsidRDefault="00DA60C9" w:rsidP="00E73D98">
            <w:pPr>
              <w:pBdr>
                <w:bottom w:val="single" w:sz="4" w:space="1" w:color="auto"/>
              </w:pBdr>
              <w:autoSpaceDE w:val="0"/>
              <w:autoSpaceDN w:val="0"/>
              <w:adjustRightInd w:val="0"/>
              <w:spacing w:after="0" w:line="240" w:lineRule="auto"/>
              <w:contextualSpacing/>
              <w:jc w:val="center"/>
              <w:rPr>
                <w:rFonts w:ascii="Courier New" w:hAnsi="Courier New" w:cs="Courier New"/>
              </w:rPr>
            </w:pPr>
            <w:r w:rsidRPr="00F45087">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p w:rsidR="00DA60C9" w:rsidRPr="00F45087" w:rsidRDefault="00DA60C9" w:rsidP="00E73D98">
            <w:pPr>
              <w:autoSpaceDE w:val="0"/>
              <w:autoSpaceDN w:val="0"/>
              <w:adjustRightInd w:val="0"/>
              <w:spacing w:after="0" w:line="240" w:lineRule="auto"/>
              <w:contextualSpacing/>
              <w:jc w:val="center"/>
              <w:rPr>
                <w:rFonts w:ascii="Courier New" w:hAnsi="Courier New" w:cs="Courier New"/>
              </w:rPr>
            </w:pPr>
            <w:r w:rsidRPr="00F45087">
              <w:rPr>
                <w:rFonts w:ascii="Courier New" w:hAnsi="Courier New" w:cs="Courier New"/>
              </w:rPr>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w:t>
            </w:r>
            <w:r w:rsidRPr="00F45087">
              <w:rPr>
                <w:rFonts w:ascii="Courier New" w:hAnsi="Courier New" w:cs="Courier New"/>
              </w:rPr>
              <w:lastRenderedPageBreak/>
              <w:t>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tc>
      </w:tr>
      <w:tr w:rsidR="008E726F" w:rsidRPr="00F45087" w:rsidTr="00B60052">
        <w:trPr>
          <w:trHeight w:val="20"/>
        </w:trPr>
        <w:tc>
          <w:tcPr>
            <w:tcW w:w="567" w:type="dxa"/>
            <w:vMerge/>
          </w:tcPr>
          <w:p w:rsidR="00DA60C9" w:rsidRPr="00F45087" w:rsidRDefault="00DA60C9" w:rsidP="00E73D98">
            <w:pPr>
              <w:pStyle w:val="ConsPlusNormal"/>
              <w:widowControl/>
              <w:jc w:val="center"/>
              <w:rPr>
                <w:rFonts w:ascii="Courier New" w:hAnsi="Courier New" w:cs="Courier New"/>
                <w:sz w:val="22"/>
                <w:szCs w:val="22"/>
                <w:highlight w:val="yellow"/>
              </w:rPr>
            </w:pPr>
          </w:p>
        </w:tc>
        <w:tc>
          <w:tcPr>
            <w:tcW w:w="993" w:type="dxa"/>
            <w:vMerge/>
          </w:tcPr>
          <w:p w:rsidR="00DA60C9" w:rsidRPr="00F45087" w:rsidRDefault="00DA60C9" w:rsidP="00E73D98">
            <w:pPr>
              <w:pStyle w:val="ConsPlusNormal"/>
              <w:widowControl/>
              <w:jc w:val="center"/>
              <w:rPr>
                <w:rFonts w:ascii="Courier New" w:hAnsi="Courier New" w:cs="Courier New"/>
                <w:sz w:val="22"/>
                <w:szCs w:val="22"/>
                <w:highlight w:val="yellow"/>
              </w:rPr>
            </w:pPr>
          </w:p>
        </w:tc>
        <w:tc>
          <w:tcPr>
            <w:tcW w:w="1275" w:type="dxa"/>
            <w:vMerge/>
          </w:tcPr>
          <w:p w:rsidR="00DA60C9" w:rsidRPr="00F45087" w:rsidRDefault="00DA60C9" w:rsidP="00E73D98">
            <w:pPr>
              <w:pStyle w:val="ConsPlusNormal"/>
              <w:widowControl/>
              <w:jc w:val="center"/>
              <w:rPr>
                <w:rFonts w:ascii="Courier New" w:hAnsi="Courier New" w:cs="Courier New"/>
                <w:color w:val="FF0000"/>
                <w:sz w:val="22"/>
                <w:szCs w:val="22"/>
                <w:highlight w:val="yellow"/>
              </w:rPr>
            </w:pPr>
          </w:p>
        </w:tc>
        <w:tc>
          <w:tcPr>
            <w:tcW w:w="1134" w:type="dxa"/>
          </w:tcPr>
          <w:p w:rsidR="00DA60C9" w:rsidRPr="004D5EE3" w:rsidRDefault="00DA60C9" w:rsidP="00E73D98">
            <w:pPr>
              <w:pStyle w:val="ConsPlusNormal"/>
              <w:widowControl/>
              <w:jc w:val="center"/>
              <w:rPr>
                <w:rFonts w:ascii="Courier New" w:hAnsi="Courier New" w:cs="Courier New"/>
                <w:sz w:val="22"/>
                <w:szCs w:val="22"/>
                <w:highlight w:val="yellow"/>
              </w:rPr>
            </w:pPr>
            <w:r w:rsidRPr="004D5EE3">
              <w:rPr>
                <w:rFonts w:ascii="Courier New" w:hAnsi="Courier New" w:cs="Courier New"/>
                <w:sz w:val="22"/>
                <w:szCs w:val="22"/>
              </w:rPr>
              <w:t xml:space="preserve">Инвалиды, имеющие I, II группу инвалидности, и детям-инвалидам (далее – инвалиды) </w:t>
            </w:r>
          </w:p>
        </w:tc>
        <w:tc>
          <w:tcPr>
            <w:tcW w:w="1276" w:type="dxa"/>
          </w:tcPr>
          <w:p w:rsidR="00DA60C9" w:rsidRPr="004D5EE3" w:rsidRDefault="00DA60C9" w:rsidP="00B60052">
            <w:pPr>
              <w:autoSpaceDE w:val="0"/>
              <w:autoSpaceDN w:val="0"/>
              <w:adjustRightInd w:val="0"/>
              <w:spacing w:after="0" w:line="240" w:lineRule="auto"/>
              <w:jc w:val="center"/>
              <w:rPr>
                <w:rFonts w:ascii="Courier New" w:hAnsi="Courier New" w:cs="Courier New"/>
              </w:rPr>
            </w:pPr>
            <w:r w:rsidRPr="004D5EE3">
              <w:rPr>
                <w:rFonts w:ascii="Courier New" w:hAnsi="Courier New" w:cs="Courier New"/>
              </w:rPr>
              <w:t>Земельные участки, предоставленные в аренду, на которых расположены индивидуальные жилые дома, принадлежащие инвалидам на праве собственности, – для эксплуата</w:t>
            </w:r>
            <w:r w:rsidR="00B60052">
              <w:rPr>
                <w:rFonts w:ascii="Courier New" w:hAnsi="Courier New" w:cs="Courier New"/>
              </w:rPr>
              <w:t>ции индивидуального жилого дома</w:t>
            </w:r>
          </w:p>
        </w:tc>
        <w:tc>
          <w:tcPr>
            <w:tcW w:w="1985" w:type="dxa"/>
          </w:tcPr>
          <w:p w:rsidR="00DA60C9" w:rsidRPr="004D5EE3" w:rsidRDefault="00DA60C9" w:rsidP="00E73D98">
            <w:pPr>
              <w:pStyle w:val="ConsPlusNormal"/>
              <w:widowControl/>
              <w:jc w:val="center"/>
              <w:rPr>
                <w:rFonts w:ascii="Courier New" w:hAnsi="Courier New" w:cs="Courier New"/>
                <w:sz w:val="22"/>
                <w:szCs w:val="22"/>
                <w:highlight w:val="yellow"/>
              </w:rPr>
            </w:pPr>
            <w:r w:rsidRPr="004D5EE3">
              <w:rPr>
                <w:rFonts w:ascii="Courier New" w:hAnsi="Courier New" w:cs="Courier New"/>
                <w:sz w:val="22"/>
                <w:szCs w:val="22"/>
              </w:rPr>
              <w:t>Справка, подтверждающая факт установления инвалидности</w:t>
            </w:r>
          </w:p>
        </w:tc>
        <w:tc>
          <w:tcPr>
            <w:tcW w:w="2126" w:type="dxa"/>
          </w:tcPr>
          <w:p w:rsidR="00DA60C9" w:rsidRPr="00F45087" w:rsidRDefault="00DA60C9" w:rsidP="00B6005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Courier New" w:hAnsi="Courier New" w:cs="Courier New"/>
              </w:rPr>
            </w:pPr>
            <w:r w:rsidRPr="00F45087">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p w:rsidR="00DA60C9" w:rsidRPr="00F45087" w:rsidRDefault="00DA60C9" w:rsidP="00E73D9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Courier New" w:hAnsi="Courier New" w:cs="Courier New"/>
              </w:rPr>
            </w:pPr>
            <w:r w:rsidRPr="00F45087">
              <w:rPr>
                <w:rFonts w:ascii="Courier New" w:hAnsi="Courier New" w:cs="Courier New"/>
              </w:rPr>
              <w:t>Договор аренды земельного участка</w:t>
            </w:r>
          </w:p>
          <w:p w:rsidR="00DA60C9" w:rsidRPr="00F45087" w:rsidRDefault="00DA60C9" w:rsidP="00E73D9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Courier New" w:hAnsi="Courier New" w:cs="Courier New"/>
              </w:rPr>
            </w:pPr>
            <w:r w:rsidRPr="00F45087">
              <w:rPr>
                <w:rFonts w:ascii="Courier New" w:hAnsi="Courier New" w:cs="Courier New"/>
              </w:rPr>
              <w:t>Выписка из ЕГРН об объекте недвижимости в отношении земельного участка</w:t>
            </w:r>
          </w:p>
          <w:p w:rsidR="00DA60C9" w:rsidRPr="00F45087" w:rsidRDefault="00DA60C9" w:rsidP="00E73D98">
            <w:pPr>
              <w:autoSpaceDE w:val="0"/>
              <w:autoSpaceDN w:val="0"/>
              <w:adjustRightInd w:val="0"/>
              <w:spacing w:after="0" w:line="240" w:lineRule="auto"/>
              <w:contextualSpacing/>
              <w:jc w:val="center"/>
              <w:rPr>
                <w:rFonts w:ascii="Courier New" w:hAnsi="Courier New" w:cs="Courier New"/>
              </w:rPr>
            </w:pPr>
            <w:r w:rsidRPr="00F45087">
              <w:rPr>
                <w:rFonts w:ascii="Courier New" w:hAnsi="Courier New" w:cs="Courier New"/>
              </w:rPr>
              <w:t>Выписка из ЕГРН об объекте недвижимости в отношении жилого дома, расположенного на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pStyle w:val="ConsPlusNormal"/>
              <w:widowControl/>
              <w:jc w:val="center"/>
              <w:rPr>
                <w:rFonts w:ascii="Courier New" w:hAnsi="Courier New" w:cs="Courier New"/>
                <w:sz w:val="22"/>
                <w:szCs w:val="22"/>
                <w:highlight w:val="yellow"/>
              </w:rPr>
            </w:pPr>
          </w:p>
        </w:tc>
        <w:tc>
          <w:tcPr>
            <w:tcW w:w="993" w:type="dxa"/>
            <w:vMerge/>
          </w:tcPr>
          <w:p w:rsidR="00DA60C9" w:rsidRPr="00F45087" w:rsidRDefault="00DA60C9" w:rsidP="00E73D98">
            <w:pPr>
              <w:pStyle w:val="ConsPlusNormal"/>
              <w:widowControl/>
              <w:jc w:val="center"/>
              <w:rPr>
                <w:rFonts w:ascii="Courier New" w:hAnsi="Courier New" w:cs="Courier New"/>
                <w:sz w:val="22"/>
                <w:szCs w:val="22"/>
                <w:highlight w:val="yellow"/>
              </w:rPr>
            </w:pPr>
          </w:p>
        </w:tc>
        <w:tc>
          <w:tcPr>
            <w:tcW w:w="1275" w:type="dxa"/>
            <w:vMerge/>
          </w:tcPr>
          <w:p w:rsidR="00DA60C9" w:rsidRPr="00F45087" w:rsidRDefault="00DA60C9" w:rsidP="00E73D98">
            <w:pPr>
              <w:pStyle w:val="ConsPlusNormal"/>
              <w:widowControl/>
              <w:jc w:val="center"/>
              <w:rPr>
                <w:rFonts w:ascii="Courier New" w:hAnsi="Courier New" w:cs="Courier New"/>
                <w:color w:val="FF0000"/>
                <w:sz w:val="22"/>
                <w:szCs w:val="22"/>
                <w:highlight w:val="yellow"/>
              </w:rPr>
            </w:pPr>
          </w:p>
        </w:tc>
        <w:tc>
          <w:tcPr>
            <w:tcW w:w="1134" w:type="dxa"/>
          </w:tcPr>
          <w:p w:rsidR="00DA60C9" w:rsidRPr="0043737B" w:rsidRDefault="00DA60C9" w:rsidP="00E73D98">
            <w:pPr>
              <w:autoSpaceDE w:val="0"/>
              <w:autoSpaceDN w:val="0"/>
              <w:adjustRightInd w:val="0"/>
              <w:spacing w:after="0" w:line="240" w:lineRule="auto"/>
              <w:contextualSpacing/>
              <w:jc w:val="center"/>
              <w:rPr>
                <w:rFonts w:ascii="Courier New" w:hAnsi="Courier New" w:cs="Courier New"/>
              </w:rPr>
            </w:pPr>
            <w:r w:rsidRPr="0043737B">
              <w:rPr>
                <w:rFonts w:ascii="Courier New" w:hAnsi="Courier New" w:cs="Courier New"/>
              </w:rPr>
              <w:t xml:space="preserve">Постоянно проживающие в поселении, </w:t>
            </w:r>
            <w:r w:rsidRPr="0043737B">
              <w:rPr>
                <w:rFonts w:ascii="Courier New" w:hAnsi="Courier New" w:cs="Courier New"/>
              </w:rPr>
              <w:lastRenderedPageBreak/>
              <w:t>городском округе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DA60C9" w:rsidRPr="0043737B" w:rsidRDefault="00DA60C9" w:rsidP="00E73D98">
            <w:pPr>
              <w:autoSpaceDE w:val="0"/>
              <w:autoSpaceDN w:val="0"/>
              <w:adjustRightInd w:val="0"/>
              <w:spacing w:after="0" w:line="240" w:lineRule="auto"/>
              <w:contextualSpacing/>
              <w:jc w:val="center"/>
              <w:rPr>
                <w:rFonts w:ascii="Courier New" w:hAnsi="Courier New" w:cs="Courier New"/>
              </w:rPr>
            </w:pPr>
            <w:r w:rsidRPr="0043737B">
              <w:rPr>
                <w:rFonts w:ascii="Courier New" w:hAnsi="Courier New" w:cs="Courier New"/>
              </w:rPr>
              <w:t xml:space="preserve">а) граждане, которым было предоставлено жилое помещение из государственного жилищного фонда Иркутской области, сформированного в целях </w:t>
            </w:r>
            <w:r w:rsidRPr="0043737B">
              <w:rPr>
                <w:rFonts w:ascii="Courier New" w:hAnsi="Courier New" w:cs="Courier New"/>
              </w:rPr>
              <w:lastRenderedPageBreak/>
              <w:t xml:space="preserve">реализации </w:t>
            </w:r>
            <w:hyperlink r:id="rId30" w:history="1">
              <w:r w:rsidRPr="0043737B">
                <w:rPr>
                  <w:rFonts w:ascii="Courier New" w:hAnsi="Courier New" w:cs="Courier New"/>
                </w:rPr>
                <w:t>Закона</w:t>
              </w:r>
            </w:hyperlink>
            <w:r w:rsidRPr="0043737B">
              <w:rPr>
                <w:rFonts w:ascii="Courier New" w:hAnsi="Courier New" w:cs="Courier New"/>
              </w:rPr>
              <w:t xml:space="preserve"> Иркутской</w:t>
            </w:r>
            <w:r w:rsidR="00B60052">
              <w:rPr>
                <w:rFonts w:ascii="Courier New" w:hAnsi="Courier New" w:cs="Courier New"/>
              </w:rPr>
              <w:t xml:space="preserve"> области от 14 июля 2011 года №76-ОЗ </w:t>
            </w:r>
            <w:r w:rsidRPr="0043737B">
              <w:rPr>
                <w:rFonts w:ascii="Courier New" w:hAnsi="Courier New" w:cs="Courier New"/>
              </w:rPr>
              <w:t>«Об отдельных мерах по подготовке части территории Иркутской области к затоплению» (да</w:t>
            </w:r>
            <w:r w:rsidR="00383E62">
              <w:rPr>
                <w:rFonts w:ascii="Courier New" w:hAnsi="Courier New" w:cs="Courier New"/>
              </w:rPr>
              <w:t>лее – Закон Иркутской области №</w:t>
            </w:r>
            <w:r w:rsidRPr="0043737B">
              <w:rPr>
                <w:rFonts w:ascii="Courier New" w:hAnsi="Courier New" w:cs="Courier New"/>
              </w:rPr>
              <w:t>76-ОЗ);</w:t>
            </w:r>
          </w:p>
          <w:p w:rsidR="00DA60C9" w:rsidRPr="0043737B" w:rsidRDefault="00DA60C9" w:rsidP="00E73D98">
            <w:pPr>
              <w:autoSpaceDE w:val="0"/>
              <w:autoSpaceDN w:val="0"/>
              <w:adjustRightInd w:val="0"/>
              <w:spacing w:after="0" w:line="240" w:lineRule="auto"/>
              <w:contextualSpacing/>
              <w:jc w:val="center"/>
              <w:rPr>
                <w:rFonts w:ascii="Courier New" w:hAnsi="Courier New" w:cs="Courier New"/>
              </w:rPr>
            </w:pPr>
            <w:r w:rsidRPr="0043737B">
              <w:rPr>
                <w:rFonts w:ascii="Courier New" w:hAnsi="Courier New" w:cs="Courier New"/>
              </w:rPr>
              <w:t xml:space="preserve">б) граждане, которым было предоставлено жилое помещение в собственность из государственного жилищного фонда Иркутской области, </w:t>
            </w:r>
            <w:r w:rsidRPr="0043737B">
              <w:rPr>
                <w:rFonts w:ascii="Courier New" w:hAnsi="Courier New" w:cs="Courier New"/>
              </w:rPr>
              <w:lastRenderedPageBreak/>
              <w:t xml:space="preserve">сформированного в целях реализации </w:t>
            </w:r>
            <w:hyperlink r:id="rId31" w:history="1">
              <w:r w:rsidRPr="0043737B">
                <w:rPr>
                  <w:rFonts w:ascii="Courier New" w:hAnsi="Courier New" w:cs="Courier New"/>
                </w:rPr>
                <w:t>Закона</w:t>
              </w:r>
            </w:hyperlink>
            <w:r w:rsidRPr="0043737B">
              <w:rPr>
                <w:rFonts w:ascii="Courier New" w:hAnsi="Courier New" w:cs="Courier New"/>
              </w:rPr>
              <w:t xml:space="preserve"> Иркутской </w:t>
            </w:r>
            <w:r w:rsidR="0043737B" w:rsidRPr="0043737B">
              <w:rPr>
                <w:rFonts w:ascii="Courier New" w:hAnsi="Courier New" w:cs="Courier New"/>
              </w:rPr>
              <w:t>области от 11 марта 2014 года №</w:t>
            </w:r>
            <w:r w:rsidRPr="0043737B">
              <w:rPr>
                <w:rFonts w:ascii="Courier New" w:hAnsi="Courier New" w:cs="Courier New"/>
              </w:rPr>
              <w:t>29-ОЗ «О предоставлении жилых помещений жилищного фонда Иркутской области и социальных выплат отдельным категориям граждан» (далее – Закон Иркут</w:t>
            </w:r>
            <w:r w:rsidR="0043737B" w:rsidRPr="0043737B">
              <w:rPr>
                <w:rFonts w:ascii="Courier New" w:hAnsi="Courier New" w:cs="Courier New"/>
              </w:rPr>
              <w:t>ской области №</w:t>
            </w:r>
            <w:r w:rsidRPr="0043737B">
              <w:rPr>
                <w:rFonts w:ascii="Courier New" w:hAnsi="Courier New" w:cs="Courier New"/>
              </w:rPr>
              <w:t>29-ОЗ);</w:t>
            </w:r>
          </w:p>
          <w:p w:rsidR="00DA60C9" w:rsidRPr="0043737B" w:rsidRDefault="00DA60C9" w:rsidP="00E73D98">
            <w:pPr>
              <w:autoSpaceDE w:val="0"/>
              <w:autoSpaceDN w:val="0"/>
              <w:adjustRightInd w:val="0"/>
              <w:spacing w:after="0" w:line="240" w:lineRule="auto"/>
              <w:contextualSpacing/>
              <w:jc w:val="center"/>
              <w:rPr>
                <w:rFonts w:ascii="Courier New" w:hAnsi="Courier New" w:cs="Courier New"/>
              </w:rPr>
            </w:pPr>
            <w:r w:rsidRPr="0043737B">
              <w:rPr>
                <w:rFonts w:ascii="Courier New" w:hAnsi="Courier New" w:cs="Courier New"/>
              </w:rPr>
              <w:t xml:space="preserve">в) члены семьи собственников жилых помещений, которым было предоставлено жилое </w:t>
            </w:r>
            <w:r w:rsidRPr="0043737B">
              <w:rPr>
                <w:rFonts w:ascii="Courier New" w:hAnsi="Courier New" w:cs="Courier New"/>
              </w:rPr>
              <w:lastRenderedPageBreak/>
              <w:t xml:space="preserve">помещение из государственного жилищного фонда Иркутской области, сформированного в целях реализации </w:t>
            </w:r>
            <w:hyperlink r:id="rId32" w:history="1">
              <w:r w:rsidRPr="0043737B">
                <w:rPr>
                  <w:rFonts w:ascii="Courier New" w:hAnsi="Courier New" w:cs="Courier New"/>
                </w:rPr>
                <w:t>Закона</w:t>
              </w:r>
            </w:hyperlink>
            <w:r w:rsidR="0043737B" w:rsidRPr="0043737B">
              <w:rPr>
                <w:rFonts w:ascii="Courier New" w:hAnsi="Courier New" w:cs="Courier New"/>
              </w:rPr>
              <w:t xml:space="preserve"> Иркутской области №</w:t>
            </w:r>
            <w:r w:rsidRPr="0043737B">
              <w:rPr>
                <w:rFonts w:ascii="Courier New" w:hAnsi="Courier New" w:cs="Courier New"/>
              </w:rPr>
              <w:t>76-ОЗ;</w:t>
            </w:r>
          </w:p>
          <w:p w:rsidR="00DA60C9" w:rsidRPr="0043737B" w:rsidRDefault="00DA60C9" w:rsidP="00E73D98">
            <w:pPr>
              <w:autoSpaceDE w:val="0"/>
              <w:autoSpaceDN w:val="0"/>
              <w:adjustRightInd w:val="0"/>
              <w:spacing w:after="0" w:line="240" w:lineRule="auto"/>
              <w:contextualSpacing/>
              <w:jc w:val="center"/>
              <w:rPr>
                <w:rFonts w:ascii="Courier New" w:hAnsi="Courier New" w:cs="Courier New"/>
              </w:rPr>
            </w:pPr>
            <w:r w:rsidRPr="0043737B">
              <w:rPr>
                <w:rFonts w:ascii="Courier New" w:hAnsi="Courier New" w:cs="Courier New"/>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3" w:history="1">
              <w:r w:rsidRPr="0043737B">
                <w:rPr>
                  <w:rFonts w:ascii="Courier New" w:hAnsi="Courier New" w:cs="Courier New"/>
                </w:rPr>
                <w:t>Закона</w:t>
              </w:r>
            </w:hyperlink>
            <w:r w:rsidR="0043737B" w:rsidRPr="0043737B">
              <w:rPr>
                <w:rFonts w:ascii="Courier New" w:hAnsi="Courier New" w:cs="Courier New"/>
              </w:rPr>
              <w:t xml:space="preserve"> Иркутской </w:t>
            </w:r>
            <w:r w:rsidR="0043737B" w:rsidRPr="0043737B">
              <w:rPr>
                <w:rFonts w:ascii="Courier New" w:hAnsi="Courier New" w:cs="Courier New"/>
              </w:rPr>
              <w:lastRenderedPageBreak/>
              <w:t>области №</w:t>
            </w:r>
            <w:r w:rsidRPr="0043737B">
              <w:rPr>
                <w:rFonts w:ascii="Courier New" w:hAnsi="Courier New" w:cs="Courier New"/>
              </w:rPr>
              <w:t>29-ОЗ;</w:t>
            </w:r>
          </w:p>
          <w:p w:rsidR="00DA60C9" w:rsidRPr="0043737B" w:rsidRDefault="00DA60C9" w:rsidP="00E73D98">
            <w:pPr>
              <w:autoSpaceDE w:val="0"/>
              <w:autoSpaceDN w:val="0"/>
              <w:adjustRightInd w:val="0"/>
              <w:spacing w:after="0" w:line="240" w:lineRule="auto"/>
              <w:contextualSpacing/>
              <w:jc w:val="center"/>
              <w:rPr>
                <w:rFonts w:ascii="Courier New" w:hAnsi="Courier New" w:cs="Courier New"/>
              </w:rPr>
            </w:pPr>
            <w:r w:rsidRPr="0043737B">
              <w:rPr>
                <w:rFonts w:ascii="Courier New" w:hAnsi="Courier New" w:cs="Courier New"/>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34" w:history="1">
              <w:r w:rsidRPr="0043737B">
                <w:rPr>
                  <w:rFonts w:ascii="Courier New" w:hAnsi="Courier New" w:cs="Courier New"/>
                </w:rPr>
                <w:t>Законом</w:t>
              </w:r>
            </w:hyperlink>
            <w:r w:rsidR="0043737B" w:rsidRPr="0043737B">
              <w:rPr>
                <w:rFonts w:ascii="Courier New" w:hAnsi="Courier New" w:cs="Courier New"/>
              </w:rPr>
              <w:t xml:space="preserve"> Иркутской области №</w:t>
            </w:r>
            <w:r w:rsidRPr="0043737B">
              <w:rPr>
                <w:rFonts w:ascii="Courier New" w:hAnsi="Courier New" w:cs="Courier New"/>
              </w:rPr>
              <w:t>76-ОЗ;</w:t>
            </w:r>
          </w:p>
          <w:p w:rsidR="00DA60C9" w:rsidRPr="0043737B" w:rsidRDefault="00DA60C9" w:rsidP="00E73D98">
            <w:pPr>
              <w:autoSpaceDE w:val="0"/>
              <w:autoSpaceDN w:val="0"/>
              <w:adjustRightInd w:val="0"/>
              <w:spacing w:after="0" w:line="240" w:lineRule="auto"/>
              <w:contextualSpacing/>
              <w:jc w:val="center"/>
              <w:rPr>
                <w:rFonts w:ascii="Courier New" w:hAnsi="Courier New" w:cs="Courier New"/>
              </w:rPr>
            </w:pPr>
            <w:r w:rsidRPr="0043737B">
              <w:rPr>
                <w:rFonts w:ascii="Courier New" w:hAnsi="Courier New" w:cs="Courier New"/>
              </w:rPr>
              <w:t xml:space="preserve">е) граждане, которым была предоставлена денежная компенсация утрачиваемого права собственности на учитываемое строение в </w:t>
            </w:r>
            <w:r w:rsidRPr="0043737B">
              <w:rPr>
                <w:rFonts w:ascii="Courier New" w:hAnsi="Courier New" w:cs="Courier New"/>
              </w:rPr>
              <w:lastRenderedPageBreak/>
              <w:t xml:space="preserve">соответствии с </w:t>
            </w:r>
            <w:hyperlink r:id="rId35" w:history="1">
              <w:r w:rsidRPr="0043737B">
                <w:rPr>
                  <w:rFonts w:ascii="Courier New" w:hAnsi="Courier New" w:cs="Courier New"/>
                </w:rPr>
                <w:t>Законом</w:t>
              </w:r>
            </w:hyperlink>
            <w:r w:rsidR="0043737B" w:rsidRPr="0043737B">
              <w:rPr>
                <w:rFonts w:ascii="Courier New" w:hAnsi="Courier New" w:cs="Courier New"/>
              </w:rPr>
              <w:t xml:space="preserve"> Иркутской области №</w:t>
            </w:r>
            <w:r w:rsidRPr="0043737B">
              <w:rPr>
                <w:rFonts w:ascii="Courier New" w:hAnsi="Courier New" w:cs="Courier New"/>
              </w:rPr>
              <w:t>29-ОЗ;</w:t>
            </w:r>
          </w:p>
          <w:p w:rsidR="00DA60C9" w:rsidRPr="0043737B" w:rsidRDefault="00DA60C9" w:rsidP="00E73D98">
            <w:pPr>
              <w:pStyle w:val="ConsPlusNormal"/>
              <w:widowControl/>
              <w:jc w:val="center"/>
              <w:rPr>
                <w:rFonts w:ascii="Courier New" w:hAnsi="Courier New" w:cs="Courier New"/>
                <w:sz w:val="22"/>
                <w:szCs w:val="22"/>
                <w:highlight w:val="yellow"/>
              </w:rPr>
            </w:pPr>
            <w:r w:rsidRPr="0043737B">
              <w:rPr>
                <w:rFonts w:ascii="Courier New" w:hAnsi="Courier New" w:cs="Courier New"/>
                <w:sz w:val="22"/>
                <w:szCs w:val="22"/>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36" w:history="1">
              <w:r w:rsidRPr="0043737B">
                <w:rPr>
                  <w:rFonts w:ascii="Courier New" w:hAnsi="Courier New" w:cs="Courier New"/>
                  <w:sz w:val="22"/>
                  <w:szCs w:val="22"/>
                </w:rPr>
                <w:t>Законом</w:t>
              </w:r>
            </w:hyperlink>
            <w:r w:rsidR="0043737B">
              <w:rPr>
                <w:rFonts w:ascii="Courier New" w:hAnsi="Courier New" w:cs="Courier New"/>
                <w:sz w:val="22"/>
                <w:szCs w:val="22"/>
              </w:rPr>
              <w:t xml:space="preserve"> Иркутской области №</w:t>
            </w:r>
            <w:r w:rsidRPr="0043737B">
              <w:rPr>
                <w:rFonts w:ascii="Courier New" w:hAnsi="Courier New" w:cs="Courier New"/>
                <w:sz w:val="22"/>
                <w:szCs w:val="22"/>
              </w:rPr>
              <w:t xml:space="preserve">29-ОЗ </w:t>
            </w:r>
          </w:p>
        </w:tc>
        <w:tc>
          <w:tcPr>
            <w:tcW w:w="1276" w:type="dxa"/>
          </w:tcPr>
          <w:p w:rsidR="00DA60C9" w:rsidRPr="0043737B" w:rsidRDefault="00DA60C9" w:rsidP="00E73D98">
            <w:pPr>
              <w:spacing w:after="0" w:line="240" w:lineRule="auto"/>
              <w:jc w:val="center"/>
              <w:rPr>
                <w:rFonts w:ascii="Courier New" w:hAnsi="Courier New" w:cs="Courier New"/>
              </w:rPr>
            </w:pPr>
            <w:r w:rsidRPr="0043737B">
              <w:rPr>
                <w:rFonts w:ascii="Courier New" w:hAnsi="Courier New" w:cs="Courier New"/>
              </w:rPr>
              <w:lastRenderedPageBreak/>
              <w:t>Земельный участок для ведения сельскох</w:t>
            </w:r>
            <w:r w:rsidRPr="0043737B">
              <w:rPr>
                <w:rFonts w:ascii="Courier New" w:hAnsi="Courier New" w:cs="Courier New"/>
              </w:rPr>
              <w:lastRenderedPageBreak/>
              <w:t>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w:t>
            </w:r>
            <w:r w:rsidR="00F52BB8" w:rsidRPr="0043737B">
              <w:rPr>
                <w:rFonts w:ascii="Courier New" w:hAnsi="Courier New" w:cs="Courier New"/>
              </w:rPr>
              <w:t>льства на территории поселения</w:t>
            </w:r>
          </w:p>
        </w:tc>
        <w:tc>
          <w:tcPr>
            <w:tcW w:w="1985" w:type="dxa"/>
          </w:tcPr>
          <w:p w:rsidR="00DA60C9" w:rsidRPr="00F45087" w:rsidRDefault="00DA60C9" w:rsidP="00B60052">
            <w:pPr>
              <w:pStyle w:val="ConsPlusNormal"/>
              <w:widowControl/>
              <w:jc w:val="center"/>
              <w:rPr>
                <w:rFonts w:ascii="Courier New" w:hAnsi="Courier New" w:cs="Courier New"/>
                <w:sz w:val="22"/>
                <w:szCs w:val="22"/>
                <w:highlight w:val="yellow"/>
              </w:rPr>
            </w:pPr>
          </w:p>
        </w:tc>
        <w:tc>
          <w:tcPr>
            <w:tcW w:w="2126" w:type="dxa"/>
          </w:tcPr>
          <w:p w:rsidR="00DA60C9" w:rsidRPr="00F45087" w:rsidRDefault="00DA60C9" w:rsidP="00E73D9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Courier New" w:hAnsi="Courier New" w:cs="Courier New"/>
              </w:rPr>
            </w:pPr>
            <w:r w:rsidRPr="00F45087">
              <w:rPr>
                <w:rFonts w:ascii="Courier New" w:hAnsi="Courier New" w:cs="Courier New"/>
              </w:rPr>
              <w:t xml:space="preserve">Выписка из ЕГРН о правах отдельного лица на имевшиеся (имеющиеся) у него объекты </w:t>
            </w:r>
            <w:r w:rsidRPr="00F45087">
              <w:rPr>
                <w:rFonts w:ascii="Courier New" w:hAnsi="Courier New" w:cs="Courier New"/>
              </w:rPr>
              <w:lastRenderedPageBreak/>
              <w:t>недвижимости в отношении заявителя</w:t>
            </w:r>
          </w:p>
          <w:p w:rsidR="00DA60C9" w:rsidRPr="00F45087" w:rsidRDefault="00DA60C9" w:rsidP="00E73D9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Courier New" w:hAnsi="Courier New" w:cs="Courier New"/>
              </w:rPr>
            </w:pPr>
            <w:r w:rsidRPr="00F45087">
              <w:rPr>
                <w:rFonts w:ascii="Courier New" w:hAnsi="Courier New" w:cs="Courier New"/>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37" w:history="1">
              <w:r w:rsidRPr="00F45087">
                <w:rPr>
                  <w:rFonts w:ascii="Courier New" w:hAnsi="Courier New" w:cs="Courier New"/>
                </w:rPr>
                <w:t>Законом</w:t>
              </w:r>
            </w:hyperlink>
            <w:r w:rsidR="004D5EE3">
              <w:rPr>
                <w:rFonts w:ascii="Courier New" w:hAnsi="Courier New" w:cs="Courier New"/>
              </w:rPr>
              <w:t xml:space="preserve"> Иркутской области №</w:t>
            </w:r>
            <w:r w:rsidRPr="00F45087">
              <w:rPr>
                <w:rFonts w:ascii="Courier New" w:hAnsi="Courier New" w:cs="Courier New"/>
              </w:rPr>
              <w:t>76-ОЗ (для граждан, которым было предоставлено жилое помещение из государственного жилищного фонда Иркутской области, сформированного в целях реализ</w:t>
            </w:r>
            <w:r w:rsidR="004D5EE3">
              <w:rPr>
                <w:rFonts w:ascii="Courier New" w:hAnsi="Courier New" w:cs="Courier New"/>
              </w:rPr>
              <w:t>ации Закона Иркутской области №</w:t>
            </w:r>
            <w:r w:rsidRPr="00F45087">
              <w:rPr>
                <w:rFonts w:ascii="Courier New" w:hAnsi="Courier New" w:cs="Courier New"/>
              </w:rPr>
              <w:t xml:space="preserve">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учтенных при определении площади </w:t>
            </w:r>
            <w:r w:rsidRPr="00F45087">
              <w:rPr>
                <w:rFonts w:ascii="Courier New" w:hAnsi="Courier New" w:cs="Courier New"/>
              </w:rPr>
              <w:lastRenderedPageBreak/>
              <w:t>предоставленного жилого помещения)</w:t>
            </w:r>
          </w:p>
          <w:p w:rsidR="00DA60C9" w:rsidRPr="00F45087" w:rsidRDefault="00DA60C9" w:rsidP="00E73D9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Courier New" w:hAnsi="Courier New" w:cs="Courier New"/>
              </w:rPr>
            </w:pPr>
            <w:r w:rsidRPr="00F45087">
              <w:rPr>
                <w:rFonts w:ascii="Courier New" w:hAnsi="Courier New" w:cs="Courier New"/>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38" w:history="1">
              <w:r w:rsidRPr="00F45087">
                <w:rPr>
                  <w:rFonts w:ascii="Courier New" w:hAnsi="Courier New" w:cs="Courier New"/>
                </w:rPr>
                <w:t>Законом</w:t>
              </w:r>
            </w:hyperlink>
            <w:r w:rsidR="00B60052">
              <w:rPr>
                <w:rFonts w:ascii="Courier New" w:hAnsi="Courier New" w:cs="Courier New"/>
              </w:rPr>
              <w:t xml:space="preserve"> Иркутской области №</w:t>
            </w:r>
            <w:r w:rsidRPr="00F45087">
              <w:rPr>
                <w:rFonts w:ascii="Courier New" w:hAnsi="Courier New" w:cs="Courier New"/>
              </w:rPr>
              <w:t>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w:t>
            </w:r>
            <w:r w:rsidR="004D5EE3">
              <w:rPr>
                <w:rFonts w:ascii="Courier New" w:hAnsi="Courier New" w:cs="Courier New"/>
              </w:rPr>
              <w:t>ации Закона Иркутской области №</w:t>
            </w:r>
            <w:r w:rsidRPr="00F45087">
              <w:rPr>
                <w:rFonts w:ascii="Courier New" w:hAnsi="Courier New" w:cs="Courier New"/>
              </w:rPr>
              <w:t>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w:t>
            </w:r>
            <w:r w:rsidR="004D5EE3">
              <w:rPr>
                <w:rFonts w:ascii="Courier New" w:hAnsi="Courier New" w:cs="Courier New"/>
              </w:rPr>
              <w:t>ации Закона Иркутской области №</w:t>
            </w:r>
            <w:r w:rsidRPr="00F45087">
              <w:rPr>
                <w:rFonts w:ascii="Courier New" w:hAnsi="Courier New" w:cs="Courier New"/>
              </w:rPr>
              <w:t xml:space="preserve">29-ОЗ, учтенных при определении площади предоставленного жилого </w:t>
            </w:r>
            <w:r w:rsidRPr="00F45087">
              <w:rPr>
                <w:rFonts w:ascii="Courier New" w:hAnsi="Courier New" w:cs="Courier New"/>
              </w:rPr>
              <w:lastRenderedPageBreak/>
              <w:t>помещения)</w:t>
            </w:r>
          </w:p>
          <w:p w:rsidR="00DA60C9" w:rsidRPr="00F45087" w:rsidRDefault="00DA60C9" w:rsidP="00E73D9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Courier New" w:hAnsi="Courier New" w:cs="Courier New"/>
              </w:rPr>
            </w:pPr>
            <w:r w:rsidRPr="00F45087">
              <w:rPr>
                <w:rFonts w:ascii="Courier New" w:hAnsi="Courier New" w:cs="Courier New"/>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F45087">
              <w:rPr>
                <w:rFonts w:ascii="Courier New" w:hAnsi="Courier New" w:cs="Courier New"/>
              </w:rPr>
              <w:t>Богучанской</w:t>
            </w:r>
            <w:proofErr w:type="spellEnd"/>
            <w:r w:rsidRPr="00F45087">
              <w:rPr>
                <w:rFonts w:ascii="Courier New" w:hAnsi="Courier New" w:cs="Courier New"/>
              </w:rPr>
              <w:t xml:space="preserve"> ГЭС, заключенный в соответстви</w:t>
            </w:r>
            <w:r w:rsidR="00383E62">
              <w:rPr>
                <w:rFonts w:ascii="Courier New" w:hAnsi="Courier New" w:cs="Courier New"/>
              </w:rPr>
              <w:t>и с Законом Иркутской области №</w:t>
            </w:r>
            <w:r w:rsidRPr="00F45087">
              <w:rPr>
                <w:rFonts w:ascii="Courier New" w:hAnsi="Courier New" w:cs="Courier New"/>
              </w:rPr>
              <w:t>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w:t>
            </w:r>
            <w:r w:rsidR="0043737B">
              <w:rPr>
                <w:rFonts w:ascii="Courier New" w:hAnsi="Courier New" w:cs="Courier New"/>
              </w:rPr>
              <w:t>и с Законом Иркутской области №</w:t>
            </w:r>
            <w:r w:rsidRPr="00F45087">
              <w:rPr>
                <w:rFonts w:ascii="Courier New" w:hAnsi="Courier New" w:cs="Courier New"/>
              </w:rPr>
              <w:t>76-ОЗ)</w:t>
            </w:r>
          </w:p>
          <w:p w:rsidR="00DA60C9" w:rsidRPr="00F45087" w:rsidRDefault="00DA60C9" w:rsidP="00E73D9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contextualSpacing/>
              <w:jc w:val="center"/>
              <w:rPr>
                <w:rFonts w:ascii="Courier New" w:hAnsi="Courier New" w:cs="Courier New"/>
              </w:rPr>
            </w:pPr>
            <w:r w:rsidRPr="00F45087">
              <w:rPr>
                <w:rFonts w:ascii="Courier New" w:hAnsi="Courier New" w:cs="Courier New"/>
              </w:rPr>
              <w:t>Соглашение о предоставлении денежной компенсации утрачиваемого права собственности на учитываемое строение, заключенное в соответстви</w:t>
            </w:r>
            <w:r w:rsidR="0043737B">
              <w:rPr>
                <w:rFonts w:ascii="Courier New" w:hAnsi="Courier New" w:cs="Courier New"/>
              </w:rPr>
              <w:t>и с Законом Иркутской области №</w:t>
            </w:r>
            <w:r w:rsidRPr="00F45087">
              <w:rPr>
                <w:rFonts w:ascii="Courier New" w:hAnsi="Courier New" w:cs="Courier New"/>
              </w:rPr>
              <w:t xml:space="preserve">29-ОЗ (для граждан, которым была </w:t>
            </w:r>
            <w:r w:rsidRPr="00F45087">
              <w:rPr>
                <w:rFonts w:ascii="Courier New" w:hAnsi="Courier New" w:cs="Courier New"/>
              </w:rPr>
              <w:lastRenderedPageBreak/>
              <w:t>предоставлена денежная компенсация утрачиваемого права собственности на учитываемое строение в соответстви</w:t>
            </w:r>
            <w:r w:rsidR="0043737B">
              <w:rPr>
                <w:rFonts w:ascii="Courier New" w:hAnsi="Courier New" w:cs="Courier New"/>
              </w:rPr>
              <w:t>и с Законом Иркутской области №</w:t>
            </w:r>
            <w:r w:rsidRPr="00F45087">
              <w:rPr>
                <w:rFonts w:ascii="Courier New" w:hAnsi="Courier New" w:cs="Courier New"/>
              </w:rPr>
              <w:t>29-ОЗ)</w:t>
            </w:r>
          </w:p>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Соглашение о предоставлении денежной компенсации утрачиваемого права собственности на учитываемый земельный участок, заключенное в соответстви</w:t>
            </w:r>
            <w:r w:rsidR="0043737B">
              <w:rPr>
                <w:rFonts w:ascii="Courier New" w:hAnsi="Courier New" w:cs="Courier New"/>
                <w:sz w:val="22"/>
                <w:szCs w:val="22"/>
              </w:rPr>
              <w:t>и с Законом Иркутской области №</w:t>
            </w:r>
            <w:r w:rsidRPr="00F45087">
              <w:rPr>
                <w:rFonts w:ascii="Courier New" w:hAnsi="Courier New" w:cs="Courier New"/>
                <w:sz w:val="22"/>
                <w:szCs w:val="22"/>
              </w:rPr>
              <w:t>29-ОЗ (для граждан, которым была предоставлена денежная компенсация утрачиваемого права собственности на учитываемый земельный участок в соответстви</w:t>
            </w:r>
            <w:r w:rsidR="0043737B">
              <w:rPr>
                <w:rFonts w:ascii="Courier New" w:hAnsi="Courier New" w:cs="Courier New"/>
                <w:sz w:val="22"/>
                <w:szCs w:val="22"/>
              </w:rPr>
              <w:t>и с Законом Иркутской области №</w:t>
            </w:r>
            <w:r w:rsidRPr="00F45087">
              <w:rPr>
                <w:rFonts w:ascii="Courier New" w:hAnsi="Courier New" w:cs="Courier New"/>
                <w:sz w:val="22"/>
                <w:szCs w:val="22"/>
              </w:rPr>
              <w:t>29-ОЗ)</w:t>
            </w:r>
          </w:p>
        </w:tc>
      </w:tr>
      <w:tr w:rsidR="008E726F" w:rsidRPr="00F45087" w:rsidTr="00B60052">
        <w:trPr>
          <w:trHeight w:val="503"/>
        </w:trPr>
        <w:tc>
          <w:tcPr>
            <w:tcW w:w="567" w:type="dxa"/>
            <w:vMerge/>
          </w:tcPr>
          <w:p w:rsidR="00DA60C9" w:rsidRPr="00F45087" w:rsidRDefault="00DA60C9" w:rsidP="00E73D98">
            <w:pPr>
              <w:pStyle w:val="ConsPlusNormal"/>
              <w:widowControl/>
              <w:jc w:val="center"/>
              <w:rPr>
                <w:rFonts w:ascii="Courier New" w:hAnsi="Courier New" w:cs="Courier New"/>
                <w:sz w:val="22"/>
                <w:szCs w:val="22"/>
                <w:highlight w:val="yellow"/>
              </w:rPr>
            </w:pPr>
          </w:p>
        </w:tc>
        <w:tc>
          <w:tcPr>
            <w:tcW w:w="993" w:type="dxa"/>
            <w:vMerge/>
          </w:tcPr>
          <w:p w:rsidR="00DA60C9" w:rsidRPr="00F45087" w:rsidRDefault="00DA60C9" w:rsidP="00E73D98">
            <w:pPr>
              <w:pStyle w:val="ConsPlusNormal"/>
              <w:widowControl/>
              <w:jc w:val="center"/>
              <w:rPr>
                <w:rFonts w:ascii="Courier New" w:hAnsi="Courier New" w:cs="Courier New"/>
                <w:sz w:val="22"/>
                <w:szCs w:val="22"/>
                <w:highlight w:val="yellow"/>
              </w:rPr>
            </w:pPr>
          </w:p>
        </w:tc>
        <w:tc>
          <w:tcPr>
            <w:tcW w:w="1275" w:type="dxa"/>
            <w:vMerge/>
          </w:tcPr>
          <w:p w:rsidR="00DA60C9" w:rsidRPr="00F45087" w:rsidRDefault="00DA60C9" w:rsidP="00E73D98">
            <w:pPr>
              <w:pStyle w:val="ConsPlusNormal"/>
              <w:widowControl/>
              <w:jc w:val="center"/>
              <w:rPr>
                <w:rFonts w:ascii="Courier New" w:hAnsi="Courier New" w:cs="Courier New"/>
                <w:color w:val="FF0000"/>
                <w:sz w:val="22"/>
                <w:szCs w:val="22"/>
                <w:highlight w:val="yellow"/>
              </w:rPr>
            </w:pPr>
          </w:p>
        </w:tc>
        <w:tc>
          <w:tcPr>
            <w:tcW w:w="1134" w:type="dxa"/>
          </w:tcPr>
          <w:p w:rsidR="00DA60C9" w:rsidRPr="0043737B" w:rsidRDefault="00DA60C9" w:rsidP="00E73D98">
            <w:pPr>
              <w:autoSpaceDE w:val="0"/>
              <w:autoSpaceDN w:val="0"/>
              <w:adjustRightInd w:val="0"/>
              <w:spacing w:after="0" w:line="240" w:lineRule="auto"/>
              <w:jc w:val="center"/>
              <w:rPr>
                <w:rFonts w:ascii="Courier New" w:hAnsi="Courier New" w:cs="Courier New"/>
                <w:highlight w:val="yellow"/>
              </w:rPr>
            </w:pPr>
            <w:r w:rsidRPr="0043737B">
              <w:rPr>
                <w:rFonts w:ascii="Courier New" w:hAnsi="Courier New" w:cs="Courier New"/>
              </w:rPr>
              <w:t xml:space="preserve">Граждане, удостоенные званий Героя Советского Союза, Героя Российской Федерации, Героя Социалистического Труда, </w:t>
            </w:r>
            <w:r w:rsidRPr="0043737B">
              <w:rPr>
                <w:rFonts w:ascii="Courier New" w:hAnsi="Courier New" w:cs="Courier New"/>
              </w:rPr>
              <w:lastRenderedPageBreak/>
              <w:t>Героя Труда Российской Федерации или являющихся полными кавалерами ордена Славы, либо награжденных орденом Трудовой Славы трех степеней</w:t>
            </w:r>
          </w:p>
        </w:tc>
        <w:tc>
          <w:tcPr>
            <w:tcW w:w="1276" w:type="dxa"/>
          </w:tcPr>
          <w:p w:rsidR="00DA60C9" w:rsidRPr="0043737B" w:rsidRDefault="00DA60C9" w:rsidP="00E73D98">
            <w:pPr>
              <w:spacing w:after="0" w:line="240" w:lineRule="auto"/>
              <w:jc w:val="center"/>
              <w:rPr>
                <w:rFonts w:ascii="Courier New" w:hAnsi="Courier New" w:cs="Courier New"/>
              </w:rPr>
            </w:pPr>
            <w:r w:rsidRPr="0043737B">
              <w:rPr>
                <w:rFonts w:ascii="Courier New" w:hAnsi="Courier New" w:cs="Courier New"/>
              </w:rPr>
              <w:lastRenderedPageBreak/>
              <w:t xml:space="preserve">Земельный участок для индивидуального жилищного строительства, дачного хозяйства, ведения личного подсобного хозяйства, </w:t>
            </w:r>
            <w:r w:rsidRPr="0043737B">
              <w:rPr>
                <w:rFonts w:ascii="Courier New" w:hAnsi="Courier New" w:cs="Courier New"/>
              </w:rPr>
              <w:lastRenderedPageBreak/>
              <w:t>садоводства и огородничества</w:t>
            </w:r>
          </w:p>
        </w:tc>
        <w:tc>
          <w:tcPr>
            <w:tcW w:w="1985" w:type="dxa"/>
          </w:tcPr>
          <w:p w:rsidR="00DA60C9" w:rsidRPr="00F45087" w:rsidRDefault="00DA60C9" w:rsidP="00E73D98">
            <w:pPr>
              <w:autoSpaceDE w:val="0"/>
              <w:autoSpaceDN w:val="0"/>
              <w:adjustRightInd w:val="0"/>
              <w:spacing w:after="0" w:line="240" w:lineRule="auto"/>
              <w:jc w:val="center"/>
              <w:rPr>
                <w:rFonts w:ascii="Courier New" w:hAnsi="Courier New" w:cs="Courier New"/>
                <w:highlight w:val="yellow"/>
              </w:rPr>
            </w:pPr>
            <w:r w:rsidRPr="00F45087">
              <w:rPr>
                <w:rFonts w:ascii="Courier New" w:hAnsi="Courier New" w:cs="Courier New"/>
              </w:rPr>
              <w:lastRenderedPageBreak/>
              <w:t xml:space="preserve">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w:t>
            </w:r>
            <w:r w:rsidRPr="00F45087">
              <w:rPr>
                <w:rFonts w:ascii="Courier New" w:hAnsi="Courier New" w:cs="Courier New"/>
              </w:rPr>
              <w:lastRenderedPageBreak/>
              <w:t>награждение орденом Трудовой Славы трех степеней</w:t>
            </w:r>
          </w:p>
        </w:tc>
        <w:tc>
          <w:tcPr>
            <w:tcW w:w="2126" w:type="dxa"/>
          </w:tcPr>
          <w:p w:rsidR="00DA60C9" w:rsidRPr="00F45087" w:rsidRDefault="00DA60C9" w:rsidP="00E73D98">
            <w:pPr>
              <w:autoSpaceDE w:val="0"/>
              <w:autoSpaceDN w:val="0"/>
              <w:adjustRightInd w:val="0"/>
              <w:spacing w:after="0" w:line="240" w:lineRule="auto"/>
              <w:jc w:val="center"/>
              <w:rPr>
                <w:rFonts w:ascii="Courier New" w:hAnsi="Courier New" w:cs="Courier New"/>
              </w:rPr>
            </w:pPr>
            <w:r w:rsidRPr="00F45087">
              <w:rPr>
                <w:rFonts w:ascii="Courier New" w:hAnsi="Courier New" w:cs="Courier New"/>
              </w:rPr>
              <w:lastRenderedPageBreak/>
              <w:t>Выписка из ЕГРН о правах отдельного лица на имевшиеся (имеющиеся) у него объекты недвижимости в отношении заявителя</w:t>
            </w:r>
          </w:p>
        </w:tc>
      </w:tr>
      <w:tr w:rsidR="008E726F" w:rsidRPr="00F45087" w:rsidTr="00B60052">
        <w:trPr>
          <w:trHeight w:val="2025"/>
        </w:trPr>
        <w:tc>
          <w:tcPr>
            <w:tcW w:w="567" w:type="dxa"/>
            <w:vMerge/>
          </w:tcPr>
          <w:p w:rsidR="00DA60C9" w:rsidRPr="00F45087" w:rsidRDefault="00DA60C9" w:rsidP="00E73D98">
            <w:pPr>
              <w:pStyle w:val="ConsPlusNormal"/>
              <w:widowControl/>
              <w:jc w:val="center"/>
              <w:rPr>
                <w:rFonts w:ascii="Courier New" w:hAnsi="Courier New" w:cs="Courier New"/>
                <w:sz w:val="22"/>
                <w:szCs w:val="22"/>
                <w:highlight w:val="yellow"/>
              </w:rPr>
            </w:pPr>
          </w:p>
        </w:tc>
        <w:tc>
          <w:tcPr>
            <w:tcW w:w="993" w:type="dxa"/>
            <w:vMerge/>
          </w:tcPr>
          <w:p w:rsidR="00DA60C9" w:rsidRPr="00F45087" w:rsidRDefault="00DA60C9" w:rsidP="00E73D98">
            <w:pPr>
              <w:pStyle w:val="ConsPlusNormal"/>
              <w:widowControl/>
              <w:jc w:val="center"/>
              <w:rPr>
                <w:rFonts w:ascii="Courier New" w:hAnsi="Courier New" w:cs="Courier New"/>
                <w:sz w:val="22"/>
                <w:szCs w:val="22"/>
                <w:highlight w:val="yellow"/>
              </w:rPr>
            </w:pPr>
          </w:p>
        </w:tc>
        <w:tc>
          <w:tcPr>
            <w:tcW w:w="1275" w:type="dxa"/>
            <w:vMerge/>
          </w:tcPr>
          <w:p w:rsidR="00DA60C9" w:rsidRPr="00F45087" w:rsidRDefault="00DA60C9" w:rsidP="00E73D98">
            <w:pPr>
              <w:pStyle w:val="ConsPlusNormal"/>
              <w:widowControl/>
              <w:jc w:val="center"/>
              <w:rPr>
                <w:rFonts w:ascii="Courier New" w:hAnsi="Courier New" w:cs="Courier New"/>
                <w:color w:val="FF0000"/>
                <w:sz w:val="22"/>
                <w:szCs w:val="22"/>
                <w:highlight w:val="yellow"/>
              </w:rPr>
            </w:pPr>
          </w:p>
        </w:tc>
        <w:tc>
          <w:tcPr>
            <w:tcW w:w="1134" w:type="dxa"/>
            <w:vMerge w:val="restart"/>
          </w:tcPr>
          <w:p w:rsidR="00DA60C9" w:rsidRPr="0043737B" w:rsidRDefault="00DA60C9" w:rsidP="00E73D98">
            <w:pPr>
              <w:autoSpaceDE w:val="0"/>
              <w:autoSpaceDN w:val="0"/>
              <w:adjustRightInd w:val="0"/>
              <w:spacing w:after="0" w:line="240" w:lineRule="auto"/>
              <w:contextualSpacing/>
              <w:jc w:val="center"/>
              <w:rPr>
                <w:rFonts w:ascii="Courier New" w:hAnsi="Courier New" w:cs="Courier New"/>
              </w:rPr>
            </w:pPr>
            <w:r w:rsidRPr="0043737B">
              <w:rPr>
                <w:rFonts w:ascii="Courier New" w:hAnsi="Courier New" w:cs="Courier New"/>
              </w:rPr>
              <w:t xml:space="preserve">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(далее - молодая семья), в установленном порядке </w:t>
            </w:r>
            <w:r w:rsidRPr="0043737B">
              <w:rPr>
                <w:rFonts w:ascii="Courier New" w:hAnsi="Courier New" w:cs="Courier New"/>
              </w:rPr>
              <w:lastRenderedPageBreak/>
              <w:t>состоящие на учете в качестве нуждающихся в жилых помещениях, предоставляемых по договорам социального найма</w:t>
            </w:r>
          </w:p>
        </w:tc>
        <w:tc>
          <w:tcPr>
            <w:tcW w:w="1276" w:type="dxa"/>
            <w:vMerge w:val="restart"/>
          </w:tcPr>
          <w:p w:rsidR="00DA60C9" w:rsidRPr="0043737B" w:rsidRDefault="00DA60C9" w:rsidP="00383E62">
            <w:pPr>
              <w:autoSpaceDE w:val="0"/>
              <w:autoSpaceDN w:val="0"/>
              <w:adjustRightInd w:val="0"/>
              <w:spacing w:after="0" w:line="240" w:lineRule="auto"/>
              <w:jc w:val="center"/>
              <w:rPr>
                <w:rFonts w:ascii="Courier New" w:hAnsi="Courier New" w:cs="Courier New"/>
              </w:rPr>
            </w:pPr>
            <w:r w:rsidRPr="0043737B">
              <w:rPr>
                <w:rFonts w:ascii="Courier New" w:hAnsi="Courier New" w:cs="Courier New"/>
              </w:rPr>
              <w:lastRenderedPageBreak/>
              <w:t>Земельный участок для индивидуального жилищного строительства, веден</w:t>
            </w:r>
            <w:r w:rsidR="00383E62">
              <w:rPr>
                <w:rFonts w:ascii="Courier New" w:hAnsi="Courier New" w:cs="Courier New"/>
              </w:rPr>
              <w:t>ия личного подсобного хозяйства</w:t>
            </w:r>
          </w:p>
        </w:tc>
        <w:tc>
          <w:tcPr>
            <w:tcW w:w="1985" w:type="dxa"/>
            <w:vMerge w:val="restart"/>
          </w:tcPr>
          <w:p w:rsidR="00DA60C9" w:rsidRPr="0043737B" w:rsidRDefault="00DA60C9" w:rsidP="00E73D98">
            <w:pPr>
              <w:autoSpaceDE w:val="0"/>
              <w:autoSpaceDN w:val="0"/>
              <w:adjustRightInd w:val="0"/>
              <w:spacing w:after="0" w:line="240" w:lineRule="auto"/>
              <w:jc w:val="center"/>
              <w:rPr>
                <w:rFonts w:ascii="Courier New" w:hAnsi="Courier New" w:cs="Courier New"/>
              </w:rPr>
            </w:pPr>
          </w:p>
        </w:tc>
        <w:tc>
          <w:tcPr>
            <w:tcW w:w="2126" w:type="dxa"/>
          </w:tcPr>
          <w:p w:rsidR="00DA60C9" w:rsidRPr="0043737B" w:rsidRDefault="00DA60C9" w:rsidP="00E73D98">
            <w:pPr>
              <w:autoSpaceDE w:val="0"/>
              <w:autoSpaceDN w:val="0"/>
              <w:adjustRightInd w:val="0"/>
              <w:spacing w:after="0" w:line="240" w:lineRule="auto"/>
              <w:jc w:val="center"/>
              <w:rPr>
                <w:rFonts w:ascii="Courier New" w:hAnsi="Courier New" w:cs="Courier New"/>
              </w:rPr>
            </w:pPr>
            <w:r w:rsidRPr="0043737B">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tc>
      </w:tr>
      <w:tr w:rsidR="008E726F" w:rsidRPr="00F45087" w:rsidTr="00B60052">
        <w:trPr>
          <w:trHeight w:val="2025"/>
        </w:trPr>
        <w:tc>
          <w:tcPr>
            <w:tcW w:w="567" w:type="dxa"/>
            <w:vMerge/>
          </w:tcPr>
          <w:p w:rsidR="00DA60C9" w:rsidRPr="00F45087" w:rsidRDefault="00DA60C9" w:rsidP="00E73D98">
            <w:pPr>
              <w:pStyle w:val="ConsPlusNormal"/>
              <w:widowControl/>
              <w:jc w:val="center"/>
              <w:rPr>
                <w:rFonts w:ascii="Courier New" w:hAnsi="Courier New" w:cs="Courier New"/>
                <w:sz w:val="22"/>
                <w:szCs w:val="22"/>
                <w:highlight w:val="yellow"/>
              </w:rPr>
            </w:pPr>
          </w:p>
        </w:tc>
        <w:tc>
          <w:tcPr>
            <w:tcW w:w="993" w:type="dxa"/>
            <w:vMerge/>
          </w:tcPr>
          <w:p w:rsidR="00DA60C9" w:rsidRPr="00F45087" w:rsidRDefault="00DA60C9" w:rsidP="00E73D98">
            <w:pPr>
              <w:pStyle w:val="ConsPlusNormal"/>
              <w:widowControl/>
              <w:jc w:val="center"/>
              <w:rPr>
                <w:rFonts w:ascii="Courier New" w:hAnsi="Courier New" w:cs="Courier New"/>
                <w:sz w:val="22"/>
                <w:szCs w:val="22"/>
                <w:highlight w:val="yellow"/>
              </w:rPr>
            </w:pPr>
          </w:p>
        </w:tc>
        <w:tc>
          <w:tcPr>
            <w:tcW w:w="1275" w:type="dxa"/>
            <w:vMerge/>
          </w:tcPr>
          <w:p w:rsidR="00DA60C9" w:rsidRPr="00F45087" w:rsidRDefault="00DA60C9" w:rsidP="00E73D98">
            <w:pPr>
              <w:pStyle w:val="ConsPlusNormal"/>
              <w:widowControl/>
              <w:jc w:val="center"/>
              <w:rPr>
                <w:rFonts w:ascii="Courier New" w:hAnsi="Courier New" w:cs="Courier New"/>
                <w:color w:val="FF0000"/>
                <w:sz w:val="22"/>
                <w:szCs w:val="22"/>
                <w:highlight w:val="yellow"/>
              </w:rPr>
            </w:pPr>
          </w:p>
        </w:tc>
        <w:tc>
          <w:tcPr>
            <w:tcW w:w="1134" w:type="dxa"/>
            <w:vMerge/>
          </w:tcPr>
          <w:p w:rsidR="00DA60C9" w:rsidRPr="0043737B" w:rsidRDefault="00DA60C9" w:rsidP="00E73D98">
            <w:pPr>
              <w:autoSpaceDE w:val="0"/>
              <w:autoSpaceDN w:val="0"/>
              <w:adjustRightInd w:val="0"/>
              <w:spacing w:after="0" w:line="240" w:lineRule="auto"/>
              <w:contextualSpacing/>
              <w:jc w:val="center"/>
              <w:rPr>
                <w:rFonts w:ascii="Courier New" w:hAnsi="Courier New" w:cs="Courier New"/>
              </w:rPr>
            </w:pPr>
          </w:p>
        </w:tc>
        <w:tc>
          <w:tcPr>
            <w:tcW w:w="1276" w:type="dxa"/>
            <w:vMerge/>
          </w:tcPr>
          <w:p w:rsidR="00DA60C9" w:rsidRPr="0043737B" w:rsidRDefault="00DA60C9" w:rsidP="00E73D98">
            <w:pPr>
              <w:autoSpaceDE w:val="0"/>
              <w:autoSpaceDN w:val="0"/>
              <w:adjustRightInd w:val="0"/>
              <w:spacing w:after="0" w:line="240" w:lineRule="auto"/>
              <w:jc w:val="center"/>
              <w:rPr>
                <w:rFonts w:ascii="Courier New" w:hAnsi="Courier New" w:cs="Courier New"/>
              </w:rPr>
            </w:pPr>
          </w:p>
        </w:tc>
        <w:tc>
          <w:tcPr>
            <w:tcW w:w="1985" w:type="dxa"/>
            <w:vMerge/>
          </w:tcPr>
          <w:p w:rsidR="00DA60C9" w:rsidRPr="0043737B" w:rsidRDefault="00DA60C9" w:rsidP="00E73D98">
            <w:pPr>
              <w:autoSpaceDE w:val="0"/>
              <w:autoSpaceDN w:val="0"/>
              <w:adjustRightInd w:val="0"/>
              <w:spacing w:after="0" w:line="240" w:lineRule="auto"/>
              <w:jc w:val="center"/>
              <w:rPr>
                <w:rFonts w:ascii="Courier New" w:hAnsi="Courier New" w:cs="Courier New"/>
              </w:rPr>
            </w:pPr>
          </w:p>
        </w:tc>
        <w:tc>
          <w:tcPr>
            <w:tcW w:w="2126" w:type="dxa"/>
          </w:tcPr>
          <w:p w:rsidR="00DA60C9" w:rsidRPr="0043737B" w:rsidRDefault="00DA60C9" w:rsidP="00E73D98">
            <w:pPr>
              <w:autoSpaceDE w:val="0"/>
              <w:autoSpaceDN w:val="0"/>
              <w:adjustRightInd w:val="0"/>
              <w:spacing w:after="0" w:line="240" w:lineRule="auto"/>
              <w:jc w:val="center"/>
              <w:rPr>
                <w:rFonts w:ascii="Courier New" w:hAnsi="Courier New" w:cs="Courier New"/>
              </w:rPr>
            </w:pPr>
            <w:r w:rsidRPr="0043737B">
              <w:rPr>
                <w:rFonts w:ascii="Courier New" w:hAnsi="Courier New" w:cs="Courier New"/>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8E726F" w:rsidRPr="00F45087" w:rsidTr="00B60052">
        <w:trPr>
          <w:trHeight w:val="502"/>
        </w:trPr>
        <w:tc>
          <w:tcPr>
            <w:tcW w:w="567" w:type="dxa"/>
            <w:vMerge/>
          </w:tcPr>
          <w:p w:rsidR="00DA60C9" w:rsidRPr="00F45087" w:rsidRDefault="00DA60C9" w:rsidP="00E73D98">
            <w:pPr>
              <w:pStyle w:val="ConsPlusNormal"/>
              <w:widowControl/>
              <w:jc w:val="center"/>
              <w:rPr>
                <w:rFonts w:ascii="Courier New" w:hAnsi="Courier New" w:cs="Courier New"/>
                <w:sz w:val="22"/>
                <w:szCs w:val="22"/>
                <w:highlight w:val="yellow"/>
              </w:rPr>
            </w:pPr>
          </w:p>
        </w:tc>
        <w:tc>
          <w:tcPr>
            <w:tcW w:w="993" w:type="dxa"/>
            <w:vMerge/>
          </w:tcPr>
          <w:p w:rsidR="00DA60C9" w:rsidRPr="00F45087" w:rsidRDefault="00DA60C9" w:rsidP="00E73D98">
            <w:pPr>
              <w:pStyle w:val="ConsPlusNormal"/>
              <w:widowControl/>
              <w:jc w:val="center"/>
              <w:rPr>
                <w:rFonts w:ascii="Courier New" w:hAnsi="Courier New" w:cs="Courier New"/>
                <w:sz w:val="22"/>
                <w:szCs w:val="22"/>
                <w:highlight w:val="yellow"/>
              </w:rPr>
            </w:pPr>
          </w:p>
        </w:tc>
        <w:tc>
          <w:tcPr>
            <w:tcW w:w="1275" w:type="dxa"/>
            <w:vMerge/>
          </w:tcPr>
          <w:p w:rsidR="00DA60C9" w:rsidRPr="00F45087" w:rsidRDefault="00DA60C9" w:rsidP="00E73D98">
            <w:pPr>
              <w:pStyle w:val="ConsPlusNormal"/>
              <w:widowControl/>
              <w:jc w:val="center"/>
              <w:rPr>
                <w:rFonts w:ascii="Courier New" w:hAnsi="Courier New" w:cs="Courier New"/>
                <w:color w:val="FF0000"/>
                <w:sz w:val="22"/>
                <w:szCs w:val="22"/>
                <w:highlight w:val="yellow"/>
              </w:rPr>
            </w:pPr>
          </w:p>
        </w:tc>
        <w:tc>
          <w:tcPr>
            <w:tcW w:w="1134" w:type="dxa"/>
            <w:vMerge/>
          </w:tcPr>
          <w:p w:rsidR="00DA60C9" w:rsidRPr="0043737B" w:rsidRDefault="00DA60C9" w:rsidP="00E73D98">
            <w:pPr>
              <w:autoSpaceDE w:val="0"/>
              <w:autoSpaceDN w:val="0"/>
              <w:adjustRightInd w:val="0"/>
              <w:spacing w:after="0" w:line="240" w:lineRule="auto"/>
              <w:contextualSpacing/>
              <w:jc w:val="center"/>
              <w:rPr>
                <w:rFonts w:ascii="Courier New" w:hAnsi="Courier New" w:cs="Courier New"/>
              </w:rPr>
            </w:pPr>
          </w:p>
        </w:tc>
        <w:tc>
          <w:tcPr>
            <w:tcW w:w="1276" w:type="dxa"/>
            <w:vMerge/>
          </w:tcPr>
          <w:p w:rsidR="00DA60C9" w:rsidRPr="0043737B" w:rsidRDefault="00DA60C9" w:rsidP="00E73D98">
            <w:pPr>
              <w:autoSpaceDE w:val="0"/>
              <w:autoSpaceDN w:val="0"/>
              <w:adjustRightInd w:val="0"/>
              <w:spacing w:after="0" w:line="240" w:lineRule="auto"/>
              <w:jc w:val="center"/>
              <w:rPr>
                <w:rFonts w:ascii="Courier New" w:hAnsi="Courier New" w:cs="Courier New"/>
              </w:rPr>
            </w:pPr>
          </w:p>
        </w:tc>
        <w:tc>
          <w:tcPr>
            <w:tcW w:w="1985" w:type="dxa"/>
            <w:vMerge/>
          </w:tcPr>
          <w:p w:rsidR="00DA60C9" w:rsidRPr="0043737B" w:rsidRDefault="00DA60C9" w:rsidP="00E73D98">
            <w:pPr>
              <w:autoSpaceDE w:val="0"/>
              <w:autoSpaceDN w:val="0"/>
              <w:adjustRightInd w:val="0"/>
              <w:spacing w:after="0" w:line="240" w:lineRule="auto"/>
              <w:jc w:val="center"/>
              <w:rPr>
                <w:rFonts w:ascii="Courier New" w:hAnsi="Courier New" w:cs="Courier New"/>
              </w:rPr>
            </w:pPr>
          </w:p>
        </w:tc>
        <w:tc>
          <w:tcPr>
            <w:tcW w:w="2126" w:type="dxa"/>
          </w:tcPr>
          <w:p w:rsidR="00DA60C9" w:rsidRPr="0043737B" w:rsidRDefault="00DA60C9" w:rsidP="00E73D98">
            <w:pPr>
              <w:autoSpaceDE w:val="0"/>
              <w:autoSpaceDN w:val="0"/>
              <w:adjustRightInd w:val="0"/>
              <w:spacing w:after="0" w:line="240" w:lineRule="auto"/>
              <w:jc w:val="center"/>
              <w:rPr>
                <w:rFonts w:ascii="Courier New" w:hAnsi="Courier New" w:cs="Courier New"/>
              </w:rPr>
            </w:pPr>
            <w:r w:rsidRPr="0043737B">
              <w:rPr>
                <w:rFonts w:ascii="Courier New" w:hAnsi="Courier New" w:cs="Courier New"/>
              </w:rPr>
              <w:t xml:space="preserve">Свидетельство о заключении брака (для супругов, не достигших возраста 36 лет на дату подачи заявления о предварительном согласовании </w:t>
            </w:r>
            <w:r w:rsidRPr="0043737B">
              <w:rPr>
                <w:rFonts w:ascii="Courier New" w:hAnsi="Courier New" w:cs="Courier New"/>
              </w:rPr>
              <w:lastRenderedPageBreak/>
              <w:t>предоставления земельного участка в собственность бесплатно или заявления о предоставлении земельного участка в собственность бесплатно)</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21.</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39" w:history="1">
              <w:r w:rsidR="00DA60C9" w:rsidRPr="00F45087">
                <w:rPr>
                  <w:rFonts w:ascii="Courier New" w:hAnsi="Courier New" w:cs="Courier New"/>
                  <w:sz w:val="22"/>
                  <w:szCs w:val="22"/>
                </w:rPr>
                <w:t>Подпункт 1 пункта 2 статьи 39</w:t>
              </w:r>
              <w:r w:rsidR="00DA60C9" w:rsidRPr="00F45087">
                <w:rPr>
                  <w:rFonts w:ascii="Courier New" w:hAnsi="Courier New" w:cs="Courier New"/>
                  <w:sz w:val="22"/>
                  <w:szCs w:val="22"/>
                  <w:vertAlign w:val="superscript"/>
                </w:rPr>
                <w:t>6</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аренду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Юридическое лицо</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Определяется в соответствии с указом или распоряжением Президента Российской Федерации</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Указ или распоряжение Президента Российской Федерации</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22.</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40" w:history="1">
              <w:r w:rsidR="00DA60C9" w:rsidRPr="00F45087">
                <w:rPr>
                  <w:rFonts w:ascii="Courier New" w:hAnsi="Courier New" w:cs="Courier New"/>
                  <w:sz w:val="22"/>
                  <w:szCs w:val="22"/>
                </w:rPr>
                <w:t>Подпункт 2 пункта 2 статьи 39</w:t>
              </w:r>
              <w:r w:rsidR="00DA60C9" w:rsidRPr="00F45087">
                <w:rPr>
                  <w:rFonts w:ascii="Courier New" w:hAnsi="Courier New" w:cs="Courier New"/>
                  <w:sz w:val="22"/>
                  <w:szCs w:val="22"/>
                  <w:vertAlign w:val="superscript"/>
                </w:rPr>
                <w:t>6</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аренду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Юридическое лицо</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Земельный участок, предназначенный для размещения объектов социально-культурного назначения, реализации масштабн</w:t>
            </w:r>
            <w:r w:rsidRPr="00F45087">
              <w:rPr>
                <w:rFonts w:ascii="Courier New" w:hAnsi="Courier New" w:cs="Courier New"/>
                <w:sz w:val="22"/>
                <w:szCs w:val="22"/>
              </w:rPr>
              <w:lastRenderedPageBreak/>
              <w:t>ых инвестиционных проектов</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Распоряжение Правительства Российской Федерации</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Выписка из ЕГРЮЛ о юридическом лице, являющемся </w:t>
            </w:r>
            <w:r w:rsidRPr="00F45087">
              <w:rPr>
                <w:rFonts w:ascii="Courier New" w:hAnsi="Courier New" w:cs="Courier New"/>
                <w:sz w:val="22"/>
                <w:szCs w:val="22"/>
              </w:rPr>
              <w:lastRenderedPageBreak/>
              <w:t>заявителем</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23.</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41" w:history="1">
              <w:r w:rsidR="00DA60C9" w:rsidRPr="00F45087">
                <w:rPr>
                  <w:rFonts w:ascii="Courier New" w:hAnsi="Courier New" w:cs="Courier New"/>
                  <w:sz w:val="22"/>
                  <w:szCs w:val="22"/>
                </w:rPr>
                <w:t>Подпункт 3 пункта 2 статьи 39</w:t>
              </w:r>
              <w:r w:rsidR="00DA60C9" w:rsidRPr="00F45087">
                <w:rPr>
                  <w:rFonts w:ascii="Courier New" w:hAnsi="Courier New" w:cs="Courier New"/>
                  <w:sz w:val="22"/>
                  <w:szCs w:val="22"/>
                  <w:vertAlign w:val="superscript"/>
                </w:rPr>
                <w:t>6</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аренду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Юридическое лицо</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Распоряжение Губернатора Иркутской области</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24.</w:t>
            </w:r>
          </w:p>
        </w:tc>
        <w:tc>
          <w:tcPr>
            <w:tcW w:w="993" w:type="dxa"/>
          </w:tcPr>
          <w:p w:rsidR="00DA60C9" w:rsidRPr="00F45087" w:rsidRDefault="00C934A2" w:rsidP="00E73D98">
            <w:pPr>
              <w:pStyle w:val="ConsPlusNormal"/>
              <w:widowControl/>
              <w:jc w:val="center"/>
              <w:rPr>
                <w:rFonts w:ascii="Courier New" w:hAnsi="Courier New" w:cs="Courier New"/>
                <w:sz w:val="22"/>
                <w:szCs w:val="22"/>
              </w:rPr>
            </w:pPr>
            <w:hyperlink r:id="rId42" w:history="1">
              <w:r w:rsidR="00DA60C9" w:rsidRPr="00F45087">
                <w:rPr>
                  <w:rFonts w:ascii="Courier New" w:hAnsi="Courier New" w:cs="Courier New"/>
                  <w:sz w:val="22"/>
                  <w:szCs w:val="22"/>
                </w:rPr>
                <w:t>Подпункт 4 пункта 2 статьи 39</w:t>
              </w:r>
              <w:r w:rsidR="00DA60C9" w:rsidRPr="00F45087">
                <w:rPr>
                  <w:rFonts w:ascii="Courier New" w:hAnsi="Courier New" w:cs="Courier New"/>
                  <w:sz w:val="22"/>
                  <w:szCs w:val="22"/>
                  <w:vertAlign w:val="superscript"/>
                </w:rPr>
                <w:t>6</w:t>
              </w:r>
            </w:hyperlink>
            <w:r w:rsidR="00DA60C9" w:rsidRPr="00F45087">
              <w:rPr>
                <w:rFonts w:ascii="Courier New" w:hAnsi="Courier New" w:cs="Courier New"/>
                <w:sz w:val="22"/>
                <w:szCs w:val="22"/>
              </w:rPr>
              <w:t xml:space="preserve"> Земельного кодекса</w:t>
            </w:r>
          </w:p>
        </w:tc>
        <w:tc>
          <w:tcPr>
            <w:tcW w:w="127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аренду</w:t>
            </w:r>
          </w:p>
        </w:tc>
        <w:tc>
          <w:tcPr>
            <w:tcW w:w="1134"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Юридическое лицо</w:t>
            </w:r>
          </w:p>
        </w:tc>
        <w:tc>
          <w:tcPr>
            <w:tcW w:w="127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Земельный участок, предназначенный для выполнения международных обязательств</w:t>
            </w:r>
          </w:p>
        </w:tc>
        <w:tc>
          <w:tcPr>
            <w:tcW w:w="198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Договор, соглашение или иной документ, предусматривающий выполнение международных обязательств</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25.</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43" w:history="1">
              <w:r w:rsidR="00DA60C9" w:rsidRPr="00F45087">
                <w:rPr>
                  <w:rFonts w:ascii="Courier New" w:hAnsi="Courier New" w:cs="Courier New"/>
                  <w:sz w:val="22"/>
                  <w:szCs w:val="22"/>
                </w:rPr>
                <w:t>Подпункт 4 пункта 2 статьи 39</w:t>
              </w:r>
              <w:r w:rsidR="00DA60C9" w:rsidRPr="00F45087">
                <w:rPr>
                  <w:rFonts w:ascii="Courier New" w:hAnsi="Courier New" w:cs="Courier New"/>
                  <w:sz w:val="22"/>
                  <w:szCs w:val="22"/>
                  <w:vertAlign w:val="superscript"/>
                </w:rPr>
                <w:t>6</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аренду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Юридическое лицо</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Земельный участок, предназначенный для размещения объектов, предназначенных для </w:t>
            </w:r>
            <w:r w:rsidRPr="00F45087">
              <w:rPr>
                <w:rFonts w:ascii="Courier New" w:hAnsi="Courier New" w:cs="Courier New"/>
                <w:sz w:val="22"/>
                <w:szCs w:val="22"/>
              </w:rPr>
              <w:lastRenderedPageBreak/>
              <w:t>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w:t>
            </w:r>
            <w:r w:rsidRPr="00F45087">
              <w:rPr>
                <w:rFonts w:ascii="Courier New" w:hAnsi="Courier New" w:cs="Courier New"/>
                <w:sz w:val="22"/>
                <w:szCs w:val="22"/>
              </w:rPr>
              <w:lastRenderedPageBreak/>
              <w:t>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26.</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44" w:history="1">
              <w:r w:rsidR="00DA60C9" w:rsidRPr="00F45087">
                <w:rPr>
                  <w:rFonts w:ascii="Courier New" w:hAnsi="Courier New" w:cs="Courier New"/>
                  <w:sz w:val="22"/>
                  <w:szCs w:val="22"/>
                </w:rPr>
                <w:t>Подпункт 5 пункта 2 статьи 39</w:t>
              </w:r>
              <w:r w:rsidR="00DA60C9" w:rsidRPr="00F45087">
                <w:rPr>
                  <w:rFonts w:ascii="Courier New" w:hAnsi="Courier New" w:cs="Courier New"/>
                  <w:sz w:val="22"/>
                  <w:szCs w:val="22"/>
                  <w:vertAlign w:val="superscript"/>
                </w:rPr>
                <w:t>6</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аренду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Арендатор земельного участка, находящегося в государственной или муниципальной собственности, из которого образован испрашиваемый </w:t>
            </w:r>
            <w:r w:rsidRPr="00F45087">
              <w:rPr>
                <w:rFonts w:ascii="Courier New" w:hAnsi="Courier New" w:cs="Courier New"/>
                <w:sz w:val="22"/>
                <w:szCs w:val="22"/>
              </w:rPr>
              <w:lastRenderedPageBreak/>
              <w:t>земельный участок</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Земельный участок, образованный из земельного участка, находящегося в государственной или муниципальной собственности</w:t>
            </w:r>
          </w:p>
        </w:tc>
        <w:tc>
          <w:tcPr>
            <w:tcW w:w="1985" w:type="dxa"/>
            <w:vMerge w:val="restart"/>
          </w:tcPr>
          <w:p w:rsidR="00DA60C9" w:rsidRPr="00F45087" w:rsidRDefault="00DA60C9" w:rsidP="00383E62">
            <w:pPr>
              <w:pStyle w:val="ConsPlusNormal"/>
              <w:widowControl/>
              <w:jc w:val="center"/>
              <w:rPr>
                <w:rFonts w:ascii="Courier New" w:hAnsi="Courier New" w:cs="Courier New"/>
                <w:sz w:val="22"/>
                <w:szCs w:val="22"/>
              </w:rPr>
            </w:pPr>
            <w:r w:rsidRPr="00F45087">
              <w:rPr>
                <w:rFonts w:ascii="Courier New" w:hAnsi="Courier New" w:cs="Courier New"/>
                <w:sz w:val="22"/>
                <w:szCs w:val="22"/>
              </w:rPr>
              <w:t>Решение, на основании которого образован испрашиваемый земельный участок,</w:t>
            </w:r>
            <w:r w:rsidR="00383E62">
              <w:rPr>
                <w:rFonts w:ascii="Courier New" w:hAnsi="Courier New" w:cs="Courier New"/>
                <w:sz w:val="22"/>
                <w:szCs w:val="22"/>
              </w:rPr>
              <w:t xml:space="preserve"> принятое до 1 марта 2015 года.</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915"/>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150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tcPr>
          <w:p w:rsidR="00DA60C9" w:rsidRPr="00F45087" w:rsidRDefault="00DA60C9" w:rsidP="00E73D98">
            <w:pPr>
              <w:pStyle w:val="ConsPlusNormal"/>
              <w:jc w:val="center"/>
              <w:rPr>
                <w:rFonts w:ascii="Courier New" w:hAnsi="Courier New" w:cs="Courier New"/>
                <w:sz w:val="22"/>
                <w:szCs w:val="22"/>
              </w:rPr>
            </w:pPr>
            <w:r w:rsidRPr="00F45087">
              <w:rPr>
                <w:rFonts w:ascii="Courier New" w:hAnsi="Courier New" w:cs="Courier New"/>
                <w:sz w:val="22"/>
                <w:szCs w:val="22"/>
              </w:rPr>
              <w:t xml:space="preserve">Договор аренды исходного земельного участка в случае, если такой договор заключен до дня вступления в силу Федерального </w:t>
            </w:r>
            <w:hyperlink r:id="rId45" w:history="1">
              <w:r w:rsidRPr="00F45087">
                <w:rPr>
                  <w:rFonts w:ascii="Courier New" w:hAnsi="Courier New" w:cs="Courier New"/>
                  <w:sz w:val="22"/>
                  <w:szCs w:val="22"/>
                </w:rPr>
                <w:t>закона</w:t>
              </w:r>
            </w:hyperlink>
            <w:r w:rsidR="0043737B">
              <w:rPr>
                <w:rFonts w:ascii="Courier New" w:hAnsi="Courier New" w:cs="Courier New"/>
                <w:sz w:val="22"/>
                <w:szCs w:val="22"/>
              </w:rPr>
              <w:t xml:space="preserve"> от 21 </w:t>
            </w:r>
            <w:r w:rsidR="0043737B">
              <w:rPr>
                <w:rFonts w:ascii="Courier New" w:hAnsi="Courier New" w:cs="Courier New"/>
                <w:sz w:val="22"/>
                <w:szCs w:val="22"/>
              </w:rPr>
              <w:lastRenderedPageBreak/>
              <w:t>июля 1997 года №</w:t>
            </w:r>
            <w:r w:rsidRPr="00F45087">
              <w:rPr>
                <w:rFonts w:ascii="Courier New" w:hAnsi="Courier New" w:cs="Courier New"/>
                <w:sz w:val="22"/>
                <w:szCs w:val="22"/>
              </w:rPr>
              <w:t>122-ФЗ «О государственной регистрации прав на недвижимое имущество и сделок с ним»</w:t>
            </w:r>
          </w:p>
        </w:tc>
        <w:tc>
          <w:tcPr>
            <w:tcW w:w="2126" w:type="dxa"/>
            <w:vMerge/>
          </w:tcPr>
          <w:p w:rsidR="00DA60C9" w:rsidRPr="00F45087" w:rsidRDefault="00DA60C9" w:rsidP="00E73D98">
            <w:pPr>
              <w:pStyle w:val="ConsPlusNormal"/>
              <w:widowControl/>
              <w:jc w:val="center"/>
              <w:rPr>
                <w:rFonts w:ascii="Courier New" w:hAnsi="Courier New" w:cs="Courier New"/>
                <w:sz w:val="22"/>
                <w:szCs w:val="22"/>
              </w:rPr>
            </w:pP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27.</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46" w:history="1">
              <w:r w:rsidR="00DA60C9" w:rsidRPr="00F45087">
                <w:rPr>
                  <w:rFonts w:ascii="Courier New" w:hAnsi="Courier New" w:cs="Courier New"/>
                  <w:sz w:val="22"/>
                  <w:szCs w:val="22"/>
                </w:rPr>
                <w:t>Подпункт 5 пункта 2 статьи 39</w:t>
              </w:r>
              <w:r w:rsidR="00DA60C9" w:rsidRPr="00F45087">
                <w:rPr>
                  <w:rFonts w:ascii="Courier New" w:hAnsi="Courier New" w:cs="Courier New"/>
                  <w:sz w:val="22"/>
                  <w:szCs w:val="22"/>
                  <w:vertAlign w:val="superscript"/>
                </w:rPr>
                <w:t>6</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аренду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Договор о комплексном освоении территории</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Утвержденный проект планировки и утвержденный проект межевания территории</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28.</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47" w:history="1">
              <w:r w:rsidR="00DA60C9" w:rsidRPr="00F45087">
                <w:rPr>
                  <w:rFonts w:ascii="Courier New" w:hAnsi="Courier New" w:cs="Courier New"/>
                  <w:sz w:val="22"/>
                  <w:szCs w:val="22"/>
                </w:rPr>
                <w:t>Подпункт 6 пункта 2 статьи 39</w:t>
              </w:r>
              <w:r w:rsidR="00DA60C9" w:rsidRPr="00F45087">
                <w:rPr>
                  <w:rFonts w:ascii="Courier New" w:hAnsi="Courier New" w:cs="Courier New"/>
                  <w:sz w:val="22"/>
                  <w:szCs w:val="22"/>
                  <w:vertAlign w:val="superscript"/>
                </w:rPr>
                <w:t>6</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аренду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Член некоммерческой организации, созданной гражданами, которой предост</w:t>
            </w:r>
            <w:r w:rsidRPr="00F45087">
              <w:rPr>
                <w:rFonts w:ascii="Courier New" w:hAnsi="Courier New" w:cs="Courier New"/>
                <w:sz w:val="22"/>
                <w:szCs w:val="22"/>
              </w:rPr>
              <w:lastRenderedPageBreak/>
              <w:t>авлен земельный участок для комплексного освоения в целях индивидуального жилищного строительства</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Земельный участок, предназначенный для индивидуального жилищного строител</w:t>
            </w:r>
            <w:r w:rsidRPr="00F45087">
              <w:rPr>
                <w:rFonts w:ascii="Courier New" w:hAnsi="Courier New" w:cs="Courier New"/>
                <w:sz w:val="22"/>
                <w:szCs w:val="22"/>
              </w:rPr>
              <w:lastRenderedPageBreak/>
              <w:t>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98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Договор о комплексном освоении территории</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Утвержденный проект планировки и утвержденный проект межевания территории</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Документ, подтверждающий членство заявителя в </w:t>
            </w:r>
            <w:r w:rsidRPr="00F45087">
              <w:rPr>
                <w:rFonts w:ascii="Courier New" w:hAnsi="Courier New" w:cs="Courier New"/>
                <w:sz w:val="22"/>
                <w:szCs w:val="22"/>
              </w:rPr>
              <w:lastRenderedPageBreak/>
              <w:t>некоммерческой организации</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 xml:space="preserve">Выписка из ЕГРН об объекте недвижимости (об </w:t>
            </w:r>
            <w:r w:rsidRPr="00F45087">
              <w:rPr>
                <w:rFonts w:ascii="Courier New" w:hAnsi="Courier New" w:cs="Courier New"/>
                <w:sz w:val="22"/>
                <w:szCs w:val="22"/>
              </w:rPr>
              <w:lastRenderedPageBreak/>
              <w:t>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Решение общего собрания членов некоммерческой организации о распределении испрашиваемого земельного участка заявителю</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29.</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48" w:history="1">
              <w:r w:rsidR="00DA60C9" w:rsidRPr="00F45087">
                <w:rPr>
                  <w:rFonts w:ascii="Courier New" w:hAnsi="Courier New" w:cs="Courier New"/>
                  <w:sz w:val="22"/>
                  <w:szCs w:val="22"/>
                </w:rPr>
                <w:t>Подпункт 6 пункта 2 статьи 39</w:t>
              </w:r>
              <w:r w:rsidR="00DA60C9" w:rsidRPr="00F45087">
                <w:rPr>
                  <w:rFonts w:ascii="Courier New" w:hAnsi="Courier New" w:cs="Courier New"/>
                  <w:sz w:val="22"/>
                  <w:szCs w:val="22"/>
                  <w:vertAlign w:val="superscript"/>
                </w:rPr>
                <w:t>6</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аренду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жилищного </w:t>
            </w:r>
            <w:r w:rsidRPr="00F45087">
              <w:rPr>
                <w:rFonts w:ascii="Courier New" w:hAnsi="Courier New" w:cs="Courier New"/>
                <w:sz w:val="22"/>
                <w:szCs w:val="22"/>
              </w:rPr>
              <w:lastRenderedPageBreak/>
              <w:t>строительства</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w:t>
            </w:r>
            <w:r w:rsidRPr="00F45087">
              <w:rPr>
                <w:rFonts w:ascii="Courier New" w:hAnsi="Courier New" w:cs="Courier New"/>
                <w:sz w:val="22"/>
                <w:szCs w:val="22"/>
              </w:rPr>
              <w:lastRenderedPageBreak/>
              <w:t>ции, созданной гражданами, для комплексного освоения территории в целях индивидуального жилищного строительства</w:t>
            </w:r>
          </w:p>
        </w:tc>
        <w:tc>
          <w:tcPr>
            <w:tcW w:w="198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Договор о комплексном освоении территории</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Решение органа некоммерческой организации о приобретении земельного участка</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Утвержденный проект планировки и утвержденный проект межевания территории</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30.</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49" w:history="1">
              <w:r w:rsidR="00DA60C9" w:rsidRPr="00F45087">
                <w:rPr>
                  <w:rFonts w:ascii="Courier New" w:hAnsi="Courier New" w:cs="Courier New"/>
                  <w:sz w:val="22"/>
                  <w:szCs w:val="22"/>
                </w:rPr>
                <w:t>Подпункт 7 пункта 2 статьи 39</w:t>
              </w:r>
              <w:r w:rsidR="00DA60C9" w:rsidRPr="00F45087">
                <w:rPr>
                  <w:rFonts w:ascii="Courier New" w:hAnsi="Courier New" w:cs="Courier New"/>
                  <w:sz w:val="22"/>
                  <w:szCs w:val="22"/>
                  <w:vertAlign w:val="superscript"/>
                </w:rPr>
                <w:t>6</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аренду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98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Документ, подтверждающий членство заявителя в некоммерческой организации</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некоммерческой организации, членом которой является гражданин</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Решение органа некоммерческой организации о распределении земельного участка заявителю</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Утвержденный проект межевания территории</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31.</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50" w:history="1">
              <w:r w:rsidR="00DA60C9" w:rsidRPr="00F45087">
                <w:rPr>
                  <w:rFonts w:ascii="Courier New" w:hAnsi="Courier New" w:cs="Courier New"/>
                  <w:sz w:val="22"/>
                  <w:szCs w:val="22"/>
                </w:rPr>
                <w:t>Подпункт 8 пункта 2 статьи 39</w:t>
              </w:r>
              <w:r w:rsidR="00DA60C9" w:rsidRPr="00F45087">
                <w:rPr>
                  <w:rFonts w:ascii="Courier New" w:hAnsi="Courier New" w:cs="Courier New"/>
                  <w:sz w:val="22"/>
                  <w:szCs w:val="22"/>
                  <w:vertAlign w:val="superscript"/>
                </w:rPr>
                <w:t>6</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аренду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198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Решение органа некоммерческой организации о приобретении земельного участка</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Утвержденный проект межевания территории</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32.</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51" w:history="1">
              <w:r w:rsidR="00DA60C9" w:rsidRPr="00F45087">
                <w:rPr>
                  <w:rFonts w:ascii="Courier New" w:hAnsi="Courier New" w:cs="Courier New"/>
                  <w:sz w:val="22"/>
                  <w:szCs w:val="22"/>
                </w:rPr>
                <w:t>Подпункт 9 пункта 2 статьи 39</w:t>
              </w:r>
              <w:r w:rsidR="00DA60C9" w:rsidRPr="00F45087">
                <w:rPr>
                  <w:rFonts w:ascii="Courier New" w:hAnsi="Courier New" w:cs="Courier New"/>
                  <w:sz w:val="22"/>
                  <w:szCs w:val="22"/>
                  <w:vertAlign w:val="superscript"/>
                </w:rPr>
                <w:t>6</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аренду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Собственник здания, сооружения, помещений в них и (или) лицо, которому эти объекты </w:t>
            </w:r>
            <w:r w:rsidRPr="00F45087">
              <w:rPr>
                <w:rFonts w:ascii="Courier New" w:hAnsi="Courier New" w:cs="Courier New"/>
                <w:sz w:val="22"/>
                <w:szCs w:val="22"/>
              </w:rPr>
              <w:lastRenderedPageBreak/>
              <w:t xml:space="preserve">недвижимости предоставлены на праве хозяйственного ведения или в случаях, предусмотренных </w:t>
            </w:r>
            <w:hyperlink r:id="rId52" w:history="1">
              <w:r w:rsidRPr="00F45087">
                <w:rPr>
                  <w:rFonts w:ascii="Courier New" w:hAnsi="Courier New" w:cs="Courier New"/>
                  <w:sz w:val="22"/>
                  <w:szCs w:val="22"/>
                </w:rPr>
                <w:t>статьей 39</w:t>
              </w:r>
              <w:r w:rsidRPr="00F45087">
                <w:rPr>
                  <w:rFonts w:ascii="Courier New" w:hAnsi="Courier New" w:cs="Courier New"/>
                  <w:sz w:val="22"/>
                  <w:szCs w:val="22"/>
                  <w:vertAlign w:val="superscript"/>
                </w:rPr>
                <w:t>20</w:t>
              </w:r>
            </w:hyperlink>
            <w:r w:rsidRPr="00F45087">
              <w:rPr>
                <w:rFonts w:ascii="Courier New" w:hAnsi="Courier New" w:cs="Courier New"/>
                <w:sz w:val="22"/>
                <w:szCs w:val="22"/>
              </w:rPr>
              <w:t xml:space="preserve"> Земельного кодекса, на праве оперативного управления</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Земельный участок, на котором расположены здания, сооружения</w:t>
            </w:r>
          </w:p>
        </w:tc>
        <w:tc>
          <w:tcPr>
            <w:tcW w:w="198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Выписка из ЕГРН об объекте недвижимости (о помещении в здании, сооружении, расположенном на испрашиваемом земельном участке, в случае обращения </w:t>
            </w:r>
            <w:r w:rsidRPr="00F45087">
              <w:rPr>
                <w:rFonts w:ascii="Courier New" w:hAnsi="Courier New" w:cs="Courier New"/>
                <w:sz w:val="22"/>
                <w:szCs w:val="22"/>
              </w:rPr>
              <w:lastRenderedPageBreak/>
              <w:t>собственника помещения)</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 здании и (или) сооружении, расположенном (расположенных) на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33.</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53" w:history="1">
              <w:r w:rsidR="00DA60C9" w:rsidRPr="00F45087">
                <w:rPr>
                  <w:rFonts w:ascii="Courier New" w:hAnsi="Courier New" w:cs="Courier New"/>
                  <w:sz w:val="22"/>
                  <w:szCs w:val="22"/>
                </w:rPr>
                <w:t>Подпункт 10 пункта 2 статьи 39</w:t>
              </w:r>
              <w:r w:rsidR="00DA60C9" w:rsidRPr="00F45087">
                <w:rPr>
                  <w:rFonts w:ascii="Courier New" w:hAnsi="Courier New" w:cs="Courier New"/>
                  <w:sz w:val="22"/>
                  <w:szCs w:val="22"/>
                  <w:vertAlign w:val="superscript"/>
                </w:rPr>
                <w:t>6</w:t>
              </w:r>
            </w:hyperlink>
            <w:r w:rsidR="00DA60C9" w:rsidRPr="00F45087">
              <w:rPr>
                <w:rFonts w:ascii="Courier New" w:hAnsi="Courier New" w:cs="Courier New"/>
                <w:sz w:val="22"/>
                <w:szCs w:val="22"/>
              </w:rPr>
              <w:t xml:space="preserve"> Земельного </w:t>
            </w:r>
            <w:r w:rsidR="00DA60C9" w:rsidRPr="00F45087">
              <w:rPr>
                <w:rFonts w:ascii="Courier New" w:hAnsi="Courier New" w:cs="Courier New"/>
                <w:sz w:val="22"/>
                <w:szCs w:val="22"/>
              </w:rPr>
              <w:lastRenderedPageBreak/>
              <w:t xml:space="preserve">кодекса, </w:t>
            </w:r>
            <w:hyperlink r:id="rId54" w:history="1">
              <w:r w:rsidR="00DA60C9" w:rsidRPr="00F45087">
                <w:rPr>
                  <w:rFonts w:ascii="Courier New" w:hAnsi="Courier New" w:cs="Courier New"/>
                  <w:sz w:val="22"/>
                  <w:szCs w:val="22"/>
                </w:rPr>
                <w:t>пункт 21 статьи 3</w:t>
              </w:r>
            </w:hyperlink>
            <w:r w:rsidR="00DA60C9" w:rsidRPr="00F45087">
              <w:rPr>
                <w:rFonts w:ascii="Courier New" w:hAnsi="Courier New" w:cs="Courier New"/>
                <w:sz w:val="22"/>
                <w:szCs w:val="22"/>
              </w:rPr>
              <w:t xml:space="preserve"> Федерального закона от 25</w:t>
            </w:r>
            <w:r w:rsidR="0043737B">
              <w:rPr>
                <w:rFonts w:ascii="Courier New" w:hAnsi="Courier New" w:cs="Courier New"/>
                <w:sz w:val="22"/>
                <w:szCs w:val="22"/>
              </w:rPr>
              <w:t xml:space="preserve"> октября 2001 года №</w:t>
            </w:r>
            <w:r w:rsidR="00DA60C9" w:rsidRPr="00F45087">
              <w:rPr>
                <w:rFonts w:ascii="Courier New" w:hAnsi="Courier New" w:cs="Courier New"/>
                <w:sz w:val="22"/>
                <w:szCs w:val="22"/>
              </w:rPr>
              <w:t>137-ФЗ «О введении в действие Земельного кодекса Российской Федерации»</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В аренду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Собственник объекта незавершенного строительства</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Земельный участок, на котором расположен объект </w:t>
            </w:r>
            <w:r w:rsidRPr="00F45087">
              <w:rPr>
                <w:rFonts w:ascii="Courier New" w:hAnsi="Courier New" w:cs="Courier New"/>
                <w:sz w:val="22"/>
                <w:szCs w:val="22"/>
              </w:rPr>
              <w:lastRenderedPageBreak/>
              <w:t>незавершенного строительства</w:t>
            </w:r>
          </w:p>
        </w:tc>
        <w:tc>
          <w:tcPr>
            <w:tcW w:w="198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 xml:space="preserve">Документы, удостоверяющие (устанавливающие) права заявителя на объект незавершенного строительства, </w:t>
            </w:r>
            <w:r w:rsidRPr="00F45087">
              <w:rPr>
                <w:rFonts w:ascii="Courier New" w:hAnsi="Courier New" w:cs="Courier New"/>
                <w:sz w:val="22"/>
                <w:szCs w:val="22"/>
              </w:rPr>
              <w:lastRenderedPageBreak/>
              <w:t>если право на такой объект незавершенного строительства не зарегистрировано в ЕГРН</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Выписка из ЕГРЮЛ о юридическом лице, являющемся заявителем</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объекте незавершенного строительства, расположенном на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w:t>
            </w:r>
            <w:r w:rsidRPr="00F45087">
              <w:rPr>
                <w:rFonts w:ascii="Courier New" w:hAnsi="Courier New" w:cs="Courier New"/>
                <w:sz w:val="22"/>
                <w:szCs w:val="22"/>
              </w:rPr>
              <w:lastRenderedPageBreak/>
              <w:t>м праве заявителю</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34.</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55" w:history="1">
              <w:r w:rsidR="00DA60C9" w:rsidRPr="00F45087">
                <w:rPr>
                  <w:rFonts w:ascii="Courier New" w:hAnsi="Courier New" w:cs="Courier New"/>
                  <w:sz w:val="22"/>
                  <w:szCs w:val="22"/>
                </w:rPr>
                <w:t>Подпункт 11 пункта 2 статьи 39</w:t>
              </w:r>
              <w:r w:rsidR="00DA60C9" w:rsidRPr="00F45087">
                <w:rPr>
                  <w:rFonts w:ascii="Courier New" w:hAnsi="Courier New" w:cs="Courier New"/>
                  <w:sz w:val="22"/>
                  <w:szCs w:val="22"/>
                  <w:vertAlign w:val="superscript"/>
                </w:rPr>
                <w:t>6</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аренду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Юридическое лицо, использующее земельный участок на праве постоянного (бессрочного) пользования</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Земельный участок, принадлежащий юридическому лицу на праве постоянного (бессрочного) пользования</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35.</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56" w:history="1">
              <w:r w:rsidR="00DA60C9" w:rsidRPr="00F45087">
                <w:rPr>
                  <w:rFonts w:ascii="Courier New" w:hAnsi="Courier New" w:cs="Courier New"/>
                  <w:sz w:val="22"/>
                  <w:szCs w:val="22"/>
                </w:rPr>
                <w:t>Подпункт 12 пункта 2 статьи 39</w:t>
              </w:r>
              <w:r w:rsidR="00DA60C9" w:rsidRPr="00F45087">
                <w:rPr>
                  <w:rFonts w:ascii="Courier New" w:hAnsi="Courier New" w:cs="Courier New"/>
                  <w:sz w:val="22"/>
                  <w:szCs w:val="22"/>
                  <w:vertAlign w:val="superscript"/>
                </w:rPr>
                <w:t>6</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аренду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ЕГРИП об индивидуальном предпринимателе, являющемся заявителем</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36.</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57" w:history="1">
              <w:r w:rsidR="00DA60C9" w:rsidRPr="00F45087">
                <w:rPr>
                  <w:rFonts w:ascii="Courier New" w:hAnsi="Courier New" w:cs="Courier New"/>
                  <w:sz w:val="22"/>
                  <w:szCs w:val="22"/>
                </w:rPr>
                <w:t>Подпункт 13 пункта 2 статьи 39</w:t>
              </w:r>
              <w:r w:rsidR="00DA60C9" w:rsidRPr="00F45087">
                <w:rPr>
                  <w:rFonts w:ascii="Courier New" w:hAnsi="Courier New" w:cs="Courier New"/>
                  <w:sz w:val="22"/>
                  <w:szCs w:val="22"/>
                  <w:vertAlign w:val="superscript"/>
                </w:rPr>
                <w:t>6</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аренду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Лицо, с которым заключен договор о развитии застроенной территории</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Земельный участок, образованный в границах застроенной территории, в отношении которой заключен договор о ее развитии</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Договор о развитии застроенной территории</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Утвержденный проект планировки и утвержденный проект межевания территории</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37.</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58" w:history="1">
              <w:r w:rsidR="00DA60C9" w:rsidRPr="00F45087">
                <w:rPr>
                  <w:rFonts w:ascii="Courier New" w:hAnsi="Courier New" w:cs="Courier New"/>
                  <w:sz w:val="22"/>
                  <w:szCs w:val="22"/>
                </w:rPr>
                <w:t>Подпункт 13.1 пункта 2 статьи 39</w:t>
              </w:r>
              <w:r w:rsidR="00DA60C9" w:rsidRPr="00F45087">
                <w:rPr>
                  <w:rFonts w:ascii="Courier New" w:hAnsi="Courier New" w:cs="Courier New"/>
                  <w:sz w:val="22"/>
                  <w:szCs w:val="22"/>
                  <w:vertAlign w:val="superscript"/>
                </w:rPr>
                <w:t>6</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аренду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Юридическое лицо, с которым заключен договор об освоении территории в целях строительства жилья экономического класса</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Земельный участок, предназначенный для освоения территории в целях строительства жилья экономического класса</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Договор об освоении территории в целях строительства жилья экономического класса</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Утвержденный проект планировки и утвержденный проект межевания территории</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38.</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59" w:history="1">
              <w:r w:rsidR="00DA60C9" w:rsidRPr="00F45087">
                <w:rPr>
                  <w:rFonts w:ascii="Courier New" w:hAnsi="Courier New" w:cs="Courier New"/>
                  <w:sz w:val="22"/>
                  <w:szCs w:val="22"/>
                </w:rPr>
                <w:t>Подпункт 13.1 пункта 2 статьи 39</w:t>
              </w:r>
              <w:r w:rsidR="00DA60C9" w:rsidRPr="00F45087">
                <w:rPr>
                  <w:rFonts w:ascii="Courier New" w:hAnsi="Courier New" w:cs="Courier New"/>
                  <w:sz w:val="22"/>
                  <w:szCs w:val="22"/>
                  <w:vertAlign w:val="superscript"/>
                </w:rPr>
                <w:t>6</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аренду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Юридическое лицо, с которым заключен договор о комплексном освоени</w:t>
            </w:r>
            <w:r w:rsidRPr="00F45087">
              <w:rPr>
                <w:rFonts w:ascii="Courier New" w:hAnsi="Courier New" w:cs="Courier New"/>
                <w:sz w:val="22"/>
                <w:szCs w:val="22"/>
              </w:rPr>
              <w:lastRenderedPageBreak/>
              <w:t>и территории в целях строительства жилья экономического класса</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 xml:space="preserve">Земельный участок, предназначенный для комплексного освоения территории в </w:t>
            </w:r>
            <w:r w:rsidRPr="00F45087">
              <w:rPr>
                <w:rFonts w:ascii="Courier New" w:hAnsi="Courier New" w:cs="Courier New"/>
                <w:sz w:val="22"/>
                <w:szCs w:val="22"/>
              </w:rPr>
              <w:lastRenderedPageBreak/>
              <w:t>целях строительства жилья экономического класса</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Договор о комплексном освоении территории в целях строительства жилья экономического класса</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Утвержденный проект планировки и утвержденный проект </w:t>
            </w:r>
            <w:r w:rsidRPr="00F45087">
              <w:rPr>
                <w:rFonts w:ascii="Courier New" w:hAnsi="Courier New" w:cs="Courier New"/>
                <w:sz w:val="22"/>
                <w:szCs w:val="22"/>
              </w:rPr>
              <w:lastRenderedPageBreak/>
              <w:t>межевания территории</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39.</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60" w:history="1">
              <w:r w:rsidR="00DA60C9" w:rsidRPr="00F45087">
                <w:rPr>
                  <w:rFonts w:ascii="Courier New" w:hAnsi="Courier New" w:cs="Courier New"/>
                  <w:sz w:val="22"/>
                  <w:szCs w:val="22"/>
                </w:rPr>
                <w:t>Подпункты 13.2</w:t>
              </w:r>
            </w:hyperlink>
            <w:r w:rsidR="00DA60C9" w:rsidRPr="00F45087">
              <w:rPr>
                <w:rFonts w:ascii="Courier New" w:hAnsi="Courier New" w:cs="Courier New"/>
                <w:sz w:val="22"/>
                <w:szCs w:val="22"/>
              </w:rPr>
              <w:t xml:space="preserve"> и </w:t>
            </w:r>
            <w:hyperlink r:id="rId61" w:history="1">
              <w:r w:rsidR="00DA60C9" w:rsidRPr="00F45087">
                <w:rPr>
                  <w:rFonts w:ascii="Courier New" w:hAnsi="Courier New" w:cs="Courier New"/>
                  <w:sz w:val="22"/>
                  <w:szCs w:val="22"/>
                </w:rPr>
                <w:t>13.3 пункта 2 статьи 39</w:t>
              </w:r>
              <w:r w:rsidR="00DA60C9" w:rsidRPr="00F45087">
                <w:rPr>
                  <w:rFonts w:ascii="Courier New" w:hAnsi="Courier New" w:cs="Courier New"/>
                  <w:sz w:val="22"/>
                  <w:szCs w:val="22"/>
                  <w:vertAlign w:val="superscript"/>
                </w:rPr>
                <w:t>6</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аренду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Юридическое лицо, с которым заключен договор о комплексном развитии территории</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Договор о комплексном развитии территории</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Утвержденный проект планировки и утвержденный проект межевания территории</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40.</w:t>
            </w:r>
          </w:p>
        </w:tc>
        <w:tc>
          <w:tcPr>
            <w:tcW w:w="993" w:type="dxa"/>
          </w:tcPr>
          <w:p w:rsidR="00DA60C9" w:rsidRPr="00F45087" w:rsidRDefault="00C934A2" w:rsidP="00E73D98">
            <w:pPr>
              <w:pStyle w:val="ConsPlusNormal"/>
              <w:widowControl/>
              <w:jc w:val="center"/>
              <w:rPr>
                <w:rFonts w:ascii="Courier New" w:hAnsi="Courier New" w:cs="Courier New"/>
                <w:sz w:val="22"/>
                <w:szCs w:val="22"/>
              </w:rPr>
            </w:pPr>
            <w:hyperlink r:id="rId62" w:history="1">
              <w:r w:rsidR="00DA60C9" w:rsidRPr="00F45087">
                <w:rPr>
                  <w:rFonts w:ascii="Courier New" w:hAnsi="Courier New" w:cs="Courier New"/>
                  <w:sz w:val="22"/>
                  <w:szCs w:val="22"/>
                </w:rPr>
                <w:t>Подпункт 15 пункта 2 статьи 39</w:t>
              </w:r>
              <w:r w:rsidR="00DA60C9" w:rsidRPr="00F45087">
                <w:rPr>
                  <w:rFonts w:ascii="Courier New" w:hAnsi="Courier New" w:cs="Courier New"/>
                  <w:sz w:val="22"/>
                  <w:szCs w:val="22"/>
                  <w:vertAlign w:val="superscript"/>
                </w:rPr>
                <w:t>6</w:t>
              </w:r>
            </w:hyperlink>
            <w:r w:rsidR="00DA60C9" w:rsidRPr="00F45087">
              <w:rPr>
                <w:rFonts w:ascii="Courier New" w:hAnsi="Courier New" w:cs="Courier New"/>
                <w:sz w:val="22"/>
                <w:szCs w:val="22"/>
              </w:rPr>
              <w:t xml:space="preserve"> Земельного кодекса</w:t>
            </w:r>
          </w:p>
        </w:tc>
        <w:tc>
          <w:tcPr>
            <w:tcW w:w="127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аренду</w:t>
            </w:r>
          </w:p>
        </w:tc>
        <w:tc>
          <w:tcPr>
            <w:tcW w:w="1134"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w:t>
            </w:r>
            <w:r w:rsidRPr="00F45087">
              <w:rPr>
                <w:rFonts w:ascii="Courier New" w:hAnsi="Courier New" w:cs="Courier New"/>
                <w:sz w:val="22"/>
                <w:szCs w:val="22"/>
              </w:rPr>
              <w:lastRenderedPageBreak/>
              <w:t>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27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w:t>
            </w:r>
            <w:r w:rsidRPr="00F45087">
              <w:rPr>
                <w:rFonts w:ascii="Courier New" w:hAnsi="Courier New" w:cs="Courier New"/>
                <w:sz w:val="22"/>
                <w:szCs w:val="22"/>
              </w:rPr>
              <w:lastRenderedPageBreak/>
              <w:t>тва, дачного хозяйства</w:t>
            </w:r>
          </w:p>
        </w:tc>
        <w:tc>
          <w:tcPr>
            <w:tcW w:w="198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41.</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63" w:history="1">
              <w:r w:rsidR="00DA60C9" w:rsidRPr="00F45087">
                <w:rPr>
                  <w:rFonts w:ascii="Courier New" w:hAnsi="Courier New" w:cs="Courier New"/>
                  <w:sz w:val="22"/>
                  <w:szCs w:val="22"/>
                </w:rPr>
                <w:t>Подпункт 16 пункта 2 статьи 39</w:t>
              </w:r>
              <w:r w:rsidR="00DA60C9" w:rsidRPr="00F45087">
                <w:rPr>
                  <w:rFonts w:ascii="Courier New" w:hAnsi="Courier New" w:cs="Courier New"/>
                  <w:sz w:val="22"/>
                  <w:szCs w:val="22"/>
                  <w:vertAlign w:val="superscript"/>
                </w:rPr>
                <w:t>6</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аренду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126" w:type="dxa"/>
          </w:tcPr>
          <w:p w:rsidR="00DA60C9" w:rsidRPr="00F45087" w:rsidRDefault="00DA60C9" w:rsidP="00E73D98">
            <w:pPr>
              <w:spacing w:after="0" w:line="240" w:lineRule="auto"/>
              <w:jc w:val="center"/>
              <w:rPr>
                <w:rFonts w:ascii="Courier New" w:hAnsi="Courier New" w:cs="Courier New"/>
              </w:rPr>
            </w:pPr>
            <w:r w:rsidRPr="00F45087">
              <w:rPr>
                <w:rFonts w:ascii="Courier New" w:hAnsi="Courier New" w:cs="Courier New"/>
              </w:rPr>
              <w:t>Выписка из ЕГРЮЛ о юридическом лице, являющемся заявителем</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42.</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64" w:history="1">
              <w:r w:rsidR="00DA60C9" w:rsidRPr="00F45087">
                <w:rPr>
                  <w:rFonts w:ascii="Courier New" w:hAnsi="Courier New" w:cs="Courier New"/>
                  <w:sz w:val="22"/>
                  <w:szCs w:val="22"/>
                </w:rPr>
                <w:t>Подпункт 17 пункта 2 статьи 39</w:t>
              </w:r>
              <w:r w:rsidR="00DA60C9" w:rsidRPr="00F45087">
                <w:rPr>
                  <w:rFonts w:ascii="Courier New" w:hAnsi="Courier New" w:cs="Courier New"/>
                  <w:sz w:val="22"/>
                  <w:szCs w:val="22"/>
                  <w:vertAlign w:val="superscript"/>
                </w:rPr>
                <w:t>6</w:t>
              </w:r>
            </w:hyperlink>
            <w:r w:rsidR="00DA60C9" w:rsidRPr="00F45087">
              <w:rPr>
                <w:rFonts w:ascii="Courier New" w:hAnsi="Courier New" w:cs="Courier New"/>
                <w:sz w:val="22"/>
                <w:szCs w:val="22"/>
              </w:rPr>
              <w:t xml:space="preserve"> </w:t>
            </w:r>
            <w:r w:rsidR="00DA60C9" w:rsidRPr="00F45087">
              <w:rPr>
                <w:rFonts w:ascii="Courier New" w:hAnsi="Courier New" w:cs="Courier New"/>
                <w:sz w:val="22"/>
                <w:szCs w:val="22"/>
              </w:rPr>
              <w:lastRenderedPageBreak/>
              <w:t>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В аренду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Религиозная организация</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Земельный участок, предназначенный для </w:t>
            </w:r>
            <w:r w:rsidRPr="00F45087">
              <w:rPr>
                <w:rFonts w:ascii="Courier New" w:hAnsi="Courier New" w:cs="Courier New"/>
                <w:sz w:val="22"/>
                <w:szCs w:val="22"/>
              </w:rPr>
              <w:lastRenderedPageBreak/>
              <w:t>осуществления сельскохозяйственного производства</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Выписка из ЕГРН об объекте недвижимости (об испрашиваемом земельном </w:t>
            </w:r>
            <w:r w:rsidRPr="00F45087">
              <w:rPr>
                <w:rFonts w:ascii="Courier New" w:hAnsi="Courier New" w:cs="Courier New"/>
                <w:sz w:val="22"/>
                <w:szCs w:val="22"/>
              </w:rPr>
              <w:lastRenderedPageBreak/>
              <w:t>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43.</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65" w:history="1">
              <w:r w:rsidR="00DA60C9" w:rsidRPr="00F45087">
                <w:rPr>
                  <w:rFonts w:ascii="Courier New" w:hAnsi="Courier New" w:cs="Courier New"/>
                  <w:sz w:val="22"/>
                  <w:szCs w:val="22"/>
                </w:rPr>
                <w:t>Подпункт 17 пункта 2 статьи 39</w:t>
              </w:r>
              <w:r w:rsidR="00DA60C9" w:rsidRPr="00F45087">
                <w:rPr>
                  <w:rFonts w:ascii="Courier New" w:hAnsi="Courier New" w:cs="Courier New"/>
                  <w:sz w:val="22"/>
                  <w:szCs w:val="22"/>
                  <w:vertAlign w:val="superscript"/>
                </w:rPr>
                <w:t>6</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аренду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Казачье общество</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Свидетельство о внесении казачьего общества в государственный Реестр казачьих обществ в Российской Федерации</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44.</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66" w:history="1">
              <w:r w:rsidR="00DA60C9" w:rsidRPr="00F45087">
                <w:rPr>
                  <w:rFonts w:ascii="Courier New" w:hAnsi="Courier New" w:cs="Courier New"/>
                  <w:sz w:val="22"/>
                  <w:szCs w:val="22"/>
                </w:rPr>
                <w:t>Подпункт 18 пункта 2 статьи 39</w:t>
              </w:r>
              <w:r w:rsidR="00DA60C9" w:rsidRPr="00F45087">
                <w:rPr>
                  <w:rFonts w:ascii="Courier New" w:hAnsi="Courier New" w:cs="Courier New"/>
                  <w:sz w:val="22"/>
                  <w:szCs w:val="22"/>
                  <w:vertAlign w:val="superscript"/>
                </w:rPr>
                <w:t>6</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аренду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w:t>
            </w:r>
            <w:r w:rsidRPr="00F45087">
              <w:rPr>
                <w:rFonts w:ascii="Courier New" w:hAnsi="Courier New" w:cs="Courier New"/>
                <w:sz w:val="22"/>
                <w:szCs w:val="22"/>
              </w:rPr>
              <w:lastRenderedPageBreak/>
              <w:t>проведения торгов, в том числе бесплатно</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Земельный участок, ограниченный в обороте</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Документ, подтверждающий право заявителя на предоставление земельного участка в собственность без проведения торгов</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spacing w:after="0" w:line="240" w:lineRule="auto"/>
              <w:jc w:val="center"/>
              <w:rPr>
                <w:rFonts w:ascii="Courier New" w:hAnsi="Courier New" w:cs="Courier New"/>
              </w:rPr>
            </w:pPr>
            <w:r w:rsidRPr="00F45087">
              <w:rPr>
                <w:rFonts w:ascii="Courier New" w:hAnsi="Courier New" w:cs="Courier New"/>
              </w:rPr>
              <w:t>Выписка из ЕГРЮЛ о юридическом лице, являющемся заявителем</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spacing w:after="0" w:line="240" w:lineRule="auto"/>
              <w:jc w:val="center"/>
              <w:rPr>
                <w:rFonts w:ascii="Courier New" w:hAnsi="Courier New" w:cs="Courier New"/>
              </w:rPr>
            </w:pPr>
            <w:r w:rsidRPr="00F45087">
              <w:rPr>
                <w:rFonts w:ascii="Courier New" w:hAnsi="Courier New" w:cs="Courier New"/>
              </w:rPr>
              <w:t>Выписка из ЕГРЮЛ о юридическом лице, являющемся заявителем</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spacing w:after="0" w:line="240" w:lineRule="auto"/>
              <w:jc w:val="center"/>
              <w:rPr>
                <w:rFonts w:ascii="Courier New" w:hAnsi="Courier New" w:cs="Courier New"/>
              </w:rPr>
            </w:pPr>
            <w:r w:rsidRPr="00F45087">
              <w:rPr>
                <w:rFonts w:ascii="Courier New" w:hAnsi="Courier New" w:cs="Courier New"/>
              </w:rPr>
              <w:t xml:space="preserve">Выписка из ЕГРЮЛ о юридическом </w:t>
            </w:r>
            <w:r w:rsidRPr="00F45087">
              <w:rPr>
                <w:rFonts w:ascii="Courier New" w:hAnsi="Courier New" w:cs="Courier New"/>
              </w:rPr>
              <w:lastRenderedPageBreak/>
              <w:t>лице, являющемся заявителем</w:t>
            </w:r>
          </w:p>
        </w:tc>
      </w:tr>
      <w:tr w:rsidR="008E726F" w:rsidRPr="00F45087" w:rsidTr="00B60052">
        <w:trPr>
          <w:trHeight w:val="20"/>
        </w:trPr>
        <w:tc>
          <w:tcPr>
            <w:tcW w:w="567"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45.</w:t>
            </w:r>
          </w:p>
        </w:tc>
        <w:tc>
          <w:tcPr>
            <w:tcW w:w="993" w:type="dxa"/>
          </w:tcPr>
          <w:p w:rsidR="00DA60C9" w:rsidRPr="00F45087" w:rsidRDefault="00C934A2" w:rsidP="00E73D98">
            <w:pPr>
              <w:pStyle w:val="ConsPlusNormal"/>
              <w:widowControl/>
              <w:jc w:val="center"/>
              <w:rPr>
                <w:rFonts w:ascii="Courier New" w:hAnsi="Courier New" w:cs="Courier New"/>
                <w:sz w:val="22"/>
                <w:szCs w:val="22"/>
              </w:rPr>
            </w:pPr>
            <w:hyperlink r:id="rId67" w:history="1">
              <w:r w:rsidR="00DA60C9" w:rsidRPr="00F45087">
                <w:rPr>
                  <w:rFonts w:ascii="Courier New" w:hAnsi="Courier New" w:cs="Courier New"/>
                  <w:sz w:val="22"/>
                  <w:szCs w:val="22"/>
                </w:rPr>
                <w:t>Подпункт 19 пункта 2 статьи 39</w:t>
              </w:r>
              <w:r w:rsidR="00DA60C9" w:rsidRPr="00F45087">
                <w:rPr>
                  <w:rFonts w:ascii="Courier New" w:hAnsi="Courier New" w:cs="Courier New"/>
                  <w:sz w:val="22"/>
                  <w:szCs w:val="22"/>
                  <w:vertAlign w:val="superscript"/>
                </w:rPr>
                <w:t>6</w:t>
              </w:r>
            </w:hyperlink>
            <w:r w:rsidR="00DA60C9" w:rsidRPr="00F45087">
              <w:rPr>
                <w:rFonts w:ascii="Courier New" w:hAnsi="Courier New" w:cs="Courier New"/>
                <w:sz w:val="22"/>
                <w:szCs w:val="22"/>
              </w:rPr>
              <w:t xml:space="preserve"> Земельного кодекса</w:t>
            </w:r>
          </w:p>
        </w:tc>
        <w:tc>
          <w:tcPr>
            <w:tcW w:w="127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аренду</w:t>
            </w:r>
          </w:p>
        </w:tc>
        <w:tc>
          <w:tcPr>
            <w:tcW w:w="1134"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27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1985" w:type="dxa"/>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46.</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68" w:history="1">
              <w:r w:rsidR="00DA60C9" w:rsidRPr="00F45087">
                <w:rPr>
                  <w:rFonts w:ascii="Courier New" w:hAnsi="Courier New" w:cs="Courier New"/>
                  <w:sz w:val="22"/>
                  <w:szCs w:val="22"/>
                </w:rPr>
                <w:t>Подпункт 20 пункта 2 статьи 39</w:t>
              </w:r>
              <w:r w:rsidR="00DA60C9" w:rsidRPr="00F45087">
                <w:rPr>
                  <w:rFonts w:ascii="Courier New" w:hAnsi="Courier New" w:cs="Courier New"/>
                  <w:sz w:val="22"/>
                  <w:szCs w:val="22"/>
                  <w:vertAlign w:val="superscript"/>
                </w:rPr>
                <w:t>6</w:t>
              </w:r>
            </w:hyperlink>
            <w:r w:rsidR="00DA60C9" w:rsidRPr="00F45087">
              <w:rPr>
                <w:rFonts w:ascii="Courier New" w:hAnsi="Courier New" w:cs="Courier New"/>
                <w:sz w:val="22"/>
                <w:szCs w:val="22"/>
              </w:rPr>
              <w:t xml:space="preserve"> Земельного кодекс</w:t>
            </w:r>
            <w:r w:rsidR="00DA60C9" w:rsidRPr="00F45087">
              <w:rPr>
                <w:rFonts w:ascii="Courier New" w:hAnsi="Courier New" w:cs="Courier New"/>
                <w:sz w:val="22"/>
                <w:szCs w:val="22"/>
              </w:rPr>
              <w:lastRenderedPageBreak/>
              <w:t>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В аренду</w:t>
            </w:r>
          </w:p>
        </w:tc>
        <w:tc>
          <w:tcPr>
            <w:tcW w:w="1134" w:type="dxa"/>
            <w:vMerge w:val="restart"/>
          </w:tcPr>
          <w:p w:rsidR="00DA60C9" w:rsidRPr="00F45087" w:rsidRDefault="00383E62"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Недр пользователь</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Земельный участок, необходимый для проведения работ, связанны</w:t>
            </w:r>
            <w:r w:rsidRPr="00F45087">
              <w:rPr>
                <w:rFonts w:ascii="Courier New" w:hAnsi="Courier New" w:cs="Courier New"/>
                <w:sz w:val="22"/>
                <w:szCs w:val="22"/>
              </w:rPr>
              <w:lastRenderedPageBreak/>
              <w:t>х с пользованием недрами</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 xml:space="preserve">Выдержка из лицензии на пользование недрами, подтверждающая границы горного отвода (за исключением </w:t>
            </w:r>
            <w:r w:rsidRPr="00F45087">
              <w:rPr>
                <w:rFonts w:ascii="Courier New" w:hAnsi="Courier New" w:cs="Courier New"/>
                <w:sz w:val="22"/>
                <w:szCs w:val="22"/>
              </w:rPr>
              <w:lastRenderedPageBreak/>
              <w:t>сведений, содержащих государственную тайну)</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Выписка из ЕГРЮЛ о юридическом лице, являющемся заявителем</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Выписка из ЕГРН об объекте </w:t>
            </w:r>
            <w:r w:rsidRPr="00F45087">
              <w:rPr>
                <w:rFonts w:ascii="Courier New" w:hAnsi="Courier New" w:cs="Courier New"/>
                <w:sz w:val="22"/>
                <w:szCs w:val="22"/>
              </w:rPr>
              <w:lastRenderedPageBreak/>
              <w:t>недвижимости (об испрашиваемом земельном участке)</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47.</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69" w:history="1">
              <w:r w:rsidR="00DA60C9" w:rsidRPr="00F45087">
                <w:rPr>
                  <w:rFonts w:ascii="Courier New" w:hAnsi="Courier New" w:cs="Courier New"/>
                  <w:sz w:val="22"/>
                  <w:szCs w:val="22"/>
                </w:rPr>
                <w:t>Подпункт 23 пункта 2 статьи 39</w:t>
              </w:r>
              <w:r w:rsidR="00DA60C9" w:rsidRPr="00F45087">
                <w:rPr>
                  <w:rFonts w:ascii="Courier New" w:hAnsi="Courier New" w:cs="Courier New"/>
                  <w:sz w:val="22"/>
                  <w:szCs w:val="22"/>
                  <w:vertAlign w:val="superscript"/>
                </w:rPr>
                <w:t>6</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аренду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Лицо, с которым заключено концессионное соглашение</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Земельный участок, необходимый для осуществления деятельности, предусмотренной концессионным соглашением</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Концессионное соглашение</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48.</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70" w:history="1">
              <w:r w:rsidR="00DA60C9" w:rsidRPr="00F45087">
                <w:rPr>
                  <w:rFonts w:ascii="Courier New" w:hAnsi="Courier New" w:cs="Courier New"/>
                  <w:sz w:val="22"/>
                  <w:szCs w:val="22"/>
                </w:rPr>
                <w:t>Подпункт 23</w:t>
              </w:r>
              <w:r w:rsidR="00DA60C9" w:rsidRPr="00F45087">
                <w:rPr>
                  <w:rFonts w:ascii="Courier New" w:hAnsi="Courier New" w:cs="Courier New"/>
                  <w:sz w:val="22"/>
                  <w:szCs w:val="22"/>
                  <w:vertAlign w:val="superscript"/>
                </w:rPr>
                <w:t>1</w:t>
              </w:r>
              <w:r w:rsidR="00DA60C9" w:rsidRPr="00F45087">
                <w:rPr>
                  <w:rFonts w:ascii="Courier New" w:hAnsi="Courier New" w:cs="Courier New"/>
                  <w:sz w:val="22"/>
                  <w:szCs w:val="22"/>
                </w:rPr>
                <w:t xml:space="preserve"> пункта 2 статьи 39</w:t>
              </w:r>
              <w:r w:rsidR="00DA60C9" w:rsidRPr="00F45087">
                <w:rPr>
                  <w:rFonts w:ascii="Courier New" w:hAnsi="Courier New" w:cs="Courier New"/>
                  <w:sz w:val="22"/>
                  <w:szCs w:val="22"/>
                  <w:vertAlign w:val="superscript"/>
                </w:rPr>
                <w:t>6</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аренду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Договор об освоении территории в целях строительства и эксплуатации наемного дома коммерческого использования</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Утвержденный проект планировки и утвержденный проект межевания территории</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49.</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71" w:history="1">
              <w:r w:rsidR="00DA60C9" w:rsidRPr="00F45087">
                <w:rPr>
                  <w:rFonts w:ascii="Courier New" w:hAnsi="Courier New" w:cs="Courier New"/>
                  <w:sz w:val="22"/>
                  <w:szCs w:val="22"/>
                </w:rPr>
                <w:t>Подпункт 23</w:t>
              </w:r>
              <w:r w:rsidR="00DA60C9" w:rsidRPr="00F45087">
                <w:rPr>
                  <w:rFonts w:ascii="Courier New" w:hAnsi="Courier New" w:cs="Courier New"/>
                  <w:sz w:val="22"/>
                  <w:szCs w:val="22"/>
                  <w:vertAlign w:val="superscript"/>
                </w:rPr>
                <w:t>1</w:t>
              </w:r>
              <w:r w:rsidR="00DA60C9" w:rsidRPr="00F45087">
                <w:rPr>
                  <w:rFonts w:ascii="Courier New" w:hAnsi="Courier New" w:cs="Courier New"/>
                  <w:sz w:val="22"/>
                  <w:szCs w:val="22"/>
                </w:rPr>
                <w:t xml:space="preserve"> пункта 2 статьи 39</w:t>
              </w:r>
              <w:r w:rsidR="00DA60C9" w:rsidRPr="00F45087">
                <w:rPr>
                  <w:rFonts w:ascii="Courier New" w:hAnsi="Courier New" w:cs="Courier New"/>
                  <w:sz w:val="22"/>
                  <w:szCs w:val="22"/>
                  <w:vertAlign w:val="superscript"/>
                </w:rPr>
                <w:t>6</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аренду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Юридическое лицо, заключившее договор об освоении территории в целях </w:t>
            </w:r>
            <w:r w:rsidRPr="00F45087">
              <w:rPr>
                <w:rFonts w:ascii="Courier New" w:hAnsi="Courier New" w:cs="Courier New"/>
                <w:sz w:val="22"/>
                <w:szCs w:val="22"/>
              </w:rPr>
              <w:lastRenderedPageBreak/>
              <w:t>строительства и эксплуатации наемного дома социального использования</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 xml:space="preserve">Земельный участок, предназначенный для освоения территории в целях строительства и </w:t>
            </w:r>
            <w:r w:rsidRPr="00F45087">
              <w:rPr>
                <w:rFonts w:ascii="Courier New" w:hAnsi="Courier New" w:cs="Courier New"/>
                <w:sz w:val="22"/>
                <w:szCs w:val="22"/>
              </w:rPr>
              <w:lastRenderedPageBreak/>
              <w:t>эксплуатации наемного дома социального использования</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Договор об освоении территории в целях строительства и эксплуатации наемного дома социального использования</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Утвержденный проект планировки и утвержденный проект межевания территории</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Выписка из ЕГРН об объекте недвижимости (об испрашиваемом </w:t>
            </w:r>
            <w:r w:rsidRPr="00F45087">
              <w:rPr>
                <w:rFonts w:ascii="Courier New" w:hAnsi="Courier New" w:cs="Courier New"/>
                <w:sz w:val="22"/>
                <w:szCs w:val="22"/>
              </w:rPr>
              <w:lastRenderedPageBreak/>
              <w:t>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50.</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72" w:history="1">
              <w:r w:rsidR="00DA60C9" w:rsidRPr="00F45087">
                <w:rPr>
                  <w:rFonts w:ascii="Courier New" w:hAnsi="Courier New" w:cs="Courier New"/>
                  <w:sz w:val="22"/>
                  <w:szCs w:val="22"/>
                </w:rPr>
                <w:t>Подпункт 23</w:t>
              </w:r>
              <w:r w:rsidR="00DA60C9" w:rsidRPr="00F45087">
                <w:rPr>
                  <w:rFonts w:ascii="Courier New" w:hAnsi="Courier New" w:cs="Courier New"/>
                  <w:sz w:val="22"/>
                  <w:szCs w:val="22"/>
                  <w:vertAlign w:val="superscript"/>
                </w:rPr>
                <w:t>2</w:t>
              </w:r>
              <w:r w:rsidR="00DA60C9" w:rsidRPr="00F45087">
                <w:rPr>
                  <w:rFonts w:ascii="Courier New" w:hAnsi="Courier New" w:cs="Courier New"/>
                  <w:sz w:val="22"/>
                  <w:szCs w:val="22"/>
                </w:rPr>
                <w:t xml:space="preserve"> пункта 2 статьи 39</w:t>
              </w:r>
              <w:r w:rsidR="00DA60C9" w:rsidRPr="00F45087">
                <w:rPr>
                  <w:rFonts w:ascii="Courier New" w:hAnsi="Courier New" w:cs="Courier New"/>
                  <w:sz w:val="22"/>
                  <w:szCs w:val="22"/>
                  <w:vertAlign w:val="superscript"/>
                </w:rPr>
                <w:t>6</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аренду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Юридическое лицо, с которым заключен специальный инвестиционный контракт</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Земельный участок, необходимый для осуществления деятельности, предусмотренной специальным инвестиционным контрактом</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Специальный инвестиционный контракт</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51.</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73" w:history="1">
              <w:r w:rsidR="00DA60C9" w:rsidRPr="00F45087">
                <w:rPr>
                  <w:rFonts w:ascii="Courier New" w:hAnsi="Courier New" w:cs="Courier New"/>
                  <w:sz w:val="22"/>
                  <w:szCs w:val="22"/>
                </w:rPr>
                <w:t>Подпункт 24 пункта 2 статьи 39</w:t>
              </w:r>
              <w:r w:rsidR="00DA60C9" w:rsidRPr="00F45087">
                <w:rPr>
                  <w:rFonts w:ascii="Courier New" w:hAnsi="Courier New" w:cs="Courier New"/>
                  <w:sz w:val="22"/>
                  <w:szCs w:val="22"/>
                  <w:vertAlign w:val="superscript"/>
                </w:rPr>
                <w:t>6</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аренду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Лицо, с которым заключено </w:t>
            </w:r>
            <w:proofErr w:type="spellStart"/>
            <w:r w:rsidRPr="00F45087">
              <w:rPr>
                <w:rFonts w:ascii="Courier New" w:hAnsi="Courier New" w:cs="Courier New"/>
                <w:sz w:val="22"/>
                <w:szCs w:val="22"/>
              </w:rPr>
              <w:t>охотхозяйственное</w:t>
            </w:r>
            <w:proofErr w:type="spellEnd"/>
            <w:r w:rsidRPr="00F45087">
              <w:rPr>
                <w:rFonts w:ascii="Courier New" w:hAnsi="Courier New" w:cs="Courier New"/>
                <w:sz w:val="22"/>
                <w:szCs w:val="22"/>
              </w:rPr>
              <w:t xml:space="preserve"> соглашение</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Земельный участок, необходимый для осуществления видов деятельности в сфере охотничьего хозяйства</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proofErr w:type="spellStart"/>
            <w:r w:rsidRPr="00F45087">
              <w:rPr>
                <w:rFonts w:ascii="Courier New" w:hAnsi="Courier New" w:cs="Courier New"/>
                <w:sz w:val="22"/>
                <w:szCs w:val="22"/>
              </w:rPr>
              <w:t>Охотхозяйственное</w:t>
            </w:r>
            <w:proofErr w:type="spellEnd"/>
            <w:r w:rsidRPr="00F45087">
              <w:rPr>
                <w:rFonts w:ascii="Courier New" w:hAnsi="Courier New" w:cs="Courier New"/>
                <w:sz w:val="22"/>
                <w:szCs w:val="22"/>
              </w:rPr>
              <w:t xml:space="preserve"> соглашение</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ЕГРИП об индивидуальном предпринимателе, являющемся заявителем</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52.</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74" w:history="1">
              <w:r w:rsidR="00DA60C9" w:rsidRPr="00F45087">
                <w:rPr>
                  <w:rFonts w:ascii="Courier New" w:hAnsi="Courier New" w:cs="Courier New"/>
                  <w:sz w:val="22"/>
                  <w:szCs w:val="22"/>
                </w:rPr>
                <w:t>Подпункт 25 пункта 2 статьи 39</w:t>
              </w:r>
              <w:r w:rsidR="00DA60C9" w:rsidRPr="00F45087">
                <w:rPr>
                  <w:rFonts w:ascii="Courier New" w:hAnsi="Courier New" w:cs="Courier New"/>
                  <w:sz w:val="22"/>
                  <w:szCs w:val="22"/>
                  <w:vertAlign w:val="superscript"/>
                </w:rPr>
                <w:t>6</w:t>
              </w:r>
            </w:hyperlink>
            <w:r w:rsidR="00DA60C9" w:rsidRPr="00F45087">
              <w:rPr>
                <w:rFonts w:ascii="Courier New" w:hAnsi="Courier New" w:cs="Courier New"/>
                <w:sz w:val="22"/>
                <w:szCs w:val="22"/>
              </w:rPr>
              <w:t xml:space="preserve"> </w:t>
            </w:r>
            <w:r w:rsidR="00DA60C9" w:rsidRPr="00F45087">
              <w:rPr>
                <w:rFonts w:ascii="Courier New" w:hAnsi="Courier New" w:cs="Courier New"/>
                <w:sz w:val="22"/>
                <w:szCs w:val="22"/>
              </w:rPr>
              <w:lastRenderedPageBreak/>
              <w:t>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В аренду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Лицо, испрашивающее земельный участок </w:t>
            </w:r>
            <w:r w:rsidRPr="00F45087">
              <w:rPr>
                <w:rFonts w:ascii="Courier New" w:hAnsi="Courier New" w:cs="Courier New"/>
                <w:sz w:val="22"/>
                <w:szCs w:val="22"/>
              </w:rPr>
              <w:lastRenderedPageBreak/>
              <w:t>для размещения водохранилища и (или) гидротехнического сооружения</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 xml:space="preserve">Земельный участок, предназначенный для </w:t>
            </w:r>
            <w:r w:rsidRPr="00F45087">
              <w:rPr>
                <w:rFonts w:ascii="Courier New" w:hAnsi="Courier New" w:cs="Courier New"/>
                <w:sz w:val="22"/>
                <w:szCs w:val="22"/>
              </w:rPr>
              <w:lastRenderedPageBreak/>
              <w:t>размещения водохранилища и (или) гидротехнического сооружения</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Выписка из ЕГРН об объекте недвижимости (об испрашиваемом земельном </w:t>
            </w:r>
            <w:r w:rsidRPr="00F45087">
              <w:rPr>
                <w:rFonts w:ascii="Courier New" w:hAnsi="Courier New" w:cs="Courier New"/>
                <w:sz w:val="22"/>
                <w:szCs w:val="22"/>
              </w:rPr>
              <w:lastRenderedPageBreak/>
              <w:t>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ЕГРИП об индивидуальном предпринимателе, являющемся заявителем</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53.</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75" w:history="1">
              <w:r w:rsidR="00DA60C9" w:rsidRPr="00F45087">
                <w:rPr>
                  <w:rFonts w:ascii="Courier New" w:hAnsi="Courier New" w:cs="Courier New"/>
                  <w:sz w:val="22"/>
                  <w:szCs w:val="22"/>
                </w:rPr>
                <w:t>Подпункт 26 пункта 2 статьи 39</w:t>
              </w:r>
              <w:r w:rsidR="00DA60C9" w:rsidRPr="00F45087">
                <w:rPr>
                  <w:rFonts w:ascii="Courier New" w:hAnsi="Courier New" w:cs="Courier New"/>
                  <w:sz w:val="22"/>
                  <w:szCs w:val="22"/>
                  <w:vertAlign w:val="superscript"/>
                </w:rPr>
                <w:t>6</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аренду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Государственная компания «Российские автомобильные дороги»</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54.</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76" w:history="1">
              <w:r w:rsidR="00DA60C9" w:rsidRPr="00F45087">
                <w:rPr>
                  <w:rFonts w:ascii="Courier New" w:hAnsi="Courier New" w:cs="Courier New"/>
                  <w:sz w:val="22"/>
                  <w:szCs w:val="22"/>
                </w:rPr>
                <w:t>Подпункт 27 пункта 2 статьи 39</w:t>
              </w:r>
              <w:r w:rsidR="00DA60C9" w:rsidRPr="00F45087">
                <w:rPr>
                  <w:rFonts w:ascii="Courier New" w:hAnsi="Courier New" w:cs="Courier New"/>
                  <w:sz w:val="22"/>
                  <w:szCs w:val="22"/>
                  <w:vertAlign w:val="superscript"/>
                </w:rPr>
                <w:t>6</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аренду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Открытое акционерное общество «Российские железные дороги»</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Земельный участок, необходимый для осуществления деятельности открытого акционерного </w:t>
            </w:r>
            <w:r w:rsidRPr="00F45087">
              <w:rPr>
                <w:rFonts w:ascii="Courier New" w:hAnsi="Courier New" w:cs="Courier New"/>
                <w:sz w:val="22"/>
                <w:szCs w:val="22"/>
              </w:rPr>
              <w:lastRenderedPageBreak/>
              <w:t>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Выписка из ЕГРЮЛ о юридическом лице, являющемся </w:t>
            </w:r>
            <w:r w:rsidRPr="00F45087">
              <w:rPr>
                <w:rFonts w:ascii="Courier New" w:hAnsi="Courier New" w:cs="Courier New"/>
                <w:sz w:val="22"/>
                <w:szCs w:val="22"/>
              </w:rPr>
              <w:lastRenderedPageBreak/>
              <w:t>заявителем</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55.</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77" w:history="1">
              <w:r w:rsidR="00DA60C9" w:rsidRPr="00F45087">
                <w:rPr>
                  <w:rFonts w:ascii="Courier New" w:hAnsi="Courier New" w:cs="Courier New"/>
                  <w:sz w:val="22"/>
                  <w:szCs w:val="22"/>
                </w:rPr>
                <w:t>Подпункт 29 пункта 2 статьи 39</w:t>
              </w:r>
              <w:r w:rsidR="00DA60C9" w:rsidRPr="00F45087">
                <w:rPr>
                  <w:rFonts w:ascii="Courier New" w:hAnsi="Courier New" w:cs="Courier New"/>
                  <w:sz w:val="22"/>
                  <w:szCs w:val="22"/>
                  <w:vertAlign w:val="superscript"/>
                </w:rPr>
                <w:t>6</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аренду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Лицо, обладающее правом на добычу (вылов) водных биологических ресурсов</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w:t>
            </w:r>
            <w:r w:rsidRPr="00F45087">
              <w:rPr>
                <w:rFonts w:ascii="Courier New" w:hAnsi="Courier New" w:cs="Courier New"/>
                <w:sz w:val="22"/>
                <w:szCs w:val="22"/>
              </w:rPr>
              <w:lastRenderedPageBreak/>
              <w:t>ресурсами</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56.</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78" w:history="1">
              <w:r w:rsidR="00DA60C9" w:rsidRPr="00F45087">
                <w:rPr>
                  <w:rFonts w:ascii="Courier New" w:hAnsi="Courier New" w:cs="Courier New"/>
                  <w:sz w:val="22"/>
                  <w:szCs w:val="22"/>
                </w:rPr>
                <w:t>Подпункт 30 пункта 2 статьи 39</w:t>
              </w:r>
              <w:r w:rsidR="00DA60C9" w:rsidRPr="00F45087">
                <w:rPr>
                  <w:rFonts w:ascii="Courier New" w:hAnsi="Courier New" w:cs="Courier New"/>
                  <w:sz w:val="22"/>
                  <w:szCs w:val="22"/>
                  <w:vertAlign w:val="superscript"/>
                </w:rPr>
                <w:t>6</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аренду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57.</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79" w:history="1">
              <w:r w:rsidR="00DA60C9" w:rsidRPr="00F45087">
                <w:rPr>
                  <w:rFonts w:ascii="Courier New" w:hAnsi="Courier New" w:cs="Courier New"/>
                  <w:sz w:val="22"/>
                  <w:szCs w:val="22"/>
                </w:rPr>
                <w:t>Подпункт 31 пункта 2 статьи 39</w:t>
              </w:r>
              <w:r w:rsidR="00DA60C9" w:rsidRPr="00F45087">
                <w:rPr>
                  <w:rFonts w:ascii="Courier New" w:hAnsi="Courier New" w:cs="Courier New"/>
                  <w:sz w:val="22"/>
                  <w:szCs w:val="22"/>
                  <w:vertAlign w:val="superscript"/>
                </w:rPr>
                <w:t>6</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аренду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Гражданин или юридическое лицо, являющиеся арендатором земельного участка</w:t>
            </w:r>
            <w:r w:rsidRPr="00F45087">
              <w:rPr>
                <w:rFonts w:ascii="Courier New" w:hAnsi="Courier New" w:cs="Courier New"/>
                <w:sz w:val="22"/>
                <w:szCs w:val="22"/>
              </w:rPr>
              <w:lastRenderedPageBreak/>
              <w:t>, предназначенного для ведения сельскохозяйственного производства</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 xml:space="preserve">Земельный участок, предназначенный для ведения сельскохозяйственного производства и </w:t>
            </w:r>
            <w:r w:rsidRPr="00F45087">
              <w:rPr>
                <w:rFonts w:ascii="Courier New" w:hAnsi="Courier New" w:cs="Courier New"/>
                <w:sz w:val="22"/>
                <w:szCs w:val="22"/>
              </w:rPr>
              <w:lastRenderedPageBreak/>
              <w:t>используемый на основании договора аренды</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Выписка из ЕГРЮЛ о юридическом лице, являющемся </w:t>
            </w:r>
            <w:r w:rsidRPr="00F45087">
              <w:rPr>
                <w:rFonts w:ascii="Courier New" w:hAnsi="Courier New" w:cs="Courier New"/>
                <w:sz w:val="22"/>
                <w:szCs w:val="22"/>
              </w:rPr>
              <w:lastRenderedPageBreak/>
              <w:t>заявителем</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ЕГРИП об индивидуальном предпринимателе, являющемся заявителем</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58.</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80" w:history="1">
              <w:r w:rsidR="00DA60C9" w:rsidRPr="00F45087">
                <w:rPr>
                  <w:rFonts w:ascii="Courier New" w:hAnsi="Courier New" w:cs="Courier New"/>
                  <w:sz w:val="22"/>
                  <w:szCs w:val="22"/>
                </w:rPr>
                <w:t>Подпункт 32 пункта 2 статьи 39</w:t>
              </w:r>
              <w:r w:rsidR="00DA60C9" w:rsidRPr="00F45087">
                <w:rPr>
                  <w:rFonts w:ascii="Courier New" w:hAnsi="Courier New" w:cs="Courier New"/>
                  <w:sz w:val="22"/>
                  <w:szCs w:val="22"/>
                  <w:vertAlign w:val="superscript"/>
                </w:rPr>
                <w:t>6</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аренду</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Арендатор земельного участка, имеющий право на заключение нового договора аренды земельного участка</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Земельный участок, используемый на основании договора аренды</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59.</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81" w:history="1">
              <w:r w:rsidR="00DA60C9" w:rsidRPr="00F45087">
                <w:rPr>
                  <w:rFonts w:ascii="Courier New" w:hAnsi="Courier New" w:cs="Courier New"/>
                  <w:sz w:val="22"/>
                  <w:szCs w:val="22"/>
                </w:rPr>
                <w:t>Подпункт 2 пункта 2 статьи 39</w:t>
              </w:r>
              <w:r w:rsidR="00DA60C9" w:rsidRPr="00F45087">
                <w:rPr>
                  <w:rFonts w:ascii="Courier New" w:hAnsi="Courier New" w:cs="Courier New"/>
                  <w:sz w:val="22"/>
                  <w:szCs w:val="22"/>
                  <w:vertAlign w:val="superscript"/>
                </w:rPr>
                <w:t>9</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постоянное (бессрочное) пользование</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Государственное или муниципальное учреждение (бюджетное, казенное, автономное)</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60.</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82" w:history="1">
              <w:r w:rsidR="00DA60C9" w:rsidRPr="00F45087">
                <w:rPr>
                  <w:rFonts w:ascii="Courier New" w:hAnsi="Courier New" w:cs="Courier New"/>
                  <w:sz w:val="22"/>
                  <w:szCs w:val="22"/>
                </w:rPr>
                <w:t xml:space="preserve">Подпункт 3 пункта 2 </w:t>
              </w:r>
              <w:r w:rsidR="00DA60C9" w:rsidRPr="00F45087">
                <w:rPr>
                  <w:rFonts w:ascii="Courier New" w:hAnsi="Courier New" w:cs="Courier New"/>
                  <w:sz w:val="22"/>
                  <w:szCs w:val="22"/>
                </w:rPr>
                <w:lastRenderedPageBreak/>
                <w:t>статьи 39</w:t>
              </w:r>
              <w:r w:rsidR="00DA60C9" w:rsidRPr="00F45087">
                <w:rPr>
                  <w:rFonts w:ascii="Courier New" w:hAnsi="Courier New" w:cs="Courier New"/>
                  <w:sz w:val="22"/>
                  <w:szCs w:val="22"/>
                  <w:vertAlign w:val="superscript"/>
                </w:rPr>
                <w:t>9</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В постоянное (бессроч</w:t>
            </w:r>
            <w:r w:rsidRPr="00F45087">
              <w:rPr>
                <w:rFonts w:ascii="Courier New" w:hAnsi="Courier New" w:cs="Courier New"/>
                <w:sz w:val="22"/>
                <w:szCs w:val="22"/>
              </w:rPr>
              <w:lastRenderedPageBreak/>
              <w:t>ное) пользование</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Казенное предприятие</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Земельный участок, необходи</w:t>
            </w:r>
            <w:r w:rsidRPr="00F45087">
              <w:rPr>
                <w:rFonts w:ascii="Courier New" w:hAnsi="Courier New" w:cs="Courier New"/>
                <w:sz w:val="22"/>
                <w:szCs w:val="22"/>
              </w:rPr>
              <w:lastRenderedPageBreak/>
              <w:t>мый для осуществления деятельности казенного предприятия</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 xml:space="preserve">Документы, подтверждающие право заявителя на </w:t>
            </w:r>
            <w:r w:rsidRPr="00F45087">
              <w:rPr>
                <w:rFonts w:ascii="Courier New" w:hAnsi="Courier New" w:cs="Courier New"/>
                <w:sz w:val="22"/>
                <w:szCs w:val="22"/>
              </w:rPr>
              <w:lastRenderedPageBreak/>
              <w:t>предоставление земельного участка в соответствии с целями использования земельного участка</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 xml:space="preserve">Выписка из ЕГРН об объекте недвижимости (об </w:t>
            </w:r>
            <w:r w:rsidRPr="00F45087">
              <w:rPr>
                <w:rFonts w:ascii="Courier New" w:hAnsi="Courier New" w:cs="Courier New"/>
                <w:sz w:val="22"/>
                <w:szCs w:val="22"/>
              </w:rPr>
              <w:lastRenderedPageBreak/>
              <w:t>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61.</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83" w:history="1">
              <w:r w:rsidR="00DA60C9" w:rsidRPr="00F45087">
                <w:rPr>
                  <w:rFonts w:ascii="Courier New" w:hAnsi="Courier New" w:cs="Courier New"/>
                  <w:sz w:val="22"/>
                  <w:szCs w:val="22"/>
                </w:rPr>
                <w:t>Подпункт 4 пункта 2 статьи 39</w:t>
              </w:r>
              <w:r w:rsidR="00DA60C9" w:rsidRPr="00F45087">
                <w:rPr>
                  <w:rFonts w:ascii="Courier New" w:hAnsi="Courier New" w:cs="Courier New"/>
                  <w:sz w:val="22"/>
                  <w:szCs w:val="22"/>
                  <w:vertAlign w:val="superscript"/>
                </w:rPr>
                <w:t>9</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постоянное (бессрочное) пользование</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Центр исторического наследия президентов Российской Федерации, прекративших исполнение своих полномочий</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62.</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84" w:history="1">
              <w:r w:rsidR="00DA60C9" w:rsidRPr="00F45087">
                <w:rPr>
                  <w:rFonts w:ascii="Courier New" w:hAnsi="Courier New" w:cs="Courier New"/>
                  <w:sz w:val="22"/>
                  <w:szCs w:val="22"/>
                </w:rPr>
                <w:t>Подпункт 1 пункта 2 статьи 39</w:t>
              </w:r>
              <w:r w:rsidR="00DA60C9" w:rsidRPr="00F45087">
                <w:rPr>
                  <w:rFonts w:ascii="Courier New" w:hAnsi="Courier New" w:cs="Courier New"/>
                  <w:sz w:val="22"/>
                  <w:szCs w:val="22"/>
                  <w:vertAlign w:val="superscript"/>
                </w:rPr>
                <w:t>10</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безвозмездное пользование</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Государственное или муниципальное учреждение (бюджетное, казенное, автономное)</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Земельный участок, необходимый для осуществления деятельности государственного или муниципального учреждения (бюджетного, казенного, </w:t>
            </w:r>
            <w:r w:rsidRPr="00F45087">
              <w:rPr>
                <w:rFonts w:ascii="Courier New" w:hAnsi="Courier New" w:cs="Courier New"/>
                <w:sz w:val="22"/>
                <w:szCs w:val="22"/>
              </w:rPr>
              <w:lastRenderedPageBreak/>
              <w:t>автономного)</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63.</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85" w:history="1">
              <w:r w:rsidR="00DA60C9" w:rsidRPr="00F45087">
                <w:rPr>
                  <w:rFonts w:ascii="Courier New" w:hAnsi="Courier New" w:cs="Courier New"/>
                  <w:sz w:val="22"/>
                  <w:szCs w:val="22"/>
                </w:rPr>
                <w:t>Подпункт 1 пункта 2 статьи 39</w:t>
              </w:r>
              <w:r w:rsidR="00DA60C9" w:rsidRPr="00F45087">
                <w:rPr>
                  <w:rFonts w:ascii="Courier New" w:hAnsi="Courier New" w:cs="Courier New"/>
                  <w:sz w:val="22"/>
                  <w:szCs w:val="22"/>
                  <w:vertAlign w:val="superscript"/>
                </w:rPr>
                <w:t>10</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безвозмездное пользование</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Казенное предприятие</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Земельный участок, необходимый для осуществления деятельности казенного предприятия</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64.</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86" w:history="1">
              <w:r w:rsidR="00DA60C9" w:rsidRPr="00F45087">
                <w:rPr>
                  <w:rFonts w:ascii="Courier New" w:hAnsi="Courier New" w:cs="Courier New"/>
                  <w:sz w:val="22"/>
                  <w:szCs w:val="22"/>
                </w:rPr>
                <w:t>Подпункт 1 пункта 2 статьи 39</w:t>
              </w:r>
              <w:r w:rsidR="00DA60C9" w:rsidRPr="00F45087">
                <w:rPr>
                  <w:rFonts w:ascii="Courier New" w:hAnsi="Courier New" w:cs="Courier New"/>
                  <w:sz w:val="22"/>
                  <w:szCs w:val="22"/>
                  <w:vertAlign w:val="superscript"/>
                </w:rPr>
                <w:t>10</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безвозмездное пользование</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Центр исторического наследия президентов Российской Федерации, прекративших исполнение своих полномочий</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65.</w:t>
            </w:r>
          </w:p>
        </w:tc>
        <w:tc>
          <w:tcPr>
            <w:tcW w:w="993" w:type="dxa"/>
          </w:tcPr>
          <w:p w:rsidR="00DA60C9" w:rsidRPr="00F45087" w:rsidRDefault="00C934A2" w:rsidP="00E73D98">
            <w:pPr>
              <w:pStyle w:val="ConsPlusNormal"/>
              <w:widowControl/>
              <w:jc w:val="center"/>
              <w:rPr>
                <w:rFonts w:ascii="Courier New" w:hAnsi="Courier New" w:cs="Courier New"/>
                <w:sz w:val="22"/>
                <w:szCs w:val="22"/>
              </w:rPr>
            </w:pPr>
            <w:hyperlink r:id="rId87" w:history="1">
              <w:r w:rsidR="00DA60C9" w:rsidRPr="00F45087">
                <w:rPr>
                  <w:rFonts w:ascii="Courier New" w:hAnsi="Courier New" w:cs="Courier New"/>
                  <w:sz w:val="22"/>
                  <w:szCs w:val="22"/>
                </w:rPr>
                <w:t>Подпункт 2 пункта 2 статьи 39</w:t>
              </w:r>
              <w:r w:rsidR="00DA60C9" w:rsidRPr="00F45087">
                <w:rPr>
                  <w:rFonts w:ascii="Courier New" w:hAnsi="Courier New" w:cs="Courier New"/>
                  <w:sz w:val="22"/>
                  <w:szCs w:val="22"/>
                  <w:vertAlign w:val="superscript"/>
                </w:rPr>
                <w:t>10</w:t>
              </w:r>
            </w:hyperlink>
            <w:r w:rsidR="00DA60C9" w:rsidRPr="00F45087">
              <w:rPr>
                <w:rFonts w:ascii="Courier New" w:hAnsi="Courier New" w:cs="Courier New"/>
                <w:sz w:val="22"/>
                <w:szCs w:val="22"/>
              </w:rPr>
              <w:t xml:space="preserve"> Земельного кодекса</w:t>
            </w:r>
          </w:p>
        </w:tc>
        <w:tc>
          <w:tcPr>
            <w:tcW w:w="127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безвозмездное пользование</w:t>
            </w:r>
          </w:p>
        </w:tc>
        <w:tc>
          <w:tcPr>
            <w:tcW w:w="1134"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Работник организации, которой земельный участок предоставлен на праве постоянного </w:t>
            </w:r>
            <w:r w:rsidRPr="00F45087">
              <w:rPr>
                <w:rFonts w:ascii="Courier New" w:hAnsi="Courier New" w:cs="Courier New"/>
                <w:sz w:val="22"/>
                <w:szCs w:val="22"/>
              </w:rPr>
              <w:lastRenderedPageBreak/>
              <w:t>(бессрочного) пользования</w:t>
            </w:r>
          </w:p>
        </w:tc>
        <w:tc>
          <w:tcPr>
            <w:tcW w:w="127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Земельный участок, предоставляемый в виде служебного надела</w:t>
            </w:r>
          </w:p>
        </w:tc>
        <w:tc>
          <w:tcPr>
            <w:tcW w:w="198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Приказ о приеме на работу, выписка из трудовой книжки или трудовой договор (контракт)</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66.</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88" w:history="1">
              <w:r w:rsidR="00DA60C9" w:rsidRPr="00F45087">
                <w:rPr>
                  <w:rFonts w:ascii="Courier New" w:hAnsi="Courier New" w:cs="Courier New"/>
                  <w:sz w:val="22"/>
                  <w:szCs w:val="22"/>
                </w:rPr>
                <w:t>Подпункт 3 пункта 2 статьи 39</w:t>
              </w:r>
              <w:r w:rsidR="00DA60C9" w:rsidRPr="00F45087">
                <w:rPr>
                  <w:rFonts w:ascii="Courier New" w:hAnsi="Courier New" w:cs="Courier New"/>
                  <w:sz w:val="22"/>
                  <w:szCs w:val="22"/>
                  <w:vertAlign w:val="superscript"/>
                </w:rPr>
                <w:t>10</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безвозмездное пользование</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Религиозная организация</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Земельный участок, предназначенный для размещения зданий, сооружения религиозного или благотворительного назначения</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 здании и (или) сооружении, расположенном (расположенных) на испрашиваемом земельном участке (не требуется в случае строительства здания, сооружения)</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67.</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89" w:history="1">
              <w:r w:rsidR="00DA60C9" w:rsidRPr="00F45087">
                <w:rPr>
                  <w:rFonts w:ascii="Courier New" w:hAnsi="Courier New" w:cs="Courier New"/>
                  <w:sz w:val="22"/>
                  <w:szCs w:val="22"/>
                </w:rPr>
                <w:t>Подпункт 4 пункта 2 статьи 39</w:t>
              </w:r>
              <w:r w:rsidR="00DA60C9" w:rsidRPr="00F45087">
                <w:rPr>
                  <w:rFonts w:ascii="Courier New" w:hAnsi="Courier New" w:cs="Courier New"/>
                  <w:sz w:val="22"/>
                  <w:szCs w:val="22"/>
                  <w:vertAlign w:val="superscript"/>
                </w:rPr>
                <w:t>10</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безвозмездное пользование</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Религиозная организация, которой на праве безвозмездного пользования предоставлены здания, сооружения</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Земельный участок, на котором расположены здания, сооружения, предоставленные религиозной организации на праве безвозмездного пользова</w:t>
            </w:r>
            <w:r w:rsidRPr="00F45087">
              <w:rPr>
                <w:rFonts w:ascii="Courier New" w:hAnsi="Courier New" w:cs="Courier New"/>
                <w:sz w:val="22"/>
                <w:szCs w:val="22"/>
              </w:rPr>
              <w:lastRenderedPageBreak/>
              <w:t>ния</w:t>
            </w:r>
          </w:p>
        </w:tc>
        <w:tc>
          <w:tcPr>
            <w:tcW w:w="198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Договор безвозмездного пользования зданием, сооружением, если право на такое здание, сооружение не зарегистрировано в ЕГРН</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Документы, удостоверяющие (устанавливающие) права заявителя на испрашиваемый земельный участок, если право на такой земельный </w:t>
            </w:r>
            <w:r w:rsidRPr="00F45087">
              <w:rPr>
                <w:rFonts w:ascii="Courier New" w:hAnsi="Courier New" w:cs="Courier New"/>
                <w:sz w:val="22"/>
                <w:szCs w:val="22"/>
              </w:rPr>
              <w:lastRenderedPageBreak/>
              <w:t>участок не зарегистрировано в ЕГРН (при наличии соответствующих прав на земельный участок)</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 xml:space="preserve">Выписка из ЕГРН об объекте недвижимости (о здании и (или) сооружении, расположенном (расположенных) на испрашиваемом земельном </w:t>
            </w:r>
            <w:r w:rsidRPr="00F45087">
              <w:rPr>
                <w:rFonts w:ascii="Courier New" w:hAnsi="Courier New" w:cs="Courier New"/>
                <w:sz w:val="22"/>
                <w:szCs w:val="22"/>
              </w:rPr>
              <w:lastRenderedPageBreak/>
              <w:t>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68.</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90" w:history="1">
              <w:r w:rsidR="00DA60C9" w:rsidRPr="00F45087">
                <w:rPr>
                  <w:rFonts w:ascii="Courier New" w:hAnsi="Courier New" w:cs="Courier New"/>
                  <w:sz w:val="22"/>
                  <w:szCs w:val="22"/>
                </w:rPr>
                <w:t>Подпункт 5 пункта 2 статьи 39</w:t>
              </w:r>
              <w:r w:rsidR="00DA60C9" w:rsidRPr="00F45087">
                <w:rPr>
                  <w:rFonts w:ascii="Courier New" w:hAnsi="Courier New" w:cs="Courier New"/>
                  <w:sz w:val="22"/>
                  <w:szCs w:val="22"/>
                  <w:vertAlign w:val="superscript"/>
                </w:rPr>
                <w:t>10</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безвозмездное пользование</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Лицо, с которым в соответствии с Федеральным </w:t>
            </w:r>
            <w:hyperlink r:id="rId91" w:history="1">
              <w:r w:rsidRPr="00F45087">
                <w:rPr>
                  <w:rFonts w:ascii="Courier New" w:hAnsi="Courier New" w:cs="Courier New"/>
                  <w:sz w:val="22"/>
                  <w:szCs w:val="22"/>
                </w:rPr>
                <w:t>законом</w:t>
              </w:r>
            </w:hyperlink>
            <w:r w:rsidR="0043737B">
              <w:rPr>
                <w:rFonts w:ascii="Courier New" w:hAnsi="Courier New" w:cs="Courier New"/>
                <w:sz w:val="22"/>
                <w:szCs w:val="22"/>
              </w:rPr>
              <w:t xml:space="preserve"> от 5 апреля 2013 г. №</w:t>
            </w:r>
            <w:r w:rsidRPr="00F45087">
              <w:rPr>
                <w:rFonts w:ascii="Courier New" w:hAnsi="Courier New" w:cs="Courier New"/>
                <w:sz w:val="22"/>
                <w:szCs w:val="22"/>
              </w:rPr>
              <w:t xml:space="preserve">44-ФЗ «О контрактной системе в сфере закупок товаров, работ, </w:t>
            </w:r>
            <w:r w:rsidRPr="00F45087">
              <w:rPr>
                <w:rFonts w:ascii="Courier New" w:hAnsi="Courier New" w:cs="Courier New"/>
                <w:sz w:val="22"/>
                <w:szCs w:val="22"/>
              </w:rPr>
              <w:lastRenderedPageBreak/>
              <w:t>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областного или средств местного бюджета</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w:t>
            </w:r>
            <w:r w:rsidRPr="00F45087">
              <w:rPr>
                <w:rFonts w:ascii="Courier New" w:hAnsi="Courier New" w:cs="Courier New"/>
                <w:sz w:val="22"/>
                <w:szCs w:val="22"/>
              </w:rPr>
              <w:lastRenderedPageBreak/>
              <w:t>ного бюджета, средств областного бюджета или средств местного бюджета</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69.</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92" w:history="1">
              <w:r w:rsidR="00DA60C9" w:rsidRPr="00F45087">
                <w:rPr>
                  <w:rFonts w:ascii="Courier New" w:hAnsi="Courier New" w:cs="Courier New"/>
                  <w:sz w:val="22"/>
                  <w:szCs w:val="22"/>
                </w:rPr>
                <w:t>Подпункт 10 пункта 2 статьи 39</w:t>
              </w:r>
              <w:r w:rsidR="00DA60C9" w:rsidRPr="00F45087">
                <w:rPr>
                  <w:rFonts w:ascii="Courier New" w:hAnsi="Courier New" w:cs="Courier New"/>
                  <w:sz w:val="22"/>
                  <w:szCs w:val="22"/>
                  <w:vertAlign w:val="superscript"/>
                </w:rPr>
                <w:t>3</w:t>
              </w:r>
            </w:hyperlink>
            <w:r w:rsidR="00DA60C9" w:rsidRPr="00F45087">
              <w:rPr>
                <w:rFonts w:ascii="Courier New" w:hAnsi="Courier New" w:cs="Courier New"/>
                <w:sz w:val="22"/>
                <w:szCs w:val="22"/>
              </w:rPr>
              <w:t xml:space="preserve">, </w:t>
            </w:r>
            <w:hyperlink r:id="rId93" w:history="1">
              <w:r w:rsidR="00DA60C9" w:rsidRPr="00F45087">
                <w:rPr>
                  <w:rFonts w:ascii="Courier New" w:hAnsi="Courier New" w:cs="Courier New"/>
                  <w:sz w:val="22"/>
                  <w:szCs w:val="22"/>
                </w:rPr>
                <w:t xml:space="preserve">подпункт 15 пункта 2 статьи </w:t>
              </w:r>
              <w:r w:rsidR="00DA60C9" w:rsidRPr="00F45087">
                <w:rPr>
                  <w:rFonts w:ascii="Courier New" w:hAnsi="Courier New" w:cs="Courier New"/>
                  <w:sz w:val="22"/>
                  <w:szCs w:val="22"/>
                </w:rPr>
                <w:lastRenderedPageBreak/>
                <w:t>39</w:t>
              </w:r>
              <w:r w:rsidR="00DA60C9" w:rsidRPr="00F45087">
                <w:rPr>
                  <w:rFonts w:ascii="Courier New" w:hAnsi="Courier New" w:cs="Courier New"/>
                  <w:sz w:val="22"/>
                  <w:szCs w:val="22"/>
                  <w:vertAlign w:val="superscript"/>
                </w:rPr>
                <w:t>6</w:t>
              </w:r>
            </w:hyperlink>
            <w:r w:rsidR="00DA60C9" w:rsidRPr="00F45087">
              <w:rPr>
                <w:rFonts w:ascii="Courier New" w:hAnsi="Courier New" w:cs="Courier New"/>
                <w:sz w:val="22"/>
                <w:szCs w:val="22"/>
              </w:rPr>
              <w:t xml:space="preserve">, </w:t>
            </w:r>
            <w:hyperlink r:id="rId94" w:history="1">
              <w:r w:rsidR="00DA60C9" w:rsidRPr="00F45087">
                <w:rPr>
                  <w:rFonts w:ascii="Courier New" w:hAnsi="Courier New" w:cs="Courier New"/>
                  <w:sz w:val="22"/>
                  <w:szCs w:val="22"/>
                </w:rPr>
                <w:t>подпункт 6 пункта 2 статьи 39</w:t>
              </w:r>
              <w:r w:rsidR="00DA60C9" w:rsidRPr="00F45087">
                <w:rPr>
                  <w:rFonts w:ascii="Courier New" w:hAnsi="Courier New" w:cs="Courier New"/>
                  <w:sz w:val="22"/>
                  <w:szCs w:val="22"/>
                  <w:vertAlign w:val="superscript"/>
                </w:rPr>
                <w:t>10</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В собственность за плату, в аренду, в безвозмездное пользование</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Гражданин, испрашивающий земельный участок для индивидуального </w:t>
            </w:r>
            <w:r w:rsidRPr="00F45087">
              <w:rPr>
                <w:rFonts w:ascii="Courier New" w:hAnsi="Courier New" w:cs="Courier New"/>
                <w:sz w:val="22"/>
                <w:szCs w:val="22"/>
              </w:rPr>
              <w:lastRenderedPageBreak/>
              <w:t>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Земельный участок, предназначенный для индивидуального жилищного строител</w:t>
            </w:r>
            <w:r w:rsidRPr="00F45087">
              <w:rPr>
                <w:rFonts w:ascii="Courier New" w:hAnsi="Courier New" w:cs="Courier New"/>
                <w:sz w:val="22"/>
                <w:szCs w:val="22"/>
              </w:rPr>
              <w:lastRenderedPageBreak/>
              <w:t>ьства, ведения личного подсобного хозяйства или осуществления крестьянским (фермерским) хозяйством его деятельности</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 xml:space="preserve">Соглашение о создании крестьянского (фермерского) хозяйства в случае, если фермерское хозяйство создано несколькими гражданами (в </w:t>
            </w:r>
            <w:r w:rsidRPr="00F45087">
              <w:rPr>
                <w:rFonts w:ascii="Courier New" w:hAnsi="Courier New" w:cs="Courier New"/>
                <w:sz w:val="22"/>
                <w:szCs w:val="22"/>
              </w:rPr>
              <w:lastRenderedPageBreak/>
              <w:t>случае осуществления крестьянским (фермерским) хозяйством его деятельности)</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Выписка из ЕГРЮЛ о юридическом лице, </w:t>
            </w:r>
            <w:r w:rsidRPr="00F45087">
              <w:rPr>
                <w:rFonts w:ascii="Courier New" w:hAnsi="Courier New" w:cs="Courier New"/>
                <w:sz w:val="22"/>
                <w:szCs w:val="22"/>
              </w:rPr>
              <w:lastRenderedPageBreak/>
              <w:t>являющемся заявителем</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ЕГРИП об индивидуальном предпринимателе, являющемся заявителем</w:t>
            </w:r>
          </w:p>
        </w:tc>
      </w:tr>
      <w:tr w:rsidR="008E726F" w:rsidRPr="00F45087" w:rsidTr="00B60052">
        <w:trPr>
          <w:trHeight w:val="20"/>
        </w:trPr>
        <w:tc>
          <w:tcPr>
            <w:tcW w:w="567"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70.</w:t>
            </w:r>
          </w:p>
        </w:tc>
        <w:tc>
          <w:tcPr>
            <w:tcW w:w="993" w:type="dxa"/>
          </w:tcPr>
          <w:p w:rsidR="00DA60C9" w:rsidRPr="00F45087" w:rsidRDefault="00C934A2" w:rsidP="00E73D98">
            <w:pPr>
              <w:pStyle w:val="ConsPlusNormal"/>
              <w:widowControl/>
              <w:jc w:val="center"/>
              <w:rPr>
                <w:rFonts w:ascii="Courier New" w:hAnsi="Courier New" w:cs="Courier New"/>
                <w:sz w:val="22"/>
                <w:szCs w:val="22"/>
              </w:rPr>
            </w:pPr>
            <w:hyperlink r:id="rId95" w:history="1">
              <w:r w:rsidR="00DA60C9" w:rsidRPr="00F45087">
                <w:rPr>
                  <w:rFonts w:ascii="Courier New" w:hAnsi="Courier New" w:cs="Courier New"/>
                  <w:sz w:val="22"/>
                  <w:szCs w:val="22"/>
                </w:rPr>
                <w:t>Подпункт 7 пункта 2 статьи 39</w:t>
              </w:r>
              <w:r w:rsidR="00DA60C9" w:rsidRPr="00F45087">
                <w:rPr>
                  <w:rFonts w:ascii="Courier New" w:hAnsi="Courier New" w:cs="Courier New"/>
                  <w:sz w:val="22"/>
                  <w:szCs w:val="22"/>
                  <w:vertAlign w:val="superscript"/>
                </w:rPr>
                <w:t>10</w:t>
              </w:r>
            </w:hyperlink>
            <w:r w:rsidR="00DA60C9" w:rsidRPr="00F45087">
              <w:rPr>
                <w:rFonts w:ascii="Courier New" w:hAnsi="Courier New" w:cs="Courier New"/>
                <w:sz w:val="22"/>
                <w:szCs w:val="22"/>
              </w:rPr>
              <w:t xml:space="preserve"> Земельного кодекса</w:t>
            </w:r>
          </w:p>
        </w:tc>
        <w:tc>
          <w:tcPr>
            <w:tcW w:w="127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безвозмездное пользование</w:t>
            </w:r>
          </w:p>
        </w:tc>
        <w:tc>
          <w:tcPr>
            <w:tcW w:w="1134"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Гражданин, работающий по основному месту работы в муниципальных образованиях и по </w:t>
            </w:r>
            <w:r w:rsidRPr="00F45087">
              <w:rPr>
                <w:rFonts w:ascii="Courier New" w:hAnsi="Courier New" w:cs="Courier New"/>
                <w:sz w:val="22"/>
                <w:szCs w:val="22"/>
              </w:rPr>
              <w:lastRenderedPageBreak/>
              <w:t>специальности, которые установлены законом Иркутской области</w:t>
            </w:r>
          </w:p>
        </w:tc>
        <w:tc>
          <w:tcPr>
            <w:tcW w:w="127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 xml:space="preserve">Земельный участок, предназначенный для индивидуального жилищного строительства или ведения </w:t>
            </w:r>
            <w:r w:rsidRPr="00F45087">
              <w:rPr>
                <w:rFonts w:ascii="Courier New" w:hAnsi="Courier New" w:cs="Courier New"/>
                <w:sz w:val="22"/>
                <w:szCs w:val="22"/>
              </w:rPr>
              <w:lastRenderedPageBreak/>
              <w:t>личного подсобного хозяйства</w:t>
            </w:r>
          </w:p>
        </w:tc>
        <w:tc>
          <w:tcPr>
            <w:tcW w:w="198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Приказ о приеме на работу, выписка из трудовой книжки или трудовой договор (контракт)</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71.</w:t>
            </w:r>
          </w:p>
        </w:tc>
        <w:tc>
          <w:tcPr>
            <w:tcW w:w="993" w:type="dxa"/>
          </w:tcPr>
          <w:p w:rsidR="00DA60C9" w:rsidRPr="00F45087" w:rsidRDefault="00C934A2" w:rsidP="00E73D98">
            <w:pPr>
              <w:pStyle w:val="ConsPlusNormal"/>
              <w:widowControl/>
              <w:jc w:val="center"/>
              <w:rPr>
                <w:rFonts w:ascii="Courier New" w:hAnsi="Courier New" w:cs="Courier New"/>
                <w:sz w:val="22"/>
                <w:szCs w:val="22"/>
              </w:rPr>
            </w:pPr>
            <w:hyperlink r:id="rId96" w:history="1">
              <w:r w:rsidR="00DA60C9" w:rsidRPr="00F45087">
                <w:rPr>
                  <w:rFonts w:ascii="Courier New" w:hAnsi="Courier New" w:cs="Courier New"/>
                  <w:sz w:val="22"/>
                  <w:szCs w:val="22"/>
                </w:rPr>
                <w:t>Подпункт 8 пункта 2 статьи 39</w:t>
              </w:r>
              <w:r w:rsidR="00DA60C9" w:rsidRPr="00F45087">
                <w:rPr>
                  <w:rFonts w:ascii="Courier New" w:hAnsi="Courier New" w:cs="Courier New"/>
                  <w:sz w:val="22"/>
                  <w:szCs w:val="22"/>
                  <w:vertAlign w:val="superscript"/>
                </w:rPr>
                <w:t>10</w:t>
              </w:r>
            </w:hyperlink>
            <w:r w:rsidR="00DA60C9" w:rsidRPr="00F45087">
              <w:rPr>
                <w:rFonts w:ascii="Courier New" w:hAnsi="Courier New" w:cs="Courier New"/>
                <w:sz w:val="22"/>
                <w:szCs w:val="22"/>
              </w:rPr>
              <w:t xml:space="preserve"> Земельного кодекса</w:t>
            </w:r>
          </w:p>
        </w:tc>
        <w:tc>
          <w:tcPr>
            <w:tcW w:w="127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безвозмездное пользование</w:t>
            </w:r>
          </w:p>
        </w:tc>
        <w:tc>
          <w:tcPr>
            <w:tcW w:w="1134"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Гражданину, которому предоставлено служебное жилое помещение в виде жилого дома</w:t>
            </w:r>
          </w:p>
        </w:tc>
        <w:tc>
          <w:tcPr>
            <w:tcW w:w="127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Земельный участок, на котором находится служебное жилое помещение в виде жилого дома</w:t>
            </w:r>
          </w:p>
        </w:tc>
        <w:tc>
          <w:tcPr>
            <w:tcW w:w="1985"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Договор найма служебного жилого помещения</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72.</w:t>
            </w:r>
          </w:p>
        </w:tc>
        <w:tc>
          <w:tcPr>
            <w:tcW w:w="993" w:type="dxa"/>
          </w:tcPr>
          <w:p w:rsidR="00DA60C9" w:rsidRPr="0043737B" w:rsidRDefault="00C934A2" w:rsidP="00E73D98">
            <w:pPr>
              <w:autoSpaceDE w:val="0"/>
              <w:autoSpaceDN w:val="0"/>
              <w:adjustRightInd w:val="0"/>
              <w:spacing w:after="0" w:line="240" w:lineRule="auto"/>
              <w:jc w:val="center"/>
              <w:rPr>
                <w:rFonts w:ascii="Courier New" w:hAnsi="Courier New" w:cs="Courier New"/>
              </w:rPr>
            </w:pPr>
            <w:hyperlink r:id="rId97" w:history="1">
              <w:r w:rsidR="00DA60C9" w:rsidRPr="0043737B">
                <w:rPr>
                  <w:rFonts w:ascii="Courier New" w:hAnsi="Courier New" w:cs="Courier New"/>
                </w:rPr>
                <w:t>Подпункт 9 пункта 2 статьи 39</w:t>
              </w:r>
              <w:r w:rsidR="00DA60C9" w:rsidRPr="0043737B">
                <w:rPr>
                  <w:rFonts w:ascii="Courier New" w:hAnsi="Courier New" w:cs="Courier New"/>
                  <w:vertAlign w:val="superscript"/>
                </w:rPr>
                <w:t>10</w:t>
              </w:r>
            </w:hyperlink>
            <w:r w:rsidR="00DA60C9" w:rsidRPr="0043737B">
              <w:rPr>
                <w:rFonts w:ascii="Courier New" w:hAnsi="Courier New" w:cs="Courier New"/>
              </w:rPr>
              <w:t xml:space="preserve"> Земельного кодекса</w:t>
            </w:r>
          </w:p>
        </w:tc>
        <w:tc>
          <w:tcPr>
            <w:tcW w:w="1275" w:type="dxa"/>
          </w:tcPr>
          <w:p w:rsidR="00DA60C9" w:rsidRPr="0043737B" w:rsidRDefault="00DA60C9" w:rsidP="00E73D98">
            <w:pPr>
              <w:pStyle w:val="ConsPlusNormal"/>
              <w:widowControl/>
              <w:jc w:val="center"/>
              <w:rPr>
                <w:rFonts w:ascii="Courier New" w:hAnsi="Courier New" w:cs="Courier New"/>
                <w:sz w:val="22"/>
                <w:szCs w:val="22"/>
              </w:rPr>
            </w:pPr>
            <w:r w:rsidRPr="0043737B">
              <w:rPr>
                <w:rFonts w:ascii="Courier New" w:hAnsi="Courier New" w:cs="Courier New"/>
                <w:sz w:val="22"/>
                <w:szCs w:val="22"/>
              </w:rPr>
              <w:t>В безвозмездное пользование</w:t>
            </w:r>
          </w:p>
        </w:tc>
        <w:tc>
          <w:tcPr>
            <w:tcW w:w="1134" w:type="dxa"/>
          </w:tcPr>
          <w:p w:rsidR="00DA60C9" w:rsidRPr="0043737B" w:rsidRDefault="00DA60C9" w:rsidP="00E73D98">
            <w:pPr>
              <w:pStyle w:val="ConsPlusNormal"/>
              <w:widowControl/>
              <w:jc w:val="center"/>
              <w:rPr>
                <w:rFonts w:ascii="Courier New" w:hAnsi="Courier New" w:cs="Courier New"/>
                <w:sz w:val="22"/>
                <w:szCs w:val="22"/>
              </w:rPr>
            </w:pPr>
            <w:r w:rsidRPr="0043737B">
              <w:rPr>
                <w:rFonts w:ascii="Courier New" w:hAnsi="Courier New" w:cs="Courier New"/>
                <w:sz w:val="22"/>
                <w:szCs w:val="22"/>
              </w:rPr>
              <w:t>Гражданин, испрашивающий земельный участок для сельскохозяйственной деятельности (в том числе пчеловодства) для собственных нужд</w:t>
            </w:r>
          </w:p>
        </w:tc>
        <w:tc>
          <w:tcPr>
            <w:tcW w:w="1276" w:type="dxa"/>
          </w:tcPr>
          <w:p w:rsidR="00DA60C9" w:rsidRPr="0043737B" w:rsidRDefault="00DA60C9" w:rsidP="00E73D98">
            <w:pPr>
              <w:pStyle w:val="ConsPlusNormal"/>
              <w:widowControl/>
              <w:jc w:val="center"/>
              <w:rPr>
                <w:rFonts w:ascii="Courier New" w:hAnsi="Courier New" w:cs="Courier New"/>
                <w:sz w:val="22"/>
                <w:szCs w:val="22"/>
              </w:rPr>
            </w:pPr>
            <w:r w:rsidRPr="0043737B">
              <w:rPr>
                <w:rFonts w:ascii="Courier New" w:hAnsi="Courier New" w:cs="Courier New"/>
                <w:sz w:val="22"/>
                <w:szCs w:val="22"/>
              </w:rPr>
              <w:t>Лесной участок</w:t>
            </w:r>
          </w:p>
        </w:tc>
        <w:tc>
          <w:tcPr>
            <w:tcW w:w="1985" w:type="dxa"/>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73.</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98" w:history="1">
              <w:r w:rsidR="00DA60C9" w:rsidRPr="00F45087">
                <w:rPr>
                  <w:rFonts w:ascii="Courier New" w:hAnsi="Courier New" w:cs="Courier New"/>
                  <w:sz w:val="22"/>
                  <w:szCs w:val="22"/>
                </w:rPr>
                <w:t>Подпункт 10 пункта 2 статьи 39</w:t>
              </w:r>
              <w:r w:rsidR="00DA60C9" w:rsidRPr="00F45087">
                <w:rPr>
                  <w:rFonts w:ascii="Courier New" w:hAnsi="Courier New" w:cs="Courier New"/>
                  <w:sz w:val="22"/>
                  <w:szCs w:val="22"/>
                  <w:vertAlign w:val="superscript"/>
                </w:rPr>
                <w:t>10</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безвозмездное пользование</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Гражданин или юридическое лицо, испрашивающее земельный участок </w:t>
            </w:r>
            <w:r w:rsidRPr="00F45087">
              <w:rPr>
                <w:rFonts w:ascii="Courier New" w:hAnsi="Courier New" w:cs="Courier New"/>
                <w:sz w:val="22"/>
                <w:szCs w:val="22"/>
              </w:rPr>
              <w:lastRenderedPageBreak/>
              <w:t xml:space="preserve">для сельскохозяйственного, </w:t>
            </w:r>
            <w:proofErr w:type="spellStart"/>
            <w:r w:rsidRPr="00F45087">
              <w:rPr>
                <w:rFonts w:ascii="Courier New" w:hAnsi="Courier New" w:cs="Courier New"/>
                <w:sz w:val="22"/>
                <w:szCs w:val="22"/>
              </w:rPr>
              <w:t>охотхозяйственного</w:t>
            </w:r>
            <w:proofErr w:type="spellEnd"/>
            <w:r w:rsidRPr="00F45087">
              <w:rPr>
                <w:rFonts w:ascii="Courier New" w:hAnsi="Courier New" w:cs="Courier New"/>
                <w:sz w:val="22"/>
                <w:szCs w:val="22"/>
              </w:rPr>
              <w:t>, лесохозяйственного и иного использования, не предусматривающего строительства зданий, сооружений</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Земельный участок, включенный в утвержденный в установленном Правител</w:t>
            </w:r>
            <w:r w:rsidRPr="00F45087">
              <w:rPr>
                <w:rFonts w:ascii="Courier New" w:hAnsi="Courier New" w:cs="Courier New"/>
                <w:sz w:val="22"/>
                <w:szCs w:val="22"/>
              </w:rPr>
              <w:lastRenderedPageBreak/>
              <w:t>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Утвержденный в установленном Правительством Российской Федерации порядке перечень земельных участков, предоставленных </w:t>
            </w:r>
            <w:r w:rsidRPr="00F45087">
              <w:rPr>
                <w:rFonts w:ascii="Courier New" w:hAnsi="Courier New" w:cs="Courier New"/>
                <w:sz w:val="22"/>
                <w:szCs w:val="22"/>
              </w:rPr>
              <w:lastRenderedPageBreak/>
              <w:t>для нужд обороны и безопасности и временно не используемых для указанных нужд</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ЕГРИП об индивидуальном предпринимателе, являющемся заявителем</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74.</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99" w:history="1">
              <w:r w:rsidR="00DA60C9" w:rsidRPr="00F45087">
                <w:rPr>
                  <w:rFonts w:ascii="Courier New" w:hAnsi="Courier New" w:cs="Courier New"/>
                  <w:sz w:val="22"/>
                  <w:szCs w:val="22"/>
                </w:rPr>
                <w:t>Подпункт 11 пункта 2 статьи 39</w:t>
              </w:r>
              <w:r w:rsidR="00DA60C9" w:rsidRPr="00F45087">
                <w:rPr>
                  <w:rFonts w:ascii="Courier New" w:hAnsi="Courier New" w:cs="Courier New"/>
                  <w:sz w:val="22"/>
                  <w:szCs w:val="22"/>
                  <w:vertAlign w:val="superscript"/>
                </w:rPr>
                <w:t>10</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безвозмездное пользование</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Некоммерческая организация, созданная гражданами для ведения огородничества или садоводства</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Земельный участок, предназначенный для ведения садоводства или огородничества</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75.</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100" w:history="1">
              <w:r w:rsidR="00DA60C9" w:rsidRPr="00F45087">
                <w:rPr>
                  <w:rFonts w:ascii="Courier New" w:hAnsi="Courier New" w:cs="Courier New"/>
                  <w:sz w:val="22"/>
                  <w:szCs w:val="22"/>
                </w:rPr>
                <w:t>Подпункт 12 пункта 2 статьи 39</w:t>
              </w:r>
              <w:r w:rsidR="00DA60C9" w:rsidRPr="00F45087">
                <w:rPr>
                  <w:rFonts w:ascii="Courier New" w:hAnsi="Courier New" w:cs="Courier New"/>
                  <w:sz w:val="22"/>
                  <w:szCs w:val="22"/>
                  <w:vertAlign w:val="superscript"/>
                </w:rPr>
                <w:t>10</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безвозмездное пользование</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Некоммерческая организация, созданная гражданами в целях жилищного строительства</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Земельный участок, предназначенный для жилищного строительства</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Решение о создании некоммерческой организации</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color w:val="FF0000"/>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 xml:space="preserve">Выписка из ЕГРЮЛ о юридическом лице, являющемся </w:t>
            </w:r>
            <w:r w:rsidRPr="00F45087">
              <w:rPr>
                <w:rFonts w:ascii="Courier New" w:hAnsi="Courier New" w:cs="Courier New"/>
                <w:sz w:val="22"/>
                <w:szCs w:val="22"/>
              </w:rPr>
              <w:lastRenderedPageBreak/>
              <w:t>заявителем</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76.</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101" w:history="1">
              <w:r w:rsidR="00DA60C9" w:rsidRPr="00F45087">
                <w:rPr>
                  <w:rFonts w:ascii="Courier New" w:hAnsi="Courier New" w:cs="Courier New"/>
                  <w:sz w:val="22"/>
                  <w:szCs w:val="22"/>
                </w:rPr>
                <w:t>Подпункт 13 пункта 2 статьи 39</w:t>
              </w:r>
              <w:r w:rsidR="00DA60C9" w:rsidRPr="00F45087">
                <w:rPr>
                  <w:rFonts w:ascii="Courier New" w:hAnsi="Courier New" w:cs="Courier New"/>
                  <w:sz w:val="22"/>
                  <w:szCs w:val="22"/>
                  <w:vertAlign w:val="superscript"/>
                </w:rPr>
                <w:t>10</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 безвозмездное пользование</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Лица, относящиеся к коренным малочисленным народам Севера, Сибири и Дальнего Востока, и их общины</w:t>
            </w:r>
          </w:p>
        </w:tc>
        <w:tc>
          <w:tcPr>
            <w:tcW w:w="1276" w:type="dxa"/>
            <w:vMerge w:val="restart"/>
          </w:tcPr>
          <w:p w:rsidR="00DA60C9" w:rsidRPr="0043737B" w:rsidRDefault="00DA60C9" w:rsidP="00E73D98">
            <w:pPr>
              <w:pStyle w:val="ConsPlusNormal"/>
              <w:widowControl/>
              <w:jc w:val="center"/>
              <w:rPr>
                <w:rFonts w:ascii="Courier New" w:hAnsi="Courier New" w:cs="Courier New"/>
                <w:sz w:val="22"/>
                <w:szCs w:val="22"/>
              </w:rPr>
            </w:pPr>
            <w:r w:rsidRPr="0043737B">
              <w:rPr>
                <w:rFonts w:ascii="Courier New" w:hAnsi="Courier New" w:cs="Courier New"/>
                <w:sz w:val="22"/>
                <w:szCs w:val="22"/>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хозяйственной деятельности </w:t>
            </w:r>
          </w:p>
          <w:p w:rsidR="00DA60C9" w:rsidRPr="0043737B" w:rsidRDefault="00DA60C9" w:rsidP="00E73D98">
            <w:pPr>
              <w:pStyle w:val="ConsPlusNormal"/>
              <w:widowControl/>
              <w:jc w:val="center"/>
              <w:rPr>
                <w:rFonts w:ascii="Courier New" w:hAnsi="Courier New" w:cs="Courier New"/>
                <w:sz w:val="22"/>
                <w:szCs w:val="22"/>
              </w:rPr>
            </w:pPr>
            <w:r w:rsidRPr="0043737B">
              <w:rPr>
                <w:rFonts w:ascii="Courier New" w:hAnsi="Courier New" w:cs="Courier New"/>
                <w:sz w:val="22"/>
                <w:szCs w:val="22"/>
              </w:rPr>
              <w:t>и промыслов коренных малочисленных народов Севера, Сибири и Дальнего Востока Российской Федерации</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ЕГРН об объекте недвижимости (о здании и (или) сооружении, расположенном (расположенных) на испрашиваемом земельном участке (не требуется в случае строительства здания, сооружения)</w:t>
            </w:r>
          </w:p>
        </w:tc>
      </w:tr>
      <w:tr w:rsidR="008E726F" w:rsidRPr="00F45087" w:rsidTr="00B60052">
        <w:trPr>
          <w:trHeight w:val="20"/>
        </w:trPr>
        <w:tc>
          <w:tcPr>
            <w:tcW w:w="567"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77.</w:t>
            </w:r>
          </w:p>
        </w:tc>
        <w:tc>
          <w:tcPr>
            <w:tcW w:w="993" w:type="dxa"/>
            <w:vMerge w:val="restart"/>
          </w:tcPr>
          <w:p w:rsidR="00DA60C9" w:rsidRPr="00F45087" w:rsidRDefault="00C934A2" w:rsidP="00E73D98">
            <w:pPr>
              <w:pStyle w:val="ConsPlusNormal"/>
              <w:widowControl/>
              <w:jc w:val="center"/>
              <w:rPr>
                <w:rFonts w:ascii="Courier New" w:hAnsi="Courier New" w:cs="Courier New"/>
                <w:sz w:val="22"/>
                <w:szCs w:val="22"/>
              </w:rPr>
            </w:pPr>
            <w:hyperlink r:id="rId102" w:history="1">
              <w:r w:rsidR="00DA60C9" w:rsidRPr="00F45087">
                <w:rPr>
                  <w:rFonts w:ascii="Courier New" w:hAnsi="Courier New" w:cs="Courier New"/>
                  <w:sz w:val="22"/>
                  <w:szCs w:val="22"/>
                </w:rPr>
                <w:t>Подпун</w:t>
              </w:r>
              <w:r w:rsidR="00DA60C9" w:rsidRPr="00F45087">
                <w:rPr>
                  <w:rFonts w:ascii="Courier New" w:hAnsi="Courier New" w:cs="Courier New"/>
                  <w:sz w:val="22"/>
                  <w:szCs w:val="22"/>
                </w:rPr>
                <w:lastRenderedPageBreak/>
                <w:t>кт 14 пункта 2 статьи 39</w:t>
              </w:r>
              <w:r w:rsidR="00DA60C9" w:rsidRPr="00F45087">
                <w:rPr>
                  <w:rFonts w:ascii="Courier New" w:hAnsi="Courier New" w:cs="Courier New"/>
                  <w:sz w:val="22"/>
                  <w:szCs w:val="22"/>
                  <w:vertAlign w:val="superscript"/>
                </w:rPr>
                <w:t>10</w:t>
              </w:r>
            </w:hyperlink>
            <w:r w:rsidR="00DA60C9" w:rsidRPr="00F45087">
              <w:rPr>
                <w:rFonts w:ascii="Courier New" w:hAnsi="Courier New" w:cs="Courier New"/>
                <w:sz w:val="22"/>
                <w:szCs w:val="22"/>
              </w:rPr>
              <w:t xml:space="preserve"> Земельного кодекса</w:t>
            </w:r>
          </w:p>
        </w:tc>
        <w:tc>
          <w:tcPr>
            <w:tcW w:w="127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 xml:space="preserve">В </w:t>
            </w:r>
            <w:r w:rsidRPr="00F45087">
              <w:rPr>
                <w:rFonts w:ascii="Courier New" w:hAnsi="Courier New" w:cs="Courier New"/>
                <w:sz w:val="22"/>
                <w:szCs w:val="22"/>
              </w:rPr>
              <w:lastRenderedPageBreak/>
              <w:t>безвозмездное пользование</w:t>
            </w:r>
          </w:p>
        </w:tc>
        <w:tc>
          <w:tcPr>
            <w:tcW w:w="1134"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 xml:space="preserve">Лицо, с </w:t>
            </w:r>
            <w:r w:rsidRPr="00F45087">
              <w:rPr>
                <w:rFonts w:ascii="Courier New" w:hAnsi="Courier New" w:cs="Courier New"/>
                <w:sz w:val="22"/>
                <w:szCs w:val="22"/>
              </w:rPr>
              <w:lastRenderedPageBreak/>
              <w:t xml:space="preserve">которым в соответствии с Федеральным </w:t>
            </w:r>
            <w:hyperlink r:id="rId103" w:history="1">
              <w:r w:rsidRPr="00F45087">
                <w:rPr>
                  <w:rFonts w:ascii="Courier New" w:hAnsi="Courier New" w:cs="Courier New"/>
                  <w:sz w:val="22"/>
                  <w:szCs w:val="22"/>
                </w:rPr>
                <w:t>законом</w:t>
              </w:r>
            </w:hyperlink>
            <w:r w:rsidR="00383E62">
              <w:rPr>
                <w:rFonts w:ascii="Courier New" w:hAnsi="Courier New" w:cs="Courier New"/>
                <w:sz w:val="22"/>
                <w:szCs w:val="22"/>
              </w:rPr>
              <w:t xml:space="preserve"> от 29 декабря 2012 г. №</w:t>
            </w:r>
            <w:r w:rsidRPr="00F45087">
              <w:rPr>
                <w:rFonts w:ascii="Courier New" w:hAnsi="Courier New" w:cs="Courier New"/>
                <w:sz w:val="22"/>
                <w:szCs w:val="22"/>
              </w:rPr>
              <w:t xml:space="preserve">275-ФЗ «О государственном оборонном заказе» или Федеральным </w:t>
            </w:r>
            <w:hyperlink r:id="rId104" w:history="1">
              <w:r w:rsidRPr="00F45087">
                <w:rPr>
                  <w:rFonts w:ascii="Courier New" w:hAnsi="Courier New" w:cs="Courier New"/>
                  <w:sz w:val="22"/>
                  <w:szCs w:val="22"/>
                </w:rPr>
                <w:t>законом</w:t>
              </w:r>
            </w:hyperlink>
            <w:r w:rsidR="0043737B">
              <w:rPr>
                <w:rFonts w:ascii="Courier New" w:hAnsi="Courier New" w:cs="Courier New"/>
                <w:sz w:val="22"/>
                <w:szCs w:val="22"/>
              </w:rPr>
              <w:t xml:space="preserve"> от 5 апреля 2013г. №</w:t>
            </w:r>
            <w:r w:rsidRPr="00F45087">
              <w:rPr>
                <w:rFonts w:ascii="Courier New" w:hAnsi="Courier New" w:cs="Courier New"/>
                <w:sz w:val="22"/>
                <w:szCs w:val="22"/>
              </w:rPr>
              <w:t xml:space="preserve">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w:t>
            </w:r>
            <w:r w:rsidRPr="00F45087">
              <w:rPr>
                <w:rFonts w:ascii="Courier New" w:hAnsi="Courier New" w:cs="Courier New"/>
                <w:sz w:val="22"/>
                <w:szCs w:val="22"/>
              </w:rPr>
              <w:lastRenderedPageBreak/>
              <w:t>для обеспечения обороны страны и безопасности государства, осуществляемых полностью за счет средств федерального бюджета</w:t>
            </w:r>
          </w:p>
        </w:tc>
        <w:tc>
          <w:tcPr>
            <w:tcW w:w="1276"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Земельны</w:t>
            </w:r>
            <w:r w:rsidRPr="00F45087">
              <w:rPr>
                <w:rFonts w:ascii="Courier New" w:hAnsi="Courier New" w:cs="Courier New"/>
                <w:sz w:val="22"/>
                <w:szCs w:val="22"/>
              </w:rPr>
              <w:lastRenderedPageBreak/>
              <w:t xml:space="preserve">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05" w:history="1">
              <w:r w:rsidRPr="00F45087">
                <w:rPr>
                  <w:rFonts w:ascii="Courier New" w:hAnsi="Courier New" w:cs="Courier New"/>
                  <w:sz w:val="22"/>
                  <w:szCs w:val="22"/>
                </w:rPr>
                <w:t>законом</w:t>
              </w:r>
            </w:hyperlink>
            <w:r w:rsidR="0043737B">
              <w:rPr>
                <w:rFonts w:ascii="Courier New" w:hAnsi="Courier New" w:cs="Courier New"/>
                <w:sz w:val="22"/>
                <w:szCs w:val="22"/>
              </w:rPr>
              <w:t xml:space="preserve"> от 29 декабря 2012г.</w:t>
            </w:r>
          </w:p>
          <w:p w:rsidR="00DA60C9" w:rsidRPr="00F45087" w:rsidRDefault="0043737B" w:rsidP="00E73D98">
            <w:pPr>
              <w:pStyle w:val="ConsPlusNormal"/>
              <w:widowControl/>
              <w:jc w:val="center"/>
              <w:rPr>
                <w:rFonts w:ascii="Courier New" w:hAnsi="Courier New" w:cs="Courier New"/>
                <w:sz w:val="22"/>
                <w:szCs w:val="22"/>
              </w:rPr>
            </w:pPr>
            <w:r>
              <w:rPr>
                <w:rFonts w:ascii="Courier New" w:hAnsi="Courier New" w:cs="Courier New"/>
                <w:sz w:val="22"/>
                <w:szCs w:val="22"/>
              </w:rPr>
              <w:t>№</w:t>
            </w:r>
            <w:r w:rsidR="00DA60C9" w:rsidRPr="00F45087">
              <w:rPr>
                <w:rFonts w:ascii="Courier New" w:hAnsi="Courier New" w:cs="Courier New"/>
                <w:sz w:val="22"/>
                <w:szCs w:val="22"/>
              </w:rPr>
              <w:t xml:space="preserve">275-ФЗ «О государственном оборонном заказе» или Федеральным </w:t>
            </w:r>
            <w:hyperlink r:id="rId106" w:history="1">
              <w:r w:rsidR="00DA60C9" w:rsidRPr="00F45087">
                <w:rPr>
                  <w:rFonts w:ascii="Courier New" w:hAnsi="Courier New" w:cs="Courier New"/>
                  <w:sz w:val="22"/>
                  <w:szCs w:val="22"/>
                </w:rPr>
                <w:t>законом</w:t>
              </w:r>
            </w:hyperlink>
          </w:p>
          <w:p w:rsidR="00DA60C9" w:rsidRPr="00F45087" w:rsidRDefault="0043737B" w:rsidP="00E73D98">
            <w:pPr>
              <w:pStyle w:val="ConsPlusNormal"/>
              <w:widowControl/>
              <w:jc w:val="center"/>
              <w:rPr>
                <w:rFonts w:ascii="Courier New" w:hAnsi="Courier New" w:cs="Courier New"/>
                <w:sz w:val="22"/>
                <w:szCs w:val="22"/>
              </w:rPr>
            </w:pPr>
            <w:r>
              <w:rPr>
                <w:rFonts w:ascii="Courier New" w:hAnsi="Courier New" w:cs="Courier New"/>
                <w:sz w:val="22"/>
                <w:szCs w:val="22"/>
              </w:rPr>
              <w:t>от 5 апреля 2013г. №</w:t>
            </w:r>
            <w:r w:rsidR="00DA60C9" w:rsidRPr="00F45087">
              <w:rPr>
                <w:rFonts w:ascii="Courier New" w:hAnsi="Courier New" w:cs="Courier New"/>
                <w:sz w:val="22"/>
                <w:szCs w:val="22"/>
              </w:rPr>
              <w:t xml:space="preserve">44-ФЗ «О контрактной системе в сфере закупок товаров, работ, услуг для обеспечения государственных и муниципальных </w:t>
            </w:r>
            <w:r w:rsidR="00DA60C9" w:rsidRPr="00F45087">
              <w:rPr>
                <w:rFonts w:ascii="Courier New" w:hAnsi="Courier New" w:cs="Courier New"/>
                <w:sz w:val="22"/>
                <w:szCs w:val="22"/>
              </w:rPr>
              <w:lastRenderedPageBreak/>
              <w:t>нужд»</w:t>
            </w:r>
          </w:p>
        </w:tc>
        <w:tc>
          <w:tcPr>
            <w:tcW w:w="1985" w:type="dxa"/>
            <w:vMerge w:val="restart"/>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Государственны</w:t>
            </w:r>
            <w:r w:rsidRPr="00F45087">
              <w:rPr>
                <w:rFonts w:ascii="Courier New" w:hAnsi="Courier New" w:cs="Courier New"/>
                <w:sz w:val="22"/>
                <w:szCs w:val="22"/>
              </w:rPr>
              <w:lastRenderedPageBreak/>
              <w:t>й контракт</w:t>
            </w: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lastRenderedPageBreak/>
              <w:t xml:space="preserve">Выписка из ЕГРН </w:t>
            </w:r>
            <w:r w:rsidRPr="00F45087">
              <w:rPr>
                <w:rFonts w:ascii="Courier New" w:hAnsi="Courier New" w:cs="Courier New"/>
                <w:sz w:val="22"/>
                <w:szCs w:val="22"/>
              </w:rPr>
              <w:lastRenderedPageBreak/>
              <w:t>об объекте недвижимости (об испрашиваемом земельном участке)</w:t>
            </w:r>
          </w:p>
        </w:tc>
      </w:tr>
      <w:tr w:rsidR="008E726F" w:rsidRPr="00F45087" w:rsidTr="00B60052">
        <w:trPr>
          <w:trHeight w:val="20"/>
        </w:trPr>
        <w:tc>
          <w:tcPr>
            <w:tcW w:w="567" w:type="dxa"/>
            <w:vMerge/>
          </w:tcPr>
          <w:p w:rsidR="00DA60C9" w:rsidRPr="00F45087" w:rsidRDefault="00DA60C9" w:rsidP="00E73D98">
            <w:pPr>
              <w:spacing w:after="0" w:line="240" w:lineRule="auto"/>
              <w:jc w:val="center"/>
              <w:rPr>
                <w:rFonts w:ascii="Courier New" w:hAnsi="Courier New" w:cs="Courier New"/>
              </w:rPr>
            </w:pPr>
          </w:p>
        </w:tc>
        <w:tc>
          <w:tcPr>
            <w:tcW w:w="993" w:type="dxa"/>
            <w:vMerge/>
          </w:tcPr>
          <w:p w:rsidR="00DA60C9" w:rsidRPr="00F45087" w:rsidRDefault="00DA60C9" w:rsidP="00E73D98">
            <w:pPr>
              <w:spacing w:after="0" w:line="240" w:lineRule="auto"/>
              <w:jc w:val="center"/>
              <w:rPr>
                <w:rFonts w:ascii="Courier New" w:hAnsi="Courier New" w:cs="Courier New"/>
              </w:rPr>
            </w:pPr>
          </w:p>
        </w:tc>
        <w:tc>
          <w:tcPr>
            <w:tcW w:w="1275" w:type="dxa"/>
            <w:vMerge/>
          </w:tcPr>
          <w:p w:rsidR="00DA60C9" w:rsidRPr="00F45087" w:rsidRDefault="00DA60C9" w:rsidP="00E73D98">
            <w:pPr>
              <w:spacing w:after="0" w:line="240" w:lineRule="auto"/>
              <w:jc w:val="center"/>
              <w:rPr>
                <w:rFonts w:ascii="Courier New" w:hAnsi="Courier New" w:cs="Courier New"/>
              </w:rPr>
            </w:pPr>
          </w:p>
        </w:tc>
        <w:tc>
          <w:tcPr>
            <w:tcW w:w="1134" w:type="dxa"/>
            <w:vMerge/>
          </w:tcPr>
          <w:p w:rsidR="00DA60C9" w:rsidRPr="00F45087" w:rsidRDefault="00DA60C9" w:rsidP="00E73D98">
            <w:pPr>
              <w:spacing w:after="0" w:line="240" w:lineRule="auto"/>
              <w:jc w:val="center"/>
              <w:rPr>
                <w:rFonts w:ascii="Courier New" w:hAnsi="Courier New" w:cs="Courier New"/>
              </w:rPr>
            </w:pPr>
          </w:p>
        </w:tc>
        <w:tc>
          <w:tcPr>
            <w:tcW w:w="1276" w:type="dxa"/>
            <w:vMerge/>
          </w:tcPr>
          <w:p w:rsidR="00DA60C9" w:rsidRPr="00F45087" w:rsidRDefault="00DA60C9" w:rsidP="00E73D98">
            <w:pPr>
              <w:spacing w:after="0" w:line="240" w:lineRule="auto"/>
              <w:jc w:val="center"/>
              <w:rPr>
                <w:rFonts w:ascii="Courier New" w:hAnsi="Courier New" w:cs="Courier New"/>
              </w:rPr>
            </w:pPr>
          </w:p>
        </w:tc>
        <w:tc>
          <w:tcPr>
            <w:tcW w:w="1985" w:type="dxa"/>
            <w:vMerge/>
          </w:tcPr>
          <w:p w:rsidR="00DA60C9" w:rsidRPr="00F45087" w:rsidRDefault="00DA60C9" w:rsidP="00E73D98">
            <w:pPr>
              <w:pStyle w:val="ConsPlusNormal"/>
              <w:widowControl/>
              <w:jc w:val="center"/>
              <w:rPr>
                <w:rFonts w:ascii="Courier New" w:hAnsi="Courier New" w:cs="Courier New"/>
                <w:sz w:val="22"/>
                <w:szCs w:val="22"/>
              </w:rPr>
            </w:pPr>
          </w:p>
        </w:tc>
        <w:tc>
          <w:tcPr>
            <w:tcW w:w="2126" w:type="dxa"/>
          </w:tcPr>
          <w:p w:rsidR="00DA60C9" w:rsidRPr="00F45087" w:rsidRDefault="00DA60C9" w:rsidP="00E73D98">
            <w:pPr>
              <w:pStyle w:val="ConsPlusNormal"/>
              <w:widowControl/>
              <w:jc w:val="center"/>
              <w:rPr>
                <w:rFonts w:ascii="Courier New" w:hAnsi="Courier New" w:cs="Courier New"/>
                <w:sz w:val="22"/>
                <w:szCs w:val="22"/>
              </w:rPr>
            </w:pPr>
            <w:r w:rsidRPr="00F45087">
              <w:rPr>
                <w:rFonts w:ascii="Courier New" w:hAnsi="Courier New" w:cs="Courier New"/>
                <w:sz w:val="22"/>
                <w:szCs w:val="22"/>
              </w:rPr>
              <w:t>Выписка из ЕГРЮЛ о юридическом лице, являющемся заявителем</w:t>
            </w:r>
          </w:p>
        </w:tc>
      </w:tr>
    </w:tbl>
    <w:p w:rsidR="00DA60C9" w:rsidRPr="00F45087" w:rsidRDefault="00DA60C9" w:rsidP="00383E62">
      <w:pPr>
        <w:spacing w:after="0" w:line="240" w:lineRule="auto"/>
        <w:rPr>
          <w:rFonts w:ascii="Courier New" w:hAnsi="Courier New" w:cs="Courier New"/>
        </w:rPr>
      </w:pPr>
      <w:bookmarkStart w:id="14" w:name="_GoBack"/>
      <w:bookmarkEnd w:id="14"/>
    </w:p>
    <w:sectPr w:rsidR="00DA60C9" w:rsidRPr="00F45087" w:rsidSect="00E73D98">
      <w:headerReference w:type="default" r:id="rId107"/>
      <w:footnotePr>
        <w:numRestart w:val="eachPage"/>
      </w:footnotePr>
      <w:type w:val="continuous"/>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5F2" w:rsidRDefault="00AE25F2" w:rsidP="00766253">
      <w:pPr>
        <w:spacing w:after="0" w:line="240" w:lineRule="auto"/>
      </w:pPr>
      <w:r>
        <w:separator/>
      </w:r>
    </w:p>
  </w:endnote>
  <w:endnote w:type="continuationSeparator" w:id="0">
    <w:p w:rsidR="00AE25F2" w:rsidRDefault="00AE25F2"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5F2" w:rsidRDefault="00AE25F2" w:rsidP="00766253">
      <w:pPr>
        <w:spacing w:after="0" w:line="240" w:lineRule="auto"/>
      </w:pPr>
      <w:r>
        <w:separator/>
      </w:r>
    </w:p>
  </w:footnote>
  <w:footnote w:type="continuationSeparator" w:id="0">
    <w:p w:rsidR="00AE25F2" w:rsidRDefault="00AE25F2" w:rsidP="00766253">
      <w:pPr>
        <w:spacing w:after="0" w:line="240" w:lineRule="auto"/>
      </w:pPr>
      <w:r>
        <w:continuationSeparator/>
      </w:r>
    </w:p>
  </w:footnote>
  <w:footnote w:id="1">
    <w:p w:rsidR="00C934A2" w:rsidRPr="0061306A" w:rsidRDefault="00C934A2">
      <w:pPr>
        <w:pStyle w:val="a3"/>
        <w:rPr>
          <w:rFonts w:ascii="Courier New" w:hAnsi="Courier New" w:cs="Courier New"/>
          <w:sz w:val="22"/>
          <w:szCs w:val="22"/>
        </w:rPr>
      </w:pPr>
      <w:r w:rsidRPr="0061306A">
        <w:rPr>
          <w:rStyle w:val="a5"/>
          <w:rFonts w:ascii="Courier New" w:hAnsi="Courier New" w:cs="Courier New"/>
          <w:sz w:val="22"/>
          <w:szCs w:val="22"/>
        </w:rPr>
        <w:footnoteRef/>
      </w:r>
      <w:r w:rsidRPr="0061306A">
        <w:rPr>
          <w:rFonts w:ascii="Courier New" w:hAnsi="Courier New" w:cs="Courier New"/>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C934A2" w:rsidRPr="0061306A" w:rsidRDefault="00C934A2">
      <w:pPr>
        <w:pStyle w:val="a3"/>
        <w:rPr>
          <w:rFonts w:ascii="Courier New" w:hAnsi="Courier New" w:cs="Courier New"/>
          <w:sz w:val="22"/>
          <w:szCs w:val="22"/>
        </w:rPr>
      </w:pPr>
      <w:r w:rsidRPr="0061306A">
        <w:rPr>
          <w:rFonts w:ascii="Courier New" w:hAnsi="Courier New" w:cs="Courier New"/>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C934A2" w:rsidRPr="0061306A" w:rsidRDefault="00C934A2">
      <w:pPr>
        <w:pStyle w:val="a3"/>
        <w:rPr>
          <w:rFonts w:ascii="Courier New" w:hAnsi="Courier New" w:cs="Courier New"/>
          <w:sz w:val="22"/>
          <w:szCs w:val="22"/>
        </w:rPr>
      </w:pPr>
      <w:r w:rsidRPr="0061306A">
        <w:rPr>
          <w:rFonts w:ascii="Courier New" w:hAnsi="Courier New" w:cs="Courier New"/>
          <w:sz w:val="22"/>
          <w:szCs w:val="22"/>
        </w:rPr>
        <w:t>Для заявителя, являющегося юридическим лицом, указываются: 1) наи</w:t>
      </w:r>
      <w:r>
        <w:rPr>
          <w:rFonts w:ascii="Courier New" w:hAnsi="Courier New" w:cs="Courier New"/>
          <w:sz w:val="22"/>
          <w:szCs w:val="22"/>
        </w:rPr>
        <w:t xml:space="preserve">менование юридического лица; 2) </w:t>
      </w:r>
      <w:r w:rsidRPr="0061306A">
        <w:rPr>
          <w:rFonts w:ascii="Courier New" w:hAnsi="Courier New" w:cs="Courier New"/>
          <w:sz w:val="22"/>
          <w:szCs w:val="22"/>
        </w:rPr>
        <w:t>ОГРН, ИНН и дата государственной регистрации юридического лица, за исключением случаев, если заявителем является и</w:t>
      </w:r>
      <w:r>
        <w:rPr>
          <w:rFonts w:ascii="Courier New" w:hAnsi="Courier New" w:cs="Courier New"/>
          <w:sz w:val="22"/>
          <w:szCs w:val="22"/>
        </w:rPr>
        <w:t xml:space="preserve">ностранное юридическое лицо; 3) </w:t>
      </w:r>
      <w:r w:rsidRPr="0061306A">
        <w:rPr>
          <w:rFonts w:ascii="Courier New" w:hAnsi="Courier New" w:cs="Courier New"/>
          <w:sz w:val="22"/>
          <w:szCs w:val="22"/>
        </w:rPr>
        <w:t>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4A2" w:rsidRPr="00B14374" w:rsidRDefault="00C934A2" w:rsidP="00F81501">
    <w:pPr>
      <w:pStyle w:val="a9"/>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1058"/>
    <w:rsid w:val="00001BCE"/>
    <w:rsid w:val="00002064"/>
    <w:rsid w:val="000039ED"/>
    <w:rsid w:val="00003C18"/>
    <w:rsid w:val="00003F29"/>
    <w:rsid w:val="00004047"/>
    <w:rsid w:val="00005977"/>
    <w:rsid w:val="000065A6"/>
    <w:rsid w:val="000105F8"/>
    <w:rsid w:val="000118C0"/>
    <w:rsid w:val="00012BA5"/>
    <w:rsid w:val="00015411"/>
    <w:rsid w:val="000208E6"/>
    <w:rsid w:val="00022508"/>
    <w:rsid w:val="000237F2"/>
    <w:rsid w:val="0002410A"/>
    <w:rsid w:val="00026792"/>
    <w:rsid w:val="00030AB0"/>
    <w:rsid w:val="00033DE0"/>
    <w:rsid w:val="00037926"/>
    <w:rsid w:val="00040775"/>
    <w:rsid w:val="000415B8"/>
    <w:rsid w:val="00042136"/>
    <w:rsid w:val="000455D5"/>
    <w:rsid w:val="0004772E"/>
    <w:rsid w:val="0005034C"/>
    <w:rsid w:val="00050D4B"/>
    <w:rsid w:val="00050EA0"/>
    <w:rsid w:val="00055E2D"/>
    <w:rsid w:val="000622AA"/>
    <w:rsid w:val="00067E34"/>
    <w:rsid w:val="00073AC1"/>
    <w:rsid w:val="00074C77"/>
    <w:rsid w:val="000805D7"/>
    <w:rsid w:val="00084533"/>
    <w:rsid w:val="00085D5C"/>
    <w:rsid w:val="00087E87"/>
    <w:rsid w:val="00090CA2"/>
    <w:rsid w:val="00092367"/>
    <w:rsid w:val="000B4B1F"/>
    <w:rsid w:val="000B61D8"/>
    <w:rsid w:val="000C16BB"/>
    <w:rsid w:val="000C220C"/>
    <w:rsid w:val="000C22B2"/>
    <w:rsid w:val="000C3A96"/>
    <w:rsid w:val="000C5FA7"/>
    <w:rsid w:val="000C6512"/>
    <w:rsid w:val="000C6F36"/>
    <w:rsid w:val="000C79B0"/>
    <w:rsid w:val="000D0A77"/>
    <w:rsid w:val="000D27C8"/>
    <w:rsid w:val="000D35B7"/>
    <w:rsid w:val="000D3E02"/>
    <w:rsid w:val="000F7249"/>
    <w:rsid w:val="001016A0"/>
    <w:rsid w:val="00104FBB"/>
    <w:rsid w:val="00105BB5"/>
    <w:rsid w:val="00107A95"/>
    <w:rsid w:val="00107DFA"/>
    <w:rsid w:val="00110334"/>
    <w:rsid w:val="0011170F"/>
    <w:rsid w:val="00115359"/>
    <w:rsid w:val="00115B0E"/>
    <w:rsid w:val="00115B57"/>
    <w:rsid w:val="00115BD8"/>
    <w:rsid w:val="00117493"/>
    <w:rsid w:val="00117909"/>
    <w:rsid w:val="001240B9"/>
    <w:rsid w:val="00125F36"/>
    <w:rsid w:val="0013188F"/>
    <w:rsid w:val="0013359D"/>
    <w:rsid w:val="00133A8C"/>
    <w:rsid w:val="001352AA"/>
    <w:rsid w:val="00136CA6"/>
    <w:rsid w:val="00142D41"/>
    <w:rsid w:val="00146F83"/>
    <w:rsid w:val="00147B43"/>
    <w:rsid w:val="00152D40"/>
    <w:rsid w:val="00154946"/>
    <w:rsid w:val="001555C1"/>
    <w:rsid w:val="00163D05"/>
    <w:rsid w:val="00164FA0"/>
    <w:rsid w:val="00173A5B"/>
    <w:rsid w:val="00173D4F"/>
    <w:rsid w:val="001741E0"/>
    <w:rsid w:val="0017441F"/>
    <w:rsid w:val="00175008"/>
    <w:rsid w:val="0019218E"/>
    <w:rsid w:val="00192695"/>
    <w:rsid w:val="00192894"/>
    <w:rsid w:val="0019692C"/>
    <w:rsid w:val="001A03A4"/>
    <w:rsid w:val="001A7948"/>
    <w:rsid w:val="001B034D"/>
    <w:rsid w:val="001B115E"/>
    <w:rsid w:val="001B21F9"/>
    <w:rsid w:val="001B4671"/>
    <w:rsid w:val="001B5490"/>
    <w:rsid w:val="001B55C5"/>
    <w:rsid w:val="001B70C1"/>
    <w:rsid w:val="001C3DA6"/>
    <w:rsid w:val="001C49FB"/>
    <w:rsid w:val="001C4E29"/>
    <w:rsid w:val="001C79B4"/>
    <w:rsid w:val="001E3A18"/>
    <w:rsid w:val="001E3E79"/>
    <w:rsid w:val="001E6553"/>
    <w:rsid w:val="001F615A"/>
    <w:rsid w:val="001F79B1"/>
    <w:rsid w:val="00201617"/>
    <w:rsid w:val="00201B61"/>
    <w:rsid w:val="00201FA7"/>
    <w:rsid w:val="00202D75"/>
    <w:rsid w:val="002031B0"/>
    <w:rsid w:val="00203B4F"/>
    <w:rsid w:val="00203C0C"/>
    <w:rsid w:val="00203D96"/>
    <w:rsid w:val="00204ACB"/>
    <w:rsid w:val="00205287"/>
    <w:rsid w:val="00205EDC"/>
    <w:rsid w:val="002073F0"/>
    <w:rsid w:val="0021088C"/>
    <w:rsid w:val="0021220B"/>
    <w:rsid w:val="00212347"/>
    <w:rsid w:val="00212C2D"/>
    <w:rsid w:val="0021311A"/>
    <w:rsid w:val="002134AB"/>
    <w:rsid w:val="00226E1F"/>
    <w:rsid w:val="0023207C"/>
    <w:rsid w:val="00242BD3"/>
    <w:rsid w:val="00243C41"/>
    <w:rsid w:val="00251013"/>
    <w:rsid w:val="00253F0F"/>
    <w:rsid w:val="002542AE"/>
    <w:rsid w:val="00257D5A"/>
    <w:rsid w:val="00262CCA"/>
    <w:rsid w:val="00263C5C"/>
    <w:rsid w:val="0027423F"/>
    <w:rsid w:val="00275849"/>
    <w:rsid w:val="0027779F"/>
    <w:rsid w:val="00282745"/>
    <w:rsid w:val="00285D5B"/>
    <w:rsid w:val="00286245"/>
    <w:rsid w:val="00287585"/>
    <w:rsid w:val="00293217"/>
    <w:rsid w:val="002959D8"/>
    <w:rsid w:val="00295CB2"/>
    <w:rsid w:val="0029663A"/>
    <w:rsid w:val="002A2035"/>
    <w:rsid w:val="002A263E"/>
    <w:rsid w:val="002A54B2"/>
    <w:rsid w:val="002A5FC4"/>
    <w:rsid w:val="002A6DF0"/>
    <w:rsid w:val="002B132E"/>
    <w:rsid w:val="002B2A86"/>
    <w:rsid w:val="002B2C4B"/>
    <w:rsid w:val="002B3F0B"/>
    <w:rsid w:val="002B6535"/>
    <w:rsid w:val="002B6FC9"/>
    <w:rsid w:val="002B7EAB"/>
    <w:rsid w:val="002C3625"/>
    <w:rsid w:val="002C5C65"/>
    <w:rsid w:val="002C7464"/>
    <w:rsid w:val="002D558B"/>
    <w:rsid w:val="002D5C83"/>
    <w:rsid w:val="002D744A"/>
    <w:rsid w:val="002D77B7"/>
    <w:rsid w:val="002E0AB3"/>
    <w:rsid w:val="002E3F53"/>
    <w:rsid w:val="002E3F70"/>
    <w:rsid w:val="002E5DF9"/>
    <w:rsid w:val="002E737F"/>
    <w:rsid w:val="002F57A0"/>
    <w:rsid w:val="0030356C"/>
    <w:rsid w:val="00303BBA"/>
    <w:rsid w:val="00307169"/>
    <w:rsid w:val="003133DE"/>
    <w:rsid w:val="0031422B"/>
    <w:rsid w:val="00317B01"/>
    <w:rsid w:val="003244E0"/>
    <w:rsid w:val="0032476A"/>
    <w:rsid w:val="003254A4"/>
    <w:rsid w:val="00331057"/>
    <w:rsid w:val="003312ED"/>
    <w:rsid w:val="00332E7C"/>
    <w:rsid w:val="00334045"/>
    <w:rsid w:val="00335282"/>
    <w:rsid w:val="003352D9"/>
    <w:rsid w:val="003364D6"/>
    <w:rsid w:val="0033716C"/>
    <w:rsid w:val="00337F35"/>
    <w:rsid w:val="003408C7"/>
    <w:rsid w:val="0034243B"/>
    <w:rsid w:val="003452CA"/>
    <w:rsid w:val="00350813"/>
    <w:rsid w:val="00351730"/>
    <w:rsid w:val="0035374B"/>
    <w:rsid w:val="00354741"/>
    <w:rsid w:val="003562BD"/>
    <w:rsid w:val="0035702B"/>
    <w:rsid w:val="00357981"/>
    <w:rsid w:val="00361194"/>
    <w:rsid w:val="0036165B"/>
    <w:rsid w:val="00362149"/>
    <w:rsid w:val="003627A6"/>
    <w:rsid w:val="0036588B"/>
    <w:rsid w:val="00367224"/>
    <w:rsid w:val="00374662"/>
    <w:rsid w:val="0037682B"/>
    <w:rsid w:val="00380E0D"/>
    <w:rsid w:val="00381EC4"/>
    <w:rsid w:val="00382ACB"/>
    <w:rsid w:val="00383E62"/>
    <w:rsid w:val="00384706"/>
    <w:rsid w:val="00384B28"/>
    <w:rsid w:val="0038618B"/>
    <w:rsid w:val="00390897"/>
    <w:rsid w:val="00391F17"/>
    <w:rsid w:val="00392A47"/>
    <w:rsid w:val="00393FEA"/>
    <w:rsid w:val="00394343"/>
    <w:rsid w:val="00396A61"/>
    <w:rsid w:val="003A2812"/>
    <w:rsid w:val="003A4666"/>
    <w:rsid w:val="003B77B0"/>
    <w:rsid w:val="003B7AEC"/>
    <w:rsid w:val="003C61D1"/>
    <w:rsid w:val="003D0610"/>
    <w:rsid w:val="003D1EA6"/>
    <w:rsid w:val="003D4E8E"/>
    <w:rsid w:val="003D6857"/>
    <w:rsid w:val="003D71EB"/>
    <w:rsid w:val="003E00CD"/>
    <w:rsid w:val="003E48DF"/>
    <w:rsid w:val="003E55BD"/>
    <w:rsid w:val="003E67D4"/>
    <w:rsid w:val="003E6C42"/>
    <w:rsid w:val="003F0B3C"/>
    <w:rsid w:val="003F1E24"/>
    <w:rsid w:val="003F6158"/>
    <w:rsid w:val="004021C0"/>
    <w:rsid w:val="00405A71"/>
    <w:rsid w:val="00407280"/>
    <w:rsid w:val="004121A1"/>
    <w:rsid w:val="00414952"/>
    <w:rsid w:val="00415D8B"/>
    <w:rsid w:val="00417036"/>
    <w:rsid w:val="0042084D"/>
    <w:rsid w:val="004214F6"/>
    <w:rsid w:val="00425944"/>
    <w:rsid w:val="00425CF3"/>
    <w:rsid w:val="004274E8"/>
    <w:rsid w:val="00430FB5"/>
    <w:rsid w:val="0043295C"/>
    <w:rsid w:val="00435DBF"/>
    <w:rsid w:val="00436818"/>
    <w:rsid w:val="0043737B"/>
    <w:rsid w:val="00437CD3"/>
    <w:rsid w:val="004411B7"/>
    <w:rsid w:val="004450FB"/>
    <w:rsid w:val="00446942"/>
    <w:rsid w:val="00451812"/>
    <w:rsid w:val="00451FBE"/>
    <w:rsid w:val="0045219A"/>
    <w:rsid w:val="00456DE1"/>
    <w:rsid w:val="004578F8"/>
    <w:rsid w:val="00464976"/>
    <w:rsid w:val="00465BC2"/>
    <w:rsid w:val="004667B0"/>
    <w:rsid w:val="004701A6"/>
    <w:rsid w:val="004703E1"/>
    <w:rsid w:val="00472DB4"/>
    <w:rsid w:val="00475D54"/>
    <w:rsid w:val="0048153E"/>
    <w:rsid w:val="00483D14"/>
    <w:rsid w:val="00485A53"/>
    <w:rsid w:val="00486CDD"/>
    <w:rsid w:val="00490182"/>
    <w:rsid w:val="00490940"/>
    <w:rsid w:val="0049121A"/>
    <w:rsid w:val="00493728"/>
    <w:rsid w:val="0049680A"/>
    <w:rsid w:val="0049685D"/>
    <w:rsid w:val="004A4CE6"/>
    <w:rsid w:val="004A6E59"/>
    <w:rsid w:val="004A7612"/>
    <w:rsid w:val="004B2FF3"/>
    <w:rsid w:val="004B32F3"/>
    <w:rsid w:val="004B36A8"/>
    <w:rsid w:val="004B46D0"/>
    <w:rsid w:val="004B6713"/>
    <w:rsid w:val="004C053C"/>
    <w:rsid w:val="004C0675"/>
    <w:rsid w:val="004C498B"/>
    <w:rsid w:val="004C5289"/>
    <w:rsid w:val="004C68D1"/>
    <w:rsid w:val="004C7D62"/>
    <w:rsid w:val="004D0C4E"/>
    <w:rsid w:val="004D30C1"/>
    <w:rsid w:val="004D3E81"/>
    <w:rsid w:val="004D5EE3"/>
    <w:rsid w:val="004E1FD6"/>
    <w:rsid w:val="004E2267"/>
    <w:rsid w:val="004E375E"/>
    <w:rsid w:val="004E4B39"/>
    <w:rsid w:val="004E6FD2"/>
    <w:rsid w:val="004E7655"/>
    <w:rsid w:val="004F426D"/>
    <w:rsid w:val="004F5218"/>
    <w:rsid w:val="00500874"/>
    <w:rsid w:val="00501EC1"/>
    <w:rsid w:val="00503CB3"/>
    <w:rsid w:val="00504DAF"/>
    <w:rsid w:val="00507775"/>
    <w:rsid w:val="00512422"/>
    <w:rsid w:val="0051731B"/>
    <w:rsid w:val="00520461"/>
    <w:rsid w:val="005207CB"/>
    <w:rsid w:val="00525AB9"/>
    <w:rsid w:val="00525BD4"/>
    <w:rsid w:val="00527726"/>
    <w:rsid w:val="00531EE7"/>
    <w:rsid w:val="005324F1"/>
    <w:rsid w:val="00535AF0"/>
    <w:rsid w:val="00536C6C"/>
    <w:rsid w:val="00537D1F"/>
    <w:rsid w:val="00541066"/>
    <w:rsid w:val="0054297A"/>
    <w:rsid w:val="00550097"/>
    <w:rsid w:val="00550B9B"/>
    <w:rsid w:val="00551729"/>
    <w:rsid w:val="00554275"/>
    <w:rsid w:val="00560C80"/>
    <w:rsid w:val="0057658E"/>
    <w:rsid w:val="00580D23"/>
    <w:rsid w:val="005828F5"/>
    <w:rsid w:val="00582F21"/>
    <w:rsid w:val="0058408F"/>
    <w:rsid w:val="00587E10"/>
    <w:rsid w:val="005908BF"/>
    <w:rsid w:val="00593FF2"/>
    <w:rsid w:val="00596587"/>
    <w:rsid w:val="005A6F5A"/>
    <w:rsid w:val="005A72FE"/>
    <w:rsid w:val="005B1082"/>
    <w:rsid w:val="005B28B9"/>
    <w:rsid w:val="005B3B85"/>
    <w:rsid w:val="005B7695"/>
    <w:rsid w:val="005C0833"/>
    <w:rsid w:val="005C0DFE"/>
    <w:rsid w:val="005C122F"/>
    <w:rsid w:val="005C376B"/>
    <w:rsid w:val="005C4ADD"/>
    <w:rsid w:val="005C4D5B"/>
    <w:rsid w:val="005C63A6"/>
    <w:rsid w:val="005C6F8F"/>
    <w:rsid w:val="005D10C3"/>
    <w:rsid w:val="005D15FE"/>
    <w:rsid w:val="005D5915"/>
    <w:rsid w:val="005E3D47"/>
    <w:rsid w:val="005E4E75"/>
    <w:rsid w:val="005E75E9"/>
    <w:rsid w:val="005E7DD5"/>
    <w:rsid w:val="005F1F34"/>
    <w:rsid w:val="00605E4D"/>
    <w:rsid w:val="00612E25"/>
    <w:rsid w:val="0061306A"/>
    <w:rsid w:val="006134D4"/>
    <w:rsid w:val="0061537A"/>
    <w:rsid w:val="0061587D"/>
    <w:rsid w:val="00625B3F"/>
    <w:rsid w:val="006279B4"/>
    <w:rsid w:val="00630968"/>
    <w:rsid w:val="0063287D"/>
    <w:rsid w:val="00632C54"/>
    <w:rsid w:val="00632FB1"/>
    <w:rsid w:val="00633D26"/>
    <w:rsid w:val="006342EC"/>
    <w:rsid w:val="00634A06"/>
    <w:rsid w:val="006440D0"/>
    <w:rsid w:val="006471BA"/>
    <w:rsid w:val="006478F8"/>
    <w:rsid w:val="00652F63"/>
    <w:rsid w:val="00660603"/>
    <w:rsid w:val="00661C44"/>
    <w:rsid w:val="00662BEA"/>
    <w:rsid w:val="00664BF2"/>
    <w:rsid w:val="00665E2E"/>
    <w:rsid w:val="00671D89"/>
    <w:rsid w:val="00673379"/>
    <w:rsid w:val="00676680"/>
    <w:rsid w:val="00680099"/>
    <w:rsid w:val="00681792"/>
    <w:rsid w:val="00681FF3"/>
    <w:rsid w:val="00684A91"/>
    <w:rsid w:val="006931D6"/>
    <w:rsid w:val="006965A8"/>
    <w:rsid w:val="006974DD"/>
    <w:rsid w:val="00697B29"/>
    <w:rsid w:val="006A2912"/>
    <w:rsid w:val="006A543E"/>
    <w:rsid w:val="006B5B81"/>
    <w:rsid w:val="006B7402"/>
    <w:rsid w:val="006C107A"/>
    <w:rsid w:val="006C3C78"/>
    <w:rsid w:val="006C6BB9"/>
    <w:rsid w:val="006D346D"/>
    <w:rsid w:val="006D62DC"/>
    <w:rsid w:val="006D6EF9"/>
    <w:rsid w:val="006E03BF"/>
    <w:rsid w:val="006E7767"/>
    <w:rsid w:val="006F13E2"/>
    <w:rsid w:val="006F3A71"/>
    <w:rsid w:val="006F401C"/>
    <w:rsid w:val="006F4348"/>
    <w:rsid w:val="00700703"/>
    <w:rsid w:val="00702A9F"/>
    <w:rsid w:val="0070460D"/>
    <w:rsid w:val="00705798"/>
    <w:rsid w:val="00706E86"/>
    <w:rsid w:val="00711709"/>
    <w:rsid w:val="00721644"/>
    <w:rsid w:val="00727C00"/>
    <w:rsid w:val="00730A86"/>
    <w:rsid w:val="00731B51"/>
    <w:rsid w:val="00731D58"/>
    <w:rsid w:val="00737F2D"/>
    <w:rsid w:val="0074058D"/>
    <w:rsid w:val="00740E60"/>
    <w:rsid w:val="00741A7B"/>
    <w:rsid w:val="00743842"/>
    <w:rsid w:val="00743C23"/>
    <w:rsid w:val="00745B08"/>
    <w:rsid w:val="00745F87"/>
    <w:rsid w:val="00747792"/>
    <w:rsid w:val="007510FA"/>
    <w:rsid w:val="00752397"/>
    <w:rsid w:val="00753A47"/>
    <w:rsid w:val="00753B8F"/>
    <w:rsid w:val="007543FB"/>
    <w:rsid w:val="007601CD"/>
    <w:rsid w:val="00760D99"/>
    <w:rsid w:val="00760E07"/>
    <w:rsid w:val="00761988"/>
    <w:rsid w:val="0076440B"/>
    <w:rsid w:val="00765272"/>
    <w:rsid w:val="00766253"/>
    <w:rsid w:val="00773080"/>
    <w:rsid w:val="00776401"/>
    <w:rsid w:val="00783C52"/>
    <w:rsid w:val="00786DE2"/>
    <w:rsid w:val="00790134"/>
    <w:rsid w:val="00791BA9"/>
    <w:rsid w:val="00796E13"/>
    <w:rsid w:val="007A5020"/>
    <w:rsid w:val="007A59C5"/>
    <w:rsid w:val="007A5E99"/>
    <w:rsid w:val="007B03A7"/>
    <w:rsid w:val="007C1388"/>
    <w:rsid w:val="007C1C1E"/>
    <w:rsid w:val="007C285C"/>
    <w:rsid w:val="007C3144"/>
    <w:rsid w:val="007C5342"/>
    <w:rsid w:val="007C6151"/>
    <w:rsid w:val="007C63B4"/>
    <w:rsid w:val="007C651C"/>
    <w:rsid w:val="007C6B27"/>
    <w:rsid w:val="007C6E4A"/>
    <w:rsid w:val="007D0B5B"/>
    <w:rsid w:val="007D29BD"/>
    <w:rsid w:val="007E3858"/>
    <w:rsid w:val="007E5EBC"/>
    <w:rsid w:val="007E665A"/>
    <w:rsid w:val="007E75D6"/>
    <w:rsid w:val="007F0CF8"/>
    <w:rsid w:val="007F4223"/>
    <w:rsid w:val="007F4CC6"/>
    <w:rsid w:val="007F5B30"/>
    <w:rsid w:val="007F68CC"/>
    <w:rsid w:val="00803390"/>
    <w:rsid w:val="00805EFD"/>
    <w:rsid w:val="0081084D"/>
    <w:rsid w:val="008120F6"/>
    <w:rsid w:val="00812E8E"/>
    <w:rsid w:val="00822498"/>
    <w:rsid w:val="008245C8"/>
    <w:rsid w:val="00824A1C"/>
    <w:rsid w:val="00825BA0"/>
    <w:rsid w:val="00827117"/>
    <w:rsid w:val="0083032B"/>
    <w:rsid w:val="00834018"/>
    <w:rsid w:val="00840852"/>
    <w:rsid w:val="00841AAE"/>
    <w:rsid w:val="0085254B"/>
    <w:rsid w:val="00857F4B"/>
    <w:rsid w:val="008628FA"/>
    <w:rsid w:val="00862EA8"/>
    <w:rsid w:val="00864C34"/>
    <w:rsid w:val="00864D9B"/>
    <w:rsid w:val="00866D7D"/>
    <w:rsid w:val="00871DAF"/>
    <w:rsid w:val="00875FC2"/>
    <w:rsid w:val="008764E2"/>
    <w:rsid w:val="008774A3"/>
    <w:rsid w:val="00883D83"/>
    <w:rsid w:val="00886FA9"/>
    <w:rsid w:val="00892A3A"/>
    <w:rsid w:val="00897540"/>
    <w:rsid w:val="00897D5F"/>
    <w:rsid w:val="008A2A75"/>
    <w:rsid w:val="008A3625"/>
    <w:rsid w:val="008A79EB"/>
    <w:rsid w:val="008B021D"/>
    <w:rsid w:val="008B2FEE"/>
    <w:rsid w:val="008B6AF5"/>
    <w:rsid w:val="008C0CB7"/>
    <w:rsid w:val="008D1E17"/>
    <w:rsid w:val="008D2E1D"/>
    <w:rsid w:val="008D4D34"/>
    <w:rsid w:val="008D5788"/>
    <w:rsid w:val="008E0B62"/>
    <w:rsid w:val="008E0D86"/>
    <w:rsid w:val="008E382E"/>
    <w:rsid w:val="008E592C"/>
    <w:rsid w:val="008E726F"/>
    <w:rsid w:val="008E7279"/>
    <w:rsid w:val="008F077E"/>
    <w:rsid w:val="008F0831"/>
    <w:rsid w:val="008F5F2D"/>
    <w:rsid w:val="008F6F99"/>
    <w:rsid w:val="0090044F"/>
    <w:rsid w:val="00901498"/>
    <w:rsid w:val="00901F27"/>
    <w:rsid w:val="0090232C"/>
    <w:rsid w:val="00904B47"/>
    <w:rsid w:val="00904B8E"/>
    <w:rsid w:val="00907139"/>
    <w:rsid w:val="00912207"/>
    <w:rsid w:val="00912635"/>
    <w:rsid w:val="00913C69"/>
    <w:rsid w:val="0091641F"/>
    <w:rsid w:val="00917A0F"/>
    <w:rsid w:val="00917FF4"/>
    <w:rsid w:val="00920143"/>
    <w:rsid w:val="00921782"/>
    <w:rsid w:val="00925D15"/>
    <w:rsid w:val="0092700C"/>
    <w:rsid w:val="009276D2"/>
    <w:rsid w:val="00930061"/>
    <w:rsid w:val="00930125"/>
    <w:rsid w:val="00930BBE"/>
    <w:rsid w:val="009328ED"/>
    <w:rsid w:val="009358DC"/>
    <w:rsid w:val="00935930"/>
    <w:rsid w:val="00941890"/>
    <w:rsid w:val="00945AE0"/>
    <w:rsid w:val="00951AE2"/>
    <w:rsid w:val="00953550"/>
    <w:rsid w:val="00954539"/>
    <w:rsid w:val="00962E44"/>
    <w:rsid w:val="009659F4"/>
    <w:rsid w:val="009743B8"/>
    <w:rsid w:val="00974F98"/>
    <w:rsid w:val="009769BE"/>
    <w:rsid w:val="0097786C"/>
    <w:rsid w:val="00980067"/>
    <w:rsid w:val="009823C8"/>
    <w:rsid w:val="00982948"/>
    <w:rsid w:val="009837F5"/>
    <w:rsid w:val="0098390A"/>
    <w:rsid w:val="0098495B"/>
    <w:rsid w:val="00990E3D"/>
    <w:rsid w:val="00992E21"/>
    <w:rsid w:val="009950FB"/>
    <w:rsid w:val="00995BEB"/>
    <w:rsid w:val="00995CDF"/>
    <w:rsid w:val="009971FE"/>
    <w:rsid w:val="009A07DD"/>
    <w:rsid w:val="009A2B6B"/>
    <w:rsid w:val="009B0606"/>
    <w:rsid w:val="009B0F67"/>
    <w:rsid w:val="009B21A3"/>
    <w:rsid w:val="009B5F91"/>
    <w:rsid w:val="009B6E65"/>
    <w:rsid w:val="009B6ED2"/>
    <w:rsid w:val="009C0F0D"/>
    <w:rsid w:val="009C1BBF"/>
    <w:rsid w:val="009C2035"/>
    <w:rsid w:val="009C2683"/>
    <w:rsid w:val="009C2AE4"/>
    <w:rsid w:val="009C4589"/>
    <w:rsid w:val="009C745B"/>
    <w:rsid w:val="009C7ECB"/>
    <w:rsid w:val="009D2910"/>
    <w:rsid w:val="009D497B"/>
    <w:rsid w:val="009D5EFC"/>
    <w:rsid w:val="009D66F2"/>
    <w:rsid w:val="009D779A"/>
    <w:rsid w:val="009E5A0E"/>
    <w:rsid w:val="009F0A14"/>
    <w:rsid w:val="009F1E24"/>
    <w:rsid w:val="009F2B01"/>
    <w:rsid w:val="009F2C20"/>
    <w:rsid w:val="009F62F6"/>
    <w:rsid w:val="00A00800"/>
    <w:rsid w:val="00A03B74"/>
    <w:rsid w:val="00A05F5C"/>
    <w:rsid w:val="00A13FB3"/>
    <w:rsid w:val="00A16261"/>
    <w:rsid w:val="00A211DF"/>
    <w:rsid w:val="00A24256"/>
    <w:rsid w:val="00A25BFC"/>
    <w:rsid w:val="00A278FB"/>
    <w:rsid w:val="00A27D47"/>
    <w:rsid w:val="00A3091E"/>
    <w:rsid w:val="00A31E88"/>
    <w:rsid w:val="00A404B2"/>
    <w:rsid w:val="00A419AE"/>
    <w:rsid w:val="00A4244E"/>
    <w:rsid w:val="00A424C4"/>
    <w:rsid w:val="00A44392"/>
    <w:rsid w:val="00A45719"/>
    <w:rsid w:val="00A46A9A"/>
    <w:rsid w:val="00A46F00"/>
    <w:rsid w:val="00A47B06"/>
    <w:rsid w:val="00A547CC"/>
    <w:rsid w:val="00A55975"/>
    <w:rsid w:val="00A565E6"/>
    <w:rsid w:val="00A6387F"/>
    <w:rsid w:val="00A66281"/>
    <w:rsid w:val="00A701FC"/>
    <w:rsid w:val="00A706FA"/>
    <w:rsid w:val="00A72BCA"/>
    <w:rsid w:val="00A73764"/>
    <w:rsid w:val="00A73D99"/>
    <w:rsid w:val="00A75111"/>
    <w:rsid w:val="00A76AA2"/>
    <w:rsid w:val="00A76CAC"/>
    <w:rsid w:val="00A8163F"/>
    <w:rsid w:val="00A817B1"/>
    <w:rsid w:val="00A81D3D"/>
    <w:rsid w:val="00A82A60"/>
    <w:rsid w:val="00A83520"/>
    <w:rsid w:val="00A86F77"/>
    <w:rsid w:val="00A91670"/>
    <w:rsid w:val="00A91D9C"/>
    <w:rsid w:val="00A952E4"/>
    <w:rsid w:val="00AA20A6"/>
    <w:rsid w:val="00AA2A03"/>
    <w:rsid w:val="00AA3D76"/>
    <w:rsid w:val="00AA5688"/>
    <w:rsid w:val="00AB0075"/>
    <w:rsid w:val="00AB045C"/>
    <w:rsid w:val="00AB1B98"/>
    <w:rsid w:val="00AB1DEA"/>
    <w:rsid w:val="00AB4E32"/>
    <w:rsid w:val="00AC0FC1"/>
    <w:rsid w:val="00AC128D"/>
    <w:rsid w:val="00AC474E"/>
    <w:rsid w:val="00AC688C"/>
    <w:rsid w:val="00AD1D82"/>
    <w:rsid w:val="00AD59AE"/>
    <w:rsid w:val="00AD5A30"/>
    <w:rsid w:val="00AD7F8D"/>
    <w:rsid w:val="00AE1C4C"/>
    <w:rsid w:val="00AE25F2"/>
    <w:rsid w:val="00AE3676"/>
    <w:rsid w:val="00AE4450"/>
    <w:rsid w:val="00AE75F7"/>
    <w:rsid w:val="00AF18AF"/>
    <w:rsid w:val="00AF20E9"/>
    <w:rsid w:val="00AF3FE0"/>
    <w:rsid w:val="00B062A0"/>
    <w:rsid w:val="00B079DB"/>
    <w:rsid w:val="00B1041A"/>
    <w:rsid w:val="00B1354D"/>
    <w:rsid w:val="00B1397B"/>
    <w:rsid w:val="00B14374"/>
    <w:rsid w:val="00B15DD3"/>
    <w:rsid w:val="00B16AF7"/>
    <w:rsid w:val="00B1756A"/>
    <w:rsid w:val="00B1766A"/>
    <w:rsid w:val="00B21198"/>
    <w:rsid w:val="00B2205F"/>
    <w:rsid w:val="00B2251F"/>
    <w:rsid w:val="00B22C76"/>
    <w:rsid w:val="00B23608"/>
    <w:rsid w:val="00B409A6"/>
    <w:rsid w:val="00B411E7"/>
    <w:rsid w:val="00B42540"/>
    <w:rsid w:val="00B45BD6"/>
    <w:rsid w:val="00B46D97"/>
    <w:rsid w:val="00B530DB"/>
    <w:rsid w:val="00B54A58"/>
    <w:rsid w:val="00B55DAD"/>
    <w:rsid w:val="00B60052"/>
    <w:rsid w:val="00B63FEA"/>
    <w:rsid w:val="00B64A3C"/>
    <w:rsid w:val="00B66992"/>
    <w:rsid w:val="00B67769"/>
    <w:rsid w:val="00B70B3A"/>
    <w:rsid w:val="00B73A9D"/>
    <w:rsid w:val="00B75BC1"/>
    <w:rsid w:val="00B82E4A"/>
    <w:rsid w:val="00B83633"/>
    <w:rsid w:val="00B83842"/>
    <w:rsid w:val="00B839D3"/>
    <w:rsid w:val="00B84A4E"/>
    <w:rsid w:val="00B84B2E"/>
    <w:rsid w:val="00B86358"/>
    <w:rsid w:val="00B86EAD"/>
    <w:rsid w:val="00B92364"/>
    <w:rsid w:val="00B9338A"/>
    <w:rsid w:val="00B9726B"/>
    <w:rsid w:val="00BA0D25"/>
    <w:rsid w:val="00BA15BC"/>
    <w:rsid w:val="00BA38C9"/>
    <w:rsid w:val="00BA4F5E"/>
    <w:rsid w:val="00BB0C6B"/>
    <w:rsid w:val="00BB3ED7"/>
    <w:rsid w:val="00BB70F4"/>
    <w:rsid w:val="00BB7EE4"/>
    <w:rsid w:val="00BC5F89"/>
    <w:rsid w:val="00BC63B2"/>
    <w:rsid w:val="00BC6567"/>
    <w:rsid w:val="00BC79B5"/>
    <w:rsid w:val="00BD4543"/>
    <w:rsid w:val="00BD45D6"/>
    <w:rsid w:val="00BD6D2C"/>
    <w:rsid w:val="00BD7336"/>
    <w:rsid w:val="00BE3A44"/>
    <w:rsid w:val="00BE555C"/>
    <w:rsid w:val="00BF324F"/>
    <w:rsid w:val="00BF58FA"/>
    <w:rsid w:val="00C01543"/>
    <w:rsid w:val="00C01799"/>
    <w:rsid w:val="00C066CB"/>
    <w:rsid w:val="00C06FEA"/>
    <w:rsid w:val="00C07C2D"/>
    <w:rsid w:val="00C109EE"/>
    <w:rsid w:val="00C12EC2"/>
    <w:rsid w:val="00C149C1"/>
    <w:rsid w:val="00C2378A"/>
    <w:rsid w:val="00C237F7"/>
    <w:rsid w:val="00C2391C"/>
    <w:rsid w:val="00C23959"/>
    <w:rsid w:val="00C24993"/>
    <w:rsid w:val="00C2587F"/>
    <w:rsid w:val="00C25AC5"/>
    <w:rsid w:val="00C260C8"/>
    <w:rsid w:val="00C27802"/>
    <w:rsid w:val="00C32A3A"/>
    <w:rsid w:val="00C34755"/>
    <w:rsid w:val="00C34B20"/>
    <w:rsid w:val="00C42F82"/>
    <w:rsid w:val="00C5052F"/>
    <w:rsid w:val="00C51CDC"/>
    <w:rsid w:val="00C6490A"/>
    <w:rsid w:val="00C67D67"/>
    <w:rsid w:val="00C73C2C"/>
    <w:rsid w:val="00C745CB"/>
    <w:rsid w:val="00C756CC"/>
    <w:rsid w:val="00C76674"/>
    <w:rsid w:val="00C77627"/>
    <w:rsid w:val="00C77C13"/>
    <w:rsid w:val="00C85ADE"/>
    <w:rsid w:val="00C90D9F"/>
    <w:rsid w:val="00C9233F"/>
    <w:rsid w:val="00C92D4E"/>
    <w:rsid w:val="00C934A2"/>
    <w:rsid w:val="00C95638"/>
    <w:rsid w:val="00CA0E5B"/>
    <w:rsid w:val="00CA3AD1"/>
    <w:rsid w:val="00CA3CFA"/>
    <w:rsid w:val="00CA498C"/>
    <w:rsid w:val="00CA56B7"/>
    <w:rsid w:val="00CB06C1"/>
    <w:rsid w:val="00CB22FC"/>
    <w:rsid w:val="00CB638E"/>
    <w:rsid w:val="00CC2F6F"/>
    <w:rsid w:val="00CD2755"/>
    <w:rsid w:val="00CD561B"/>
    <w:rsid w:val="00CD6678"/>
    <w:rsid w:val="00CD6FDD"/>
    <w:rsid w:val="00CE1749"/>
    <w:rsid w:val="00CE21B4"/>
    <w:rsid w:val="00CE366F"/>
    <w:rsid w:val="00CE4F9A"/>
    <w:rsid w:val="00CE5C35"/>
    <w:rsid w:val="00CE751B"/>
    <w:rsid w:val="00CF01B6"/>
    <w:rsid w:val="00CF36B4"/>
    <w:rsid w:val="00CF406B"/>
    <w:rsid w:val="00CF42C0"/>
    <w:rsid w:val="00CF620D"/>
    <w:rsid w:val="00CF7E99"/>
    <w:rsid w:val="00D00950"/>
    <w:rsid w:val="00D0365A"/>
    <w:rsid w:val="00D04176"/>
    <w:rsid w:val="00D04F6C"/>
    <w:rsid w:val="00D0580A"/>
    <w:rsid w:val="00D1196E"/>
    <w:rsid w:val="00D13028"/>
    <w:rsid w:val="00D15C2D"/>
    <w:rsid w:val="00D165FE"/>
    <w:rsid w:val="00D23432"/>
    <w:rsid w:val="00D24530"/>
    <w:rsid w:val="00D25E01"/>
    <w:rsid w:val="00D2791A"/>
    <w:rsid w:val="00D30E77"/>
    <w:rsid w:val="00D351B7"/>
    <w:rsid w:val="00D40C50"/>
    <w:rsid w:val="00D41CD8"/>
    <w:rsid w:val="00D42D46"/>
    <w:rsid w:val="00D44126"/>
    <w:rsid w:val="00D44E43"/>
    <w:rsid w:val="00D45839"/>
    <w:rsid w:val="00D5084B"/>
    <w:rsid w:val="00D50B88"/>
    <w:rsid w:val="00D577AD"/>
    <w:rsid w:val="00D736E7"/>
    <w:rsid w:val="00D813A6"/>
    <w:rsid w:val="00D81672"/>
    <w:rsid w:val="00D84320"/>
    <w:rsid w:val="00D92E7D"/>
    <w:rsid w:val="00D95037"/>
    <w:rsid w:val="00D95A5F"/>
    <w:rsid w:val="00D96F34"/>
    <w:rsid w:val="00DA02E5"/>
    <w:rsid w:val="00DA60C9"/>
    <w:rsid w:val="00DA7E46"/>
    <w:rsid w:val="00DA7F4E"/>
    <w:rsid w:val="00DB4149"/>
    <w:rsid w:val="00DC10E4"/>
    <w:rsid w:val="00DC2B79"/>
    <w:rsid w:val="00DC5F7F"/>
    <w:rsid w:val="00DC7A99"/>
    <w:rsid w:val="00DD581F"/>
    <w:rsid w:val="00DD7171"/>
    <w:rsid w:val="00DE3E2D"/>
    <w:rsid w:val="00DE47A7"/>
    <w:rsid w:val="00DE49C0"/>
    <w:rsid w:val="00DE5836"/>
    <w:rsid w:val="00DE783B"/>
    <w:rsid w:val="00DF08BF"/>
    <w:rsid w:val="00DF5B00"/>
    <w:rsid w:val="00E005C4"/>
    <w:rsid w:val="00E03F6D"/>
    <w:rsid w:val="00E0707C"/>
    <w:rsid w:val="00E073B1"/>
    <w:rsid w:val="00E0772F"/>
    <w:rsid w:val="00E10DFD"/>
    <w:rsid w:val="00E11782"/>
    <w:rsid w:val="00E11B3C"/>
    <w:rsid w:val="00E11BF3"/>
    <w:rsid w:val="00E15CCC"/>
    <w:rsid w:val="00E3441A"/>
    <w:rsid w:val="00E3704B"/>
    <w:rsid w:val="00E42886"/>
    <w:rsid w:val="00E53FA9"/>
    <w:rsid w:val="00E55CFD"/>
    <w:rsid w:val="00E56231"/>
    <w:rsid w:val="00E565C0"/>
    <w:rsid w:val="00E6069C"/>
    <w:rsid w:val="00E635E9"/>
    <w:rsid w:val="00E7183E"/>
    <w:rsid w:val="00E71A10"/>
    <w:rsid w:val="00E73D98"/>
    <w:rsid w:val="00E7646E"/>
    <w:rsid w:val="00E76683"/>
    <w:rsid w:val="00E801AE"/>
    <w:rsid w:val="00E82D77"/>
    <w:rsid w:val="00E84F37"/>
    <w:rsid w:val="00E8713B"/>
    <w:rsid w:val="00E87243"/>
    <w:rsid w:val="00E900E1"/>
    <w:rsid w:val="00E9146F"/>
    <w:rsid w:val="00E917FC"/>
    <w:rsid w:val="00E9378C"/>
    <w:rsid w:val="00E9625F"/>
    <w:rsid w:val="00EA1B8F"/>
    <w:rsid w:val="00EA2BC2"/>
    <w:rsid w:val="00EA372E"/>
    <w:rsid w:val="00EA597F"/>
    <w:rsid w:val="00EA747E"/>
    <w:rsid w:val="00EC258C"/>
    <w:rsid w:val="00EC550A"/>
    <w:rsid w:val="00EC5908"/>
    <w:rsid w:val="00ED6ACF"/>
    <w:rsid w:val="00EE0841"/>
    <w:rsid w:val="00EE19B0"/>
    <w:rsid w:val="00EE2EEF"/>
    <w:rsid w:val="00EE41C6"/>
    <w:rsid w:val="00EE719B"/>
    <w:rsid w:val="00EE75E2"/>
    <w:rsid w:val="00EF3C93"/>
    <w:rsid w:val="00EF5B45"/>
    <w:rsid w:val="00F000C7"/>
    <w:rsid w:val="00F0113D"/>
    <w:rsid w:val="00F0181C"/>
    <w:rsid w:val="00F01837"/>
    <w:rsid w:val="00F06835"/>
    <w:rsid w:val="00F20ACF"/>
    <w:rsid w:val="00F21996"/>
    <w:rsid w:val="00F32EC1"/>
    <w:rsid w:val="00F36542"/>
    <w:rsid w:val="00F37A2C"/>
    <w:rsid w:val="00F40132"/>
    <w:rsid w:val="00F43004"/>
    <w:rsid w:val="00F45087"/>
    <w:rsid w:val="00F47E41"/>
    <w:rsid w:val="00F5228E"/>
    <w:rsid w:val="00F52BB8"/>
    <w:rsid w:val="00F61AD9"/>
    <w:rsid w:val="00F636E8"/>
    <w:rsid w:val="00F63903"/>
    <w:rsid w:val="00F655CE"/>
    <w:rsid w:val="00F81501"/>
    <w:rsid w:val="00F815D1"/>
    <w:rsid w:val="00F836F8"/>
    <w:rsid w:val="00F84D2F"/>
    <w:rsid w:val="00F92EE9"/>
    <w:rsid w:val="00F95CE7"/>
    <w:rsid w:val="00F96A88"/>
    <w:rsid w:val="00FA007D"/>
    <w:rsid w:val="00FA2BCF"/>
    <w:rsid w:val="00FA366B"/>
    <w:rsid w:val="00FA499A"/>
    <w:rsid w:val="00FB24FC"/>
    <w:rsid w:val="00FB327E"/>
    <w:rsid w:val="00FB42DE"/>
    <w:rsid w:val="00FB4E5A"/>
    <w:rsid w:val="00FB550D"/>
    <w:rsid w:val="00FC4117"/>
    <w:rsid w:val="00FC457A"/>
    <w:rsid w:val="00FC64B5"/>
    <w:rsid w:val="00FD1BB5"/>
    <w:rsid w:val="00FD7236"/>
    <w:rsid w:val="00FD7A03"/>
    <w:rsid w:val="00FE0848"/>
    <w:rsid w:val="00FE110F"/>
    <w:rsid w:val="00FE56F7"/>
    <w:rsid w:val="00FE6179"/>
    <w:rsid w:val="00FF0038"/>
    <w:rsid w:val="00FF6006"/>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62EC8"/>
  <w15:docId w15:val="{E1E1CFAD-B050-4C6B-966A-0863634B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C9EB066700DB399FD296D879266C9686FmEL6J" TargetMode="External"/><Relationship Id="rId21" Type="http://schemas.openxmlformats.org/officeDocument/2006/relationships/hyperlink" Target="consultantplus://offline/ref=DA569B7E18CA034618FBCF597F3DFAB6683BBA572CFBF0D744959CAE7A91210C09A3FD74AF94B066700DB399FD296D879266C9686FmEL6J" TargetMode="External"/><Relationship Id="rId42" Type="http://schemas.openxmlformats.org/officeDocument/2006/relationships/hyperlink" Target="consultantplus://offline/ref=DA569B7E18CA034618FBCF597F3DFAB6683BBA572CFBF0D744959CAE7A91210C09A3FD74AD9CB066700DB399FD296D879266C9686FmEL6J" TargetMode="External"/><Relationship Id="rId47" Type="http://schemas.openxmlformats.org/officeDocument/2006/relationships/hyperlink" Target="consultantplus://offline/ref=DA569B7E18CA034618FBCF597F3DFAB6683BBA572CFBF0D744959CAE7A91210C09A3FD74AD9EB066700DB399FD296D879266C9686FmEL6J" TargetMode="External"/><Relationship Id="rId63" Type="http://schemas.openxmlformats.org/officeDocument/2006/relationships/hyperlink" Target="consultantplus://offline/ref=DA569B7E18CA034618FBCF597F3DFAB6683BBA572CFBF0D744959CAE7A91210C09A3FD74A29EB066700DB399FD296D879266C9686FmEL6J" TargetMode="External"/><Relationship Id="rId68" Type="http://schemas.openxmlformats.org/officeDocument/2006/relationships/hyperlink" Target="consultantplus://offline/ref=B4056D5126977E7AF80C66EA59B56F5E976199B14F6968B625076B7E23799B61CDD2CD10C45CA44000BBB250F93E147DA0991DE48An5L2J" TargetMode="External"/><Relationship Id="rId84" Type="http://schemas.openxmlformats.org/officeDocument/2006/relationships/hyperlink" Target="consultantplus://offline/ref=B4056D5126977E7AF80C66EA59B56F5E976199B14F6968B625076B7E23799B61CDD2CD11CB5DA44000BBB250F93E147DA0991DE48An5L2J" TargetMode="External"/><Relationship Id="rId89" Type="http://schemas.openxmlformats.org/officeDocument/2006/relationships/hyperlink" Target="consultantplus://offline/ref=B4056D5126977E7AF80C66EA59B56F5E976199B14F6968B625076B7E23799B61CDD2CD11CB52A44000BBB250F93E147DA0991DE48An5L2J" TargetMode="External"/><Relationship Id="rId16" Type="http://schemas.openxmlformats.org/officeDocument/2006/relationships/hyperlink" Target="consultantplus://offline/ref=DA569B7E18CA034618FBCF597F3DFAB6683BBA572CFBF0D744959CAE7A91210C09A3FD74AE99B066700DB399FD296D879266C9686FmEL6J" TargetMode="External"/><Relationship Id="rId107" Type="http://schemas.openxmlformats.org/officeDocument/2006/relationships/header" Target="header1.xml"/><Relationship Id="rId11" Type="http://schemas.openxmlformats.org/officeDocument/2006/relationships/hyperlink" Target="consultantplus://offline/ref=DA569B7E18CA034618FBCF597F3DFAB6683BBA572CFBF0D744959CAE7A91210C09A3FD74A994B066700DB399FD296D879266C9686FmEL6J" TargetMode="External"/><Relationship Id="rId32" Type="http://schemas.openxmlformats.org/officeDocument/2006/relationships/hyperlink" Target="consultantplus://offline/ref=505DA7D05BB5ABC6179B2004BC33095677D96CDEE3F4507599DF1575F38C9249642B966AD16046288199613FA1959125gDw5J" TargetMode="External"/><Relationship Id="rId37" Type="http://schemas.openxmlformats.org/officeDocument/2006/relationships/hyperlink" Target="consultantplus://offline/ref=AFA5CC0579751A00F7CFEF7341EFFF0ACA63D37305C130550501FEB2A16358BD9D4AF321EE07930409B22D896EFB0426Z3xDJ" TargetMode="External"/><Relationship Id="rId53" Type="http://schemas.openxmlformats.org/officeDocument/2006/relationships/hyperlink" Target="consultantplus://offline/ref=DA569B7E18CA034618FBCF597F3DFAB6683BBA572CFBF0D744959CAE7A91210C09A3FD74AD9AB066700DB399FD296D879266C9686FmEL6J" TargetMode="External"/><Relationship Id="rId58" Type="http://schemas.openxmlformats.org/officeDocument/2006/relationships/hyperlink" Target="consultantplus://offline/ref=DA569B7E18CA034618FBCF597F3DFAB6683BBA572CFBF0D744959CAE7A91210C09A3FD71AB98BB397518A2C1F1217A989279D56A6EEFm7LDJ" TargetMode="External"/><Relationship Id="rId74" Type="http://schemas.openxmlformats.org/officeDocument/2006/relationships/hyperlink" Target="consultantplus://offline/ref=B4056D5126977E7AF80C66EA59B56F5E976199B14F6968B625076B7E23799B61CDD2CD10C559A44000BBB250F93E147DA0991DE48An5L2J" TargetMode="External"/><Relationship Id="rId79" Type="http://schemas.openxmlformats.org/officeDocument/2006/relationships/hyperlink" Target="consultantplus://offline/ref=B4056D5126977E7AF80C66EA59B56F5E976199B14F6968B625076B7E23799B61CDD2CD10C553A44000BBB250F93E147DA0991DE48An5L2J" TargetMode="External"/><Relationship Id="rId102" Type="http://schemas.openxmlformats.org/officeDocument/2006/relationships/hyperlink" Target="consultantplus://offline/ref=B4056D5126977E7AF80C66EA59B56F5E976199B14F6968B625076B7E23799B61CDD2CD11C452A44000BBB250F93E147DA0991DE48An5L2J" TargetMode="External"/><Relationship Id="rId5" Type="http://schemas.openxmlformats.org/officeDocument/2006/relationships/footnotes" Target="footnotes.xml"/><Relationship Id="rId90" Type="http://schemas.openxmlformats.org/officeDocument/2006/relationships/hyperlink" Target="consultantplus://offline/ref=B4056D5126977E7AF80C66EA59B56F5E976199B14F6968B625076B7E23799B61CDD2CD11C45BA44000BBB250F93E147DA0991DE48An5L2J" TargetMode="External"/><Relationship Id="rId95" Type="http://schemas.openxmlformats.org/officeDocument/2006/relationships/hyperlink" Target="consultantplus://offline/ref=B4056D5126977E7AF80C66EA59B56F5E976199B14F6968B625076B7E23799B61CDD2CD11C459A44000BBB250F93E147DA0991DE48An5L2J" TargetMode="External"/><Relationship Id="rId22" Type="http://schemas.openxmlformats.org/officeDocument/2006/relationships/hyperlink" Target="consultantplus://offline/ref=DA569B7E18CA034618FBCF597F3DFAB6683BBA572CFBF0D744959CAE7A91210C09A3FD74AC9DB066700DB399FD296D879266C9686FmEL6J" TargetMode="External"/><Relationship Id="rId27" Type="http://schemas.openxmlformats.org/officeDocument/2006/relationships/hyperlink" Target="consultantplus://offline/ref=1574E972FBCE38D74B1F639AE729034806CE7B7D3215957C4AC437F25472F6A7DA1CAD17B3F7654AD5F9EB4AECqAhDJ" TargetMode="External"/><Relationship Id="rId43" Type="http://schemas.openxmlformats.org/officeDocument/2006/relationships/hyperlink" Target="consultantplus://offline/ref=DA569B7E18CA034618FBCF597F3DFAB6683BBA572CFBF0D744959CAE7A91210C09A3FD74AD9CB066700DB399FD296D879266C9686FmEL6J" TargetMode="External"/><Relationship Id="rId48" Type="http://schemas.openxmlformats.org/officeDocument/2006/relationships/hyperlink" Target="consultantplus://offline/ref=DA569B7E18CA034618FBCF597F3DFAB6683BBA572CFBF0D744959CAE7A91210C09A3FD74AD9EB066700DB399FD296D879266C9686FmEL6J" TargetMode="External"/><Relationship Id="rId64" Type="http://schemas.openxmlformats.org/officeDocument/2006/relationships/hyperlink" Target="consultantplus://offline/ref=DA569B7E18CA034618FBCF597F3DFAB6683BBA572CFBF0D744959CAE7A91210C09A3FD74A299B066700DB399FD296D879266C9686FmEL6J" TargetMode="External"/><Relationship Id="rId69" Type="http://schemas.openxmlformats.org/officeDocument/2006/relationships/hyperlink" Target="consultantplus://offline/ref=B4056D5126977E7AF80C66EA59B56F5E976199B14F6968B625076B7E23799B61CDD2CD10C55BA44000BBB250F93E147DA0991DE48An5L2J" TargetMode="External"/><Relationship Id="rId80" Type="http://schemas.openxmlformats.org/officeDocument/2006/relationships/hyperlink" Target="consultantplus://offline/ref=B4056D5126977E7AF80C66EA59B56F5E976199B14F6968B625076B7E23799B61CDD2CD10C552A44000BBB250F93E147DA0991DE48An5L2J" TargetMode="External"/><Relationship Id="rId85" Type="http://schemas.openxmlformats.org/officeDocument/2006/relationships/hyperlink" Target="consultantplus://offline/ref=B4056D5126977E7AF80C66EA59B56F5E976199B14F6968B625076B7E23799B61CDD2CD11CB5DA44000BBB250F93E147DA0991DE48An5L2J" TargetMode="External"/><Relationship Id="rId12" Type="http://schemas.openxmlformats.org/officeDocument/2006/relationships/hyperlink" Target="consultantplus://offline/ref=DA569B7E18CA034618FBCF597F3DFAB6683BBA572CFBF0D744959CAE7A91210C09A3FD74AE9DB066700DB399FD296D879266C9686FmEL6J" TargetMode="External"/><Relationship Id="rId17" Type="http://schemas.openxmlformats.org/officeDocument/2006/relationships/hyperlink" Target="consultantplus://offline/ref=DA569B7E18CA034618FBCF597F3DFAB6683BBA572CFBF0D744959CAE7A91210C09A3FD74AE98B066700DB399FD296D879266C9686FmEL6J" TargetMode="External"/><Relationship Id="rId33" Type="http://schemas.openxmlformats.org/officeDocument/2006/relationships/hyperlink" Target="consultantplus://offline/ref=505DA7D05BB5ABC6179B2004BC33095677D96CDEE5F055739FD3487FFBD59E4B6324C96FC4711E2587817E3CBD899324DCgBwCJ" TargetMode="External"/><Relationship Id="rId38" Type="http://schemas.openxmlformats.org/officeDocument/2006/relationships/hyperlink" Target="consultantplus://offline/ref=AFA5CC0579751A00F7CFEF7341EFFF0ACA63D37303C53553030DA3B8A93A54BF9A45AC24FB16CB090FAA328A72E7062734ZExCJ" TargetMode="External"/><Relationship Id="rId59" Type="http://schemas.openxmlformats.org/officeDocument/2006/relationships/hyperlink" Target="consultantplus://offline/ref=DA569B7E18CA034618FBCF597F3DFAB6683BBA572CFBF0D744959CAE7A91210C09A3FD71AB98BB397518A2C1F1217A989279D56A6EEFm7LDJ" TargetMode="External"/><Relationship Id="rId103" Type="http://schemas.openxmlformats.org/officeDocument/2006/relationships/hyperlink" Target="consultantplus://offline/ref=B4056D5126977E7AF80C66EA59B56F5E97619BB24B6E68B625076B7E23799B61DFD29519CD52B11550E1E55DF9n3LFJ" TargetMode="External"/><Relationship Id="rId108" Type="http://schemas.openxmlformats.org/officeDocument/2006/relationships/fontTable" Target="fontTable.xml"/><Relationship Id="rId54" Type="http://schemas.openxmlformats.org/officeDocument/2006/relationships/hyperlink" Target="consultantplus://offline/ref=DA569B7E18CA034618FBCF597F3DFAB6683BBF5121FAF0D744959CAE7A91210C09A3FD71A89AB066700DB399FD296D879266C9686FmEL6J" TargetMode="External"/><Relationship Id="rId70" Type="http://schemas.openxmlformats.org/officeDocument/2006/relationships/hyperlink" Target="consultantplus://offline/ref=B4056D5126977E7AF80C66EA59B56F5E976199B14F6968B625076B7E23799B61CDD2CD15CD5EAE1F05AEA308F5360362A08601E68B5Bn1LEJ" TargetMode="External"/><Relationship Id="rId75" Type="http://schemas.openxmlformats.org/officeDocument/2006/relationships/hyperlink" Target="consultantplus://offline/ref=B4056D5126977E7AF80C66EA59B56F5E976199B14F6968B625076B7E23799B61CDD2CD10C558A44000BBB250F93E147DA0991DE48An5L2J" TargetMode="External"/><Relationship Id="rId91" Type="http://schemas.openxmlformats.org/officeDocument/2006/relationships/hyperlink" Target="consultantplus://offline/ref=B4056D5126977E7AF80C66EA59B56F5E976098B4496D68B625076B7E23799B61DFD29519CD52B11550E1E55DF9n3LFJ" TargetMode="External"/><Relationship Id="rId96" Type="http://schemas.openxmlformats.org/officeDocument/2006/relationships/hyperlink" Target="consultantplus://offline/ref=B4056D5126977E7AF80C66EA59B56F5E976199B14F6968B625076B7E23799B61CDD2CD11C458A44000BBB250F93E147DA0991DE48An5L2J"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DA569B7E18CA034618FBCF597F3DFAB6683BBA572CFBF0D744959CAE7A91210C09A3FD74AE9EB066700DB399FD296D879266C9686FmEL6J" TargetMode="External"/><Relationship Id="rId23" Type="http://schemas.openxmlformats.org/officeDocument/2006/relationships/hyperlink" Target="consultantplus://offline/ref=DA569B7E18CA034618FBCF597F3DFAB6683BBA572CFBF0D744959CAE7A91210C09A3FD74AC9CB066700DB399FD296D879266C9686FmEL6J" TargetMode="External"/><Relationship Id="rId28" Type="http://schemas.openxmlformats.org/officeDocument/2006/relationships/hyperlink" Target="consultantplus://offline/ref=27489318FEE4E92D29400CBEE74D1146C08B8319BEB3AB0F9522D68BE04ED0F88E59106B78D8105018E0EA981Ex6iFJ" TargetMode="External"/><Relationship Id="rId36" Type="http://schemas.openxmlformats.org/officeDocument/2006/relationships/hyperlink" Target="consultantplus://offline/ref=505DA7D05BB5ABC6179B2004BC33095677D96CDEE5F055739FD3487FFBD59E4B6324C96FC4711E2587817E3CBD899324DCgBwCJ" TargetMode="External"/><Relationship Id="rId49" Type="http://schemas.openxmlformats.org/officeDocument/2006/relationships/hyperlink" Target="consultantplus://offline/ref=DA569B7E18CA034618FBCF597F3DFAB6683BBA572CFBF0D744959CAE7A91210C09A3FD74AD99B066700DB399FD296D879266C9686FmEL6J" TargetMode="External"/><Relationship Id="rId57" Type="http://schemas.openxmlformats.org/officeDocument/2006/relationships/hyperlink" Target="consultantplus://offline/ref=DA569B7E18CA034618FBCF597F3DFAB6683BBA572CFBF0D744959CAE7A91210C09A3FD74A29DB066700DB399FD296D879266C9686FmEL6J" TargetMode="External"/><Relationship Id="rId106" Type="http://schemas.openxmlformats.org/officeDocument/2006/relationships/hyperlink" Target="consultantplus://offline/ref=B4056D5126977E7AF80C66EA59B56F5E976098B4496D68B625076B7E23799B61DFD29519CD52B11550E1E55DF9n3LFJ" TargetMode="External"/><Relationship Id="rId10" Type="http://schemas.openxmlformats.org/officeDocument/2006/relationships/hyperlink" Target="consultantplus://offline/ref=DA569B7E18CA034618FBCF597F3DFAB6683BBA572CFBF0D744959CAE7A91210C09A3FD74A995B066700DB399FD296D879266C9686FmEL6J" TargetMode="External"/><Relationship Id="rId31" Type="http://schemas.openxmlformats.org/officeDocument/2006/relationships/hyperlink" Target="consultantplus://offline/ref=505DA7D05BB5ABC6179B2004BC33095677D96CDEE5F055739FD3487FFBD59E4B6324C96FC4711E2587817E3CBD899324DCgBwCJ" TargetMode="External"/><Relationship Id="rId44" Type="http://schemas.openxmlformats.org/officeDocument/2006/relationships/hyperlink" Target="consultantplus://offline/ref=DA569B7E18CA034618FBCF597F3DFAB6683BBA572CFBF0D744959CAE7A91210C09A3FD74AD9FB066700DB399FD296D879266C9686FmEL6J" TargetMode="External"/><Relationship Id="rId52" Type="http://schemas.openxmlformats.org/officeDocument/2006/relationships/hyperlink" Target="consultantplus://offline/ref=DA569B7E18CA034618FBCF597F3DFAB6683BBA572CFBF0D744959CAE7A91210C09A3FD78A299B066700DB399FD296D879266C9686FmEL6J" TargetMode="External"/><Relationship Id="rId60" Type="http://schemas.openxmlformats.org/officeDocument/2006/relationships/hyperlink" Target="consultantplus://offline/ref=DA569B7E18CA034618FBCF597F3DFAB6683BBA572CFBF0D744959CAE7A91210C09A3FD71AF94BD397518A2C1F1217A989279D56A6EEFm7LDJ" TargetMode="External"/><Relationship Id="rId65" Type="http://schemas.openxmlformats.org/officeDocument/2006/relationships/hyperlink" Target="consultantplus://offline/ref=DA569B7E18CA034618FBCF597F3DFAB6683BBA572CFBF0D744959CAE7A91210C09A3FD74A299B066700DB399FD296D879266C9686FmEL6J" TargetMode="External"/><Relationship Id="rId73" Type="http://schemas.openxmlformats.org/officeDocument/2006/relationships/hyperlink" Target="consultantplus://offline/ref=B4056D5126977E7AF80C66EA59B56F5E976199B14F6968B625076B7E23799B61CDD2CD10C55AA44000BBB250F93E147DA0991DE48An5L2J" TargetMode="External"/><Relationship Id="rId78" Type="http://schemas.openxmlformats.org/officeDocument/2006/relationships/hyperlink" Target="consultantplus://offline/ref=B4056D5126977E7AF80C66EA59B56F5E976199B14F6968B625076B7E23799B61CDD2CD10C55CA44000BBB250F93E147DA0991DE48An5L2J" TargetMode="External"/><Relationship Id="rId81" Type="http://schemas.openxmlformats.org/officeDocument/2006/relationships/hyperlink" Target="consultantplus://offline/ref=B4056D5126977E7AF80C66EA59B56F5E976199B14F6968B625076B7E23799B61CDD2CD11CA5EA44000BBB250F93E147DA0991DE48An5L2J" TargetMode="External"/><Relationship Id="rId86" Type="http://schemas.openxmlformats.org/officeDocument/2006/relationships/hyperlink" Target="consultantplus://offline/ref=B4056D5126977E7AF80C66EA59B56F5E976199B14F6968B625076B7E23799B61CDD2CD11CB5DA44000BBB250F93E147DA0991DE48An5L2J" TargetMode="External"/><Relationship Id="rId94" Type="http://schemas.openxmlformats.org/officeDocument/2006/relationships/hyperlink" Target="consultantplus://offline/ref=B4056D5126977E7AF80C66EA59B56F5E976199B14F6968B625076B7E23799B61CDD2CD11C45AA44000BBB250F93E147DA0991DE48An5L2J" TargetMode="External"/><Relationship Id="rId99" Type="http://schemas.openxmlformats.org/officeDocument/2006/relationships/hyperlink" Target="consultantplus://offline/ref=B4056D5126977E7AF80C66EA59B56F5E976199B14F6968B625076B7E23799B61CDD2CD11C45DA44000BBB250F93E147DA0991DE48An5L2J" TargetMode="External"/><Relationship Id="rId101" Type="http://schemas.openxmlformats.org/officeDocument/2006/relationships/hyperlink" Target="consultantplus://offline/ref=B4056D5126977E7AF80C66EA59B56F5E976199B14F6968B625076B7E23799B61CDD2CD11C453A44000BBB250F93E147DA0991DE48An5L2J" TargetMode="External"/><Relationship Id="rId4" Type="http://schemas.openxmlformats.org/officeDocument/2006/relationships/webSettings" Target="webSettings.xml"/><Relationship Id="rId9" Type="http://schemas.openxmlformats.org/officeDocument/2006/relationships/hyperlink" Target="consultantplus://offline/ref=DA569B7E18CA034618FBCF597F3DFAB6683BBA572CFBF0D744959CAE7A91210C09A3FD74A99AB066700DB399FD296D879266C9686FmEL6J" TargetMode="External"/><Relationship Id="rId13" Type="http://schemas.openxmlformats.org/officeDocument/2006/relationships/hyperlink" Target="consultantplus://offline/ref=DA569B7E18CA034618FBCF597F3DFAB6683BBA572CFBF0D744959CAE7A91210C09A3FD74AE9CB066700DB399FD296D879266C9686FmEL6J" TargetMode="External"/><Relationship Id="rId18" Type="http://schemas.openxmlformats.org/officeDocument/2006/relationships/hyperlink" Target="consultantplus://offline/ref=DA569B7E18CA034618FBCF597F3DFAB6683BBA572CFBF0D744959CAE7A91210C09A3FD74AF9AB066700DB399FD296D879266C9686FmEL6J" TargetMode="External"/><Relationship Id="rId39" Type="http://schemas.openxmlformats.org/officeDocument/2006/relationships/hyperlink" Target="consultantplus://offline/ref=DA569B7E18CA034618FBCF597F3DFAB6683BBA572CFBF0D744959CAE7A91210C09A3FD74AC95B066700DB399FD296D879266C9686FmEL6J" TargetMode="External"/><Relationship Id="rId109" Type="http://schemas.openxmlformats.org/officeDocument/2006/relationships/theme" Target="theme/theme1.xml"/><Relationship Id="rId34" Type="http://schemas.openxmlformats.org/officeDocument/2006/relationships/hyperlink" Target="consultantplus://offline/ref=505DA7D05BB5ABC6179B2004BC33095677D96CDEE3F4507599DF1575F38C9249642B966AD16046288199613FA1959125gDw5J" TargetMode="External"/><Relationship Id="rId50" Type="http://schemas.openxmlformats.org/officeDocument/2006/relationships/hyperlink" Target="consultantplus://offline/ref=DA569B7E18CA034618FBCF597F3DFAB6683BBA572CFBF0D744959CAE7A91210C09A3FD74AD98B066700DB399FD296D879266C9686FmEL6J" TargetMode="External"/><Relationship Id="rId55" Type="http://schemas.openxmlformats.org/officeDocument/2006/relationships/hyperlink" Target="consultantplus://offline/ref=DA569B7E18CA034618FBCF597F3DFAB6683BBA572CFBF0D744959CAE7A91210C09A3FD74AD95B066700DB399FD296D879266C9686FmEL6J" TargetMode="External"/><Relationship Id="rId76" Type="http://schemas.openxmlformats.org/officeDocument/2006/relationships/hyperlink" Target="consultantplus://offline/ref=B4056D5126977E7AF80C66EA59B56F5E976199B14F6968B625076B7E23799B61CDD2CD10C55FA44000BBB250F93E147DA0991DE48An5L2J" TargetMode="External"/><Relationship Id="rId97" Type="http://schemas.openxmlformats.org/officeDocument/2006/relationships/hyperlink" Target="consultantplus://offline/ref=F9663C28B969C9367A9DD1D8FCE4DCD9BE7802122A24273D878F1B531A3F539502ACD6DFD3A0BACB232789356D4C754F7F5A49AE21O0M4I" TargetMode="External"/><Relationship Id="rId104" Type="http://schemas.openxmlformats.org/officeDocument/2006/relationships/hyperlink" Target="consultantplus://offline/ref=B4056D5126977E7AF80C66EA59B56F5E976098B4496D68B625076B7E23799B61DFD29519CD52B11550E1E55DF9n3LFJ" TargetMode="External"/><Relationship Id="rId7" Type="http://schemas.openxmlformats.org/officeDocument/2006/relationships/hyperlink" Target="consultantplus://offline/ref=FE4AF0CF3427A82AAF077E0CE3B12B8927A1973B825A3E0C6197BD5A478298C6A2CA1DF2v2QCD" TargetMode="External"/><Relationship Id="rId71" Type="http://schemas.openxmlformats.org/officeDocument/2006/relationships/hyperlink" Target="consultantplus://offline/ref=B4056D5126977E7AF80C66EA59B56F5E976199B14F6968B625076B7E23799B61CDD2CD15CD5EAE1F05AEA308F5360362A08601E68B5Bn1LEJ" TargetMode="External"/><Relationship Id="rId92" Type="http://schemas.openxmlformats.org/officeDocument/2006/relationships/hyperlink" Target="consultantplus://offline/ref=B4056D5126977E7AF80C66EA59B56F5E976199B14F6968B625076B7E23799B61CDD2CD10C85EA44000BBB250F93E147DA0991DE48An5L2J" TargetMode="External"/><Relationship Id="rId2" Type="http://schemas.openxmlformats.org/officeDocument/2006/relationships/styles" Target="styles.xml"/><Relationship Id="rId29" Type="http://schemas.openxmlformats.org/officeDocument/2006/relationships/hyperlink" Target="consultantplus://offline/ref=27489318FEE4E92D29400CBEE74D1146C08B8319BEB3AB0F9522D68BE04ED0F88E59106B78D8105018E0EA981Ex6iFJ" TargetMode="External"/><Relationship Id="rId24" Type="http://schemas.openxmlformats.org/officeDocument/2006/relationships/hyperlink" Target="consultantplus://offline/ref=DA569B7E18CA034618FBCF597F3DFAB6683BBA572CFBF0D744959CAE7A91210C09A3FD71A899BD397518A2C1F1217A989279D56A6EEFm7LDJ" TargetMode="External"/><Relationship Id="rId40" Type="http://schemas.openxmlformats.org/officeDocument/2006/relationships/hyperlink" Target="consultantplus://offline/ref=DA569B7E18CA034618FBCF597F3DFAB6683BBA572CFBF0D744959CAE7A91210C09A3FD74AC94B066700DB399FD296D879266C9686FmEL6J" TargetMode="External"/><Relationship Id="rId45" Type="http://schemas.openxmlformats.org/officeDocument/2006/relationships/hyperlink" Target="consultantplus://offline/ref=DA569B7E18CA034618FBCF597F3DFAB66A32BE5729F9F0D744959CAE7A91210C1BA3A57DAB94A5332057E494FDm2L8J" TargetMode="External"/><Relationship Id="rId66" Type="http://schemas.openxmlformats.org/officeDocument/2006/relationships/hyperlink" Target="consultantplus://offline/ref=DA569B7E18CA034618FBCF597F3DFAB6683BBA572CFBF0D744959CAE7A91210C09A3FD74A298B066700DB399FD296D879266C9686FmEL6J" TargetMode="External"/><Relationship Id="rId87" Type="http://schemas.openxmlformats.org/officeDocument/2006/relationships/hyperlink" Target="consultantplus://offline/ref=B4056D5126977E7AF80C66EA59B56F5E976199B14F6968B625076B7E23799B61CDD2CD11CB5CA44000BBB250F93E147DA0991DE48An5L2J" TargetMode="External"/><Relationship Id="rId61" Type="http://schemas.openxmlformats.org/officeDocument/2006/relationships/hyperlink" Target="consultantplus://offline/ref=DA569B7E18CA034618FBCF597F3DFAB6683BBA572CFBF0D744959CAE7A91210C09A3FD71AF94BC397518A2C1F1217A989279D56A6EEFm7LDJ" TargetMode="External"/><Relationship Id="rId82" Type="http://schemas.openxmlformats.org/officeDocument/2006/relationships/hyperlink" Target="consultantplus://offline/ref=B4056D5126977E7AF80C66EA59B56F5E976199B14F6968B625076B7E23799B61CDD2CD11CA5DA44000BBB250F93E147DA0991DE48An5L2J" TargetMode="External"/><Relationship Id="rId19" Type="http://schemas.openxmlformats.org/officeDocument/2006/relationships/hyperlink" Target="consultantplus://offline/ref=DA569B7E18CA034618FBCF597F3DFAB6683BBA572CFBF0D744959CAE7A91210C09A3FD74AF95B066700DB399FD296D879266C9686FmEL6J" TargetMode="External"/><Relationship Id="rId14" Type="http://schemas.openxmlformats.org/officeDocument/2006/relationships/hyperlink" Target="consultantplus://offline/ref=DA569B7E18CA034618FBCF597F3DFAB6683BBA572CFBF0D744959CAE7A91210C09A3FD74AE9FB066700DB399FD296D879266C9686FmEL6J" TargetMode="External"/><Relationship Id="rId30" Type="http://schemas.openxmlformats.org/officeDocument/2006/relationships/hyperlink" Target="consultantplus://offline/ref=505DA7D05BB5ABC6179B2004BC33095677D96CDEE3F4507599DF1575F38C9249642B966AD16046288199613FA1959125gDw5J" TargetMode="External"/><Relationship Id="rId35" Type="http://schemas.openxmlformats.org/officeDocument/2006/relationships/hyperlink" Target="consultantplus://offline/ref=505DA7D05BB5ABC6179B2004BC33095677D96CDEE5F055739FD3487FFBD59E4B6324C96FC4711E2587817E3CBD899324DCgBwCJ" TargetMode="External"/><Relationship Id="rId56" Type="http://schemas.openxmlformats.org/officeDocument/2006/relationships/hyperlink" Target="consultantplus://offline/ref=DA569B7E18CA034618FBCF597F3DFAB6683BBA572CFBF0D744959CAE7A91210C09A3FD74AD94B066700DB399FD296D879266C9686FmEL6J" TargetMode="External"/><Relationship Id="rId77" Type="http://schemas.openxmlformats.org/officeDocument/2006/relationships/hyperlink" Target="consultantplus://offline/ref=B4056D5126977E7AF80C66EA59B56F5E976199B14F6968B625076B7E23799B61CDD2CD10C55DA44000BBB250F93E147DA0991DE48An5L2J" TargetMode="External"/><Relationship Id="rId100" Type="http://schemas.openxmlformats.org/officeDocument/2006/relationships/hyperlink" Target="consultantplus://offline/ref=B4056D5126977E7AF80C66EA59B56F5E976199B14F6968B625076B7E23799B61CDD2CD11C45CA44000BBB250F93E147DA0991DE48An5L2J" TargetMode="External"/><Relationship Id="rId105" Type="http://schemas.openxmlformats.org/officeDocument/2006/relationships/hyperlink" Target="consultantplus://offline/ref=B4056D5126977E7AF80C66EA59B56F5E97619BB24B6E68B625076B7E23799B61DFD29519CD52B11550E1E55DF9n3LFJ" TargetMode="External"/><Relationship Id="rId8" Type="http://schemas.openxmlformats.org/officeDocument/2006/relationships/hyperlink" Target="consultantplus://offline/ref=DA569B7E18CA034618FBCF597F3DFAB6683BBA572CFBF0D744959CAE7A91210C09A3FD74A99BB066700DB399FD296D879266C9686FmEL6J" TargetMode="External"/><Relationship Id="rId51" Type="http://schemas.openxmlformats.org/officeDocument/2006/relationships/hyperlink" Target="consultantplus://offline/ref=DA569B7E18CA034618FBCF597F3DFAB6683BBA572CFBF0D744959CAE7A91210C09A3FD74AD9BB066700DB399FD296D879266C9686FmEL6J" TargetMode="External"/><Relationship Id="rId72" Type="http://schemas.openxmlformats.org/officeDocument/2006/relationships/hyperlink" Target="consultantplus://offline/ref=B4056D5126977E7AF80C66EA59B56F5E976199B14F6968B625076B7E23799B61CDD2CD15C953AC1F05AEA308F5360362A08601E68B5Bn1LEJ" TargetMode="External"/><Relationship Id="rId93" Type="http://schemas.openxmlformats.org/officeDocument/2006/relationships/hyperlink" Target="consultantplus://offline/ref=B4056D5126977E7AF80C66EA59B56F5E976199B14F6968B625076B7E23799B61CDD2CD10C459A44000BBB250F93E147DA0991DE48An5L2J" TargetMode="External"/><Relationship Id="rId98" Type="http://schemas.openxmlformats.org/officeDocument/2006/relationships/hyperlink" Target="consultantplus://offline/ref=B4056D5126977E7AF80C66EA59B56F5E976199B14F6968B625076B7E23799B61CDD2CD11C45EA44000BBB250F93E147DA0991DE48An5L2J" TargetMode="External"/><Relationship Id="rId3" Type="http://schemas.openxmlformats.org/officeDocument/2006/relationships/settings" Target="settings.xml"/><Relationship Id="rId25" Type="http://schemas.openxmlformats.org/officeDocument/2006/relationships/hyperlink" Target="consultantplus://offline/ref=DA569B7E18CA034618FBCF597F3DFAB6683BBA572CFBF0D744959CAE7A91210C09A3FD74AC9EB066700DB399FD296D879266C9686FmEL6J" TargetMode="External"/><Relationship Id="rId46" Type="http://schemas.openxmlformats.org/officeDocument/2006/relationships/hyperlink" Target="consultantplus://offline/ref=DA569B7E18CA034618FBCF597F3DFAB6683BBA572CFBF0D744959CAE7A91210C09A3FD74AD9FB066700DB399FD296D879266C9686FmEL6J" TargetMode="External"/><Relationship Id="rId67" Type="http://schemas.openxmlformats.org/officeDocument/2006/relationships/hyperlink" Target="consultantplus://offline/ref=B4056D5126977E7AF80C66EA59B56F5E976199B14F6968B625076B7E23799B61CDD2CD10C45DA44000BBB250F93E147DA0991DE48An5L2J" TargetMode="External"/><Relationship Id="rId20" Type="http://schemas.openxmlformats.org/officeDocument/2006/relationships/hyperlink" Target="consultantplus://offline/ref=DA569B7E18CA034618FBCF597F3DFAB6683BBA572CFBF0D744959CAE7A91210C09A3FD74AF94B066700DB399FD296D879266C9686FmEL6J" TargetMode="External"/><Relationship Id="rId41" Type="http://schemas.openxmlformats.org/officeDocument/2006/relationships/hyperlink" Target="consultantplus://offline/ref=DA569B7E18CA034618FBCF597F3DFAB6683BBA572CFBF0D744959CAE7A91210C09A3FD74AD9DB066700DB399FD296D879266C9686FmEL6J" TargetMode="External"/><Relationship Id="rId62" Type="http://schemas.openxmlformats.org/officeDocument/2006/relationships/hyperlink" Target="consultantplus://offline/ref=DA569B7E18CA034618FBCF597F3DFAB6683BBA572CFBF0D744959CAE7A91210C09A3FD74A29FB066700DB399FD296D879266C9686FmEL6J" TargetMode="External"/><Relationship Id="rId83" Type="http://schemas.openxmlformats.org/officeDocument/2006/relationships/hyperlink" Target="consultantplus://offline/ref=B4056D5126977E7AF80C66EA59B56F5E976199B14F6968B625076B7E23799B61CDD2CD11CA5CA44000BBB250F93E147DA0991DE48An5L2J" TargetMode="External"/><Relationship Id="rId88" Type="http://schemas.openxmlformats.org/officeDocument/2006/relationships/hyperlink" Target="consultantplus://offline/ref=B4056D5126977E7AF80C66EA59B56F5E976199B14F6968B625076B7E23799B61CDD2CD11CB53A44000BBB250F93E147DA0991DE48An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6B058-6473-4552-B0B0-9099D62B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106</Pages>
  <Words>28680</Words>
  <Characters>163481</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User</cp:lastModifiedBy>
  <cp:revision>15</cp:revision>
  <cp:lastPrinted>2020-06-08T06:23:00Z</cp:lastPrinted>
  <dcterms:created xsi:type="dcterms:W3CDTF">2020-06-04T07:28:00Z</dcterms:created>
  <dcterms:modified xsi:type="dcterms:W3CDTF">2020-06-09T05:37:00Z</dcterms:modified>
</cp:coreProperties>
</file>