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11" w:rsidRDefault="0098708A" w:rsidP="008E78A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3763CA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3763CA">
              <w:t>14</w:t>
            </w:r>
            <w:r w:rsidR="00352B8B">
              <w:t xml:space="preserve"> </w:t>
            </w:r>
            <w:r w:rsidR="003763CA">
              <w:t>апреля</w:t>
            </w:r>
            <w:r w:rsidR="00175C47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3763CA">
            <w:pPr>
              <w:contextualSpacing/>
              <w:jc w:val="center"/>
            </w:pPr>
            <w:r>
              <w:t xml:space="preserve">№ </w:t>
            </w:r>
            <w:r w:rsidR="00723BFA">
              <w:t>85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5747A8">
      <w:pPr>
        <w:contextualSpacing/>
        <w:rPr>
          <w:sz w:val="28"/>
          <w:szCs w:val="28"/>
        </w:rPr>
      </w:pPr>
    </w:p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DD25F5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 xml:space="preserve">О </w:t>
            </w:r>
            <w:r w:rsidR="00DD25F5">
              <w:rPr>
                <w:sz w:val="28"/>
                <w:szCs w:val="28"/>
              </w:rPr>
              <w:t>внесении изменений в Постановление Администрации Провиденского городского округа от 19 марта 2020 года № 58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0E17C2" w:rsidRPr="00D66FB4" w:rsidRDefault="001F6A52" w:rsidP="001D675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="00DC31A3">
        <w:rPr>
          <w:sz w:val="28"/>
          <w:szCs w:val="28"/>
        </w:rPr>
        <w:t xml:space="preserve">аспоряжением Губернатора Чукотского автономного округа от </w:t>
      </w:r>
      <w:r w:rsidR="003763CA">
        <w:rPr>
          <w:sz w:val="28"/>
          <w:szCs w:val="28"/>
        </w:rPr>
        <w:t>10</w:t>
      </w:r>
      <w:r w:rsidR="00DC31A3">
        <w:rPr>
          <w:sz w:val="28"/>
          <w:szCs w:val="28"/>
        </w:rPr>
        <w:t xml:space="preserve"> </w:t>
      </w:r>
      <w:r w:rsidR="003763CA">
        <w:rPr>
          <w:sz w:val="28"/>
          <w:szCs w:val="28"/>
        </w:rPr>
        <w:t>апреля 2020 года № 136</w:t>
      </w:r>
      <w:r w:rsidR="00DC31A3">
        <w:rPr>
          <w:sz w:val="28"/>
          <w:szCs w:val="28"/>
        </w:rPr>
        <w:t>-рг</w:t>
      </w:r>
      <w:r>
        <w:rPr>
          <w:sz w:val="28"/>
          <w:szCs w:val="28"/>
        </w:rPr>
        <w:t xml:space="preserve"> «О внесении изменений в Распоряжение Губернатора Чукотского автономного округа от 19 марта 2020 года № 100-рг» </w:t>
      </w:r>
      <w:r w:rsidR="0068762A">
        <w:rPr>
          <w:sz w:val="28"/>
          <w:szCs w:val="28"/>
        </w:rPr>
        <w:t xml:space="preserve">Администрация Провиденского городского округа 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C27A1" w:rsidRDefault="007C27A1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68762A" w:rsidRDefault="0068762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Провиденского городского округа от 19 марта 2020 года № 58 «</w:t>
      </w:r>
      <w:r w:rsidRPr="00175C47">
        <w:rPr>
          <w:sz w:val="28"/>
          <w:szCs w:val="28"/>
        </w:rPr>
        <w:t>О неотложных мерах по предупреждению распространения</w:t>
      </w:r>
      <w:r>
        <w:rPr>
          <w:sz w:val="28"/>
          <w:szCs w:val="28"/>
        </w:rPr>
        <w:t xml:space="preserve">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 на территории Провиденского городского округа» следующие изменения:</w:t>
      </w:r>
    </w:p>
    <w:p w:rsidR="003763CA" w:rsidRDefault="003763C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0955">
        <w:rPr>
          <w:sz w:val="28"/>
          <w:szCs w:val="28"/>
        </w:rPr>
        <w:t>1.</w:t>
      </w:r>
      <w:r>
        <w:rPr>
          <w:sz w:val="28"/>
          <w:szCs w:val="28"/>
        </w:rPr>
        <w:t xml:space="preserve"> в подпункте 2.4. слова «до 14 апреля»</w:t>
      </w:r>
      <w:r w:rsidRPr="003763C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«до 30 апреля».</w:t>
      </w:r>
    </w:p>
    <w:p w:rsidR="0000491C" w:rsidRPr="00D66FB4" w:rsidRDefault="00252AB9" w:rsidP="0000491C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491C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252AB9" w:rsidP="001D675A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252AB9" w:rsidP="001D675A">
      <w:pPr>
        <w:spacing w:line="264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8BB" w:rsidRPr="00D66FB4">
        <w:rPr>
          <w:sz w:val="28"/>
          <w:szCs w:val="28"/>
        </w:rPr>
        <w:t xml:space="preserve">. Контроль за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Pr="00D66FB4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lastRenderedPageBreak/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252AB9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Мацкевич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3763CA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ЧС;</w:t>
            </w:r>
            <w:r w:rsidR="00D700C1" w:rsidRPr="00D854C1">
              <w:t xml:space="preserve"> </w:t>
            </w:r>
            <w:r w:rsidR="00252AB9">
              <w:t>МП «Север»</w:t>
            </w:r>
          </w:p>
          <w:p w:rsidR="003763CA" w:rsidRPr="00D854C1" w:rsidRDefault="003763CA" w:rsidP="003763CA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9B009A" w:rsidRDefault="009B009A" w:rsidP="009B009A">
      <w:pPr>
        <w:pStyle w:val="32"/>
        <w:shd w:val="clear" w:color="auto" w:fill="auto"/>
        <w:tabs>
          <w:tab w:val="left" w:pos="983"/>
        </w:tabs>
        <w:spacing w:line="240" w:lineRule="auto"/>
        <w:ind w:left="720"/>
        <w:jc w:val="both"/>
        <w:rPr>
          <w:sz w:val="22"/>
          <w:szCs w:val="22"/>
        </w:rPr>
      </w:pPr>
    </w:p>
    <w:sectPr w:rsidR="009B009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675A"/>
    <w:rsid w:val="001D78FC"/>
    <w:rsid w:val="001E0955"/>
    <w:rsid w:val="001E487A"/>
    <w:rsid w:val="001F37FC"/>
    <w:rsid w:val="001F69A3"/>
    <w:rsid w:val="001F6A52"/>
    <w:rsid w:val="001F7F65"/>
    <w:rsid w:val="00220F40"/>
    <w:rsid w:val="0022629E"/>
    <w:rsid w:val="0023227E"/>
    <w:rsid w:val="00234E5C"/>
    <w:rsid w:val="00240154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244E"/>
    <w:rsid w:val="00324B70"/>
    <w:rsid w:val="003365B8"/>
    <w:rsid w:val="00344142"/>
    <w:rsid w:val="00350ED2"/>
    <w:rsid w:val="00352B8B"/>
    <w:rsid w:val="0035787D"/>
    <w:rsid w:val="00371F31"/>
    <w:rsid w:val="003763CA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788C"/>
    <w:rsid w:val="004B5593"/>
    <w:rsid w:val="004C2697"/>
    <w:rsid w:val="004F3BE3"/>
    <w:rsid w:val="004F7F0F"/>
    <w:rsid w:val="00502C5A"/>
    <w:rsid w:val="00503511"/>
    <w:rsid w:val="00517E84"/>
    <w:rsid w:val="00530E1B"/>
    <w:rsid w:val="00531A01"/>
    <w:rsid w:val="00531EE4"/>
    <w:rsid w:val="0053743C"/>
    <w:rsid w:val="00544E44"/>
    <w:rsid w:val="00565A2C"/>
    <w:rsid w:val="005746DD"/>
    <w:rsid w:val="005747A8"/>
    <w:rsid w:val="00583422"/>
    <w:rsid w:val="00585187"/>
    <w:rsid w:val="00591040"/>
    <w:rsid w:val="00594254"/>
    <w:rsid w:val="005B09B1"/>
    <w:rsid w:val="005B50FA"/>
    <w:rsid w:val="005B6EAD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82A01"/>
    <w:rsid w:val="0068762A"/>
    <w:rsid w:val="00695829"/>
    <w:rsid w:val="00697928"/>
    <w:rsid w:val="006B37E6"/>
    <w:rsid w:val="006B636A"/>
    <w:rsid w:val="006C16A0"/>
    <w:rsid w:val="006F7846"/>
    <w:rsid w:val="0071448F"/>
    <w:rsid w:val="00716EC5"/>
    <w:rsid w:val="00723BFA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8708A"/>
    <w:rsid w:val="00994D1A"/>
    <w:rsid w:val="00994D69"/>
    <w:rsid w:val="009A5A3D"/>
    <w:rsid w:val="009B009A"/>
    <w:rsid w:val="009C6FFF"/>
    <w:rsid w:val="009D3CCC"/>
    <w:rsid w:val="009D4C9D"/>
    <w:rsid w:val="009D72C8"/>
    <w:rsid w:val="009D7502"/>
    <w:rsid w:val="00A05C5A"/>
    <w:rsid w:val="00A21A2F"/>
    <w:rsid w:val="00A43EBE"/>
    <w:rsid w:val="00A64A19"/>
    <w:rsid w:val="00A665FA"/>
    <w:rsid w:val="00A72389"/>
    <w:rsid w:val="00A8183A"/>
    <w:rsid w:val="00AB5CB6"/>
    <w:rsid w:val="00AD1EA7"/>
    <w:rsid w:val="00AD4EC9"/>
    <w:rsid w:val="00AF048F"/>
    <w:rsid w:val="00AF34A3"/>
    <w:rsid w:val="00B36842"/>
    <w:rsid w:val="00B4184A"/>
    <w:rsid w:val="00B41E6B"/>
    <w:rsid w:val="00B45FB3"/>
    <w:rsid w:val="00B542C3"/>
    <w:rsid w:val="00B94288"/>
    <w:rsid w:val="00B97F86"/>
    <w:rsid w:val="00BA6059"/>
    <w:rsid w:val="00BB7609"/>
    <w:rsid w:val="00BC0289"/>
    <w:rsid w:val="00BC35BC"/>
    <w:rsid w:val="00BC7F48"/>
    <w:rsid w:val="00BD449C"/>
    <w:rsid w:val="00BF0901"/>
    <w:rsid w:val="00C06751"/>
    <w:rsid w:val="00C16D0F"/>
    <w:rsid w:val="00C21620"/>
    <w:rsid w:val="00C227E4"/>
    <w:rsid w:val="00C322CD"/>
    <w:rsid w:val="00C373FD"/>
    <w:rsid w:val="00C47758"/>
    <w:rsid w:val="00C54E6E"/>
    <w:rsid w:val="00C70C7C"/>
    <w:rsid w:val="00C82F81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B1C12"/>
    <w:rsid w:val="00DB20D1"/>
    <w:rsid w:val="00DC31A3"/>
    <w:rsid w:val="00DC6892"/>
    <w:rsid w:val="00DD25F5"/>
    <w:rsid w:val="00E00297"/>
    <w:rsid w:val="00E32158"/>
    <w:rsid w:val="00E33AC6"/>
    <w:rsid w:val="00E35B96"/>
    <w:rsid w:val="00E53D6C"/>
    <w:rsid w:val="00E553AB"/>
    <w:rsid w:val="00E64DF8"/>
    <w:rsid w:val="00E75B2A"/>
    <w:rsid w:val="00E834DE"/>
    <w:rsid w:val="00EA297D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21045-C8D8-4945-A915-AD87E897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Даниил</cp:lastModifiedBy>
  <cp:revision>2</cp:revision>
  <cp:lastPrinted>2020-04-13T23:56:00Z</cp:lastPrinted>
  <dcterms:created xsi:type="dcterms:W3CDTF">2020-04-15T08:11:00Z</dcterms:created>
  <dcterms:modified xsi:type="dcterms:W3CDTF">2020-04-15T08:11:00Z</dcterms:modified>
</cp:coreProperties>
</file>