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C0" w:rsidRPr="00F6495F" w:rsidRDefault="00DD3FC0" w:rsidP="00F649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6495F" w:rsidRPr="00F6495F" w:rsidRDefault="00F6495F" w:rsidP="00F64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95F" w:rsidRPr="00F6495F" w:rsidRDefault="00F6495F" w:rsidP="00F64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95F" w:rsidRPr="00F6495F" w:rsidRDefault="00F6495F" w:rsidP="00F64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95F" w:rsidRPr="00F6495F" w:rsidRDefault="00F6495F" w:rsidP="00F64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06.02.2020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70-ПА</w:t>
      </w:r>
    </w:p>
    <w:p w:rsidR="00F6495F" w:rsidRPr="00F6495F" w:rsidRDefault="00F6495F" w:rsidP="00F6495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6495F" w:rsidRPr="00F6495F" w:rsidRDefault="00F6495F" w:rsidP="00F6495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6495F" w:rsidRPr="00F6495F" w:rsidRDefault="00F6495F" w:rsidP="00F6495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6495F" w:rsidRPr="00F6495F" w:rsidRDefault="00F6495F" w:rsidP="00F6495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6495F" w:rsidRDefault="00DD3FC0" w:rsidP="00C613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602F">
        <w:rPr>
          <w:rFonts w:ascii="Liberation Serif" w:hAnsi="Liberation Serif" w:cs="Liberation Serif"/>
          <w:b/>
          <w:bCs/>
          <w:sz w:val="28"/>
          <w:szCs w:val="28"/>
        </w:rPr>
        <w:t xml:space="preserve">Об утверждении перечня </w:t>
      </w:r>
      <w:r w:rsidR="00C61365">
        <w:rPr>
          <w:rFonts w:ascii="Liberation Serif" w:hAnsi="Liberation Serif" w:cs="Liberation Serif"/>
          <w:b/>
          <w:sz w:val="28"/>
          <w:szCs w:val="28"/>
        </w:rPr>
        <w:t xml:space="preserve">целевых показателей </w:t>
      </w:r>
      <w:r w:rsidR="00C61365" w:rsidRPr="004415EB">
        <w:rPr>
          <w:rFonts w:ascii="Liberation Serif" w:hAnsi="Liberation Serif" w:cs="Liberation Serif"/>
          <w:b/>
          <w:sz w:val="28"/>
          <w:szCs w:val="28"/>
        </w:rPr>
        <w:t xml:space="preserve">товарных рынков </w:t>
      </w:r>
    </w:p>
    <w:p w:rsidR="00F6495F" w:rsidRDefault="00C61365" w:rsidP="00C613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15EB">
        <w:rPr>
          <w:rFonts w:ascii="Liberation Serif" w:hAnsi="Liberation Serif" w:cs="Liberation Serif"/>
          <w:b/>
          <w:sz w:val="28"/>
          <w:szCs w:val="28"/>
        </w:rPr>
        <w:t xml:space="preserve">для содействия развитию конкуренции в </w:t>
      </w:r>
      <w:r>
        <w:rPr>
          <w:rFonts w:ascii="Liberation Serif" w:hAnsi="Liberation Serif" w:cs="Liberation Serif"/>
          <w:b/>
          <w:sz w:val="28"/>
          <w:szCs w:val="28"/>
        </w:rPr>
        <w:t xml:space="preserve">Асбестовском городском округе </w:t>
      </w:r>
    </w:p>
    <w:p w:rsidR="00F6495F" w:rsidRDefault="00DD3FC0" w:rsidP="00C613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602F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и </w:t>
      </w:r>
      <w:r w:rsidRPr="00F1602F">
        <w:rPr>
          <w:rFonts w:ascii="Liberation Serif" w:hAnsi="Liberation Serif" w:cs="Liberation Serif"/>
          <w:b/>
          <w:sz w:val="28"/>
          <w:szCs w:val="28"/>
        </w:rPr>
        <w:t xml:space="preserve">Плана </w:t>
      </w:r>
      <w:r w:rsidR="00C61365" w:rsidRPr="004415EB">
        <w:rPr>
          <w:rFonts w:ascii="Liberation Serif" w:hAnsi="Liberation Serif" w:cs="Liberation Serif"/>
          <w:b/>
          <w:sz w:val="28"/>
          <w:szCs w:val="28"/>
        </w:rPr>
        <w:t xml:space="preserve">мероприятий («дорожная карта») по содействию развитию конкуренции в </w:t>
      </w:r>
      <w:r w:rsidR="00C61365">
        <w:rPr>
          <w:rFonts w:ascii="Liberation Serif" w:hAnsi="Liberation Serif" w:cs="Liberation Serif"/>
          <w:b/>
          <w:sz w:val="28"/>
          <w:szCs w:val="28"/>
        </w:rPr>
        <w:t>Асбестовском городском округе</w:t>
      </w:r>
      <w:r w:rsidR="00C61365" w:rsidRPr="00F24A79">
        <w:rPr>
          <w:rFonts w:ascii="Liberation Serif" w:hAnsi="Liberation Serif" w:cs="Liberation Serif"/>
          <w:b/>
          <w:sz w:val="28"/>
          <w:szCs w:val="28"/>
        </w:rPr>
        <w:t>, расположенн</w:t>
      </w:r>
      <w:r w:rsidR="00C61365">
        <w:rPr>
          <w:rFonts w:ascii="Liberation Serif" w:hAnsi="Liberation Serif" w:cs="Liberation Serif"/>
          <w:b/>
          <w:sz w:val="28"/>
          <w:szCs w:val="28"/>
        </w:rPr>
        <w:t>ом</w:t>
      </w:r>
      <w:r w:rsidR="00C61365" w:rsidRPr="00F24A79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61365" w:rsidRPr="004415EB" w:rsidRDefault="00C61365" w:rsidP="00C613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24A79">
        <w:rPr>
          <w:rFonts w:ascii="Liberation Serif" w:hAnsi="Liberation Serif" w:cs="Liberation Serif"/>
          <w:b/>
          <w:sz w:val="28"/>
          <w:szCs w:val="28"/>
        </w:rPr>
        <w:t>на территории Свердловской области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Pr="004415EB">
        <w:rPr>
          <w:rFonts w:ascii="Liberation Serif" w:hAnsi="Liberation Serif" w:cs="Liberation Serif"/>
          <w:b/>
          <w:sz w:val="28"/>
          <w:szCs w:val="28"/>
        </w:rPr>
        <w:t>на период 2019–2022 годов</w:t>
      </w:r>
    </w:p>
    <w:p w:rsidR="00C61365" w:rsidRPr="00F6495F" w:rsidRDefault="00C61365" w:rsidP="00C61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3FC0" w:rsidRPr="00F6495F" w:rsidRDefault="00DD3FC0" w:rsidP="00C61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3FC0" w:rsidRPr="00F6495F" w:rsidRDefault="00DD3FC0" w:rsidP="00F649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95F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21 декабря 2017 года № 618 «Об основных направл</w:t>
      </w:r>
      <w:r w:rsidR="008616FE" w:rsidRPr="00F6495F">
        <w:rPr>
          <w:rFonts w:ascii="Times New Roman" w:hAnsi="Times New Roman"/>
          <w:sz w:val="28"/>
          <w:szCs w:val="28"/>
        </w:rPr>
        <w:t xml:space="preserve">ениях государственной политики </w:t>
      </w:r>
      <w:r w:rsidR="00F6495F">
        <w:rPr>
          <w:rFonts w:ascii="Times New Roman" w:hAnsi="Times New Roman"/>
          <w:sz w:val="28"/>
          <w:szCs w:val="28"/>
        </w:rPr>
        <w:br/>
      </w:r>
      <w:r w:rsidRPr="00F6495F">
        <w:rPr>
          <w:rFonts w:ascii="Times New Roman" w:hAnsi="Times New Roman"/>
          <w:sz w:val="28"/>
          <w:szCs w:val="28"/>
        </w:rPr>
        <w:t>по развитию конкуренции», подпунктом «б» пункта 2 перечня поручений Президента Российской Федерации от 15.05.2018 № Пр-817ГС по итогам заседания Государственного совета Российско</w:t>
      </w:r>
      <w:r w:rsidR="008616FE" w:rsidRPr="00F6495F">
        <w:rPr>
          <w:rFonts w:ascii="Times New Roman" w:hAnsi="Times New Roman"/>
          <w:sz w:val="28"/>
          <w:szCs w:val="28"/>
        </w:rPr>
        <w:t xml:space="preserve">й Федерации 5 апреля 2018 года </w:t>
      </w:r>
      <w:r w:rsidRPr="00F6495F">
        <w:rPr>
          <w:rFonts w:ascii="Times New Roman" w:hAnsi="Times New Roman"/>
          <w:sz w:val="28"/>
          <w:szCs w:val="28"/>
        </w:rPr>
        <w:t>и стандартом развития конкуренции в субъектах Российской</w:t>
      </w:r>
      <w:r w:rsidRPr="00F6495F">
        <w:rPr>
          <w:rFonts w:ascii="Times New Roman" w:hAnsi="Times New Roman"/>
          <w:bCs/>
          <w:sz w:val="28"/>
          <w:szCs w:val="28"/>
          <w:lang w:eastAsia="ru-RU"/>
        </w:rPr>
        <w:t xml:space="preserve"> Федерации, утвержденным распоряжением Прав</w:t>
      </w:r>
      <w:r w:rsidR="008616FE" w:rsidRPr="00F6495F">
        <w:rPr>
          <w:rFonts w:ascii="Times New Roman" w:hAnsi="Times New Roman"/>
          <w:bCs/>
          <w:sz w:val="28"/>
          <w:szCs w:val="28"/>
          <w:lang w:eastAsia="ru-RU"/>
        </w:rPr>
        <w:t xml:space="preserve">ительства Российской Федерации </w:t>
      </w:r>
      <w:r w:rsidR="00F6495F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F6495F">
        <w:rPr>
          <w:rFonts w:ascii="Times New Roman" w:hAnsi="Times New Roman"/>
          <w:bCs/>
          <w:sz w:val="28"/>
          <w:szCs w:val="28"/>
          <w:lang w:eastAsia="ru-RU"/>
        </w:rPr>
        <w:t xml:space="preserve">от 17.04.2019 № 768-р </w:t>
      </w:r>
      <w:r w:rsidRPr="00F6495F">
        <w:rPr>
          <w:rFonts w:ascii="Times New Roman" w:hAnsi="Times New Roman"/>
          <w:bCs/>
          <w:sz w:val="28"/>
          <w:szCs w:val="28"/>
        </w:rPr>
        <w:t>(далее – стандарт развития конкуренции в субъектах Российской</w:t>
      </w:r>
      <w:r w:rsidRPr="00F6495F">
        <w:rPr>
          <w:rFonts w:ascii="Times New Roman" w:hAnsi="Times New Roman"/>
          <w:bCs/>
          <w:sz w:val="28"/>
          <w:szCs w:val="28"/>
          <w:lang w:eastAsia="ru-RU"/>
        </w:rPr>
        <w:t xml:space="preserve"> Федерации</w:t>
      </w:r>
      <w:r w:rsidRPr="00F6495F">
        <w:rPr>
          <w:rFonts w:ascii="Times New Roman" w:hAnsi="Times New Roman"/>
          <w:bCs/>
          <w:sz w:val="28"/>
          <w:szCs w:val="28"/>
        </w:rPr>
        <w:t>),</w:t>
      </w:r>
      <w:r w:rsidR="00050306" w:rsidRPr="00F6495F">
        <w:rPr>
          <w:rFonts w:ascii="Times New Roman" w:hAnsi="Times New Roman"/>
          <w:bCs/>
          <w:sz w:val="28"/>
          <w:szCs w:val="28"/>
        </w:rPr>
        <w:t xml:space="preserve"> </w:t>
      </w:r>
      <w:r w:rsidR="00970332" w:rsidRPr="00F6495F">
        <w:rPr>
          <w:rFonts w:ascii="Times New Roman" w:hAnsi="Times New Roman"/>
          <w:bCs/>
          <w:sz w:val="28"/>
          <w:szCs w:val="28"/>
          <w:lang w:eastAsia="ru-RU"/>
        </w:rPr>
        <w:t xml:space="preserve">распоряжением </w:t>
      </w:r>
      <w:r w:rsidR="00B33D5C" w:rsidRPr="00F6495F">
        <w:rPr>
          <w:rFonts w:ascii="Times New Roman" w:hAnsi="Times New Roman"/>
          <w:bCs/>
          <w:sz w:val="28"/>
          <w:szCs w:val="28"/>
          <w:lang w:eastAsia="ru-RU"/>
        </w:rPr>
        <w:t xml:space="preserve">Губернатора </w:t>
      </w:r>
      <w:r w:rsidR="00970332" w:rsidRPr="00F6495F">
        <w:rPr>
          <w:rFonts w:ascii="Times New Roman" w:hAnsi="Times New Roman"/>
          <w:bCs/>
          <w:sz w:val="28"/>
          <w:szCs w:val="28"/>
          <w:lang w:eastAsia="ru-RU"/>
        </w:rPr>
        <w:t xml:space="preserve">Свердловской области </w:t>
      </w:r>
      <w:r w:rsidR="00F6495F">
        <w:rPr>
          <w:rFonts w:ascii="Times New Roman" w:hAnsi="Times New Roman"/>
          <w:bCs/>
          <w:sz w:val="28"/>
          <w:szCs w:val="28"/>
          <w:lang w:eastAsia="ru-RU"/>
        </w:rPr>
        <w:br/>
      </w:r>
      <w:r w:rsidR="00970332" w:rsidRPr="00F6495F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357815" w:rsidRPr="00F6495F">
        <w:rPr>
          <w:rFonts w:ascii="Times New Roman" w:hAnsi="Times New Roman"/>
          <w:bCs/>
          <w:sz w:val="28"/>
          <w:szCs w:val="28"/>
          <w:lang w:eastAsia="ru-RU"/>
        </w:rPr>
        <w:t xml:space="preserve">29.11.2019 № 264-РГ </w:t>
      </w:r>
      <w:r w:rsidR="00970332" w:rsidRPr="00F6495F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70332" w:rsidRPr="00F6495F">
        <w:rPr>
          <w:rFonts w:ascii="Times New Roman" w:hAnsi="Times New Roman"/>
          <w:bCs/>
          <w:sz w:val="28"/>
          <w:szCs w:val="28"/>
        </w:rPr>
        <w:t xml:space="preserve">Об утверждении перечня товарных рынков </w:t>
      </w:r>
      <w:r w:rsidR="00970332" w:rsidRPr="00F6495F">
        <w:rPr>
          <w:rFonts w:ascii="Times New Roman" w:hAnsi="Times New Roman"/>
          <w:bCs/>
          <w:sz w:val="28"/>
          <w:szCs w:val="28"/>
          <w:lang w:eastAsia="ru-RU"/>
        </w:rPr>
        <w:t xml:space="preserve">для содействия развитию конкуренции в Свердловской области и </w:t>
      </w:r>
      <w:r w:rsidR="008616FE" w:rsidRPr="00F6495F">
        <w:rPr>
          <w:rFonts w:ascii="Times New Roman" w:hAnsi="Times New Roman"/>
          <w:bCs/>
          <w:sz w:val="28"/>
          <w:szCs w:val="28"/>
        </w:rPr>
        <w:t xml:space="preserve">Плана мероприятий </w:t>
      </w:r>
      <w:r w:rsidR="00970332" w:rsidRPr="00F6495F">
        <w:rPr>
          <w:rFonts w:ascii="Times New Roman" w:hAnsi="Times New Roman"/>
          <w:bCs/>
          <w:sz w:val="28"/>
          <w:szCs w:val="28"/>
        </w:rPr>
        <w:t xml:space="preserve">(«дорожной карты») по </w:t>
      </w:r>
      <w:r w:rsidR="00050306" w:rsidRPr="00F6495F">
        <w:rPr>
          <w:rFonts w:ascii="Times New Roman" w:hAnsi="Times New Roman"/>
          <w:bCs/>
          <w:sz w:val="28"/>
          <w:szCs w:val="28"/>
        </w:rPr>
        <w:t xml:space="preserve">содействию развитию конкуренции </w:t>
      </w:r>
      <w:r w:rsidR="00F6495F">
        <w:rPr>
          <w:rFonts w:ascii="Times New Roman" w:hAnsi="Times New Roman"/>
          <w:bCs/>
          <w:sz w:val="28"/>
          <w:szCs w:val="28"/>
        </w:rPr>
        <w:br/>
      </w:r>
      <w:r w:rsidR="00970332" w:rsidRPr="00F6495F">
        <w:rPr>
          <w:rFonts w:ascii="Times New Roman" w:hAnsi="Times New Roman"/>
          <w:bCs/>
          <w:sz w:val="28"/>
          <w:szCs w:val="28"/>
        </w:rPr>
        <w:t xml:space="preserve">в Свердловской области на период 2019–2022 годов», </w:t>
      </w:r>
      <w:r w:rsidRPr="00F6495F">
        <w:rPr>
          <w:rFonts w:ascii="Times New Roman" w:hAnsi="Times New Roman"/>
          <w:bCs/>
          <w:sz w:val="28"/>
          <w:szCs w:val="28"/>
          <w:lang w:eastAsia="ru-RU"/>
        </w:rPr>
        <w:t>в целях создания условий</w:t>
      </w:r>
      <w:r w:rsidRPr="00F6495F">
        <w:rPr>
          <w:rFonts w:ascii="Times New Roman" w:hAnsi="Times New Roman"/>
          <w:sz w:val="28"/>
          <w:szCs w:val="28"/>
          <w:lang w:eastAsia="ru-RU"/>
        </w:rPr>
        <w:t xml:space="preserve"> для развития конкуренции на рынках товаров, работ и услуг в </w:t>
      </w:r>
      <w:r w:rsidR="00970332" w:rsidRPr="00F6495F">
        <w:rPr>
          <w:rFonts w:ascii="Times New Roman" w:hAnsi="Times New Roman"/>
          <w:sz w:val="28"/>
          <w:szCs w:val="28"/>
          <w:lang w:eastAsia="ru-RU"/>
        </w:rPr>
        <w:t>Асбестовском городском округе,</w:t>
      </w:r>
      <w:r w:rsidR="00050306" w:rsidRPr="00F649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365" w:rsidRPr="00F6495F">
        <w:rPr>
          <w:rFonts w:ascii="Times New Roman" w:hAnsi="Times New Roman"/>
          <w:sz w:val="28"/>
          <w:szCs w:val="28"/>
        </w:rPr>
        <w:t xml:space="preserve">руководствуясь статьями 27, 30 Устава Асбестовского городского округа администрация </w:t>
      </w:r>
      <w:r w:rsidR="00A54CB3">
        <w:rPr>
          <w:rFonts w:ascii="Times New Roman" w:hAnsi="Times New Roman"/>
          <w:sz w:val="28"/>
          <w:szCs w:val="28"/>
        </w:rPr>
        <w:t>Асбестовского городского округа</w:t>
      </w:r>
    </w:p>
    <w:p w:rsidR="00C61365" w:rsidRPr="00F6495F" w:rsidRDefault="00C61365" w:rsidP="00F649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495F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A54CB3">
        <w:rPr>
          <w:rFonts w:ascii="Times New Roman" w:hAnsi="Times New Roman"/>
          <w:b/>
          <w:bCs/>
          <w:sz w:val="28"/>
          <w:szCs w:val="28"/>
        </w:rPr>
        <w:t>:</w:t>
      </w:r>
    </w:p>
    <w:p w:rsidR="00DD3FC0" w:rsidRPr="00F6495F" w:rsidRDefault="00050306" w:rsidP="00F649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95F">
        <w:rPr>
          <w:rFonts w:ascii="Times New Roman" w:hAnsi="Times New Roman"/>
          <w:sz w:val="28"/>
          <w:szCs w:val="28"/>
        </w:rPr>
        <w:t xml:space="preserve">1. </w:t>
      </w:r>
      <w:r w:rsidR="005F5DE5" w:rsidRPr="00F6495F">
        <w:rPr>
          <w:rFonts w:ascii="Times New Roman" w:hAnsi="Times New Roman"/>
          <w:sz w:val="28"/>
          <w:szCs w:val="28"/>
        </w:rPr>
        <w:t>Утвердить</w:t>
      </w:r>
      <w:r w:rsidR="007A51B7" w:rsidRPr="00F6495F">
        <w:rPr>
          <w:rFonts w:ascii="Times New Roman" w:hAnsi="Times New Roman"/>
          <w:sz w:val="28"/>
          <w:szCs w:val="28"/>
        </w:rPr>
        <w:t xml:space="preserve"> Перечень целевых показателей товарных рынков для содействия развитию конкуренции в</w:t>
      </w:r>
      <w:r w:rsidRPr="00F6495F">
        <w:rPr>
          <w:rFonts w:ascii="Times New Roman" w:hAnsi="Times New Roman"/>
          <w:sz w:val="28"/>
          <w:szCs w:val="28"/>
        </w:rPr>
        <w:t xml:space="preserve"> Асбестовском городском округе </w:t>
      </w:r>
      <w:r w:rsidR="00DD3FC0" w:rsidRPr="00F6495F">
        <w:rPr>
          <w:rFonts w:ascii="Times New Roman" w:hAnsi="Times New Roman"/>
          <w:sz w:val="28"/>
          <w:szCs w:val="28"/>
        </w:rPr>
        <w:t>(</w:t>
      </w:r>
      <w:r w:rsidR="007A51B7" w:rsidRPr="00F6495F">
        <w:rPr>
          <w:rFonts w:ascii="Times New Roman" w:hAnsi="Times New Roman"/>
          <w:sz w:val="28"/>
          <w:szCs w:val="28"/>
        </w:rPr>
        <w:t>приложение № 1</w:t>
      </w:r>
      <w:r w:rsidR="00B33D5C" w:rsidRPr="00F6495F">
        <w:rPr>
          <w:rFonts w:ascii="Times New Roman" w:hAnsi="Times New Roman"/>
          <w:sz w:val="28"/>
          <w:szCs w:val="28"/>
        </w:rPr>
        <w:t>).</w:t>
      </w:r>
    </w:p>
    <w:p w:rsidR="00DD3FC0" w:rsidRPr="00F6495F" w:rsidRDefault="00050306" w:rsidP="00F6495F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6495F">
        <w:rPr>
          <w:rFonts w:ascii="Times New Roman" w:hAnsi="Times New Roman"/>
          <w:sz w:val="28"/>
          <w:szCs w:val="28"/>
        </w:rPr>
        <w:t xml:space="preserve">2. </w:t>
      </w:r>
      <w:r w:rsidR="00C649F4" w:rsidRPr="00F6495F">
        <w:rPr>
          <w:rFonts w:ascii="Times New Roman" w:hAnsi="Times New Roman"/>
          <w:sz w:val="28"/>
          <w:szCs w:val="28"/>
        </w:rPr>
        <w:t xml:space="preserve">Утвердить </w:t>
      </w:r>
      <w:r w:rsidR="00DD3FC0" w:rsidRPr="00F6495F">
        <w:rPr>
          <w:rFonts w:ascii="Times New Roman" w:hAnsi="Times New Roman"/>
          <w:sz w:val="28"/>
          <w:szCs w:val="28"/>
        </w:rPr>
        <w:t xml:space="preserve">План мероприятий («дорожную карту») по содействию развитию конкуренции в </w:t>
      </w:r>
      <w:r w:rsidRPr="00F6495F">
        <w:rPr>
          <w:rFonts w:ascii="Times New Roman" w:hAnsi="Times New Roman"/>
          <w:sz w:val="28"/>
          <w:szCs w:val="28"/>
        </w:rPr>
        <w:t>Асбестовском городском округе, расположенном на территории Свердловской области,</w:t>
      </w:r>
      <w:r w:rsidR="00DD3FC0" w:rsidRPr="00F6495F">
        <w:rPr>
          <w:rFonts w:ascii="Times New Roman" w:hAnsi="Times New Roman"/>
          <w:sz w:val="28"/>
          <w:szCs w:val="28"/>
        </w:rPr>
        <w:t xml:space="preserve"> на пер</w:t>
      </w:r>
      <w:r w:rsidRPr="00F6495F">
        <w:rPr>
          <w:rFonts w:ascii="Times New Roman" w:hAnsi="Times New Roman"/>
          <w:sz w:val="28"/>
          <w:szCs w:val="28"/>
        </w:rPr>
        <w:t>иод 2019–2022 годов (приложение № 2</w:t>
      </w:r>
      <w:r w:rsidR="00DD3FC0" w:rsidRPr="00F6495F">
        <w:rPr>
          <w:rFonts w:ascii="Times New Roman" w:hAnsi="Times New Roman"/>
          <w:sz w:val="28"/>
          <w:szCs w:val="28"/>
        </w:rPr>
        <w:t>).</w:t>
      </w:r>
    </w:p>
    <w:p w:rsidR="00DD3FC0" w:rsidRPr="00F6495F" w:rsidRDefault="00C3259A" w:rsidP="00F64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95F">
        <w:rPr>
          <w:rFonts w:ascii="Times New Roman" w:hAnsi="Times New Roman"/>
          <w:sz w:val="28"/>
          <w:szCs w:val="28"/>
          <w:lang w:eastAsia="ru-RU"/>
        </w:rPr>
        <w:t>3</w:t>
      </w:r>
      <w:r w:rsidRPr="00F6495F">
        <w:rPr>
          <w:rFonts w:ascii="Times New Roman" w:hAnsi="Times New Roman"/>
          <w:color w:val="000000"/>
          <w:sz w:val="28"/>
          <w:szCs w:val="28"/>
        </w:rPr>
        <w:t xml:space="preserve">. Ответственным исполнителям за достижение результата и реализацию мероприятий Плана </w:t>
      </w:r>
      <w:r w:rsidRPr="00F6495F">
        <w:rPr>
          <w:rFonts w:ascii="Times New Roman" w:hAnsi="Times New Roman"/>
          <w:sz w:val="28"/>
          <w:szCs w:val="28"/>
        </w:rPr>
        <w:t xml:space="preserve">(«дорожной карты») по содействию развитию конкуренции </w:t>
      </w:r>
      <w:r w:rsidR="00F6495F">
        <w:rPr>
          <w:rFonts w:ascii="Times New Roman" w:hAnsi="Times New Roman"/>
          <w:sz w:val="28"/>
          <w:szCs w:val="28"/>
        </w:rPr>
        <w:br/>
      </w:r>
      <w:r w:rsidRPr="00F6495F">
        <w:rPr>
          <w:rFonts w:ascii="Times New Roman" w:hAnsi="Times New Roman"/>
          <w:sz w:val="28"/>
          <w:szCs w:val="28"/>
        </w:rPr>
        <w:t xml:space="preserve">в Асбестовском городском округе, расположенном на территории </w:t>
      </w:r>
      <w:r w:rsidR="00F6495F">
        <w:rPr>
          <w:rFonts w:ascii="Times New Roman" w:hAnsi="Times New Roman"/>
          <w:sz w:val="28"/>
          <w:szCs w:val="28"/>
        </w:rPr>
        <w:br/>
      </w:r>
      <w:r w:rsidRPr="00F6495F">
        <w:rPr>
          <w:rFonts w:ascii="Times New Roman" w:hAnsi="Times New Roman"/>
          <w:sz w:val="28"/>
          <w:szCs w:val="28"/>
        </w:rPr>
        <w:t>Свердловской области, на период 2019–2022 годов</w:t>
      </w:r>
      <w:r w:rsidRPr="00F649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3FC0" w:rsidRPr="00F6495F">
        <w:rPr>
          <w:rFonts w:ascii="Times New Roman" w:hAnsi="Times New Roman"/>
          <w:sz w:val="28"/>
          <w:szCs w:val="28"/>
          <w:lang w:eastAsia="ru-RU"/>
        </w:rPr>
        <w:t>(далее – «дорожная карта»):</w:t>
      </w:r>
    </w:p>
    <w:p w:rsidR="00DD3FC0" w:rsidRPr="00F6495F" w:rsidRDefault="00DD3FC0" w:rsidP="00F649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95F">
        <w:rPr>
          <w:rFonts w:ascii="Times New Roman" w:hAnsi="Times New Roman"/>
          <w:sz w:val="28"/>
          <w:szCs w:val="28"/>
          <w:lang w:eastAsia="ru-RU"/>
        </w:rPr>
        <w:t>1) обеспечить выполнение мероприятий и достижение установленных целевых показателей «дорожной карты» в полном объеме;</w:t>
      </w:r>
    </w:p>
    <w:p w:rsidR="00DD3FC0" w:rsidRPr="00F6495F" w:rsidRDefault="00DD3FC0" w:rsidP="00F649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6495F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2) один раз в полугодие, в срок до </w:t>
      </w:r>
      <w:r w:rsidR="00C3259A" w:rsidRPr="00F6495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05</w:t>
      </w:r>
      <w:r w:rsidRPr="00F6495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числа месяца, следующего </w:t>
      </w:r>
      <w:r w:rsidR="00F6495F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F6495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 отчетным периодом, представлять в </w:t>
      </w:r>
      <w:r w:rsidR="00C3259A" w:rsidRPr="00F6495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отдел по экономике администрации Асбестовского городского округа </w:t>
      </w:r>
      <w:r w:rsidRPr="00F6495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отчет о ходе выполнения мероприятий и достижении установленных целевых показателей «дорожной карты».</w:t>
      </w:r>
    </w:p>
    <w:p w:rsidR="00C649F4" w:rsidRPr="00F6495F" w:rsidRDefault="00752C05" w:rsidP="00F649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649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</w:t>
      </w:r>
      <w:r w:rsidR="00C649F4" w:rsidRPr="00F649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Опубликовать настоящее постановление в специальном выпуске газеты «Асбестовский р</w:t>
      </w:r>
      <w:r w:rsidR="00B33D5C" w:rsidRPr="00F649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абочий» «Муниципальный вестник» без объемных графических </w:t>
      </w:r>
      <w:r w:rsidR="00F649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 табличных </w:t>
      </w:r>
      <w:r w:rsidR="00B33D5C" w:rsidRPr="00F649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приложений,</w:t>
      </w:r>
      <w:r w:rsidR="00C649F4" w:rsidRPr="00F649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разместить полный текст настоящего постановления </w:t>
      </w:r>
      <w:r w:rsidR="00F649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="00C649F4" w:rsidRPr="00F649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приложениями в сетевом издании в сети «Интернет» по адресу (</w:t>
      </w:r>
      <w:hyperlink r:id="rId7" w:history="1">
        <w:r w:rsidR="00C649F4" w:rsidRPr="00F6495F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C649F4" w:rsidRPr="00F6495F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C649F4" w:rsidRPr="00F6495F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arasb</w:t>
        </w:r>
        <w:r w:rsidR="00C649F4" w:rsidRPr="00F6495F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C649F4" w:rsidRPr="00F6495F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C649F4" w:rsidRPr="00F649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8" w:tgtFrame="_blank" w:history="1">
        <w:r w:rsidR="00C649F4" w:rsidRPr="00F6495F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www.asbestadm.ru</w:t>
        </w:r>
      </w:hyperlink>
      <w:r w:rsidR="00C649F4" w:rsidRPr="00F649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8616FE" w:rsidRPr="00F6495F" w:rsidRDefault="008616FE" w:rsidP="00F649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95F">
        <w:rPr>
          <w:rFonts w:ascii="Times New Roman" w:hAnsi="Times New Roman"/>
          <w:color w:val="000000" w:themeColor="text1"/>
          <w:sz w:val="28"/>
          <w:szCs w:val="28"/>
        </w:rPr>
        <w:t>5. Контроль за исполнением настоящего постановления возложить на Первого заместителя главы администрации Асбестовского городского округа Л.И. Кирьянову.</w:t>
      </w:r>
    </w:p>
    <w:p w:rsidR="008616FE" w:rsidRPr="008616FE" w:rsidRDefault="008616FE" w:rsidP="00861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6FE" w:rsidRPr="008616FE" w:rsidRDefault="008616FE" w:rsidP="008616F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16FE" w:rsidRPr="008616FE" w:rsidRDefault="008616FE" w:rsidP="008616F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16FE">
        <w:rPr>
          <w:rFonts w:ascii="Times New Roman" w:hAnsi="Times New Roman"/>
          <w:sz w:val="28"/>
          <w:szCs w:val="28"/>
        </w:rPr>
        <w:t>Глава</w:t>
      </w:r>
    </w:p>
    <w:p w:rsidR="008616FE" w:rsidRPr="008616FE" w:rsidRDefault="008616FE" w:rsidP="008616F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16FE">
        <w:rPr>
          <w:rFonts w:ascii="Times New Roman" w:hAnsi="Times New Roman"/>
          <w:sz w:val="28"/>
          <w:szCs w:val="28"/>
        </w:rPr>
        <w:t xml:space="preserve">Асбестовского городского округа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6495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616FE">
        <w:rPr>
          <w:rFonts w:ascii="Times New Roman" w:hAnsi="Times New Roman"/>
          <w:sz w:val="28"/>
          <w:szCs w:val="28"/>
        </w:rPr>
        <w:t xml:space="preserve">      Н.Р. Тихонова</w:t>
      </w:r>
    </w:p>
    <w:p w:rsidR="008616FE" w:rsidRDefault="008616FE" w:rsidP="008616FE"/>
    <w:p w:rsidR="00923A6C" w:rsidRDefault="00923A6C"/>
    <w:sectPr w:rsidR="00923A6C" w:rsidSect="00F6495F">
      <w:headerReference w:type="default" r:id="rId9"/>
      <w:pgSz w:w="11906" w:h="16838"/>
      <w:pgMar w:top="1134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060" w:rsidRDefault="00DF6060" w:rsidP="00645697">
      <w:pPr>
        <w:spacing w:after="0" w:line="240" w:lineRule="auto"/>
      </w:pPr>
      <w:r>
        <w:separator/>
      </w:r>
    </w:p>
  </w:endnote>
  <w:endnote w:type="continuationSeparator" w:id="1">
    <w:p w:rsidR="00DF6060" w:rsidRDefault="00DF6060" w:rsidP="0064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060" w:rsidRDefault="00DF6060" w:rsidP="00645697">
      <w:pPr>
        <w:spacing w:after="0" w:line="240" w:lineRule="auto"/>
      </w:pPr>
      <w:r>
        <w:separator/>
      </w:r>
    </w:p>
  </w:footnote>
  <w:footnote w:type="continuationSeparator" w:id="1">
    <w:p w:rsidR="00DF6060" w:rsidRDefault="00DF6060" w:rsidP="0064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65" w:rsidRPr="00F2049C" w:rsidRDefault="00C911E7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F2049C">
      <w:rPr>
        <w:rFonts w:ascii="Liberation Serif" w:hAnsi="Liberation Serif" w:cs="Liberation Serif"/>
        <w:sz w:val="28"/>
        <w:szCs w:val="28"/>
      </w:rPr>
      <w:fldChar w:fldCharType="begin"/>
    </w:r>
    <w:r w:rsidR="007A51B7" w:rsidRPr="00F2049C">
      <w:rPr>
        <w:rFonts w:ascii="Liberation Serif" w:hAnsi="Liberation Serif" w:cs="Liberation Serif"/>
        <w:sz w:val="28"/>
        <w:szCs w:val="28"/>
      </w:rPr>
      <w:instrText>PAGE   \* MERGEFORMAT</w:instrText>
    </w:r>
    <w:r w:rsidRPr="00F2049C">
      <w:rPr>
        <w:rFonts w:ascii="Liberation Serif" w:hAnsi="Liberation Serif" w:cs="Liberation Serif"/>
        <w:sz w:val="28"/>
        <w:szCs w:val="28"/>
      </w:rPr>
      <w:fldChar w:fldCharType="separate"/>
    </w:r>
    <w:r w:rsidR="00A54CB3">
      <w:rPr>
        <w:rFonts w:ascii="Liberation Serif" w:hAnsi="Liberation Serif" w:cs="Liberation Serif"/>
        <w:noProof/>
        <w:sz w:val="28"/>
        <w:szCs w:val="28"/>
      </w:rPr>
      <w:t>2</w:t>
    </w:r>
    <w:r w:rsidRPr="00F2049C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8C"/>
    <w:multiLevelType w:val="hybridMultilevel"/>
    <w:tmpl w:val="F6523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1709"/>
    <w:multiLevelType w:val="hybridMultilevel"/>
    <w:tmpl w:val="FD1CB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589F"/>
    <w:multiLevelType w:val="hybridMultilevel"/>
    <w:tmpl w:val="179AAC44"/>
    <w:lvl w:ilvl="0" w:tplc="327C32B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9145338"/>
    <w:multiLevelType w:val="hybridMultilevel"/>
    <w:tmpl w:val="8E4EB58C"/>
    <w:lvl w:ilvl="0" w:tplc="B2644A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FC0"/>
    <w:rsid w:val="00050306"/>
    <w:rsid w:val="002A4C6D"/>
    <w:rsid w:val="002B0681"/>
    <w:rsid w:val="00357815"/>
    <w:rsid w:val="00370996"/>
    <w:rsid w:val="003773EF"/>
    <w:rsid w:val="00426CAA"/>
    <w:rsid w:val="005F5DE5"/>
    <w:rsid w:val="00645697"/>
    <w:rsid w:val="00690A05"/>
    <w:rsid w:val="00752C05"/>
    <w:rsid w:val="007A51B7"/>
    <w:rsid w:val="008616FE"/>
    <w:rsid w:val="00923A6C"/>
    <w:rsid w:val="00970332"/>
    <w:rsid w:val="00A54CB3"/>
    <w:rsid w:val="00B33D5C"/>
    <w:rsid w:val="00C3259A"/>
    <w:rsid w:val="00C61365"/>
    <w:rsid w:val="00C649F4"/>
    <w:rsid w:val="00C911E7"/>
    <w:rsid w:val="00D615D3"/>
    <w:rsid w:val="00DB4A7E"/>
    <w:rsid w:val="00DD3FC0"/>
    <w:rsid w:val="00DF6060"/>
    <w:rsid w:val="00EE7223"/>
    <w:rsid w:val="00F6495F"/>
    <w:rsid w:val="00F9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FC0"/>
    <w:rPr>
      <w:rFonts w:ascii="Calibri" w:eastAsia="Calibri" w:hAnsi="Calibri" w:cs="Times New Roman"/>
    </w:rPr>
  </w:style>
  <w:style w:type="paragraph" w:styleId="a5">
    <w:name w:val="List Paragraph"/>
    <w:aliases w:val="ПАРАГРАФ,Абзац списка11,List Paragraph,Абзац списка1,Цветной список — акцент 11"/>
    <w:basedOn w:val="a"/>
    <w:qFormat/>
    <w:rsid w:val="00DD3F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51B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51B7"/>
    <w:rPr>
      <w:rFonts w:ascii="Segoe UI" w:eastAsia="Calibri" w:hAnsi="Segoe UI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05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0306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861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s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Брагина</dc:creator>
  <cp:keywords/>
  <dc:description/>
  <cp:lastModifiedBy>luba</cp:lastModifiedBy>
  <cp:revision>4</cp:revision>
  <cp:lastPrinted>2020-02-06T08:27:00Z</cp:lastPrinted>
  <dcterms:created xsi:type="dcterms:W3CDTF">2020-02-06T07:44:00Z</dcterms:created>
  <dcterms:modified xsi:type="dcterms:W3CDTF">2020-02-06T08:32:00Z</dcterms:modified>
</cp:coreProperties>
</file>