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838B8" w:rsidP="00A838B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11.</w:t>
            </w:r>
            <w:r w:rsidR="00C5181B" w:rsidRPr="00A315F2">
              <w:rPr>
                <w:sz w:val="28"/>
                <w:u w:val="single"/>
              </w:rPr>
              <w:t>0</w:t>
            </w:r>
            <w:r>
              <w:rPr>
                <w:sz w:val="28"/>
                <w:u w:val="single"/>
              </w:rPr>
              <w:t>4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A838B8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Pr="00C5181B">
              <w:rPr>
                <w:sz w:val="28"/>
                <w:u w:val="single"/>
              </w:rPr>
              <w:t xml:space="preserve">№ </w:t>
            </w:r>
            <w:r w:rsidR="00A838B8">
              <w:rPr>
                <w:sz w:val="28"/>
                <w:u w:val="single"/>
              </w:rPr>
              <w:t>21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Default="00A838B8" w:rsidP="00ED4460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865B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</w:t>
      </w:r>
      <w:r w:rsidRPr="001865B5">
        <w:rPr>
          <w:b/>
          <w:sz w:val="28"/>
          <w:szCs w:val="28"/>
        </w:rPr>
        <w:t xml:space="preserve"> публичных слушаний по вопросам предоставления разрешени</w:t>
      </w:r>
      <w:r>
        <w:rPr>
          <w:b/>
          <w:sz w:val="28"/>
          <w:szCs w:val="28"/>
        </w:rPr>
        <w:t>й</w:t>
      </w:r>
      <w:bookmarkStart w:id="0" w:name="_GoBack"/>
      <w:bookmarkEnd w:id="0"/>
      <w:r w:rsidRPr="001865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>
        <w:rPr>
          <w:rFonts w:eastAsiaTheme="minorHAnsi"/>
          <w:b/>
          <w:bCs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A838B8" w:rsidRDefault="00A838B8" w:rsidP="00ED4460">
      <w:pPr>
        <w:jc w:val="center"/>
        <w:rPr>
          <w:b/>
          <w:sz w:val="28"/>
          <w:szCs w:val="28"/>
        </w:rPr>
      </w:pPr>
    </w:p>
    <w:p w:rsidR="00ED4460" w:rsidRDefault="00A838B8" w:rsidP="00ED4460">
      <w:pPr>
        <w:ind w:firstLine="709"/>
        <w:jc w:val="both"/>
        <w:rPr>
          <w:sz w:val="28"/>
          <w:szCs w:val="28"/>
        </w:rPr>
      </w:pPr>
      <w:r>
        <w:rPr>
          <w:rStyle w:val="2"/>
          <w:color w:val="000000"/>
        </w:rPr>
        <w:t xml:space="preserve">Руководствуясь статьей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26.10.2005 № 88 «Об утверждении Положения о публичных слушаниях на территории Североуральского городского округа», главой 7 Правил землепользования и застройки Североуральского городского округа, утвержденных </w:t>
      </w:r>
      <w:r>
        <w:rPr>
          <w:rStyle w:val="2"/>
          <w:color w:val="000000"/>
        </w:rPr>
        <w:t>р</w:t>
      </w:r>
      <w:r w:rsidRPr="00A838B8">
        <w:rPr>
          <w:sz w:val="28"/>
          <w:szCs w:val="28"/>
        </w:rPr>
        <w:t xml:space="preserve">ешением Думы Североуральского городского округа </w:t>
      </w:r>
      <w:r>
        <w:rPr>
          <w:sz w:val="28"/>
          <w:szCs w:val="28"/>
        </w:rPr>
        <w:t xml:space="preserve">                                  </w:t>
      </w:r>
      <w:r w:rsidRPr="00A838B8">
        <w:rPr>
          <w:sz w:val="28"/>
          <w:szCs w:val="28"/>
        </w:rPr>
        <w:t>от 21.12.2012 № 152</w:t>
      </w:r>
      <w:r w:rsidRPr="00A838B8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постановлением Главы Североуральского городского округа от 05.10.2006 № 1422 </w:t>
      </w:r>
      <w:r w:rsidRPr="00A838B8">
        <w:rPr>
          <w:rStyle w:val="21"/>
          <w:i w:val="0"/>
          <w:color w:val="000000"/>
        </w:rPr>
        <w:t>«О</w:t>
      </w:r>
      <w:r>
        <w:rPr>
          <w:rStyle w:val="2"/>
          <w:color w:val="000000"/>
        </w:rPr>
        <w:t xml:space="preserve"> создании Комиссии по подготовке проекта Правил землепользования и застройки в Североуральском городском округе </w:t>
      </w:r>
      <w:r>
        <w:rPr>
          <w:rStyle w:val="2"/>
          <w:color w:val="000000"/>
        </w:rPr>
        <w:t xml:space="preserve">                                     </w:t>
      </w:r>
      <w:r>
        <w:rPr>
          <w:rStyle w:val="2"/>
          <w:color w:val="000000"/>
        </w:rPr>
        <w:t xml:space="preserve">и проведению публичных слушаний», на основании протокола заседания Комиссии по подготовке проекта Правил землепользования и застройки </w:t>
      </w:r>
      <w:r>
        <w:rPr>
          <w:rStyle w:val="2"/>
          <w:color w:val="000000"/>
        </w:rPr>
        <w:t xml:space="preserve">                                </w:t>
      </w:r>
      <w:r>
        <w:rPr>
          <w:rStyle w:val="2"/>
          <w:color w:val="000000"/>
        </w:rPr>
        <w:t xml:space="preserve">в Североуральском городском округе и проведению публичных слушаний </w:t>
      </w:r>
      <w:r>
        <w:rPr>
          <w:rStyle w:val="2"/>
          <w:color w:val="000000"/>
        </w:rPr>
        <w:t xml:space="preserve">                        </w:t>
      </w:r>
      <w:r>
        <w:rPr>
          <w:rStyle w:val="2"/>
          <w:color w:val="000000"/>
        </w:rPr>
        <w:t>от 19.03.2018,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A838B8" w:rsidRPr="00A838B8" w:rsidRDefault="00A838B8" w:rsidP="00A838B8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before="0"/>
        <w:ind w:left="0" w:firstLine="709"/>
        <w:rPr>
          <w:rFonts w:ascii="Times New Roman" w:hAnsi="Times New Roman"/>
        </w:rPr>
      </w:pPr>
      <w:r w:rsidRPr="00A838B8">
        <w:rPr>
          <w:rStyle w:val="2"/>
          <w:rFonts w:ascii="Times New Roman" w:hAnsi="Times New Roman"/>
          <w:color w:val="000000"/>
        </w:rPr>
        <w:t>Назначить публичные слушания по следующим вопросам:</w:t>
      </w:r>
    </w:p>
    <w:p w:rsidR="00A838B8" w:rsidRPr="00A838B8" w:rsidRDefault="00A838B8" w:rsidP="00A838B8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Fonts w:ascii="Times New Roman" w:hAnsi="Times New Roman"/>
          <w:color w:val="000000" w:themeColor="text1"/>
        </w:rPr>
      </w:pPr>
      <w:r w:rsidRPr="00A838B8">
        <w:rPr>
          <w:rStyle w:val="2"/>
          <w:rFonts w:ascii="Times New Roman" w:hAnsi="Times New Roman"/>
        </w:rPr>
        <w:t>1)</w:t>
      </w:r>
      <w:r w:rsidRPr="00A838B8">
        <w:rPr>
          <w:rFonts w:ascii="Times New Roman" w:hAnsi="Times New Roman"/>
          <w:color w:val="000000" w:themeColor="text1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поселок Калья, улица </w:t>
      </w:r>
      <w:proofErr w:type="gramStart"/>
      <w:r w:rsidRPr="00A838B8">
        <w:rPr>
          <w:rFonts w:ascii="Times New Roman" w:hAnsi="Times New Roman"/>
          <w:color w:val="000000" w:themeColor="text1"/>
        </w:rPr>
        <w:t xml:space="preserve">Калинина, </w:t>
      </w:r>
      <w:r>
        <w:rPr>
          <w:rFonts w:ascii="Times New Roman" w:hAnsi="Times New Roman"/>
          <w:color w:val="000000" w:themeColor="text1"/>
        </w:rPr>
        <w:t xml:space="preserve">  </w:t>
      </w:r>
      <w:proofErr w:type="gramEnd"/>
      <w:r>
        <w:rPr>
          <w:rFonts w:ascii="Times New Roman" w:hAnsi="Times New Roman"/>
          <w:color w:val="000000" w:themeColor="text1"/>
        </w:rPr>
        <w:t xml:space="preserve">   </w:t>
      </w:r>
      <w:r w:rsidRPr="00A838B8">
        <w:rPr>
          <w:rFonts w:ascii="Times New Roman" w:hAnsi="Times New Roman"/>
          <w:color w:val="000000" w:themeColor="text1"/>
        </w:rPr>
        <w:t>дом 23-2, с кадастровым номером 66:60:0501005:17;</w:t>
      </w:r>
    </w:p>
    <w:p w:rsidR="00A838B8" w:rsidRPr="00A838B8" w:rsidRDefault="00A838B8" w:rsidP="00A838B8">
      <w:pPr>
        <w:ind w:firstLine="709"/>
        <w:jc w:val="both"/>
        <w:rPr>
          <w:color w:val="000000" w:themeColor="text1"/>
          <w:sz w:val="28"/>
          <w:szCs w:val="28"/>
        </w:rPr>
      </w:pPr>
      <w:r w:rsidRPr="00A838B8">
        <w:rPr>
          <w:rStyle w:val="2"/>
        </w:rPr>
        <w:t>2)</w:t>
      </w:r>
      <w:r w:rsidRPr="00A838B8">
        <w:rPr>
          <w:color w:val="000000" w:themeColor="text1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поселок </w:t>
      </w:r>
      <w:proofErr w:type="gramStart"/>
      <w:r w:rsidRPr="00A838B8">
        <w:rPr>
          <w:color w:val="000000" w:themeColor="text1"/>
          <w:sz w:val="28"/>
          <w:szCs w:val="28"/>
        </w:rPr>
        <w:t xml:space="preserve">Калья,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                              </w:t>
      </w:r>
      <w:r w:rsidRPr="00A838B8">
        <w:rPr>
          <w:color w:val="000000" w:themeColor="text1"/>
          <w:sz w:val="28"/>
          <w:szCs w:val="28"/>
        </w:rPr>
        <w:t xml:space="preserve">улица З. Космодемьянской, 1А, с кадастровым номером </w:t>
      </w:r>
      <w:r w:rsidRPr="00A838B8">
        <w:rPr>
          <w:sz w:val="28"/>
          <w:szCs w:val="28"/>
        </w:rPr>
        <w:t>66:60:0501007:19</w:t>
      </w:r>
      <w:r w:rsidRPr="00A838B8">
        <w:rPr>
          <w:color w:val="000000" w:themeColor="text1"/>
          <w:sz w:val="28"/>
          <w:szCs w:val="28"/>
        </w:rPr>
        <w:t>.</w:t>
      </w:r>
    </w:p>
    <w:p w:rsidR="00A838B8" w:rsidRPr="00A838B8" w:rsidRDefault="00A838B8" w:rsidP="00A838B8">
      <w:pPr>
        <w:pStyle w:val="20"/>
        <w:shd w:val="clear" w:color="auto" w:fill="auto"/>
        <w:tabs>
          <w:tab w:val="left" w:pos="709"/>
          <w:tab w:val="left" w:pos="1007"/>
        </w:tabs>
        <w:spacing w:before="0"/>
        <w:ind w:firstLine="709"/>
        <w:rPr>
          <w:rFonts w:ascii="Times New Roman" w:hAnsi="Times New Roman"/>
        </w:rPr>
      </w:pPr>
      <w:r w:rsidRPr="00A838B8">
        <w:rPr>
          <w:rStyle w:val="2"/>
          <w:rFonts w:ascii="Times New Roman" w:hAnsi="Times New Roman"/>
          <w:color w:val="000000"/>
        </w:rPr>
        <w:t xml:space="preserve">2. Провести публичные слушания 25 апреля 2018 года в 15.00 часов </w:t>
      </w:r>
      <w:r>
        <w:rPr>
          <w:rStyle w:val="2"/>
          <w:rFonts w:ascii="Times New Roman" w:hAnsi="Times New Roman"/>
          <w:color w:val="000000"/>
        </w:rPr>
        <w:t xml:space="preserve">                            </w:t>
      </w:r>
      <w:r w:rsidRPr="00A838B8">
        <w:rPr>
          <w:rStyle w:val="2"/>
          <w:rFonts w:ascii="Times New Roman" w:hAnsi="Times New Roman"/>
          <w:color w:val="000000"/>
        </w:rPr>
        <w:t xml:space="preserve">по адресу: Свердловская область, город Североуральск, поселок </w:t>
      </w:r>
      <w:proofErr w:type="gramStart"/>
      <w:r w:rsidRPr="00A838B8">
        <w:rPr>
          <w:rStyle w:val="2"/>
          <w:rFonts w:ascii="Times New Roman" w:hAnsi="Times New Roman"/>
          <w:color w:val="000000"/>
        </w:rPr>
        <w:t xml:space="preserve">Калья, </w:t>
      </w:r>
      <w:r>
        <w:rPr>
          <w:rStyle w:val="2"/>
          <w:rFonts w:ascii="Times New Roman" w:hAnsi="Times New Roman"/>
          <w:color w:val="000000"/>
        </w:rPr>
        <w:t xml:space="preserve">  </w:t>
      </w:r>
      <w:proofErr w:type="gramEnd"/>
      <w:r>
        <w:rPr>
          <w:rStyle w:val="2"/>
          <w:rFonts w:ascii="Times New Roman" w:hAnsi="Times New Roman"/>
          <w:color w:val="000000"/>
        </w:rPr>
        <w:t xml:space="preserve">                     </w:t>
      </w:r>
      <w:r w:rsidRPr="00A838B8">
        <w:rPr>
          <w:rStyle w:val="2"/>
          <w:rFonts w:ascii="Times New Roman" w:hAnsi="Times New Roman"/>
          <w:color w:val="000000"/>
        </w:rPr>
        <w:lastRenderedPageBreak/>
        <w:t>улица Ленина, 33 (Дворец культуры «Горняк»).</w:t>
      </w:r>
    </w:p>
    <w:p w:rsidR="00A838B8" w:rsidRPr="00A838B8" w:rsidRDefault="00A838B8" w:rsidP="00A838B8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Fonts w:ascii="Times New Roman" w:hAnsi="Times New Roman"/>
        </w:rPr>
      </w:pPr>
      <w:r w:rsidRPr="00A838B8">
        <w:rPr>
          <w:rStyle w:val="2"/>
          <w:rFonts w:ascii="Times New Roman" w:hAnsi="Times New Roman"/>
          <w:color w:val="000000"/>
        </w:rPr>
        <w:t>3.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A838B8">
        <w:rPr>
          <w:rStyle w:val="2"/>
          <w:rFonts w:ascii="Times New Roman" w:hAnsi="Times New Roman"/>
          <w:color w:val="000000"/>
        </w:rPr>
        <w:t>Назначить председателем публичных слушаний Главу Североуральского городского округа В.П. Матюшенко.</w:t>
      </w:r>
    </w:p>
    <w:p w:rsidR="00A838B8" w:rsidRPr="00A838B8" w:rsidRDefault="00A838B8" w:rsidP="00A838B8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Fonts w:ascii="Times New Roman" w:hAnsi="Times New Roman"/>
        </w:rPr>
      </w:pPr>
      <w:r w:rsidRPr="00A838B8">
        <w:rPr>
          <w:rStyle w:val="2"/>
          <w:rFonts w:ascii="Times New Roman" w:hAnsi="Times New Roman"/>
          <w:color w:val="000000"/>
        </w:rPr>
        <w:t>4.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A838B8">
        <w:rPr>
          <w:rStyle w:val="2"/>
          <w:rFonts w:ascii="Times New Roman" w:hAnsi="Times New Roman"/>
          <w:color w:val="000000"/>
        </w:rPr>
        <w:t>Назначить докладчиками на публичных слушаниях заведующего отделом</w:t>
      </w:r>
      <w:r w:rsidRPr="00A838B8">
        <w:rPr>
          <w:rFonts w:ascii="Times New Roman" w:hAnsi="Times New Roman"/>
        </w:rPr>
        <w:t xml:space="preserve"> </w:t>
      </w:r>
      <w:r w:rsidRPr="00A838B8">
        <w:rPr>
          <w:rStyle w:val="2"/>
          <w:rFonts w:ascii="Times New Roman" w:hAnsi="Times New Roman"/>
          <w:color w:val="000000"/>
        </w:rPr>
        <w:t>градостроительства, архитектуры и землепользования Администрации</w:t>
      </w:r>
      <w:r w:rsidRPr="00A838B8">
        <w:rPr>
          <w:rFonts w:ascii="Times New Roman" w:hAnsi="Times New Roman"/>
        </w:rPr>
        <w:t xml:space="preserve"> </w:t>
      </w:r>
      <w:r w:rsidRPr="00A838B8">
        <w:rPr>
          <w:rStyle w:val="2"/>
          <w:rFonts w:ascii="Times New Roman" w:hAnsi="Times New Roman"/>
          <w:color w:val="000000"/>
        </w:rPr>
        <w:t>Североуральского городского округа О.Я.</w:t>
      </w:r>
      <w:r>
        <w:rPr>
          <w:rStyle w:val="2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2"/>
          <w:rFonts w:ascii="Times New Roman" w:hAnsi="Times New Roman"/>
          <w:color w:val="000000"/>
        </w:rPr>
        <w:t>Гарибова</w:t>
      </w:r>
      <w:proofErr w:type="spellEnd"/>
      <w:r w:rsidRPr="00A838B8">
        <w:rPr>
          <w:rStyle w:val="2"/>
          <w:rFonts w:ascii="Times New Roman" w:hAnsi="Times New Roman"/>
          <w:color w:val="000000"/>
        </w:rPr>
        <w:t>, заявителей.</w:t>
      </w:r>
    </w:p>
    <w:p w:rsidR="00A838B8" w:rsidRPr="00A838B8" w:rsidRDefault="00A838B8" w:rsidP="00A838B8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A838B8">
        <w:rPr>
          <w:rStyle w:val="2"/>
          <w:rFonts w:ascii="Times New Roman" w:hAnsi="Times New Roman"/>
          <w:color w:val="000000"/>
        </w:rPr>
        <w:t xml:space="preserve">5. Возложить организацию и проведение публичных слушаний </w:t>
      </w:r>
      <w:r>
        <w:rPr>
          <w:rStyle w:val="2"/>
          <w:rFonts w:ascii="Times New Roman" w:hAnsi="Times New Roman"/>
          <w:color w:val="000000"/>
        </w:rPr>
        <w:t xml:space="preserve">                                    </w:t>
      </w:r>
      <w:r w:rsidRPr="00A838B8">
        <w:rPr>
          <w:rStyle w:val="2"/>
          <w:rFonts w:ascii="Times New Roman" w:hAnsi="Times New Roman"/>
          <w:color w:val="000000"/>
        </w:rPr>
        <w:t xml:space="preserve">на Комиссию по подготовке проекта Правил землепользования и застройки </w:t>
      </w:r>
      <w:r>
        <w:rPr>
          <w:rStyle w:val="2"/>
          <w:rFonts w:ascii="Times New Roman" w:hAnsi="Times New Roman"/>
          <w:color w:val="000000"/>
        </w:rPr>
        <w:t xml:space="preserve">                       </w:t>
      </w:r>
      <w:r w:rsidRPr="00A838B8">
        <w:rPr>
          <w:rStyle w:val="2"/>
          <w:rFonts w:ascii="Times New Roman" w:hAnsi="Times New Roman"/>
          <w:color w:val="000000"/>
        </w:rPr>
        <w:t xml:space="preserve">в Североуральском городском округе и проведению публичных слушаний, утвержденную постановлением Главы Североуральского городского округа </w:t>
      </w:r>
      <w:r>
        <w:rPr>
          <w:rStyle w:val="2"/>
          <w:rFonts w:ascii="Times New Roman" w:hAnsi="Times New Roman"/>
          <w:color w:val="000000"/>
        </w:rPr>
        <w:t xml:space="preserve">                      </w:t>
      </w:r>
      <w:r w:rsidRPr="00A838B8">
        <w:rPr>
          <w:rStyle w:val="2"/>
          <w:rFonts w:ascii="Times New Roman" w:hAnsi="Times New Roman"/>
          <w:color w:val="000000"/>
        </w:rPr>
        <w:t>от 05.10.2006 № 1422.</w:t>
      </w:r>
    </w:p>
    <w:p w:rsidR="00A838B8" w:rsidRPr="00A838B8" w:rsidRDefault="00A838B8" w:rsidP="00A838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8B8">
        <w:rPr>
          <w:sz w:val="28"/>
          <w:szCs w:val="28"/>
        </w:rPr>
        <w:t>6. Замечания и предложения в письменной форме граждане вправе представить</w:t>
      </w:r>
      <w:r>
        <w:rPr>
          <w:sz w:val="28"/>
          <w:szCs w:val="28"/>
        </w:rPr>
        <w:t xml:space="preserve"> </w:t>
      </w:r>
      <w:r w:rsidRPr="00A838B8">
        <w:rPr>
          <w:sz w:val="28"/>
          <w:szCs w:val="28"/>
        </w:rPr>
        <w:t xml:space="preserve">в срок со дня опубликования настоящего постановления </w:t>
      </w:r>
      <w:r>
        <w:rPr>
          <w:sz w:val="28"/>
          <w:szCs w:val="28"/>
        </w:rPr>
        <w:t xml:space="preserve">                                    </w:t>
      </w:r>
      <w:r w:rsidRPr="00A838B8">
        <w:rPr>
          <w:sz w:val="28"/>
          <w:szCs w:val="28"/>
        </w:rPr>
        <w:t>до 22.04.2018 по рабочим дням с 8</w:t>
      </w:r>
      <w:r>
        <w:rPr>
          <w:sz w:val="28"/>
          <w:szCs w:val="28"/>
        </w:rPr>
        <w:t xml:space="preserve">-00 до 12-00 и с 13-00 до 16-00 </w:t>
      </w:r>
      <w:r w:rsidRPr="00A838B8">
        <w:rPr>
          <w:sz w:val="28"/>
          <w:szCs w:val="28"/>
        </w:rPr>
        <w:t xml:space="preserve">по адресу: Свердловская область, город Североуральск, улица Чайковского, дом 15, </w:t>
      </w:r>
      <w:proofErr w:type="spellStart"/>
      <w:r w:rsidRPr="00A838B8">
        <w:rPr>
          <w:sz w:val="28"/>
          <w:szCs w:val="28"/>
        </w:rPr>
        <w:t>каб</w:t>
      </w:r>
      <w:proofErr w:type="spellEnd"/>
      <w:r w:rsidRPr="00A838B8">
        <w:rPr>
          <w:sz w:val="28"/>
          <w:szCs w:val="28"/>
        </w:rPr>
        <w:t>. 7 .</w:t>
      </w:r>
    </w:p>
    <w:p w:rsidR="00A838B8" w:rsidRPr="00A838B8" w:rsidRDefault="00A838B8" w:rsidP="00A838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8B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A838B8">
        <w:rPr>
          <w:sz w:val="28"/>
          <w:szCs w:val="28"/>
        </w:rPr>
        <w:t xml:space="preserve">Замечания и предложения в письменной и (или) устной форме граждане вправе представить в день проведения публичных слушаний до окончания публичных слушаний по месту их проведения. </w:t>
      </w:r>
    </w:p>
    <w:p w:rsidR="00A838B8" w:rsidRPr="00A838B8" w:rsidRDefault="00A838B8" w:rsidP="00A838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8B8">
        <w:rPr>
          <w:sz w:val="28"/>
          <w:szCs w:val="28"/>
        </w:rPr>
        <w:t xml:space="preserve">Все замечания и предложения, представленные в установленный срок, подлежат внесению в протокол публичных слушаний. </w:t>
      </w:r>
    </w:p>
    <w:p w:rsidR="00A838B8" w:rsidRPr="00A838B8" w:rsidRDefault="00A838B8" w:rsidP="00A838B8">
      <w:pPr>
        <w:pStyle w:val="a5"/>
        <w:spacing w:before="0" w:beforeAutospacing="0" w:after="0" w:afterAutospacing="0"/>
        <w:ind w:firstLine="709"/>
        <w:jc w:val="both"/>
        <w:rPr>
          <w:rStyle w:val="2"/>
        </w:rPr>
      </w:pPr>
      <w:r w:rsidRPr="00A838B8">
        <w:rPr>
          <w:sz w:val="28"/>
          <w:szCs w:val="28"/>
        </w:rPr>
        <w:t xml:space="preserve">Замечания и предложения, представленные не менее чем за 3 дней до дня проведения публичных слушаний, обобщаются организатором публичных слушаний и доводятся до сведения участников публичных слушаний в день </w:t>
      </w:r>
      <w:r>
        <w:rPr>
          <w:sz w:val="28"/>
          <w:szCs w:val="28"/>
        </w:rPr>
        <w:t xml:space="preserve">                       </w:t>
      </w:r>
      <w:r w:rsidRPr="00A838B8">
        <w:rPr>
          <w:sz w:val="28"/>
          <w:szCs w:val="28"/>
        </w:rPr>
        <w:t xml:space="preserve">их проведения. </w:t>
      </w:r>
    </w:p>
    <w:p w:rsidR="00A838B8" w:rsidRPr="00A838B8" w:rsidRDefault="00A838B8" w:rsidP="00A838B8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Fonts w:ascii="Times New Roman" w:hAnsi="Times New Roman"/>
        </w:rPr>
      </w:pPr>
      <w:r w:rsidRPr="00A838B8">
        <w:rPr>
          <w:rStyle w:val="2"/>
          <w:rFonts w:ascii="Times New Roman" w:hAnsi="Times New Roman"/>
          <w:color w:val="000000"/>
        </w:rPr>
        <w:t xml:space="preserve">8. Контроль за исполнением настоящего постановления возложить </w:t>
      </w:r>
      <w:r>
        <w:rPr>
          <w:rStyle w:val="2"/>
          <w:rFonts w:ascii="Times New Roman" w:hAnsi="Times New Roman"/>
          <w:color w:val="000000"/>
        </w:rPr>
        <w:t xml:space="preserve">                           </w:t>
      </w:r>
      <w:r w:rsidRPr="00A838B8">
        <w:rPr>
          <w:rStyle w:val="2"/>
          <w:rFonts w:ascii="Times New Roman" w:hAnsi="Times New Roman"/>
          <w:color w:val="000000"/>
        </w:rPr>
        <w:t>на Заместителя Главы Администрации Североуральского городского округа</w:t>
      </w:r>
      <w:r>
        <w:rPr>
          <w:rStyle w:val="2"/>
          <w:rFonts w:ascii="Times New Roman" w:hAnsi="Times New Roman"/>
          <w:color w:val="000000"/>
        </w:rPr>
        <w:t xml:space="preserve">                        В.В. </w:t>
      </w:r>
      <w:proofErr w:type="spellStart"/>
      <w:r>
        <w:rPr>
          <w:rStyle w:val="2"/>
          <w:rFonts w:ascii="Times New Roman" w:hAnsi="Times New Roman"/>
          <w:color w:val="000000"/>
        </w:rPr>
        <w:t>Паслера</w:t>
      </w:r>
      <w:proofErr w:type="spellEnd"/>
      <w:r w:rsidRPr="00A838B8">
        <w:rPr>
          <w:rStyle w:val="2"/>
          <w:rFonts w:ascii="Times New Roman" w:hAnsi="Times New Roman"/>
          <w:color w:val="000000"/>
        </w:rPr>
        <w:t>.</w:t>
      </w:r>
    </w:p>
    <w:p w:rsidR="00A838B8" w:rsidRPr="000E62FB" w:rsidRDefault="00A838B8" w:rsidP="00A838B8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color w:val="000000"/>
          <w:shd w:val="clear" w:color="auto" w:fill="FFFFFF"/>
        </w:rPr>
      </w:pPr>
      <w:r w:rsidRPr="00A838B8">
        <w:rPr>
          <w:rStyle w:val="2"/>
          <w:rFonts w:ascii="Times New Roman" w:hAnsi="Times New Roman"/>
          <w:color w:val="000000"/>
        </w:rPr>
        <w:t xml:space="preserve">9. Опубликовать настоящее </w:t>
      </w:r>
      <w:r>
        <w:rPr>
          <w:rStyle w:val="2"/>
          <w:rFonts w:ascii="Times New Roman" w:hAnsi="Times New Roman"/>
          <w:color w:val="000000"/>
        </w:rPr>
        <w:t>п</w:t>
      </w:r>
      <w:r w:rsidRPr="00A838B8">
        <w:rPr>
          <w:rStyle w:val="2"/>
          <w:rFonts w:ascii="Times New Roman" w:hAnsi="Times New Roman"/>
          <w:color w:val="000000"/>
        </w:rPr>
        <w:t xml:space="preserve">остановление в газете «Наше </w:t>
      </w:r>
      <w:proofErr w:type="gramStart"/>
      <w:r w:rsidRPr="00A838B8">
        <w:rPr>
          <w:rStyle w:val="2"/>
          <w:rFonts w:ascii="Times New Roman" w:hAnsi="Times New Roman"/>
          <w:color w:val="000000"/>
        </w:rPr>
        <w:t xml:space="preserve">слово» </w:t>
      </w:r>
      <w:r>
        <w:rPr>
          <w:rStyle w:val="2"/>
          <w:rFonts w:ascii="Times New Roman" w:hAnsi="Times New Roman"/>
          <w:color w:val="000000"/>
        </w:rPr>
        <w:t xml:space="preserve">  </w:t>
      </w:r>
      <w:proofErr w:type="gramEnd"/>
      <w:r>
        <w:rPr>
          <w:rStyle w:val="2"/>
          <w:rFonts w:ascii="Times New Roman" w:hAnsi="Times New Roman"/>
          <w:color w:val="000000"/>
        </w:rPr>
        <w:t xml:space="preserve">                                 </w:t>
      </w:r>
      <w:r w:rsidRPr="00A838B8">
        <w:rPr>
          <w:rStyle w:val="2"/>
          <w:rFonts w:ascii="Times New Roman" w:hAnsi="Times New Roman"/>
          <w:color w:val="000000"/>
        </w:rPr>
        <w:t>и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sectPr w:rsidR="00A96B2C" w:rsidSect="00A838B8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06E6F33"/>
    <w:multiLevelType w:val="hybridMultilevel"/>
    <w:tmpl w:val="3BE41EA6"/>
    <w:lvl w:ilvl="0" w:tplc="4A76EF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7F097C"/>
    <w:rsid w:val="00A315F2"/>
    <w:rsid w:val="00A838B8"/>
    <w:rsid w:val="00A96B2C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838B8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38B8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A838B8"/>
    <w:rPr>
      <w:rFonts w:cs="Times New Roman"/>
      <w:i/>
      <w:iCs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unhideWhenUsed/>
    <w:rsid w:val="00A838B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11</cp:revision>
  <cp:lastPrinted>2018-04-11T10:04:00Z</cp:lastPrinted>
  <dcterms:created xsi:type="dcterms:W3CDTF">2014-04-14T10:25:00Z</dcterms:created>
  <dcterms:modified xsi:type="dcterms:W3CDTF">2018-04-11T10:05:00Z</dcterms:modified>
</cp:coreProperties>
</file>