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8830E6">
      <w:pPr>
        <w:rPr>
          <w:sz w:val="28"/>
          <w:szCs w:val="28"/>
        </w:rPr>
      </w:pPr>
      <w:r>
        <w:rPr>
          <w:sz w:val="28"/>
          <w:szCs w:val="28"/>
          <w:u w:val="single"/>
        </w:rPr>
        <w:t>05.02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121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8830E6" w:rsidRPr="008830E6" w:rsidRDefault="008830E6" w:rsidP="008830E6">
      <w:pPr>
        <w:autoSpaceDE/>
        <w:jc w:val="center"/>
        <w:rPr>
          <w:b/>
          <w:sz w:val="28"/>
          <w:szCs w:val="28"/>
        </w:rPr>
      </w:pPr>
      <w:r w:rsidRPr="008830E6">
        <w:rPr>
          <w:b/>
          <w:sz w:val="28"/>
          <w:szCs w:val="28"/>
        </w:rPr>
        <w:t xml:space="preserve">Об утверждении  Плана культурно-массовых мероприятий </w:t>
      </w:r>
    </w:p>
    <w:p w:rsidR="008830E6" w:rsidRDefault="008830E6" w:rsidP="008830E6">
      <w:pPr>
        <w:autoSpaceDE/>
        <w:jc w:val="center"/>
        <w:rPr>
          <w:b/>
          <w:sz w:val="28"/>
          <w:szCs w:val="28"/>
        </w:rPr>
      </w:pPr>
      <w:r w:rsidRPr="008830E6">
        <w:rPr>
          <w:b/>
          <w:sz w:val="28"/>
          <w:szCs w:val="28"/>
        </w:rPr>
        <w:t xml:space="preserve">муниципальных учреждений культуры </w:t>
      </w:r>
    </w:p>
    <w:p w:rsidR="008830E6" w:rsidRPr="008830E6" w:rsidRDefault="008830E6" w:rsidP="008830E6">
      <w:pPr>
        <w:autoSpaceDE/>
        <w:jc w:val="center"/>
        <w:rPr>
          <w:b/>
          <w:sz w:val="28"/>
          <w:szCs w:val="28"/>
        </w:rPr>
      </w:pPr>
      <w:r w:rsidRPr="008830E6">
        <w:rPr>
          <w:b/>
          <w:sz w:val="28"/>
          <w:szCs w:val="28"/>
        </w:rPr>
        <w:t>Североуральского городского округа на 2018 год</w:t>
      </w:r>
    </w:p>
    <w:p w:rsidR="008830E6" w:rsidRPr="008830E6" w:rsidRDefault="008830E6" w:rsidP="008830E6">
      <w:pPr>
        <w:autoSpaceDE/>
        <w:jc w:val="center"/>
        <w:rPr>
          <w:sz w:val="28"/>
          <w:szCs w:val="28"/>
        </w:rPr>
      </w:pPr>
    </w:p>
    <w:p w:rsidR="008830E6" w:rsidRPr="008830E6" w:rsidRDefault="008830E6" w:rsidP="008830E6">
      <w:pPr>
        <w:autoSpaceDE/>
        <w:ind w:firstLine="709"/>
        <w:jc w:val="both"/>
        <w:rPr>
          <w:sz w:val="28"/>
          <w:szCs w:val="28"/>
        </w:rPr>
      </w:pPr>
      <w:proofErr w:type="gramStart"/>
      <w:r w:rsidRPr="008830E6"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</w:t>
      </w:r>
      <w:hyperlink r:id="rId9" w:history="1">
        <w:r w:rsidRPr="008830E6">
          <w:rPr>
            <w:sz w:val="28"/>
            <w:szCs w:val="28"/>
          </w:rPr>
          <w:t>Положением</w:t>
        </w:r>
      </w:hyperlink>
      <w:r w:rsidRPr="008830E6">
        <w:rPr>
          <w:sz w:val="28"/>
          <w:szCs w:val="28"/>
        </w:rPr>
        <w:t xml:space="preserve"> о правовых актах Североуральского городского округа, утвержденным решением Думы Североуральского городского округа от 22.04.2015 № 33, уставами муниципальных учреждений культуры Североуральского городского округа, в целях реализации культурных потребностей и запросов жителей Североуральского городского округа, 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8830E6" w:rsidRDefault="008830E6" w:rsidP="008830E6">
      <w:pPr>
        <w:autoSpaceDE/>
        <w:ind w:firstLine="709"/>
        <w:jc w:val="both"/>
        <w:rPr>
          <w:sz w:val="28"/>
          <w:szCs w:val="28"/>
        </w:rPr>
      </w:pPr>
      <w:r w:rsidRPr="008830E6">
        <w:rPr>
          <w:sz w:val="28"/>
          <w:szCs w:val="28"/>
        </w:rPr>
        <w:t>1.Утвердить План культурно-массовых мероприятий муниципальных учреждений культуры Североуральского городского округа на 2018 год (прилагается).</w:t>
      </w:r>
    </w:p>
    <w:p w:rsidR="008830E6" w:rsidRDefault="008830E6" w:rsidP="008830E6">
      <w:pPr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30E6">
        <w:rPr>
          <w:sz w:val="28"/>
          <w:szCs w:val="28"/>
        </w:rPr>
        <w:t xml:space="preserve">. Настоящее постановление вступает в силу со дня принятия и распространяет свое действие на </w:t>
      </w:r>
      <w:proofErr w:type="gramStart"/>
      <w:r w:rsidRPr="008830E6">
        <w:rPr>
          <w:sz w:val="28"/>
          <w:szCs w:val="28"/>
        </w:rPr>
        <w:t>правоотношения</w:t>
      </w:r>
      <w:proofErr w:type="gramEnd"/>
      <w:r w:rsidRPr="008830E6">
        <w:rPr>
          <w:sz w:val="28"/>
          <w:szCs w:val="28"/>
        </w:rPr>
        <w:t xml:space="preserve"> возникшие с 01 января 2018 года.</w:t>
      </w:r>
    </w:p>
    <w:p w:rsidR="008830E6" w:rsidRPr="008830E6" w:rsidRDefault="008830E6" w:rsidP="008830E6">
      <w:pPr>
        <w:autoSpaceDE/>
        <w:ind w:firstLine="709"/>
        <w:jc w:val="both"/>
        <w:rPr>
          <w:sz w:val="28"/>
          <w:szCs w:val="28"/>
        </w:rPr>
      </w:pPr>
      <w:r w:rsidRPr="008830E6">
        <w:rPr>
          <w:sz w:val="28"/>
          <w:szCs w:val="28"/>
        </w:rPr>
        <w:t xml:space="preserve">3. </w:t>
      </w:r>
      <w:proofErr w:type="gramStart"/>
      <w:r w:rsidRPr="008830E6">
        <w:rPr>
          <w:sz w:val="28"/>
          <w:szCs w:val="28"/>
        </w:rPr>
        <w:t>Контроль за</w:t>
      </w:r>
      <w:proofErr w:type="gramEnd"/>
      <w:r w:rsidRPr="008830E6">
        <w:rPr>
          <w:sz w:val="28"/>
          <w:szCs w:val="28"/>
        </w:rPr>
        <w:t xml:space="preserve"> выполнением настоящего постановления возложить на исполняющего обязанности Заместителя Главы Администрации Североуральского городского округа Ж.А. Саранчину. </w:t>
      </w:r>
    </w:p>
    <w:p w:rsidR="008830E6" w:rsidRPr="008830E6" w:rsidRDefault="008830E6" w:rsidP="008830E6">
      <w:pPr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30E6">
        <w:rPr>
          <w:sz w:val="28"/>
          <w:szCs w:val="28"/>
        </w:rPr>
        <w:t>. Опубликовать настоящее постановление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830E6" w:rsidRDefault="008830E6" w:rsidP="008830E6">
      <w:pPr>
        <w:autoSpaceDE/>
        <w:ind w:left="524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</w:t>
      </w:r>
    </w:p>
    <w:p w:rsidR="008830E6" w:rsidRDefault="008830E6" w:rsidP="008830E6">
      <w:pPr>
        <w:autoSpaceDE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8830E6" w:rsidRDefault="008830E6" w:rsidP="008830E6">
      <w:pPr>
        <w:autoSpaceDE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Североуральского городского округа  </w:t>
      </w:r>
    </w:p>
    <w:p w:rsidR="008830E6" w:rsidRDefault="008830E6" w:rsidP="008830E6">
      <w:pPr>
        <w:autoSpaceDE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05.02.</w:t>
      </w:r>
      <w:r>
        <w:rPr>
          <w:sz w:val="24"/>
          <w:szCs w:val="24"/>
        </w:rPr>
        <w:t xml:space="preserve">2018 № </w:t>
      </w:r>
      <w:r>
        <w:rPr>
          <w:sz w:val="24"/>
          <w:szCs w:val="24"/>
        </w:rPr>
        <w:t>121</w:t>
      </w:r>
    </w:p>
    <w:p w:rsidR="008830E6" w:rsidRDefault="008830E6" w:rsidP="008830E6">
      <w:pPr>
        <w:autoSpaceDE/>
        <w:ind w:left="5245"/>
        <w:rPr>
          <w:sz w:val="24"/>
          <w:szCs w:val="24"/>
        </w:rPr>
      </w:pPr>
      <w:r>
        <w:rPr>
          <w:sz w:val="24"/>
          <w:szCs w:val="24"/>
        </w:rPr>
        <w:t>«Об утверждении Плана культурно-</w:t>
      </w:r>
    </w:p>
    <w:p w:rsidR="008830E6" w:rsidRDefault="008830E6" w:rsidP="008830E6">
      <w:pPr>
        <w:autoSpaceDE/>
        <w:ind w:left="5245"/>
        <w:rPr>
          <w:sz w:val="24"/>
          <w:szCs w:val="24"/>
        </w:rPr>
      </w:pPr>
      <w:r>
        <w:rPr>
          <w:sz w:val="24"/>
          <w:szCs w:val="24"/>
        </w:rPr>
        <w:t>массовых мероприятий муниципальных</w:t>
      </w:r>
    </w:p>
    <w:p w:rsidR="008830E6" w:rsidRDefault="008830E6" w:rsidP="008830E6">
      <w:pPr>
        <w:autoSpaceDE/>
        <w:ind w:left="5245"/>
        <w:rPr>
          <w:sz w:val="24"/>
          <w:szCs w:val="24"/>
        </w:rPr>
      </w:pPr>
      <w:r>
        <w:rPr>
          <w:sz w:val="24"/>
          <w:szCs w:val="24"/>
        </w:rPr>
        <w:t>учреждений культуры Североуральского</w:t>
      </w:r>
    </w:p>
    <w:p w:rsidR="008830E6" w:rsidRDefault="008830E6" w:rsidP="008830E6">
      <w:pPr>
        <w:autoSpaceDE/>
        <w:ind w:left="5245"/>
        <w:rPr>
          <w:sz w:val="24"/>
          <w:szCs w:val="24"/>
        </w:rPr>
      </w:pPr>
      <w:r>
        <w:rPr>
          <w:sz w:val="24"/>
          <w:szCs w:val="24"/>
        </w:rPr>
        <w:t>городского округа на 2018 год»</w:t>
      </w:r>
    </w:p>
    <w:p w:rsidR="008830E6" w:rsidRDefault="008830E6" w:rsidP="008830E6">
      <w:pPr>
        <w:autoSpaceDE/>
        <w:jc w:val="center"/>
        <w:rPr>
          <w:sz w:val="28"/>
          <w:szCs w:val="28"/>
        </w:rPr>
      </w:pPr>
    </w:p>
    <w:p w:rsidR="008830E6" w:rsidRDefault="008830E6" w:rsidP="008830E6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830E6" w:rsidRDefault="008830E6" w:rsidP="008830E6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культурно-массовых мероприятий </w:t>
      </w:r>
    </w:p>
    <w:p w:rsidR="008830E6" w:rsidRDefault="008830E6" w:rsidP="008830E6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 учреждений культуры </w:t>
      </w:r>
    </w:p>
    <w:p w:rsidR="008830E6" w:rsidRDefault="008830E6" w:rsidP="008830E6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Североуральского городского округа на 2018 год</w:t>
      </w:r>
    </w:p>
    <w:p w:rsidR="008830E6" w:rsidRDefault="008830E6" w:rsidP="008830E6">
      <w:pPr>
        <w:autoSpaceDE/>
        <w:jc w:val="center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376"/>
        <w:gridCol w:w="142"/>
        <w:gridCol w:w="2269"/>
        <w:gridCol w:w="424"/>
        <w:gridCol w:w="142"/>
        <w:gridCol w:w="3544"/>
        <w:gridCol w:w="425"/>
        <w:gridCol w:w="1985"/>
      </w:tblGrid>
      <w:tr w:rsidR="008830E6" w:rsidTr="008830E6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Событие, мероприятие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8830E6" w:rsidTr="008830E6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30E6" w:rsidTr="008830E6"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 Победе в Великой Отечественной войне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Концертные программы, тематические вечера, музыкально-литературные гостиные, кинопрограммы, выставки, экскурсии, конкурсы (по отдельным планам)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дополнительного образования в сфере культуры</w:t>
            </w:r>
          </w:p>
        </w:tc>
      </w:tr>
      <w:tr w:rsidR="008830E6" w:rsidTr="008830E6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0E6" w:rsidRDefault="008830E6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добровольца (волонтера)</w:t>
            </w:r>
          </w:p>
        </w:tc>
        <w:tc>
          <w:tcPr>
            <w:tcW w:w="4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0E6" w:rsidRDefault="008830E6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0E6" w:rsidRDefault="008830E6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8830E6" w:rsidTr="008830E6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0E6" w:rsidRDefault="008830E6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театра</w:t>
            </w:r>
          </w:p>
        </w:tc>
        <w:tc>
          <w:tcPr>
            <w:tcW w:w="4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0E6" w:rsidRDefault="008830E6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0E6" w:rsidRDefault="008830E6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8830E6" w:rsidTr="008830E6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0E6" w:rsidRDefault="008830E6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знаменательным датам и событиям</w:t>
            </w:r>
          </w:p>
        </w:tc>
        <w:tc>
          <w:tcPr>
            <w:tcW w:w="4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0E6" w:rsidRDefault="008830E6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0E6" w:rsidRDefault="008830E6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8830E6" w:rsidTr="008830E6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 w:rsidP="005121EC">
            <w:pPr>
              <w:numPr>
                <w:ilvl w:val="0"/>
                <w:numId w:val="1"/>
              </w:num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Регионального масштаба</w:t>
            </w:r>
          </w:p>
        </w:tc>
      </w:tr>
      <w:tr w:rsidR="008830E6" w:rsidTr="008830E6"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</w:p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марта – 01 апреля </w:t>
            </w:r>
          </w:p>
          <w:p w:rsidR="008830E6" w:rsidRDefault="008830E6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«Эх, душа моя русская»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Восьмой Открытый фестиваль-конкурс народного творчества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0E6" w:rsidRDefault="008830E6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 по народному вокалу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 в рамках открытого фестиваля-конкурса «Эх, душа моя русская!»»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ноября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Межрегиональный конкурс современной хореографии «Класс-2018» имени Н.Н. Репиной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танцевальных коллективов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 w:rsidP="005121EC">
            <w:pPr>
              <w:numPr>
                <w:ilvl w:val="0"/>
                <w:numId w:val="1"/>
              </w:num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городского значения</w:t>
            </w:r>
          </w:p>
        </w:tc>
      </w:tr>
      <w:tr w:rsidR="008830E6" w:rsidTr="008830E6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8830E6" w:rsidTr="008830E6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01-08 января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Театрализованные праздники, вечера отдыха, шоу-программы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Клубные учреждения города и поселков</w:t>
            </w:r>
          </w:p>
        </w:tc>
      </w:tr>
      <w:tr w:rsidR="008830E6" w:rsidTr="008830E6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«С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Рождеством!»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Рождественский спектакль для населения (совместно с театральной студией «Благовест» при Воскресной школе)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 января-23февраля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Защитника Отечества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Смотры, конкурсы, встречи с ветеранами Великой Отечественной войны, тематические вечера, киноконцертные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Клубные учреждения города и поселков</w:t>
            </w:r>
          </w:p>
        </w:tc>
      </w:tr>
      <w:tr w:rsidR="008830E6" w:rsidTr="008830E6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8830E6" w:rsidTr="008830E6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февраля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лет Федерации профсоюзов Свердловской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февраля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люблю тебя, Россия»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военно-патриотической песни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Памятное 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Памятник </w:t>
            </w:r>
          </w:p>
        </w:tc>
      </w:tr>
      <w:bookmarkEnd w:id="0"/>
      <w:tr w:rsidR="008830E6" w:rsidTr="008830E6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лет со дня создания комиссий по делам несовершеннолетних и защите их прав в России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вечер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12-18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Масленичная неделя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игровые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февраля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Масленица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массовое гулянье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города и поселков</w:t>
            </w:r>
          </w:p>
        </w:tc>
      </w:tr>
      <w:tr w:rsidR="008830E6" w:rsidTr="008830E6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вечер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Дворец культуры «Современник»</w:t>
            </w:r>
          </w:p>
        </w:tc>
      </w:tr>
      <w:tr w:rsidR="008830E6" w:rsidTr="008830E6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февраля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«Искусство дарует радость»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фестиваль творчества инвалидов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8830E6" w:rsidTr="00DD270D"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 марта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Тематические, праздничные, концертные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города и поселков</w:t>
            </w:r>
          </w:p>
        </w:tc>
      </w:tr>
      <w:tr w:rsidR="008830E6" w:rsidTr="00DD270D"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марта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вечер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DD270D"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марта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Окружной конкурс вокальных и фортепианных ансамблей учащихся ДМШ и ДШИ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Окружной конкурс юных исполнителей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Североуральская детская школа искусств</w:t>
            </w:r>
          </w:p>
        </w:tc>
      </w:tr>
      <w:tr w:rsidR="008830E6" w:rsidTr="00DD270D"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марта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день работников культуры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города и поселков</w:t>
            </w:r>
          </w:p>
        </w:tc>
      </w:tr>
      <w:tr w:rsidR="008830E6" w:rsidTr="00DD270D"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«Танцевальная весна»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бального танца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DD270D"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– 1 апреля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«Эх, душа моя русская!»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фестиваль-конкурс народного творчества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призывника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города и поселков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14 апреля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«Жили-пели в «Капели»</w:t>
            </w:r>
          </w:p>
          <w:p w:rsidR="008830E6" w:rsidRDefault="00883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«Волшебник апрель»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программы</w:t>
            </w:r>
          </w:p>
          <w:p w:rsidR="008830E6" w:rsidRDefault="00883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ОДМС «Капель»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апреля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 праздником Светлой Пасхи!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Праздничная программа, спектакль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города и поселков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апреля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Праздником</w:t>
            </w:r>
            <w:proofErr w:type="gramEnd"/>
            <w:r>
              <w:rPr>
                <w:sz w:val="24"/>
                <w:szCs w:val="24"/>
              </w:rPr>
              <w:t xml:space="preserve"> встречая Первомай»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вечер, посвященный Дню Весны и Труда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весна»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фестиваль-конкурс детского творчества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культуры «Горняк» </w:t>
            </w:r>
          </w:p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Калья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Юбилейный концерт ВА «Русская окраина»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Юбилейный концерт ВА «Русская окраина»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01-02 мая 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Праздник весны и труда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Праздничные программы, вечера отдыха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города и поселков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 мая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программы, посвященные Дню Победы в Великой Отечественной войне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города и поселков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мая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Война и дети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Спектакль театрального коллектива «Балаган»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мероприятия, праздничные программы ко Дню Победы в Великой Отечественной войне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города и поселков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«Изюминка»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дошкольного творчества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26-27 мая 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лет пограничным войскам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и праздничные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«Современник», Георгиевский парк,</w:t>
            </w:r>
          </w:p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города и поселков</w:t>
            </w:r>
          </w:p>
        </w:tc>
      </w:tr>
      <w:tr w:rsidR="008830E6" w:rsidTr="008830E6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июня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защиты детей</w:t>
            </w:r>
          </w:p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лето!»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концертно-игровые программы для детей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города и поселков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июня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ОТСТ «Наш день»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июня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«Троицкие гуляния»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праздник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«Подросток»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Мероприятия в рамках </w:t>
            </w:r>
            <w:r>
              <w:rPr>
                <w:rFonts w:eastAsia="Calibri"/>
                <w:sz w:val="24"/>
                <w:szCs w:val="24"/>
                <w:lang w:eastAsia="en-US"/>
              </w:rPr>
              <w:t>областной межведомственной профилактической операции «Подросток»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города и поселков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июня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города и поселков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 июня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«Веселая смена»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Фестиваль детских оздоровительных лагерей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июня 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«Свеча памяти»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Памятное мероприятие, посвященное дню начала Великой Отечественной войны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города и поселков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июня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гулянье, концертные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 города и поселков, клубные учреждения, библиотеки, музеи города и поселков</w:t>
            </w:r>
          </w:p>
        </w:tc>
      </w:tr>
      <w:tr w:rsidR="008830E6" w:rsidTr="008830E6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июля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Татаро-башкирский праздник «Сабантуй»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гулянье с участием творческих коллективов города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«Горняк»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июля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260 лет селу </w:t>
            </w:r>
            <w:proofErr w:type="gramStart"/>
            <w:r>
              <w:rPr>
                <w:sz w:val="24"/>
                <w:szCs w:val="24"/>
              </w:rPr>
              <w:t>Петропавловское</w:t>
            </w:r>
            <w:proofErr w:type="gramEnd"/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города и поселков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 июля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«День семьи, любви и верности»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Праздничные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города и поселков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10-11 июля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«Уральская глубинка»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r>
              <w:rPr>
                <w:sz w:val="24"/>
                <w:szCs w:val="24"/>
              </w:rPr>
              <w:t>Арцибашевские</w:t>
            </w:r>
            <w:proofErr w:type="spellEnd"/>
            <w:r>
              <w:rPr>
                <w:sz w:val="24"/>
                <w:szCs w:val="24"/>
              </w:rPr>
              <w:t xml:space="preserve"> краеведческие чтения»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«Централизованная библиотечная система СГО»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военно-морского флота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снова душу распахнет к цветам моя любовь…»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праздник цветоводов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августа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воздушно-десантных войск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«Мелодии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исполнителей эстрадной песни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культуры «Малахит» </w:t>
            </w:r>
          </w:p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</w:t>
            </w:r>
          </w:p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Черемухово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августа-01 октября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Месячник, посвященный Дню пенсионера Свердловской области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вечера, концертные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города и поселков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 августа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шахтера»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вечер, Народное гулянье на площади Мира,</w:t>
            </w:r>
          </w:p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Культурно-спортивные праздники для жителей города и поселков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Дворец культуры </w:t>
            </w:r>
            <w:r>
              <w:rPr>
                <w:rFonts w:eastAsia="Calibri"/>
                <w:sz w:val="24"/>
                <w:szCs w:val="24"/>
              </w:rPr>
              <w:t>«Современник»</w:t>
            </w:r>
          </w:p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Центральная площадь города и поселков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августа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днем пенсионера!»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Праздничный</w:t>
            </w:r>
            <w:proofErr w:type="gramEnd"/>
            <w:r>
              <w:rPr>
                <w:sz w:val="24"/>
                <w:szCs w:val="24"/>
              </w:rPr>
              <w:t xml:space="preserve"> ретро-вечер, посвященный Дню пенсионеров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>
              <w:rPr>
                <w:sz w:val="24"/>
                <w:szCs w:val="24"/>
              </w:rPr>
              <w:lastRenderedPageBreak/>
              <w:t>августа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«Осеннее очарование»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художественного </w:t>
            </w:r>
            <w:r>
              <w:rPr>
                <w:sz w:val="24"/>
                <w:szCs w:val="24"/>
              </w:rPr>
              <w:lastRenderedPageBreak/>
              <w:t>творчества пенсионеров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Дворец культуры </w:t>
            </w:r>
            <w:r>
              <w:rPr>
                <w:sz w:val="24"/>
                <w:szCs w:val="24"/>
              </w:rPr>
              <w:lastRenderedPageBreak/>
              <w:t>«Современник»</w:t>
            </w:r>
          </w:p>
        </w:tc>
      </w:tr>
      <w:tr w:rsidR="008830E6" w:rsidTr="008830E6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01 сентября 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spacing w:line="2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День знаний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spacing w:line="2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Праздничные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города и поселков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сентября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разные, но мы вместе»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Фестиваль национальных культур, посвященный Дню народов Среднего Урала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«Первоклашка»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детского и семейного творчества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Дворец культуры «Современник»</w:t>
            </w:r>
          </w:p>
        </w:tc>
      </w:tr>
      <w:tr w:rsidR="008830E6" w:rsidTr="008830E6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пожилого человека»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города и поселков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призывника</w:t>
            </w:r>
          </w:p>
          <w:p w:rsidR="008830E6" w:rsidRDefault="008830E6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города и поселков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 лет Комсомолу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Тематические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города и поселков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20-21 октября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«Осенняя радуга»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Фестиваль вокально-хорового искусства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пос. Черемухово</w:t>
            </w:r>
          </w:p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8830E6" w:rsidTr="008830E6">
        <w:trPr>
          <w:trHeight w:val="64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ноября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города и поселков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ноября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Межрегиональный конкурс современной хореографии «Класс-2018» имени Н.Н. Репиной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танцевальных коллективов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Дворец культуры «Современник»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этап областного тура конкурса молодых исполнителей эстрадной песни «Песня не знает границ!» Уральского федерального округа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эстрадной песни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ноября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«Твои люди, город!»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вечер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культуры «Современник»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матери»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города и поселков</w:t>
            </w:r>
          </w:p>
        </w:tc>
      </w:tr>
      <w:tr w:rsidR="008830E6" w:rsidTr="008830E6">
        <w:tc>
          <w:tcPr>
            <w:tcW w:w="10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декабря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Торжественно-памятное мероприятие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города и поселков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</w:t>
            </w:r>
            <w:r>
              <w:rPr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Героев Отечества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программы, выставки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  <w:r>
              <w:rPr>
                <w:sz w:val="24"/>
                <w:szCs w:val="24"/>
              </w:rPr>
              <w:lastRenderedPageBreak/>
              <w:t>культуры города и поселков</w:t>
            </w:r>
          </w:p>
        </w:tc>
      </w:tr>
      <w:tr w:rsidR="008830E6" w:rsidTr="008830E6">
        <w:trPr>
          <w:trHeight w:val="68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01-10 декабря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инвалидов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города и поселков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«Подвиг твой бессмертен»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Памятное мероприятие, посвященное началу </w:t>
            </w:r>
            <w:r>
              <w:rPr>
                <w:bCs/>
                <w:sz w:val="24"/>
                <w:szCs w:val="24"/>
                <w:shd w:val="clear" w:color="auto" w:fill="FFFFFF"/>
              </w:rPr>
              <w:t>контртеррористической операции</w:t>
            </w:r>
            <w:r>
              <w:rPr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sz w:val="24"/>
                <w:szCs w:val="24"/>
                <w:shd w:val="clear" w:color="auto" w:fill="FFFFFF"/>
              </w:rPr>
              <w:t>в</w:t>
            </w:r>
            <w:r>
              <w:rPr>
                <w:sz w:val="24"/>
                <w:szCs w:val="24"/>
                <w:shd w:val="clear" w:color="auto" w:fill="FFFFFF"/>
              </w:rPr>
              <w:t> Чечне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Памятник  </w:t>
            </w:r>
            <w:r>
              <w:rPr>
                <w:sz w:val="24"/>
                <w:szCs w:val="24"/>
              </w:rPr>
              <w:t xml:space="preserve"> землякам, погибшим в Афганистане и Чеченской Республике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декабря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Christmas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иностранных языков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Дворец культуры «Современник»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елка Главы Североуральского городского округа с одаренными детьми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вечер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Дворец культуры «Современник»</w:t>
            </w:r>
          </w:p>
        </w:tc>
      </w:tr>
      <w:tr w:rsidR="008830E6" w:rsidTr="008830E6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24-29 декабря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Предновогодье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Нового </w:t>
            </w:r>
          </w:p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новогодней елки на площади Мира и в поселках, новогодние утренники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города и поселков</w:t>
            </w:r>
          </w:p>
        </w:tc>
      </w:tr>
    </w:tbl>
    <w:p w:rsidR="008830E6" w:rsidRDefault="008830E6" w:rsidP="008830E6">
      <w:pPr>
        <w:autoSpaceDE/>
        <w:rPr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868"/>
        <w:gridCol w:w="7637"/>
      </w:tblGrid>
      <w:tr w:rsidR="008830E6" w:rsidTr="00DD270D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Знаменательные даты и события</w:t>
            </w:r>
          </w:p>
        </w:tc>
      </w:tr>
      <w:tr w:rsidR="008830E6" w:rsidTr="00DD270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лет 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 Дома культуры «Горняк» поселка Калья</w:t>
            </w:r>
          </w:p>
        </w:tc>
      </w:tr>
      <w:tr w:rsidR="008830E6" w:rsidTr="00DD270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лет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 клуба поселка Покровск-Уральский</w:t>
            </w:r>
          </w:p>
        </w:tc>
      </w:tr>
      <w:tr w:rsidR="008830E6" w:rsidTr="00DD270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лет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6" w:rsidRDefault="008830E6">
            <w:pPr>
              <w:autoSpaceDE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 клуба поселка Сосьва</w:t>
            </w:r>
          </w:p>
        </w:tc>
      </w:tr>
    </w:tbl>
    <w:p w:rsidR="008830E6" w:rsidRDefault="008830E6" w:rsidP="008830E6">
      <w:pPr>
        <w:autoSpaceDE/>
        <w:rPr>
          <w:b/>
          <w:sz w:val="28"/>
          <w:szCs w:val="28"/>
        </w:rPr>
      </w:pPr>
    </w:p>
    <w:p w:rsidR="008830E6" w:rsidRDefault="008830E6" w:rsidP="008830E6"/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D9" w:rsidRDefault="009025D9" w:rsidP="00610542">
      <w:r>
        <w:separator/>
      </w:r>
    </w:p>
  </w:endnote>
  <w:endnote w:type="continuationSeparator" w:id="0">
    <w:p w:rsidR="009025D9" w:rsidRDefault="009025D9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D9" w:rsidRDefault="009025D9" w:rsidP="00610542">
      <w:r>
        <w:separator/>
      </w:r>
    </w:p>
  </w:footnote>
  <w:footnote w:type="continuationSeparator" w:id="0">
    <w:p w:rsidR="009025D9" w:rsidRDefault="009025D9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70D">
          <w:rPr>
            <w:noProof/>
          </w:rPr>
          <w:t>7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29E7"/>
    <w:multiLevelType w:val="hybridMultilevel"/>
    <w:tmpl w:val="A0C4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525316"/>
    <w:rsid w:val="00610542"/>
    <w:rsid w:val="006D7463"/>
    <w:rsid w:val="00703121"/>
    <w:rsid w:val="00845964"/>
    <w:rsid w:val="008642FE"/>
    <w:rsid w:val="0087715F"/>
    <w:rsid w:val="008830E6"/>
    <w:rsid w:val="008E2D6F"/>
    <w:rsid w:val="009025D9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DD270D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64AA80505A4BF0E3060D5830D4BB2BEF18F210C16C6AB9B9A17A3DF853355F355367B2C2457E83C32F02O2c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2017-11-20T10:58:00Z</cp:lastPrinted>
  <dcterms:created xsi:type="dcterms:W3CDTF">2017-11-20T11:34:00Z</dcterms:created>
  <dcterms:modified xsi:type="dcterms:W3CDTF">2018-02-12T11:42:00Z</dcterms:modified>
</cp:coreProperties>
</file>