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 xml:space="preserve">от </w:t>
      </w:r>
      <w:r w:rsidR="002157A1">
        <w:rPr>
          <w:rFonts w:ascii="Liberation Serif" w:hAnsi="Liberation Serif" w:cs="Liberation Serif"/>
          <w:sz w:val="28"/>
          <w:szCs w:val="28"/>
        </w:rPr>
        <w:t>20.</w:t>
      </w:r>
      <w:r w:rsidR="002157A1" w:rsidRPr="002157A1">
        <w:rPr>
          <w:rFonts w:ascii="Liberation Serif" w:hAnsi="Liberation Serif" w:cs="Liberation Serif"/>
          <w:sz w:val="28"/>
          <w:szCs w:val="28"/>
        </w:rPr>
        <w:t>01</w:t>
      </w:r>
      <w:r w:rsidR="002157A1">
        <w:rPr>
          <w:rFonts w:ascii="Liberation Serif" w:hAnsi="Liberation Serif" w:cs="Liberation Serif"/>
          <w:sz w:val="28"/>
          <w:szCs w:val="28"/>
        </w:rPr>
        <w:t>.</w:t>
      </w:r>
      <w:r w:rsidR="00BF7C9E">
        <w:rPr>
          <w:rFonts w:ascii="Liberation Serif" w:hAnsi="Liberation Serif" w:cs="Liberation Serif"/>
          <w:sz w:val="28"/>
          <w:szCs w:val="28"/>
        </w:rPr>
        <w:t>20</w:t>
      </w:r>
      <w:r w:rsidR="00486FC2">
        <w:rPr>
          <w:rFonts w:ascii="Liberation Serif" w:hAnsi="Liberation Serif" w:cs="Liberation Serif"/>
          <w:sz w:val="28"/>
          <w:szCs w:val="28"/>
        </w:rPr>
        <w:t>20</w:t>
      </w:r>
      <w:r w:rsidR="00BF7C9E">
        <w:rPr>
          <w:rFonts w:ascii="Liberation Serif" w:hAnsi="Liberation Serif" w:cs="Liberation Serif"/>
          <w:sz w:val="28"/>
          <w:szCs w:val="28"/>
        </w:rPr>
        <w:t>г.</w:t>
      </w:r>
      <w:r w:rsidRPr="002C11CE">
        <w:rPr>
          <w:rFonts w:ascii="Liberation Serif" w:hAnsi="Liberation Serif" w:cs="Liberation Serif"/>
          <w:sz w:val="28"/>
          <w:szCs w:val="28"/>
        </w:rPr>
        <w:t xml:space="preserve">№ </w:t>
      </w:r>
      <w:r w:rsidR="002157A1">
        <w:rPr>
          <w:rFonts w:ascii="Liberation Serif" w:hAnsi="Liberation Serif" w:cs="Liberation Serif"/>
          <w:sz w:val="28"/>
          <w:szCs w:val="28"/>
        </w:rPr>
        <w:t>289</w:t>
      </w:r>
      <w:bookmarkStart w:id="0" w:name="_GoBack"/>
      <w:bookmarkEnd w:id="0"/>
    </w:p>
    <w:p w:rsidR="00CF3B2E" w:rsidRPr="002C11CE" w:rsidRDefault="00CF3B2E" w:rsidP="00CF3B2E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F3B2E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  <w:r w:rsidR="00AE790D">
        <w:rPr>
          <w:rFonts w:ascii="Liberation Serif" w:hAnsi="Liberation Serif" w:cs="Liberation Serif"/>
          <w:b/>
          <w:sz w:val="24"/>
          <w:szCs w:val="24"/>
        </w:rPr>
        <w:t>ПРЕДСТАВЛЕНИЯ ИНФОРМАЦИИ</w:t>
      </w:r>
    </w:p>
    <w:p w:rsidR="00745EAF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ВЫПОЛНЕНИ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И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Н</w:t>
      </w:r>
      <w:r w:rsidR="00347F57" w:rsidRPr="002C11CE">
        <w:rPr>
          <w:rFonts w:ascii="Liberation Serif" w:hAnsi="Liberation Serif" w:cs="Liberation Serif"/>
          <w:b/>
          <w:sz w:val="24"/>
          <w:szCs w:val="24"/>
        </w:rPr>
        <w:t>А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ЦИОНАЛЬНОГО ПЛАНА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ГОДЫ, УТВЕРЖД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Е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ННОГО УКАЗОМ ПРЕЗИДЕНТА РОССИЙСКОЙ ФЕДЕРАЦИИ ОТ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 xml:space="preserve">29 ИЮНЯ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378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ГОДЫ»</w:t>
      </w: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>___________________</w:t>
      </w:r>
      <w:r w:rsidR="009D7B0A" w:rsidRPr="009D7B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6FC2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9D7B0A" w:rsidRPr="009D7B0A">
        <w:rPr>
          <w:rFonts w:ascii="Liberation Serif" w:hAnsi="Liberation Serif" w:cs="Liberation Serif"/>
          <w:b/>
          <w:sz w:val="24"/>
          <w:szCs w:val="24"/>
          <w:u w:val="single"/>
        </w:rPr>
        <w:t>городско</w:t>
      </w:r>
      <w:r w:rsidR="00486FC2">
        <w:rPr>
          <w:rFonts w:ascii="Liberation Serif" w:hAnsi="Liberation Serif" w:cs="Liberation Serif"/>
          <w:b/>
          <w:sz w:val="24"/>
          <w:szCs w:val="24"/>
          <w:u w:val="single"/>
        </w:rPr>
        <w:t>м</w:t>
      </w:r>
      <w:r w:rsidR="009D7B0A" w:rsidRPr="009D7B0A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округ</w:t>
      </w:r>
      <w:r w:rsidR="00486FC2">
        <w:rPr>
          <w:rFonts w:ascii="Liberation Serif" w:hAnsi="Liberation Serif" w:cs="Liberation Serif"/>
          <w:b/>
          <w:sz w:val="24"/>
          <w:szCs w:val="24"/>
          <w:u w:val="single"/>
        </w:rPr>
        <w:t>е</w:t>
      </w:r>
      <w:r w:rsidR="009D7B0A" w:rsidRPr="009D7B0A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  <w:proofErr w:type="gramStart"/>
      <w:r w:rsidR="009D7B0A" w:rsidRPr="009D7B0A">
        <w:rPr>
          <w:rFonts w:ascii="Liberation Serif" w:hAnsi="Liberation Serif" w:cs="Liberation Serif"/>
          <w:b/>
          <w:sz w:val="24"/>
          <w:szCs w:val="24"/>
          <w:u w:val="single"/>
        </w:rPr>
        <w:t>Верхотурский</w:t>
      </w:r>
      <w:proofErr w:type="gramEnd"/>
      <w:r w:rsidR="009D7B0A" w:rsidRPr="009D7B0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C11CE">
        <w:rPr>
          <w:rFonts w:ascii="Liberation Serif" w:hAnsi="Liberation Serif" w:cs="Liberation Serif"/>
          <w:b/>
          <w:sz w:val="24"/>
          <w:szCs w:val="24"/>
        </w:rPr>
        <w:t>___________________</w:t>
      </w:r>
    </w:p>
    <w:p w:rsidR="00A629D8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E7C66">
        <w:rPr>
          <w:rFonts w:ascii="Liberation Serif" w:hAnsi="Liberation Serif" w:cs="Liberation Serif"/>
          <w:i/>
          <w:sz w:val="20"/>
          <w:szCs w:val="20"/>
        </w:rPr>
        <w:t>(указать наименование муниципального образования, расположенного на территории Свердловской области)</w:t>
      </w:r>
    </w:p>
    <w:p w:rsidR="00CE7C66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373"/>
        <w:gridCol w:w="9036"/>
      </w:tblGrid>
      <w:tr w:rsidR="000B397E" w:rsidTr="000B397E">
        <w:tc>
          <w:tcPr>
            <w:tcW w:w="852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CF3B2E" w:rsidRPr="000B397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9A54B3" w:rsidRPr="004E37F1" w:rsidTr="000B397E">
        <w:trPr>
          <w:tblHeader/>
        </w:trPr>
        <w:tc>
          <w:tcPr>
            <w:tcW w:w="876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56" w:type="dxa"/>
          </w:tcPr>
          <w:p w:rsidR="009A54B3" w:rsidRPr="009A54B3" w:rsidRDefault="009A54B3" w:rsidP="00EC70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3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5A3041" w:rsidP="00713E41">
            <w:pPr>
              <w:pStyle w:val="a6"/>
              <w:numPr>
                <w:ilvl w:val="0"/>
                <w:numId w:val="1"/>
              </w:numPr>
              <w:spacing w:line="245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7" w:type="dxa"/>
          </w:tcPr>
          <w:p w:rsidR="00A035CA" w:rsidRPr="004E37F1" w:rsidRDefault="00657B46" w:rsidP="00CB53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 соответствии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с Национальным </w:t>
            </w:r>
            <w:hyperlink r:id="rId9" w:history="1">
              <w:r w:rsidR="0092240A" w:rsidRPr="004E37F1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="0064597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>от 29 июня 2018 года № 378 (далее – Национальный план),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</w:t>
            </w:r>
            <w:proofErr w:type="gramStart"/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>программы</w:t>
            </w:r>
            <w:proofErr w:type="gramEnd"/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 w:rsidR="00CB53B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2240A" w:rsidRPr="004E37F1">
              <w:rPr>
                <w:rFonts w:ascii="Liberation Serif" w:hAnsi="Liberation Serif" w:cs="Liberation Serif"/>
                <w:i/>
              </w:rPr>
              <w:t xml:space="preserve">(пункт 3 Указа Президента Российской Федерации от </w:t>
            </w:r>
            <w:proofErr w:type="gramStart"/>
            <w:r w:rsidR="0092240A" w:rsidRPr="004E37F1">
              <w:rPr>
                <w:rFonts w:ascii="Liberation Serif" w:hAnsi="Liberation Serif" w:cs="Liberation Serif"/>
                <w:i/>
              </w:rPr>
              <w:t xml:space="preserve">29 июня 2018 года № 378 </w:t>
            </w:r>
            <w:r w:rsidR="00F60251" w:rsidRPr="004E37F1">
              <w:rPr>
                <w:rFonts w:ascii="Liberation Serif" w:hAnsi="Liberation Serif" w:cs="Liberation Serif"/>
                <w:i/>
              </w:rPr>
              <w:br/>
            </w:r>
            <w:r w:rsidR="0092240A" w:rsidRPr="004E37F1">
              <w:rPr>
                <w:rFonts w:ascii="Liberation Serif" w:hAnsi="Liberation Serif" w:cs="Liberation Serif"/>
                <w:i/>
              </w:rPr>
              <w:t>«О Национальном плане противодействия коррупции на 2018–2020 годы»)</w:t>
            </w:r>
            <w:proofErr w:type="gramEnd"/>
          </w:p>
        </w:tc>
        <w:tc>
          <w:tcPr>
            <w:tcW w:w="9056" w:type="dxa"/>
          </w:tcPr>
          <w:p w:rsidR="00A629D8" w:rsidRPr="00713E41" w:rsidRDefault="00713E4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1.1. </w:t>
            </w:r>
            <w:proofErr w:type="gramStart"/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которым 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утвержден План </w:t>
            </w:r>
            <w:r w:rsidR="007606E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2018–2020 годы в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соответствующем муниципальном образовании, расположенном на территории Свердловской области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(далее –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план)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proofErr w:type="gramEnd"/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D7B0A" w:rsidRPr="009D7B0A">
              <w:rPr>
                <w:rFonts w:ascii="Liberation Serif" w:hAnsi="Liberation Serif" w:cs="Liberation Serif"/>
                <w:sz w:val="24"/>
                <w:szCs w:val="24"/>
              </w:rPr>
              <w:t>План противодействия коррупции в городском округе Верхотурский на 2018-2020 годы утвержден постановлением Главы городского округа Верхотурский от 27.09.2018 г № 33</w:t>
            </w:r>
            <w:r w:rsidR="009D7B0A" w:rsidRPr="009D7B0A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245F17" w:rsidRPr="009D7B0A" w:rsidRDefault="00713E41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1.2. 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план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- </w:t>
            </w:r>
            <w:r w:rsidR="009D7B0A" w:rsidRPr="009D7B0A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  <w:p w:rsidR="00185C9A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1.3. 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нных в раздел 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годы, утвержд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29 июня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 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№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378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-20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годы»</w:t>
            </w:r>
            <w:r w:rsidR="00AD1D2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план: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>- 11</w:t>
            </w:r>
          </w:p>
          <w:p w:rsidR="00F17341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1.4. 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BC1C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установленных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</w:t>
            </w:r>
            <w:r w:rsidR="00D769F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эффективности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>- 26</w:t>
            </w:r>
          </w:p>
          <w:p w:rsidR="00FB32C0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1.5.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установленные </w:t>
            </w:r>
            <w:r w:rsidR="00BF1F4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585166" w:rsidRPr="005851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соответствующем муниципальном образовании, расположенном на территории 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Свердловской области (далее –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муниципальное образование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4734A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B32C0" w:rsidRPr="00FB32C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1. Мероприятия плана </w:t>
            </w:r>
            <w:r w:rsidR="00FB32C0" w:rsidRPr="00FB32C0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выполняются в установленные сроки в соответствии целевыми показателями эффективности реализации плана противодействия коррупции - контроль осуществляется ежеквартально, в форме представления отчетов о выполнении плановых мероприятий, которые рассматриваются на заседаниях комиссии по координации  работы по противодействию коррупции в городском округе Верхотурский.</w:t>
            </w:r>
          </w:p>
          <w:p w:rsidR="00DB2DF3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1.6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писем, которыми в Департамент </w:t>
            </w:r>
            <w:r w:rsidR="00EE113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противодействия коррупции и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контроля Свердловской области </w:t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(Департамент кадровой политики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контроля Губернатора Свердловской области и Правительства Свердловской области)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направлены отч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ты о 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585166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ым планом</w:t>
            </w:r>
            <w:r w:rsidR="00EE113D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: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>письм</w:t>
            </w:r>
            <w:r w:rsidR="00FD2696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 17.07.2018г.</w:t>
            </w:r>
            <w:r w:rsidR="00FD2696">
              <w:t xml:space="preserve"> 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>№ 3822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письмо от 19</w:t>
            </w:r>
            <w:r w:rsidR="001C0B99" w:rsidRPr="001C0B99">
              <w:rPr>
                <w:rFonts w:ascii="Liberation Serif" w:hAnsi="Liberation Serif" w:cs="Liberation Serif"/>
                <w:i/>
                <w:sz w:val="24"/>
                <w:szCs w:val="24"/>
              </w:rPr>
              <w:t>.07.201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9</w:t>
            </w:r>
            <w:r w:rsidR="001C0B99" w:rsidRPr="001C0B99">
              <w:rPr>
                <w:rFonts w:ascii="Liberation Serif" w:hAnsi="Liberation Serif" w:cs="Liberation Serif"/>
                <w:i/>
                <w:sz w:val="24"/>
                <w:szCs w:val="24"/>
              </w:rPr>
              <w:t>г. № 38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43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A2480">
              <w:rPr>
                <w:rFonts w:ascii="Liberation Serif" w:hAnsi="Liberation Serif" w:cs="Liberation Serif"/>
                <w:i/>
                <w:sz w:val="24"/>
                <w:szCs w:val="24"/>
              </w:rPr>
              <w:t>письмо от 20.01</w:t>
            </w:r>
            <w:r w:rsidR="00AA2480" w:rsidRPr="00AA2480">
              <w:rPr>
                <w:rFonts w:ascii="Liberation Serif" w:hAnsi="Liberation Serif" w:cs="Liberation Serif"/>
                <w:i/>
                <w:sz w:val="24"/>
                <w:szCs w:val="24"/>
              </w:rPr>
              <w:t>.20</w:t>
            </w:r>
            <w:r w:rsidR="00AA2480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AA2480" w:rsidRPr="00AA248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г. № </w:t>
            </w:r>
            <w:r w:rsidR="00AA2480">
              <w:rPr>
                <w:rFonts w:ascii="Liberation Serif" w:hAnsi="Liberation Serif" w:cs="Liberation Serif"/>
                <w:i/>
                <w:sz w:val="24"/>
                <w:szCs w:val="24"/>
              </w:rPr>
              <w:t>288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230C8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1.7. 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указав:</w:t>
            </w:r>
          </w:p>
          <w:p w:rsidR="00134BDD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.1. </w:t>
            </w:r>
            <w:r w:rsidR="00C02F9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оличество мероприятий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запланированных </w:t>
            </w:r>
            <w:r w:rsidR="009C696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 выполнению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="004E4C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 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невыполненных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34BDD" w:rsidRPr="004E37F1" w:rsidRDefault="00553D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с нарушением установленных сроков, номера таких мероприятий, их наименование, причины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0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4A46CE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</w:t>
            </w:r>
            <w:r w:rsidR="004A46CE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4A46CE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</w:t>
            </w:r>
            <w:r w:rsidR="004A46CE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____.</w:t>
            </w:r>
          </w:p>
          <w:p w:rsidR="00134BDD" w:rsidRPr="004E37F1" w:rsidRDefault="00E638B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sz w:val="24"/>
                <w:szCs w:val="24"/>
              </w:rPr>
              <w:t>___________</w:t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3479B" w:rsidRPr="004E37F1">
              <w:rPr>
                <w:rFonts w:ascii="Liberation Serif" w:hAnsi="Liberation Serif" w:cs="Liberation Serif"/>
                <w:sz w:val="24"/>
                <w:szCs w:val="24"/>
              </w:rPr>
              <w:t>___________,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E00CEB" w:rsidRPr="004E37F1" w:rsidRDefault="009917D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количество </w:t>
            </w:r>
            <w:r w:rsidR="00BC1C6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фактически достигнутых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эффективности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 в отчетном периоде</w:t>
            </w:r>
            <w:r w:rsidR="00E00C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D2696">
              <w:rPr>
                <w:rFonts w:ascii="Liberation Serif" w:hAnsi="Liberation Serif" w:cs="Liberation Serif"/>
                <w:i/>
                <w:sz w:val="24"/>
                <w:szCs w:val="24"/>
              </w:rPr>
              <w:t>13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C56D9">
              <w:rPr>
                <w:rFonts w:ascii="Liberation Serif" w:hAnsi="Liberation Serif" w:cs="Liberation Serif"/>
                <w:i/>
                <w:sz w:val="24"/>
                <w:szCs w:val="24"/>
              </w:rPr>
              <w:t>10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sz w:val="24"/>
                <w:szCs w:val="24"/>
              </w:rPr>
              <w:t>24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</w:p>
          <w:p w:rsidR="00E00CEB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77B8F" w:rsidRPr="004E37F1" w:rsidRDefault="0015605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71B04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принятого в</w:t>
            </w:r>
            <w:r w:rsidR="001E1AC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исполнение </w:t>
            </w:r>
            <w:r w:rsidR="006409E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пункта 3 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 </w:t>
            </w:r>
            <w:r w:rsidR="005228C4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</w:t>
            </w:r>
            <w:r w:rsidR="00A52C0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43195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распоряжение Администрации городского округа Верхотурский от 07.05.2014г. № 138 «Об установлении персональной ответственности за антикоррупционную работу»</w:t>
            </w:r>
          </w:p>
          <w:p w:rsidR="0015605D" w:rsidRDefault="005228C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в дальнейшем </w:t>
            </w:r>
            <w:r w:rsidR="00764F4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="008359D3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431952" w:rsidRDefault="0046038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(иного документа), которым определен заместитель 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глав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ы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ого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курирующий вопросы противодействия коррупции</w:t>
            </w:r>
            <w:r w:rsidR="00141FA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42F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31952" w:rsidRPr="0043195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распоряжение Администрации городского округа Верхотурский </w:t>
            </w:r>
            <w:r w:rsidR="00431952">
              <w:rPr>
                <w:rFonts w:ascii="Liberation Serif" w:hAnsi="Liberation Serif" w:cs="Liberation Serif"/>
                <w:i/>
                <w:sz w:val="24"/>
                <w:szCs w:val="24"/>
              </w:rPr>
              <w:t>от 06.11.2014г. № 519</w:t>
            </w:r>
          </w:p>
          <w:p w:rsidR="00C77B8F" w:rsidRPr="004E37F1" w:rsidRDefault="00C77B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него), 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</w:t>
            </w:r>
            <w:r w:rsidR="00653AB1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копию правового акта, которым внесены изменения в такой правовой акт (документ)</w:t>
            </w:r>
          </w:p>
        </w:tc>
      </w:tr>
      <w:tr w:rsidR="008540D5" w:rsidRPr="008540D5" w:rsidTr="00A945A4">
        <w:trPr>
          <w:trHeight w:val="1143"/>
        </w:trPr>
        <w:tc>
          <w:tcPr>
            <w:tcW w:w="876" w:type="dxa"/>
          </w:tcPr>
          <w:p w:rsidR="005A3041" w:rsidRPr="008540D5" w:rsidRDefault="007F707A" w:rsidP="00713E41">
            <w:pPr>
              <w:pStyle w:val="a6"/>
              <w:spacing w:line="245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034EE0" w:rsidRPr="008540D5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 муниципальные должности, требований законодательства Российской Федерации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9E2DEB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5A3041" w:rsidRPr="008540D5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(подпункт «а» пункта 13</w:t>
            </w:r>
            <w:r w:rsidR="00B15C4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Указ</w:t>
            </w:r>
            <w:r w:rsidR="00B15C4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ом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Президента Российской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Федерации от 29 июня 2018 года № 378)</w:t>
            </w:r>
          </w:p>
        </w:tc>
        <w:tc>
          <w:tcPr>
            <w:tcW w:w="9056" w:type="dxa"/>
          </w:tcPr>
          <w:p w:rsidR="0025157F" w:rsidRPr="008540D5" w:rsidRDefault="00D91309" w:rsidP="0047333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2.1. Указать общее количество муниципальных служащих, замещающих должности муниципальной службы в соответствующем муниципальном образовании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126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(далее – </w:t>
            </w:r>
            <w:r w:rsidR="002515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муниципальные </w:t>
            </w:r>
            <w:r w:rsidR="008126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служащие)</w:t>
            </w:r>
            <w:r w:rsidR="00141FA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A733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по штату</w:t>
            </w:r>
            <w:r w:rsidR="00427C5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 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/</w:t>
            </w:r>
            <w:r w:rsidR="00427C5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 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по факту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 декабря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68,5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_______/________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31марта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</w:t>
            </w:r>
            <w:r w:rsidR="0021407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67,5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________/________</w:t>
            </w:r>
            <w:r w:rsidR="0021407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июня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</w:t>
            </w:r>
            <w:r w:rsidR="0021407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67,5________/________63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сентября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</w:t>
            </w:r>
            <w:r w:rsidR="00D64AC1" w:rsidRPr="00D64AC1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67,5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_____/________</w:t>
            </w:r>
            <w:r w:rsidR="00D64AC1" w:rsidRPr="00D64AC1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 декабря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67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______/________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на 31марта 2020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июня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сентября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 декабря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_______________/______________</w:t>
            </w:r>
          </w:p>
          <w:p w:rsidR="009E2DEB" w:rsidRPr="008540D5" w:rsidRDefault="0020302C" w:rsidP="00473334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2.2. 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523D8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служащих</w:t>
            </w:r>
            <w:r w:rsidR="007F707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 отношении которых</w:t>
            </w:r>
            <w:r w:rsidR="007F707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E852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их родственников и свойственников</w:t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граждан и организаций, с которыми </w:t>
            </w:r>
            <w:r w:rsidR="00E5135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ый </w:t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служащий,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3 месяца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2019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года</w:t>
            </w:r>
            <w:r w:rsidR="00667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6 месяцев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2019 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2019 года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2019 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64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="00667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31515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2.3. </w:t>
            </w:r>
            <w:proofErr w:type="gramStart"/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ых служащих, 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которым разъяснены возможные ситуации конфликта интересов с учетом 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сведени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й, содержащихся 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>в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таблиц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ах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E852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их родственников и свойственников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граждан и организаций, с которыми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  <w:proofErr w:type="gramEnd"/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64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31515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2.4. 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ых служащих, таблицы с анкетными данными которых, анкетными данными их родственников и свойственников, граждан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и организаций, с которыми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ый служащий, и (или) лица, состоящие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 ним в близком родстве или свойстве, связаны имущественными, корпоративными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или иными близкими отношениями, доведены</w:t>
            </w:r>
            <w:r w:rsidR="00C26B8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до сведения руководителей соответствующих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органов местного самоуправления муниципального образования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 целях предотвращения конфликта интересов:</w:t>
            </w:r>
            <w:proofErr w:type="gramEnd"/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31515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2.5. Количество контрагентов, подписавших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муниципальные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контракты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поставку товаров, </w:t>
            </w:r>
            <w:r w:rsidR="00B82FF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выполнение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работ, </w:t>
            </w:r>
            <w:r w:rsidR="00B82FF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оказание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услуг</w:t>
            </w:r>
            <w:r w:rsidR="00B82FF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для обеспечения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ых нужд, сведения о которых представлены контрактными управляющими (руководителями контрактных служб) лицам, ответственным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за профилактику коррупционных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и иных правонарушений в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ом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образовани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</w:t>
            </w:r>
            <w:r w:rsidR="00C26B8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(далее – ответственные лица)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в целях выявления конфликта интересов: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E2DEB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2.6. 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уведомлений 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возможном конфликте интересов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подан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ных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ми служащими: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AF0E56" w:rsidRPr="008540D5" w:rsidRDefault="00315150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2.7. </w:t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подавших уведомления </w:t>
            </w:r>
            <w:r w:rsidR="00F602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возможном конфликте интересов</w:t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C086A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2.8. 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уведомлений 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конфликте интересов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подан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ных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ми служащими: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221E8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2.9. 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подавших уведомления 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конфликте интересов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E229B" w:rsidRPr="008540D5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10.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 Количество случаев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конфликта интересов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у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выявленных </w:t>
            </w:r>
            <w:r w:rsidR="0037752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ответственными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лицами: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E229B" w:rsidRPr="008540D5" w:rsidRDefault="001C4A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 Количество случаев 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конфликта интересов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выявленных органами прокуратуры и иными правоохранительными органами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F782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(с приложением копий материалов прокуратуры и иных правоохранительных органов):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C35B2" w:rsidRPr="008540D5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</w:t>
            </w:r>
            <w:r w:rsidR="001C4A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Количество случаев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конфликта интересов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выявленных по результатам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рассмотрения обращений</w:t>
            </w:r>
            <w:r w:rsidR="00F7581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содержащих сведения о фактах коррупции</w:t>
            </w:r>
            <w:r w:rsidR="00BC35B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E229B" w:rsidRPr="008540D5" w:rsidRDefault="0070786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ED68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случаев выявления </w:t>
            </w:r>
            <w:r w:rsidR="005635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муниципальном образовании</w:t>
            </w:r>
            <w:r w:rsidR="005635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D68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конфликта интересов между заказчиком и участником закупок товаров, работ, услуг для обеспечения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ED68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нужд</w:t>
            </w:r>
            <w:r w:rsidR="001326A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31987" w:rsidRPr="008540D5" w:rsidRDefault="001326A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916DE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отношении </w:t>
            </w:r>
            <w:r w:rsidR="0084627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13198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 за несоблюдение требований о предотвращении </w:t>
            </w:r>
            <w:r w:rsidR="00F602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13198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 урегулировании конфликта интересов</w:t>
            </w:r>
            <w:r w:rsidR="002773D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(с приложением </w:t>
            </w:r>
            <w:r w:rsidR="00B874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копий </w:t>
            </w:r>
            <w:r w:rsidR="002773D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судебных решений):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CA3704" w:rsidRPr="008540D5" w:rsidRDefault="0013198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5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CA370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Меры по повышению эффективности выявления ситуаций конфликта интересов</w:t>
            </w:r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принимаемые </w:t>
            </w:r>
            <w:r w:rsidR="0084627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 муниципальном образовании</w:t>
            </w:r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(в дополнение </w:t>
            </w:r>
            <w:r w:rsidR="00F602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 </w:t>
            </w:r>
            <w:proofErr w:type="gramStart"/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вышеперечисленным</w:t>
            </w:r>
            <w:proofErr w:type="gramEnd"/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)</w:t>
            </w:r>
            <w:r w:rsidR="005C762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2B0BC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Повышению эффективности деятельности по выявлению конфликтов интересов способствует назначение лица, ответственного за мониторинг ситуации. Одновременно возложена обязанность, сообщать о конфликте интересов либо указанному лицу, либо руководителю организации.</w:t>
            </w:r>
          </w:p>
          <w:p w:rsidR="00E74033" w:rsidRPr="008540D5" w:rsidRDefault="00E74033" w:rsidP="00E7403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2.16. 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Описать ситуаци</w:t>
            </w:r>
            <w:r w:rsidR="0013074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конфликта интересов (возможного конфликта интересов), выявленных в органах местного самоуправления соответствующего муниципального образования за отчетный период, меры, принятые в целях предотвращения и (или) урегулирования конфликта интересов), меры ответственности, примененные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в отношении муниципального служащего за несоблюдение требований </w:t>
            </w:r>
            <w:r w:rsidR="00A43A9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 предотвращении и урегулировании конфликта интересов</w:t>
            </w:r>
            <w:r w:rsidR="003D628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-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__________________</w:t>
            </w:r>
            <w:proofErr w:type="gramEnd"/>
          </w:p>
          <w:p w:rsidR="00034EE0" w:rsidRPr="008540D5" w:rsidRDefault="008E065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2.17. </w:t>
            </w:r>
            <w:r w:rsidR="009B12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е</w:t>
            </w:r>
            <w:r w:rsidR="009B12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ресов</w:t>
            </w:r>
            <w:r w:rsidR="00B2143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2B0BC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уведомление о конфликте интересов либо ответственному лицу, либо руководителю организации</w:t>
            </w:r>
          </w:p>
          <w:p w:rsidR="00A945A4" w:rsidRPr="008540D5" w:rsidRDefault="00F34E2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8E06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8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реквизиты правового акта, регламентирующего порядок </w:t>
            </w:r>
            <w:r w:rsidR="0002036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сообщения </w:t>
            </w:r>
            <w:r w:rsidR="00A945A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ыми служащими</w:t>
            </w:r>
            <w:r w:rsidR="0002036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 возникновении личной заинтересованности </w:t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при исполнении должностных обязанностей, которая приводит или может привести </w:t>
            </w:r>
            <w:r w:rsidR="00A945A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к конфликту интересов</w:t>
            </w:r>
            <w:r w:rsidR="00B2143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3742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40F44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Решение Думы городского округа Верхотурский от 27.04.2016г. № 22 «»Об утверждении порядка уведомления муниципальными служащими, замещающими должности муниципальной службы в органах местного самоуправления городского округа Верхотурский, о возникновении личной заинтересованности, которая приводит или может привести к конфликту интересов</w:t>
            </w:r>
          </w:p>
          <w:p w:rsidR="00F34E27" w:rsidRPr="008540D5" w:rsidRDefault="003742B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Приложить копию такого правового акта,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в дальнейшем – </w:t>
            </w:r>
            <w:r w:rsidR="00CC68E7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копию правового акта, которым внесен</w:t>
            </w:r>
            <w:r w:rsidR="00A945A4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ы изменения в такой правовой акт</w:t>
            </w:r>
          </w:p>
        </w:tc>
      </w:tr>
      <w:tr w:rsidR="008540D5" w:rsidRPr="008540D5" w:rsidTr="00BA65DE">
        <w:tc>
          <w:tcPr>
            <w:tcW w:w="876" w:type="dxa"/>
          </w:tcPr>
          <w:p w:rsidR="005A3041" w:rsidRPr="008540D5" w:rsidRDefault="006B3C86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6475F8" w:rsidRPr="008540D5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Обеспечить принятие мер по повышению эффективности </w:t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</w:t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государственной гражданской службы субъектов Российской Федерации, в том числе контроля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 актуализацией сведений, содержащихся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анкетах, представляемых при назначении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целях выявления возможного конфликта интересов</w:t>
            </w:r>
          </w:p>
          <w:p w:rsidR="001078F6" w:rsidRPr="008540D5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«б» пункта 13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67221" w:rsidRPr="008540D5" w:rsidRDefault="00AE160D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1.</w:t>
            </w:r>
            <w:r w:rsidR="00B251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 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служащих</w:t>
            </w:r>
            <w:r w:rsidR="006475F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впервые </w:t>
            </w:r>
            <w:r w:rsidR="00B970B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поступивших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B970B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B970B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службу: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85D71" w:rsidRPr="008540D5" w:rsidRDefault="00B970B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служащих, назначенных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порядке перевода (перемещения) 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8F3AD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иные 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должности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муниципальной службы внутри муниципального образования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490084" w:rsidRPr="008540D5" w:rsidRDefault="00185D71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4900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="004900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</w:t>
            </w:r>
            <w:r w:rsidR="001338C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назначенных в порядке перевода (перемещения) на иные должности муниципальной службы внутри муниципального образования</w:t>
            </w:r>
            <w:r w:rsidR="001338C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4900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сведения, содержащиеся в анкетах которых, актуализированы в целях выявления возможного конфликта интересов: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5A3041" w:rsidRPr="008540D5" w:rsidRDefault="0088201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Перечислить</w:t>
            </w:r>
            <w:r w:rsidR="0019019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иные 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меры</w:t>
            </w:r>
            <w:r w:rsidR="0019019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принятые в целях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повышени</w:t>
            </w:r>
            <w:r w:rsidR="0019019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я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эффективности кадровой 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 xml:space="preserve">работы в части, касающейся ведения личных дел </w:t>
            </w:r>
            <w:r w:rsidR="000579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47431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служащих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9262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___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-</w:t>
            </w:r>
            <w:r w:rsidR="009262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</w:t>
            </w:r>
          </w:p>
          <w:p w:rsidR="007D2A8F" w:rsidRPr="008540D5" w:rsidRDefault="007D2A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4"/>
                <w:szCs w:val="14"/>
              </w:rPr>
            </w:pPr>
          </w:p>
        </w:tc>
      </w:tr>
      <w:tr w:rsidR="008540D5" w:rsidRPr="008540D5" w:rsidTr="00BA65DE">
        <w:tc>
          <w:tcPr>
            <w:tcW w:w="876" w:type="dxa"/>
          </w:tcPr>
          <w:p w:rsidR="005A3041" w:rsidRPr="008540D5" w:rsidRDefault="00D31520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:rsidR="004E681A" w:rsidRPr="008540D5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  <w:r w:rsidR="00065A68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беспечить</w:t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065A68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ежегодное повышение квалификации государственных гражданских служащих субъектов Российской Федерации, </w:t>
            </w:r>
            <w:r w:rsidR="00E31449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065A68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8540D5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«а» пункта 29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EF3C82" w:rsidRPr="008540D5" w:rsidRDefault="00E151E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4.1. 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Указать реквизиты правового акта, которым определен</w:t>
            </w:r>
            <w:r w:rsidR="003A02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(определены)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ответственн</w:t>
            </w:r>
            <w:r w:rsidR="003A02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ое лицо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(ответственные</w:t>
            </w:r>
            <w:r w:rsidR="003A02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лица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) за работу по профилактике коррупционных и иных правонарушений в </w:t>
            </w:r>
            <w:r w:rsidR="00EF3C8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муниципальном образовании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EF3C8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распоряжение Администрации городского округа Верхотурский от 03.02.2016г.№ 29; распоряжение Администрации городского округа Верхотурский от 06.11.2014г.№ 519;</w:t>
            </w:r>
            <w:r w:rsidR="00E01400" w:rsidRPr="008540D5">
              <w:rPr>
                <w:color w:val="000000" w:themeColor="text1"/>
              </w:rPr>
              <w:t xml:space="preserve">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постановление главы городского  округа Верхотурский от 11.04.2018г.№ 06.</w:t>
            </w:r>
          </w:p>
          <w:p w:rsidR="00AC6486" w:rsidRPr="008540D5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Приложить копию такого правового акта,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в дальнейшем – </w:t>
            </w:r>
            <w:r w:rsidR="0056372C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копию правового акта, которым внесены изменения в такой правовой акт</w:t>
            </w:r>
            <w:r w:rsidR="00EF3C82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532AB0" w:rsidRPr="008540D5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4.2.</w:t>
            </w:r>
            <w:r w:rsidRPr="008540D5">
              <w:rPr>
                <w:color w:val="000000" w:themeColor="text1"/>
              </w:rPr>
              <w:t> 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общее количество </w:t>
            </w:r>
            <w:r w:rsidR="00EA33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лиц, ответственных за профилактику коррупционных и иных правонарушений в муниципальном образовании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_____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</w:t>
            </w:r>
          </w:p>
          <w:p w:rsidR="00AC6486" w:rsidRPr="008540D5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4.3. </w:t>
            </w:r>
            <w:proofErr w:type="gramStart"/>
            <w:r w:rsidR="00AC648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Указать контактные данные (фамилия, имя, отчество, должность, контактный телефон, адрес электронной почты) ответственного </w:t>
            </w:r>
            <w:r w:rsidR="00F62BB9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лица (ответственных лиц)</w:t>
            </w:r>
            <w:r w:rsidR="00160427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:</w:t>
            </w:r>
            <w:proofErr w:type="gramEnd"/>
            <w:r w:rsidR="00EA335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Бердникова Наталья Юрьевна - заместитель главы Администрации городского округа Верхотурский по социальным вопросам, 8(34389)2-27-04; Тарамженина Ольга Алексеевна – начальник организационного отдела Администрации городского округа Верхотурский, 8(34389)2-13-68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oataramgenina@mail.ru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; Вагина Оксана Романовна – ведущий специалист организационного отдела Администрации городского округа Верхотурский, 8(34389)2-27-07,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vagina_adm@mail.ru.</w:t>
            </w:r>
          </w:p>
          <w:p w:rsidR="00AC6486" w:rsidRPr="008540D5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Дата прохождения </w:t>
            </w:r>
            <w:r w:rsidR="00EA335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ответственным лицом (ответственными лицами) </w:t>
            </w:r>
            <w:r w:rsidR="00EA335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последний раз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повышения квалификации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(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до 2018 года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)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2014 год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2019год</w:t>
            </w:r>
          </w:p>
          <w:p w:rsidR="00426A90" w:rsidRPr="008540D5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4.5. </w:t>
            </w:r>
            <w:r w:rsidR="00426A9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Указать общее количество</w:t>
            </w:r>
            <w:r w:rsidR="003735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1739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36816" w:rsidRPr="008540D5" w:rsidRDefault="000B3F2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922AD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фамилию, имя, отчество ответственного лица, дату прохождения им повышения квалификации,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наименование организации (организаций), в которых 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ответственное лицо (ответственные лица)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прош</w:t>
            </w:r>
            <w:r w:rsidR="0015143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ел (прошли)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повышение квалификации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proofErr w:type="gramEnd"/>
            <w:r w:rsidR="00367EA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Тарамженина Ольга Алексеевна, с 24.02.- 25.02.2014г., ФГАОУ ВПО «Российский государственный профессионально-педагогический университет»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; Вагина Оксана Романовна, 20.05.2019г.-28.05.2019г.,</w:t>
            </w:r>
            <w:proofErr w:type="gramStart"/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="00AC24D1" w:rsidRPr="008540D5">
              <w:rPr>
                <w:color w:val="000000" w:themeColor="text1"/>
              </w:rPr>
              <w:t xml:space="preserve">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Федерации».</w:t>
            </w:r>
          </w:p>
          <w:p w:rsidR="00C2787F" w:rsidRPr="008540D5" w:rsidRDefault="00F62BB9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922AD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7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</w:t>
            </w:r>
            <w:r w:rsidR="00A959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наименование программы повышения </w:t>
            </w:r>
            <w:r w:rsidR="00C278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квалификации</w:t>
            </w:r>
            <w:r w:rsidR="002F760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по которой обучалось ответственное лицо</w:t>
            </w:r>
            <w:r w:rsidR="004266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(ответственные лица)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«Противодействие коррупции в системе муниципальной службы»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; «Функции подразделений кадровых служб органов местного самоуправления по профилактике коррупционных и иных правонарушений» (для лиц, в должностные обязанности которых входят участие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 противодействии коррупции)»</w:t>
            </w:r>
          </w:p>
          <w:p w:rsidR="003735E2" w:rsidRPr="008540D5" w:rsidRDefault="0015212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922AD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8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</w:t>
            </w:r>
            <w:r w:rsidR="00C278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объем программы повышения квалификации (</w:t>
            </w:r>
            <w:r w:rsidR="00A959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количество академических часов</w:t>
            </w:r>
            <w:r w:rsidR="00C278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)</w:t>
            </w:r>
            <w:r w:rsidR="002F760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по которой обучалось ответственное лицо</w:t>
            </w:r>
            <w:r w:rsidR="004266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(ответственные лица)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367EA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18 часов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; 54</w:t>
            </w:r>
          </w:p>
          <w:p w:rsidR="00407B81" w:rsidRPr="008540D5" w:rsidRDefault="00407B8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4"/>
                <w:szCs w:val="14"/>
              </w:rPr>
            </w:pPr>
          </w:p>
        </w:tc>
      </w:tr>
      <w:tr w:rsidR="008540D5" w:rsidRPr="008540D5" w:rsidTr="00BA65DE">
        <w:tc>
          <w:tcPr>
            <w:tcW w:w="876" w:type="dxa"/>
          </w:tcPr>
          <w:p w:rsidR="003843B6" w:rsidRPr="008540D5" w:rsidRDefault="00E80D74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E394F" w:rsidRPr="008540D5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</w:t>
            </w:r>
            <w:r w:rsidR="004E681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ода</w:t>
            </w:r>
          </w:p>
          <w:p w:rsidR="003843B6" w:rsidRPr="008540D5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«б» пункта 29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Национального плана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8540D5" w:rsidRDefault="002B09A7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5.1. </w:t>
            </w:r>
            <w:proofErr w:type="gramStart"/>
            <w:r w:rsidR="00B966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</w:t>
            </w:r>
            <w:r w:rsidR="000B6E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общее </w:t>
            </w:r>
            <w:r w:rsidR="00B966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</w:t>
            </w:r>
            <w:r w:rsidR="000B6E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служащих,</w:t>
            </w:r>
            <w:r w:rsidR="003C38D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E6C5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впервые </w:t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поступивших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D74C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при замещении которых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е служащие обязаны представлять сведения о своих доходах, расходах,</w:t>
            </w:r>
            <w:r w:rsidR="004266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об имуществе и обязательствах имущественного характера, а также о доходах, расходах, об имуществе </w:t>
            </w:r>
            <w:r w:rsidR="00F95F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F95F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и несовершеннолетних детей (далее – </w:t>
            </w:r>
            <w:r w:rsidR="007158D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п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еречень должностей</w:t>
            </w:r>
            <w:r w:rsidR="004266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с коррупционными рисками):</w:t>
            </w:r>
            <w:proofErr w:type="gramEnd"/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1739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4A46CE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2416CD" w:rsidRPr="008540D5" w:rsidRDefault="00E74886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5.</w:t>
            </w:r>
            <w:r w:rsidR="006C7A2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 </w:t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общее количество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впервые поступивших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A42FF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 коррупционными рисками</w:t>
            </w:r>
            <w:r w:rsidR="00DF0D0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прошедших обучение по образовательным программам в области противодействия коррупции: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 всего 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 всего 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 всего _____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</w:t>
            </w:r>
            <w:r w:rsidR="001739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</w:t>
            </w:r>
            <w:r w:rsidR="001739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</w:t>
            </w:r>
            <w:r w:rsidR="006961D1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</w:t>
            </w:r>
            <w:r w:rsidR="006961D1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3843B6" w:rsidRPr="008540D5" w:rsidRDefault="00A546DB" w:rsidP="00A56BC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5.</w:t>
            </w:r>
            <w:r w:rsidR="0015720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иные </w:t>
            </w:r>
            <w:r w:rsidR="004359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информационно-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просветительские</w:t>
            </w:r>
            <w:r w:rsidR="0034545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образовательные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меры, принятые в отношении </w:t>
            </w:r>
            <w:r w:rsidR="00376D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служащих, впервые поступивших </w:t>
            </w:r>
            <w:r w:rsidR="00B251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376D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 для замещения должностей, включенных в перечни должностей с коррупционными рисками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97240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55D8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</w:t>
            </w:r>
            <w:r w:rsidR="00376D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_____________________________</w:t>
            </w:r>
            <w:r w:rsidR="00755D8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</w:t>
            </w:r>
          </w:p>
          <w:p w:rsidR="00755D8B" w:rsidRPr="008540D5" w:rsidRDefault="00755D8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</w:tr>
      <w:tr w:rsidR="008540D5" w:rsidRPr="008540D5" w:rsidTr="00BA65DE">
        <w:tc>
          <w:tcPr>
            <w:tcW w:w="876" w:type="dxa"/>
          </w:tcPr>
          <w:p w:rsidR="005A3041" w:rsidRPr="008540D5" w:rsidRDefault="00E80D74" w:rsidP="00713E41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8540D5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>Обеспечить введение с 1 января 2019 г</w:t>
            </w:r>
            <w:r w:rsidR="00E31449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>ода</w:t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 требования об использовании специального </w:t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lastRenderedPageBreak/>
              <w:t xml:space="preserve">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за собой обязанность представлять сведения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о своих доходах, расходах, об имуществе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характера,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о доходах, расходах, об имуществе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1D7856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>при заполнении</w:t>
            </w:r>
            <w:proofErr w:type="gramEnd"/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 справок о доходах, расходах,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8540D5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«б» пункта 17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495E88" w:rsidRPr="008540D5" w:rsidRDefault="001E2D2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6</w:t>
            </w:r>
            <w:r w:rsidR="0006795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r w:rsidR="005A3F1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1.</w:t>
            </w:r>
            <w:r w:rsidR="0006795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 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реквизиты правовых актов о внесении изменений в положения 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о представлении гражданами, претендующими на замещение должностей 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муниципальной службы и должностей руководителей муниципальных учреждений, муниципальными служащими и руководителями муниципальных учреждений сведений о доходах с использованием СПО «Справки БК»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: </w:t>
            </w:r>
            <w:r w:rsidR="00CC6EE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_______________________</w:t>
            </w:r>
          </w:p>
          <w:p w:rsidR="00495E88" w:rsidRPr="008540D5" w:rsidRDefault="00495E88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6.2. 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способ доведения до сведения муниципальных служащих информации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о введении с 1 января 2019 года требования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  <w:t>о своих доходах, расходах, об имуществе и обязательствах имущественного характера, о доходах, расходах, об имуществе и обязательствах имущественного</w:t>
            </w:r>
            <w:proofErr w:type="gramEnd"/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характера своих супругов и несовершеннолетних детей, при заполнении справок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  <w:r w:rsidR="006C7625" w:rsidRPr="008540D5">
              <w:rPr>
                <w:color w:val="000000" w:themeColor="text1"/>
              </w:rPr>
              <w:t xml:space="preserve"> </w:t>
            </w:r>
            <w:r w:rsidR="006C762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на официальном сайте городского округа Верхотурский размещена информация «Об использовании СПО «Справки БК», а так же муниципальные служащие и руководители подведомственных учреждений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</w:t>
            </w:r>
            <w:proofErr w:type="gramEnd"/>
            <w:r w:rsidR="006C762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, о доходах, расходах, об имуществе и обязательствах имущественного характера своих супругов и несовершеннолетних детей, ознакомлены под роспись о введении специального программного обеспечения «Справки БК»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1B6D00" w:rsidRPr="008540D5" w:rsidRDefault="005A3F12" w:rsidP="006C7625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6.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  <w:t> 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407B8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</w:t>
            </w:r>
            <w:r w:rsidR="0006532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335A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заполнивших </w:t>
            </w:r>
            <w:r w:rsidR="0006532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справки </w:t>
            </w:r>
            <w:r w:rsidR="00A335A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без использования </w:t>
            </w:r>
            <w:r w:rsidR="00A335A8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специального программного обеспечения «Справки БК»</w:t>
            </w:r>
            <w:r w:rsidR="00E80368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___</w:t>
            </w:r>
            <w:r w:rsidR="006C762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E80368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________</w:t>
            </w:r>
          </w:p>
        </w:tc>
      </w:tr>
    </w:tbl>
    <w:p w:rsidR="0070045E" w:rsidRPr="008540D5" w:rsidRDefault="0070045E" w:rsidP="0070045E">
      <w:pPr>
        <w:spacing w:after="0" w:line="240" w:lineRule="auto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 xml:space="preserve">*Ответы на вопросы, поставленные в графе 3 таблицы, даются ниже текста соответствующего вопроса </w:t>
      </w:r>
      <w:r w:rsidR="0048625D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(</w:t>
      </w:r>
      <w:r w:rsidR="0048625D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  <w:u w:val="single"/>
        </w:rPr>
        <w:t>текст вопроса не удаля</w:t>
      </w:r>
      <w:r w:rsidR="00640795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  <w:u w:val="single"/>
        </w:rPr>
        <w:t>ть</w:t>
      </w:r>
      <w:r w:rsidR="0048625D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).</w:t>
      </w:r>
      <w:r w:rsidR="0011162C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  <w:r w:rsidR="0011162C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8540D5" w:rsidSect="00006F7A">
      <w:headerReference w:type="default" r:id="rId10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6A" w:rsidRDefault="00AE596A" w:rsidP="008942E7">
      <w:pPr>
        <w:spacing w:after="0" w:line="240" w:lineRule="auto"/>
      </w:pPr>
      <w:r>
        <w:separator/>
      </w:r>
    </w:p>
  </w:endnote>
  <w:endnote w:type="continuationSeparator" w:id="0">
    <w:p w:rsidR="00AE596A" w:rsidRDefault="00AE596A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6A" w:rsidRDefault="00AE596A" w:rsidP="008942E7">
      <w:pPr>
        <w:spacing w:after="0" w:line="240" w:lineRule="auto"/>
      </w:pPr>
      <w:r>
        <w:separator/>
      </w:r>
    </w:p>
  </w:footnote>
  <w:footnote w:type="continuationSeparator" w:id="0">
    <w:p w:rsidR="00AE596A" w:rsidRDefault="00AE596A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221" w:rsidRPr="008942E7" w:rsidRDefault="001672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7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7221" w:rsidRDefault="00167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387C"/>
    <w:rsid w:val="00003B49"/>
    <w:rsid w:val="00006747"/>
    <w:rsid w:val="00006F7A"/>
    <w:rsid w:val="0001633E"/>
    <w:rsid w:val="00020046"/>
    <w:rsid w:val="00020364"/>
    <w:rsid w:val="000243CB"/>
    <w:rsid w:val="00025DCD"/>
    <w:rsid w:val="000269CA"/>
    <w:rsid w:val="000271F5"/>
    <w:rsid w:val="00027E7E"/>
    <w:rsid w:val="00034EE0"/>
    <w:rsid w:val="00037F35"/>
    <w:rsid w:val="0004080F"/>
    <w:rsid w:val="00056C01"/>
    <w:rsid w:val="00056DE8"/>
    <w:rsid w:val="00057935"/>
    <w:rsid w:val="0005799A"/>
    <w:rsid w:val="00060241"/>
    <w:rsid w:val="0006088A"/>
    <w:rsid w:val="0006154F"/>
    <w:rsid w:val="00065326"/>
    <w:rsid w:val="00065A68"/>
    <w:rsid w:val="00065B31"/>
    <w:rsid w:val="00065C7E"/>
    <w:rsid w:val="00066A4C"/>
    <w:rsid w:val="000672E1"/>
    <w:rsid w:val="0006795F"/>
    <w:rsid w:val="000707F8"/>
    <w:rsid w:val="00076DDA"/>
    <w:rsid w:val="00081367"/>
    <w:rsid w:val="00081418"/>
    <w:rsid w:val="000835A5"/>
    <w:rsid w:val="00083F7F"/>
    <w:rsid w:val="00085218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6E54"/>
    <w:rsid w:val="000C0022"/>
    <w:rsid w:val="000C322C"/>
    <w:rsid w:val="000C52F0"/>
    <w:rsid w:val="000D0B16"/>
    <w:rsid w:val="000D389B"/>
    <w:rsid w:val="000D4157"/>
    <w:rsid w:val="000D58FD"/>
    <w:rsid w:val="000D71CF"/>
    <w:rsid w:val="000E2850"/>
    <w:rsid w:val="000E42F0"/>
    <w:rsid w:val="000F1189"/>
    <w:rsid w:val="001015F9"/>
    <w:rsid w:val="00102BC1"/>
    <w:rsid w:val="001049A1"/>
    <w:rsid w:val="00106C38"/>
    <w:rsid w:val="001075DA"/>
    <w:rsid w:val="001078F6"/>
    <w:rsid w:val="00107942"/>
    <w:rsid w:val="00110009"/>
    <w:rsid w:val="0011039F"/>
    <w:rsid w:val="0011162C"/>
    <w:rsid w:val="00120C4E"/>
    <w:rsid w:val="00122C42"/>
    <w:rsid w:val="00123671"/>
    <w:rsid w:val="0012431E"/>
    <w:rsid w:val="00127449"/>
    <w:rsid w:val="0013074C"/>
    <w:rsid w:val="00131987"/>
    <w:rsid w:val="001326A2"/>
    <w:rsid w:val="00132BC9"/>
    <w:rsid w:val="001338C6"/>
    <w:rsid w:val="00133926"/>
    <w:rsid w:val="00134BDD"/>
    <w:rsid w:val="0013531E"/>
    <w:rsid w:val="00136816"/>
    <w:rsid w:val="00141FAD"/>
    <w:rsid w:val="00147487"/>
    <w:rsid w:val="00151431"/>
    <w:rsid w:val="00152125"/>
    <w:rsid w:val="0015605D"/>
    <w:rsid w:val="00157203"/>
    <w:rsid w:val="00160427"/>
    <w:rsid w:val="00161B47"/>
    <w:rsid w:val="00165FEB"/>
    <w:rsid w:val="0016684E"/>
    <w:rsid w:val="00167221"/>
    <w:rsid w:val="0016745E"/>
    <w:rsid w:val="00170430"/>
    <w:rsid w:val="00170A21"/>
    <w:rsid w:val="001739B0"/>
    <w:rsid w:val="00174589"/>
    <w:rsid w:val="0017754F"/>
    <w:rsid w:val="00182DA7"/>
    <w:rsid w:val="00185C9A"/>
    <w:rsid w:val="00185D71"/>
    <w:rsid w:val="00190198"/>
    <w:rsid w:val="001919AB"/>
    <w:rsid w:val="00191B76"/>
    <w:rsid w:val="0019313C"/>
    <w:rsid w:val="00195A91"/>
    <w:rsid w:val="001A03E1"/>
    <w:rsid w:val="001A04AF"/>
    <w:rsid w:val="001A4820"/>
    <w:rsid w:val="001A490B"/>
    <w:rsid w:val="001A4D66"/>
    <w:rsid w:val="001B26B3"/>
    <w:rsid w:val="001B45E8"/>
    <w:rsid w:val="001B53B0"/>
    <w:rsid w:val="001B6D00"/>
    <w:rsid w:val="001C0B99"/>
    <w:rsid w:val="001C4A9A"/>
    <w:rsid w:val="001C6B33"/>
    <w:rsid w:val="001D2D12"/>
    <w:rsid w:val="001D6F85"/>
    <w:rsid w:val="001D7856"/>
    <w:rsid w:val="001E0007"/>
    <w:rsid w:val="001E1ACE"/>
    <w:rsid w:val="001E229B"/>
    <w:rsid w:val="001E2D2A"/>
    <w:rsid w:val="001E4FE5"/>
    <w:rsid w:val="001E5592"/>
    <w:rsid w:val="001F7568"/>
    <w:rsid w:val="00200062"/>
    <w:rsid w:val="0020189E"/>
    <w:rsid w:val="00201A36"/>
    <w:rsid w:val="0020302C"/>
    <w:rsid w:val="00206655"/>
    <w:rsid w:val="002067F3"/>
    <w:rsid w:val="00206EE3"/>
    <w:rsid w:val="00214077"/>
    <w:rsid w:val="002157A1"/>
    <w:rsid w:val="0022007F"/>
    <w:rsid w:val="0022047D"/>
    <w:rsid w:val="00221E80"/>
    <w:rsid w:val="00222A9E"/>
    <w:rsid w:val="00225F73"/>
    <w:rsid w:val="00230E4D"/>
    <w:rsid w:val="00231C34"/>
    <w:rsid w:val="00235356"/>
    <w:rsid w:val="002404E1"/>
    <w:rsid w:val="002416CD"/>
    <w:rsid w:val="00242086"/>
    <w:rsid w:val="00245F17"/>
    <w:rsid w:val="002460D7"/>
    <w:rsid w:val="0025157F"/>
    <w:rsid w:val="00256291"/>
    <w:rsid w:val="00257112"/>
    <w:rsid w:val="002579C4"/>
    <w:rsid w:val="00260E61"/>
    <w:rsid w:val="00261455"/>
    <w:rsid w:val="00273066"/>
    <w:rsid w:val="0027348F"/>
    <w:rsid w:val="00273DD8"/>
    <w:rsid w:val="002773D7"/>
    <w:rsid w:val="0028293F"/>
    <w:rsid w:val="00282B14"/>
    <w:rsid w:val="0028321F"/>
    <w:rsid w:val="00284329"/>
    <w:rsid w:val="00284362"/>
    <w:rsid w:val="00284FCE"/>
    <w:rsid w:val="002856AF"/>
    <w:rsid w:val="00286586"/>
    <w:rsid w:val="00290902"/>
    <w:rsid w:val="00297668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A40"/>
    <w:rsid w:val="002C11CE"/>
    <w:rsid w:val="002C2246"/>
    <w:rsid w:val="002C56D9"/>
    <w:rsid w:val="002D304E"/>
    <w:rsid w:val="002D39BA"/>
    <w:rsid w:val="002D43DE"/>
    <w:rsid w:val="002D58B5"/>
    <w:rsid w:val="002E138B"/>
    <w:rsid w:val="002E5470"/>
    <w:rsid w:val="002E62EE"/>
    <w:rsid w:val="002F39AF"/>
    <w:rsid w:val="002F4173"/>
    <w:rsid w:val="002F579A"/>
    <w:rsid w:val="002F7606"/>
    <w:rsid w:val="00312162"/>
    <w:rsid w:val="00312521"/>
    <w:rsid w:val="003140DB"/>
    <w:rsid w:val="00314C0F"/>
    <w:rsid w:val="00315150"/>
    <w:rsid w:val="003158F6"/>
    <w:rsid w:val="00315CC9"/>
    <w:rsid w:val="0031602E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7EA6"/>
    <w:rsid w:val="003707D8"/>
    <w:rsid w:val="00372699"/>
    <w:rsid w:val="003735E2"/>
    <w:rsid w:val="00373D36"/>
    <w:rsid w:val="003742B3"/>
    <w:rsid w:val="00374302"/>
    <w:rsid w:val="00374EF9"/>
    <w:rsid w:val="00376DB3"/>
    <w:rsid w:val="00377449"/>
    <w:rsid w:val="00377529"/>
    <w:rsid w:val="00382132"/>
    <w:rsid w:val="0038215B"/>
    <w:rsid w:val="003843B6"/>
    <w:rsid w:val="00385D69"/>
    <w:rsid w:val="003A0291"/>
    <w:rsid w:val="003A0D39"/>
    <w:rsid w:val="003A2282"/>
    <w:rsid w:val="003A28B3"/>
    <w:rsid w:val="003B4908"/>
    <w:rsid w:val="003B50CF"/>
    <w:rsid w:val="003B5ADF"/>
    <w:rsid w:val="003B7C79"/>
    <w:rsid w:val="003C1489"/>
    <w:rsid w:val="003C1A42"/>
    <w:rsid w:val="003C26ED"/>
    <w:rsid w:val="003C3120"/>
    <w:rsid w:val="003C38D6"/>
    <w:rsid w:val="003C3E1A"/>
    <w:rsid w:val="003C6D98"/>
    <w:rsid w:val="003C72F5"/>
    <w:rsid w:val="003D06AD"/>
    <w:rsid w:val="003D48D7"/>
    <w:rsid w:val="003D628C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6282"/>
    <w:rsid w:val="00407881"/>
    <w:rsid w:val="00407B81"/>
    <w:rsid w:val="00407D6F"/>
    <w:rsid w:val="004122D3"/>
    <w:rsid w:val="00413135"/>
    <w:rsid w:val="0041348D"/>
    <w:rsid w:val="00413D8B"/>
    <w:rsid w:val="00420499"/>
    <w:rsid w:val="00421E8E"/>
    <w:rsid w:val="00422A34"/>
    <w:rsid w:val="00422CE6"/>
    <w:rsid w:val="00422FCC"/>
    <w:rsid w:val="00425838"/>
    <w:rsid w:val="004266F5"/>
    <w:rsid w:val="00426A90"/>
    <w:rsid w:val="00427C5E"/>
    <w:rsid w:val="00431952"/>
    <w:rsid w:val="00435944"/>
    <w:rsid w:val="00441AD0"/>
    <w:rsid w:val="00442287"/>
    <w:rsid w:val="0046038E"/>
    <w:rsid w:val="00461F31"/>
    <w:rsid w:val="00462D89"/>
    <w:rsid w:val="00462FA5"/>
    <w:rsid w:val="0046407C"/>
    <w:rsid w:val="004641E2"/>
    <w:rsid w:val="0047200A"/>
    <w:rsid w:val="00473334"/>
    <w:rsid w:val="004734A2"/>
    <w:rsid w:val="004741AE"/>
    <w:rsid w:val="00474314"/>
    <w:rsid w:val="00474E26"/>
    <w:rsid w:val="004769BC"/>
    <w:rsid w:val="00476D9E"/>
    <w:rsid w:val="004807B3"/>
    <w:rsid w:val="00483E14"/>
    <w:rsid w:val="00484356"/>
    <w:rsid w:val="00485F92"/>
    <w:rsid w:val="0048625D"/>
    <w:rsid w:val="00486FC2"/>
    <w:rsid w:val="00490084"/>
    <w:rsid w:val="004909B1"/>
    <w:rsid w:val="00493EBB"/>
    <w:rsid w:val="00494129"/>
    <w:rsid w:val="00494A1F"/>
    <w:rsid w:val="00495E88"/>
    <w:rsid w:val="00497C64"/>
    <w:rsid w:val="004A460F"/>
    <w:rsid w:val="004A46CE"/>
    <w:rsid w:val="004A4924"/>
    <w:rsid w:val="004B5B93"/>
    <w:rsid w:val="004B7B16"/>
    <w:rsid w:val="004C156E"/>
    <w:rsid w:val="004C5743"/>
    <w:rsid w:val="004C5CDD"/>
    <w:rsid w:val="004D322D"/>
    <w:rsid w:val="004D4A71"/>
    <w:rsid w:val="004D7771"/>
    <w:rsid w:val="004E16C7"/>
    <w:rsid w:val="004E37F1"/>
    <w:rsid w:val="004E394F"/>
    <w:rsid w:val="004E4CB0"/>
    <w:rsid w:val="004E681A"/>
    <w:rsid w:val="004F122E"/>
    <w:rsid w:val="004F16F3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28C4"/>
    <w:rsid w:val="00523D8A"/>
    <w:rsid w:val="005243BB"/>
    <w:rsid w:val="0052684A"/>
    <w:rsid w:val="00527160"/>
    <w:rsid w:val="0053128E"/>
    <w:rsid w:val="00532AB0"/>
    <w:rsid w:val="00542EF2"/>
    <w:rsid w:val="005532A3"/>
    <w:rsid w:val="00553D7C"/>
    <w:rsid w:val="005556D0"/>
    <w:rsid w:val="005556DC"/>
    <w:rsid w:val="00556C77"/>
    <w:rsid w:val="0056353A"/>
    <w:rsid w:val="0056372C"/>
    <w:rsid w:val="00563F40"/>
    <w:rsid w:val="005710AB"/>
    <w:rsid w:val="00574E7B"/>
    <w:rsid w:val="0057772A"/>
    <w:rsid w:val="005777A7"/>
    <w:rsid w:val="005807AA"/>
    <w:rsid w:val="0058122F"/>
    <w:rsid w:val="00582A1C"/>
    <w:rsid w:val="00582B4A"/>
    <w:rsid w:val="00583FF9"/>
    <w:rsid w:val="00585166"/>
    <w:rsid w:val="00593554"/>
    <w:rsid w:val="005938F8"/>
    <w:rsid w:val="005945E7"/>
    <w:rsid w:val="005A3041"/>
    <w:rsid w:val="005A3E5B"/>
    <w:rsid w:val="005A3F12"/>
    <w:rsid w:val="005B2C8B"/>
    <w:rsid w:val="005B39CD"/>
    <w:rsid w:val="005B3B11"/>
    <w:rsid w:val="005C0603"/>
    <w:rsid w:val="005C2DD6"/>
    <w:rsid w:val="005C48F9"/>
    <w:rsid w:val="005C762E"/>
    <w:rsid w:val="005E3C5F"/>
    <w:rsid w:val="005E5B62"/>
    <w:rsid w:val="005F6903"/>
    <w:rsid w:val="00601F45"/>
    <w:rsid w:val="0061065B"/>
    <w:rsid w:val="00611F6E"/>
    <w:rsid w:val="00612DB7"/>
    <w:rsid w:val="00613336"/>
    <w:rsid w:val="00615A5C"/>
    <w:rsid w:val="00615F31"/>
    <w:rsid w:val="00620FF6"/>
    <w:rsid w:val="00624F86"/>
    <w:rsid w:val="0062639E"/>
    <w:rsid w:val="00631A92"/>
    <w:rsid w:val="0063515F"/>
    <w:rsid w:val="00636A63"/>
    <w:rsid w:val="00637489"/>
    <w:rsid w:val="00637DC0"/>
    <w:rsid w:val="00640795"/>
    <w:rsid w:val="006409E8"/>
    <w:rsid w:val="00640F44"/>
    <w:rsid w:val="00643811"/>
    <w:rsid w:val="00643D3C"/>
    <w:rsid w:val="00645979"/>
    <w:rsid w:val="006475F8"/>
    <w:rsid w:val="006510E0"/>
    <w:rsid w:val="00651E0D"/>
    <w:rsid w:val="00653AB1"/>
    <w:rsid w:val="00655C36"/>
    <w:rsid w:val="00657B46"/>
    <w:rsid w:val="00660A85"/>
    <w:rsid w:val="00661350"/>
    <w:rsid w:val="00661470"/>
    <w:rsid w:val="00665D8F"/>
    <w:rsid w:val="00667D71"/>
    <w:rsid w:val="00672D13"/>
    <w:rsid w:val="00672E33"/>
    <w:rsid w:val="00673C60"/>
    <w:rsid w:val="00687B65"/>
    <w:rsid w:val="00692189"/>
    <w:rsid w:val="006940B4"/>
    <w:rsid w:val="00695A3C"/>
    <w:rsid w:val="006961D1"/>
    <w:rsid w:val="006A2576"/>
    <w:rsid w:val="006A5C69"/>
    <w:rsid w:val="006A6D8E"/>
    <w:rsid w:val="006A755C"/>
    <w:rsid w:val="006B39B3"/>
    <w:rsid w:val="006B3C86"/>
    <w:rsid w:val="006B3E31"/>
    <w:rsid w:val="006B664E"/>
    <w:rsid w:val="006C4FB9"/>
    <w:rsid w:val="006C61EB"/>
    <w:rsid w:val="006C6766"/>
    <w:rsid w:val="006C7625"/>
    <w:rsid w:val="006C7A2F"/>
    <w:rsid w:val="006D1555"/>
    <w:rsid w:val="006E64A0"/>
    <w:rsid w:val="006E7885"/>
    <w:rsid w:val="006F1F2E"/>
    <w:rsid w:val="007001E8"/>
    <w:rsid w:val="0070045E"/>
    <w:rsid w:val="00704DE7"/>
    <w:rsid w:val="0070786D"/>
    <w:rsid w:val="00711075"/>
    <w:rsid w:val="00713E41"/>
    <w:rsid w:val="007158D6"/>
    <w:rsid w:val="00717246"/>
    <w:rsid w:val="007213CD"/>
    <w:rsid w:val="0072453E"/>
    <w:rsid w:val="007258D4"/>
    <w:rsid w:val="00725D99"/>
    <w:rsid w:val="0072612B"/>
    <w:rsid w:val="00730B8A"/>
    <w:rsid w:val="00732C60"/>
    <w:rsid w:val="00736F22"/>
    <w:rsid w:val="00742B05"/>
    <w:rsid w:val="00744DD8"/>
    <w:rsid w:val="00745EAF"/>
    <w:rsid w:val="00753210"/>
    <w:rsid w:val="00754405"/>
    <w:rsid w:val="007556E2"/>
    <w:rsid w:val="00755D8B"/>
    <w:rsid w:val="007560C7"/>
    <w:rsid w:val="007579C1"/>
    <w:rsid w:val="007606E1"/>
    <w:rsid w:val="00762B7D"/>
    <w:rsid w:val="00764368"/>
    <w:rsid w:val="0076497F"/>
    <w:rsid w:val="00764F4F"/>
    <w:rsid w:val="007723AC"/>
    <w:rsid w:val="0078457C"/>
    <w:rsid w:val="00787E54"/>
    <w:rsid w:val="00791A7B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33AB"/>
    <w:rsid w:val="007C4A55"/>
    <w:rsid w:val="007C7E9B"/>
    <w:rsid w:val="007D2A8F"/>
    <w:rsid w:val="007D2F9B"/>
    <w:rsid w:val="007D34B1"/>
    <w:rsid w:val="007D4C44"/>
    <w:rsid w:val="007D5047"/>
    <w:rsid w:val="007E1365"/>
    <w:rsid w:val="007E3973"/>
    <w:rsid w:val="007E4CDF"/>
    <w:rsid w:val="007E515D"/>
    <w:rsid w:val="007F6B16"/>
    <w:rsid w:val="007F707A"/>
    <w:rsid w:val="0080108E"/>
    <w:rsid w:val="00803D85"/>
    <w:rsid w:val="00811F35"/>
    <w:rsid w:val="0081263A"/>
    <w:rsid w:val="00812B54"/>
    <w:rsid w:val="00813BD1"/>
    <w:rsid w:val="00814D89"/>
    <w:rsid w:val="008230C8"/>
    <w:rsid w:val="008237ED"/>
    <w:rsid w:val="00826417"/>
    <w:rsid w:val="00830E99"/>
    <w:rsid w:val="00832589"/>
    <w:rsid w:val="00832DB9"/>
    <w:rsid w:val="0083327F"/>
    <w:rsid w:val="0083372A"/>
    <w:rsid w:val="008359D3"/>
    <w:rsid w:val="008401D0"/>
    <w:rsid w:val="008420FA"/>
    <w:rsid w:val="00842B5A"/>
    <w:rsid w:val="00844D86"/>
    <w:rsid w:val="00845246"/>
    <w:rsid w:val="0084627C"/>
    <w:rsid w:val="0085017B"/>
    <w:rsid w:val="00851478"/>
    <w:rsid w:val="008540D5"/>
    <w:rsid w:val="00855541"/>
    <w:rsid w:val="008569CA"/>
    <w:rsid w:val="00856E09"/>
    <w:rsid w:val="00861BFF"/>
    <w:rsid w:val="00862747"/>
    <w:rsid w:val="008634E7"/>
    <w:rsid w:val="00880476"/>
    <w:rsid w:val="00882017"/>
    <w:rsid w:val="00883D08"/>
    <w:rsid w:val="008942E7"/>
    <w:rsid w:val="008968D4"/>
    <w:rsid w:val="008A1B4D"/>
    <w:rsid w:val="008A3549"/>
    <w:rsid w:val="008A4C81"/>
    <w:rsid w:val="008B0C9F"/>
    <w:rsid w:val="008B12AC"/>
    <w:rsid w:val="008C086A"/>
    <w:rsid w:val="008C23DF"/>
    <w:rsid w:val="008C4F40"/>
    <w:rsid w:val="008D0DF0"/>
    <w:rsid w:val="008D23E2"/>
    <w:rsid w:val="008D322A"/>
    <w:rsid w:val="008D3FBF"/>
    <w:rsid w:val="008D7250"/>
    <w:rsid w:val="008D7339"/>
    <w:rsid w:val="008D77F4"/>
    <w:rsid w:val="008D7CCC"/>
    <w:rsid w:val="008E0651"/>
    <w:rsid w:val="008E30AC"/>
    <w:rsid w:val="008E6F36"/>
    <w:rsid w:val="008F3ADE"/>
    <w:rsid w:val="00900511"/>
    <w:rsid w:val="00901167"/>
    <w:rsid w:val="0090392C"/>
    <w:rsid w:val="0091461F"/>
    <w:rsid w:val="00915A3D"/>
    <w:rsid w:val="00916DE3"/>
    <w:rsid w:val="00917181"/>
    <w:rsid w:val="0092131C"/>
    <w:rsid w:val="009215EC"/>
    <w:rsid w:val="0092240A"/>
    <w:rsid w:val="00922ADA"/>
    <w:rsid w:val="009232C2"/>
    <w:rsid w:val="00926284"/>
    <w:rsid w:val="00932DD2"/>
    <w:rsid w:val="00935AF4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54C28"/>
    <w:rsid w:val="00957A0E"/>
    <w:rsid w:val="009611A2"/>
    <w:rsid w:val="009623C6"/>
    <w:rsid w:val="00964696"/>
    <w:rsid w:val="009656EB"/>
    <w:rsid w:val="00966D75"/>
    <w:rsid w:val="0097240B"/>
    <w:rsid w:val="00980F56"/>
    <w:rsid w:val="0098249C"/>
    <w:rsid w:val="00982517"/>
    <w:rsid w:val="00984F07"/>
    <w:rsid w:val="00987AC6"/>
    <w:rsid w:val="00990585"/>
    <w:rsid w:val="0099101E"/>
    <w:rsid w:val="009917DA"/>
    <w:rsid w:val="009921DB"/>
    <w:rsid w:val="009925DB"/>
    <w:rsid w:val="009929EA"/>
    <w:rsid w:val="009977E9"/>
    <w:rsid w:val="009A0A4E"/>
    <w:rsid w:val="009A54B3"/>
    <w:rsid w:val="009A7AAA"/>
    <w:rsid w:val="009B0510"/>
    <w:rsid w:val="009B129A"/>
    <w:rsid w:val="009B15CE"/>
    <w:rsid w:val="009B5BE7"/>
    <w:rsid w:val="009B6D7A"/>
    <w:rsid w:val="009C5DFF"/>
    <w:rsid w:val="009C6438"/>
    <w:rsid w:val="009C696F"/>
    <w:rsid w:val="009D1135"/>
    <w:rsid w:val="009D5BE1"/>
    <w:rsid w:val="009D5E28"/>
    <w:rsid w:val="009D7B0A"/>
    <w:rsid w:val="009E26F2"/>
    <w:rsid w:val="009E281B"/>
    <w:rsid w:val="009E2DEB"/>
    <w:rsid w:val="009E4B19"/>
    <w:rsid w:val="009E5C75"/>
    <w:rsid w:val="00A035CA"/>
    <w:rsid w:val="00A04848"/>
    <w:rsid w:val="00A075AC"/>
    <w:rsid w:val="00A10041"/>
    <w:rsid w:val="00A25047"/>
    <w:rsid w:val="00A26033"/>
    <w:rsid w:val="00A30E75"/>
    <w:rsid w:val="00A335A8"/>
    <w:rsid w:val="00A42308"/>
    <w:rsid w:val="00A42FFB"/>
    <w:rsid w:val="00A43A97"/>
    <w:rsid w:val="00A45D16"/>
    <w:rsid w:val="00A45FDB"/>
    <w:rsid w:val="00A4631B"/>
    <w:rsid w:val="00A47BDE"/>
    <w:rsid w:val="00A5171D"/>
    <w:rsid w:val="00A52730"/>
    <w:rsid w:val="00A52BAE"/>
    <w:rsid w:val="00A52C08"/>
    <w:rsid w:val="00A546DB"/>
    <w:rsid w:val="00A56BC4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3998"/>
    <w:rsid w:val="00A91DB6"/>
    <w:rsid w:val="00A945A4"/>
    <w:rsid w:val="00A95371"/>
    <w:rsid w:val="00A959A7"/>
    <w:rsid w:val="00A96150"/>
    <w:rsid w:val="00A96DF3"/>
    <w:rsid w:val="00AA2480"/>
    <w:rsid w:val="00AA7B2D"/>
    <w:rsid w:val="00AB741D"/>
    <w:rsid w:val="00AB7A04"/>
    <w:rsid w:val="00AC24D1"/>
    <w:rsid w:val="00AC311A"/>
    <w:rsid w:val="00AC31C8"/>
    <w:rsid w:val="00AC47A2"/>
    <w:rsid w:val="00AC4AA7"/>
    <w:rsid w:val="00AC6486"/>
    <w:rsid w:val="00AC678F"/>
    <w:rsid w:val="00AD1D2A"/>
    <w:rsid w:val="00AD38EE"/>
    <w:rsid w:val="00AD3ECD"/>
    <w:rsid w:val="00AD5975"/>
    <w:rsid w:val="00AD759F"/>
    <w:rsid w:val="00AD76F1"/>
    <w:rsid w:val="00AE1073"/>
    <w:rsid w:val="00AE160D"/>
    <w:rsid w:val="00AE596A"/>
    <w:rsid w:val="00AE69D9"/>
    <w:rsid w:val="00AE790D"/>
    <w:rsid w:val="00AF0791"/>
    <w:rsid w:val="00AF0E56"/>
    <w:rsid w:val="00AF6550"/>
    <w:rsid w:val="00B05DD4"/>
    <w:rsid w:val="00B060BF"/>
    <w:rsid w:val="00B11C27"/>
    <w:rsid w:val="00B15C43"/>
    <w:rsid w:val="00B2143C"/>
    <w:rsid w:val="00B244E3"/>
    <w:rsid w:val="00B24A58"/>
    <w:rsid w:val="00B2515B"/>
    <w:rsid w:val="00B25A01"/>
    <w:rsid w:val="00B26B83"/>
    <w:rsid w:val="00B27F1A"/>
    <w:rsid w:val="00B336F3"/>
    <w:rsid w:val="00B44457"/>
    <w:rsid w:val="00B5627E"/>
    <w:rsid w:val="00B65A9F"/>
    <w:rsid w:val="00B73770"/>
    <w:rsid w:val="00B73956"/>
    <w:rsid w:val="00B82FF6"/>
    <w:rsid w:val="00B832EF"/>
    <w:rsid w:val="00B86F39"/>
    <w:rsid w:val="00B87491"/>
    <w:rsid w:val="00B90EB0"/>
    <w:rsid w:val="00B9598B"/>
    <w:rsid w:val="00B96640"/>
    <w:rsid w:val="00B96654"/>
    <w:rsid w:val="00B970B8"/>
    <w:rsid w:val="00B9771A"/>
    <w:rsid w:val="00B97930"/>
    <w:rsid w:val="00B97E2E"/>
    <w:rsid w:val="00BA5EE7"/>
    <w:rsid w:val="00BA65DE"/>
    <w:rsid w:val="00BA7D94"/>
    <w:rsid w:val="00BA7DDF"/>
    <w:rsid w:val="00BB0949"/>
    <w:rsid w:val="00BB0B81"/>
    <w:rsid w:val="00BB366D"/>
    <w:rsid w:val="00BB3CD4"/>
    <w:rsid w:val="00BB4C08"/>
    <w:rsid w:val="00BC0DBC"/>
    <w:rsid w:val="00BC1C6A"/>
    <w:rsid w:val="00BC35B2"/>
    <w:rsid w:val="00BC59E9"/>
    <w:rsid w:val="00BC68AA"/>
    <w:rsid w:val="00BD1C26"/>
    <w:rsid w:val="00BD36D6"/>
    <w:rsid w:val="00BD54F3"/>
    <w:rsid w:val="00BE00A7"/>
    <w:rsid w:val="00BE0B8A"/>
    <w:rsid w:val="00BE3560"/>
    <w:rsid w:val="00BE3C32"/>
    <w:rsid w:val="00BE4180"/>
    <w:rsid w:val="00BF1F4D"/>
    <w:rsid w:val="00BF2436"/>
    <w:rsid w:val="00BF7C9E"/>
    <w:rsid w:val="00C02F90"/>
    <w:rsid w:val="00C044F4"/>
    <w:rsid w:val="00C05682"/>
    <w:rsid w:val="00C115B4"/>
    <w:rsid w:val="00C1540F"/>
    <w:rsid w:val="00C16E57"/>
    <w:rsid w:val="00C175F4"/>
    <w:rsid w:val="00C176D1"/>
    <w:rsid w:val="00C20DF2"/>
    <w:rsid w:val="00C23569"/>
    <w:rsid w:val="00C24533"/>
    <w:rsid w:val="00C26B8E"/>
    <w:rsid w:val="00C2787F"/>
    <w:rsid w:val="00C3479B"/>
    <w:rsid w:val="00C356CF"/>
    <w:rsid w:val="00C425D7"/>
    <w:rsid w:val="00C42C70"/>
    <w:rsid w:val="00C44FC7"/>
    <w:rsid w:val="00C570A6"/>
    <w:rsid w:val="00C574F5"/>
    <w:rsid w:val="00C6606B"/>
    <w:rsid w:val="00C66A18"/>
    <w:rsid w:val="00C6711B"/>
    <w:rsid w:val="00C674E7"/>
    <w:rsid w:val="00C67A72"/>
    <w:rsid w:val="00C67FFA"/>
    <w:rsid w:val="00C7193E"/>
    <w:rsid w:val="00C71991"/>
    <w:rsid w:val="00C71B04"/>
    <w:rsid w:val="00C74156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2B2D"/>
    <w:rsid w:val="00C956E7"/>
    <w:rsid w:val="00CA0563"/>
    <w:rsid w:val="00CA1F3A"/>
    <w:rsid w:val="00CA2522"/>
    <w:rsid w:val="00CA3704"/>
    <w:rsid w:val="00CB0562"/>
    <w:rsid w:val="00CB36EA"/>
    <w:rsid w:val="00CB3740"/>
    <w:rsid w:val="00CB53B0"/>
    <w:rsid w:val="00CB661D"/>
    <w:rsid w:val="00CC68E7"/>
    <w:rsid w:val="00CC6EE6"/>
    <w:rsid w:val="00CD2D79"/>
    <w:rsid w:val="00CD32F5"/>
    <w:rsid w:val="00CD5A7D"/>
    <w:rsid w:val="00CD759A"/>
    <w:rsid w:val="00CE0A1E"/>
    <w:rsid w:val="00CE2F18"/>
    <w:rsid w:val="00CE472B"/>
    <w:rsid w:val="00CE70C6"/>
    <w:rsid w:val="00CE7C66"/>
    <w:rsid w:val="00CF126D"/>
    <w:rsid w:val="00CF3B2E"/>
    <w:rsid w:val="00CF782A"/>
    <w:rsid w:val="00D0420B"/>
    <w:rsid w:val="00D05F21"/>
    <w:rsid w:val="00D06225"/>
    <w:rsid w:val="00D067E4"/>
    <w:rsid w:val="00D15465"/>
    <w:rsid w:val="00D16A10"/>
    <w:rsid w:val="00D24198"/>
    <w:rsid w:val="00D253DD"/>
    <w:rsid w:val="00D256C8"/>
    <w:rsid w:val="00D31520"/>
    <w:rsid w:val="00D35B12"/>
    <w:rsid w:val="00D4584B"/>
    <w:rsid w:val="00D46185"/>
    <w:rsid w:val="00D50E87"/>
    <w:rsid w:val="00D5530E"/>
    <w:rsid w:val="00D569EA"/>
    <w:rsid w:val="00D56F1E"/>
    <w:rsid w:val="00D609E3"/>
    <w:rsid w:val="00D61750"/>
    <w:rsid w:val="00D6198A"/>
    <w:rsid w:val="00D64AC1"/>
    <w:rsid w:val="00D65DB1"/>
    <w:rsid w:val="00D71B7C"/>
    <w:rsid w:val="00D72300"/>
    <w:rsid w:val="00D7308F"/>
    <w:rsid w:val="00D74CAA"/>
    <w:rsid w:val="00D769FB"/>
    <w:rsid w:val="00D846CB"/>
    <w:rsid w:val="00D86E53"/>
    <w:rsid w:val="00D87430"/>
    <w:rsid w:val="00D90A78"/>
    <w:rsid w:val="00D91309"/>
    <w:rsid w:val="00D91359"/>
    <w:rsid w:val="00D919D6"/>
    <w:rsid w:val="00D91ACF"/>
    <w:rsid w:val="00D93675"/>
    <w:rsid w:val="00D936D4"/>
    <w:rsid w:val="00D945BB"/>
    <w:rsid w:val="00DA2C09"/>
    <w:rsid w:val="00DA3C3D"/>
    <w:rsid w:val="00DB13C6"/>
    <w:rsid w:val="00DB253A"/>
    <w:rsid w:val="00DB2DF3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3A93"/>
    <w:rsid w:val="00DF42F4"/>
    <w:rsid w:val="00DF6FC1"/>
    <w:rsid w:val="00DF7DCB"/>
    <w:rsid w:val="00E00049"/>
    <w:rsid w:val="00E00CEB"/>
    <w:rsid w:val="00E01400"/>
    <w:rsid w:val="00E05710"/>
    <w:rsid w:val="00E05D8D"/>
    <w:rsid w:val="00E070E9"/>
    <w:rsid w:val="00E0792C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1449"/>
    <w:rsid w:val="00E323F7"/>
    <w:rsid w:val="00E35414"/>
    <w:rsid w:val="00E42FB4"/>
    <w:rsid w:val="00E43BCF"/>
    <w:rsid w:val="00E4476A"/>
    <w:rsid w:val="00E51357"/>
    <w:rsid w:val="00E53DB0"/>
    <w:rsid w:val="00E638B2"/>
    <w:rsid w:val="00E65E5F"/>
    <w:rsid w:val="00E66D49"/>
    <w:rsid w:val="00E74033"/>
    <w:rsid w:val="00E74886"/>
    <w:rsid w:val="00E75C1E"/>
    <w:rsid w:val="00E77CB3"/>
    <w:rsid w:val="00E80368"/>
    <w:rsid w:val="00E80D74"/>
    <w:rsid w:val="00E81963"/>
    <w:rsid w:val="00E82101"/>
    <w:rsid w:val="00E8457B"/>
    <w:rsid w:val="00E852DB"/>
    <w:rsid w:val="00E91AD5"/>
    <w:rsid w:val="00E91DD7"/>
    <w:rsid w:val="00EA3356"/>
    <w:rsid w:val="00EA35B5"/>
    <w:rsid w:val="00EB5F6E"/>
    <w:rsid w:val="00EC27E4"/>
    <w:rsid w:val="00EC46F8"/>
    <w:rsid w:val="00EC70EE"/>
    <w:rsid w:val="00ED0372"/>
    <w:rsid w:val="00ED207F"/>
    <w:rsid w:val="00ED557D"/>
    <w:rsid w:val="00ED6886"/>
    <w:rsid w:val="00EE0ADA"/>
    <w:rsid w:val="00EE113D"/>
    <w:rsid w:val="00EE43CA"/>
    <w:rsid w:val="00EF0891"/>
    <w:rsid w:val="00EF1E2B"/>
    <w:rsid w:val="00EF3C82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2AA1"/>
    <w:rsid w:val="00F3371C"/>
    <w:rsid w:val="00F34E27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0251"/>
    <w:rsid w:val="00F613C2"/>
    <w:rsid w:val="00F61B37"/>
    <w:rsid w:val="00F622BD"/>
    <w:rsid w:val="00F62BB9"/>
    <w:rsid w:val="00F63BBA"/>
    <w:rsid w:val="00F70C16"/>
    <w:rsid w:val="00F70F43"/>
    <w:rsid w:val="00F75813"/>
    <w:rsid w:val="00F767A8"/>
    <w:rsid w:val="00F85B96"/>
    <w:rsid w:val="00F95FF5"/>
    <w:rsid w:val="00FA2BB8"/>
    <w:rsid w:val="00FA50DE"/>
    <w:rsid w:val="00FA5FC6"/>
    <w:rsid w:val="00FB0C61"/>
    <w:rsid w:val="00FB20D3"/>
    <w:rsid w:val="00FB32C0"/>
    <w:rsid w:val="00FB3647"/>
    <w:rsid w:val="00FB6EDC"/>
    <w:rsid w:val="00FC0FEB"/>
    <w:rsid w:val="00FC2B14"/>
    <w:rsid w:val="00FC38D2"/>
    <w:rsid w:val="00FC3AE2"/>
    <w:rsid w:val="00FC3E77"/>
    <w:rsid w:val="00FD2696"/>
    <w:rsid w:val="00FD447B"/>
    <w:rsid w:val="00FD4AD0"/>
    <w:rsid w:val="00FE05C1"/>
    <w:rsid w:val="00FE1AE4"/>
    <w:rsid w:val="00FE6594"/>
    <w:rsid w:val="00FE6C5E"/>
    <w:rsid w:val="00FF188C"/>
    <w:rsid w:val="00FF3B75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8BB41D505536FCE3889EC4B30D52735E35256B4EFDDF95BFA6D9308C79BD1B9CEB75DE4AF7C85AF03925F8B6ABF2EA459C51258A618656IF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F696-C9D0-47AF-8BCB-53A56B6D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15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Оксана Р. Вагина</cp:lastModifiedBy>
  <cp:revision>86</cp:revision>
  <cp:lastPrinted>2020-01-22T11:16:00Z</cp:lastPrinted>
  <dcterms:created xsi:type="dcterms:W3CDTF">2019-04-17T06:42:00Z</dcterms:created>
  <dcterms:modified xsi:type="dcterms:W3CDTF">2020-01-22T12:24:00Z</dcterms:modified>
</cp:coreProperties>
</file>