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E9" w:rsidRPr="00010ECC" w:rsidRDefault="00BE65E9" w:rsidP="00BE65E9">
      <w:pPr>
        <w:pStyle w:val="ConsPlusNormal"/>
        <w:ind w:left="558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0E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41BFF" w:rsidRPr="00175291" w:rsidRDefault="00841BFF" w:rsidP="0053006B">
      <w:pPr>
        <w:pStyle w:val="ConsPlusNormal"/>
        <w:widowControl/>
        <w:tabs>
          <w:tab w:val="left" w:pos="66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1BFF" w:rsidRPr="001C39E9" w:rsidRDefault="00267CC2" w:rsidP="005300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C39E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A68EB" w:rsidRDefault="00267CC2" w:rsidP="00AA226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1C39E9">
        <w:rPr>
          <w:b/>
          <w:sz w:val="28"/>
          <w:szCs w:val="28"/>
        </w:rPr>
        <w:t xml:space="preserve">ПО ПРЕДОСТАВЛЕНИЮ МУНИЦИПАЛЬНОЙ УСЛУГИ </w:t>
      </w:r>
    </w:p>
    <w:p w:rsidR="002A68EB" w:rsidRDefault="00267CC2" w:rsidP="00AA226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1C39E9">
        <w:rPr>
          <w:b/>
          <w:sz w:val="28"/>
          <w:szCs w:val="28"/>
        </w:rPr>
        <w:t xml:space="preserve">ПО </w:t>
      </w:r>
      <w:r w:rsidR="00AA2269" w:rsidRPr="001C39E9">
        <w:rPr>
          <w:b/>
          <w:sz w:val="28"/>
          <w:szCs w:val="28"/>
        </w:rPr>
        <w:t xml:space="preserve">ВЫДАЧЕ </w:t>
      </w:r>
      <w:r w:rsidR="00AA2269" w:rsidRPr="001C39E9">
        <w:rPr>
          <w:b/>
          <w:color w:val="0000FF"/>
          <w:sz w:val="28"/>
          <w:szCs w:val="28"/>
        </w:rPr>
        <w:t>РАЗРЕШЕНИЙ НА ВВОД</w:t>
      </w:r>
      <w:r w:rsidR="00AA2269" w:rsidRPr="001C39E9">
        <w:rPr>
          <w:b/>
          <w:sz w:val="28"/>
          <w:szCs w:val="28"/>
        </w:rPr>
        <w:t xml:space="preserve"> ОБЪЕКТА КАПИТАЛЬНОГО СТРОИТЕЛЬСТВА В ЭКСПЛУАТАЦИЮ </w:t>
      </w:r>
    </w:p>
    <w:p w:rsidR="002A68EB" w:rsidRDefault="00AA2269" w:rsidP="00AA226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1C39E9">
        <w:rPr>
          <w:b/>
          <w:sz w:val="28"/>
          <w:szCs w:val="28"/>
        </w:rPr>
        <w:t xml:space="preserve">ПРИ ОСУЩЕСТВЛЕНИИ СТРОИТЕЛЬСТВА, РЕКОНСТРУКЦИИ ОБЪЕКТОВ КАПИТАЛЬНОГО СТРОИТЕЛЬСТВА, РАСПОЛОЖЕННЫХ НА ТЕРРИТОРИИ </w:t>
      </w:r>
    </w:p>
    <w:p w:rsidR="002A68EB" w:rsidRDefault="002A68EB" w:rsidP="00AA226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КИЧМЕНГСКО – ГОРОДЕЦКОГО </w:t>
      </w:r>
    </w:p>
    <w:p w:rsidR="00AA2269" w:rsidRPr="001C39E9" w:rsidRDefault="002A68EB" w:rsidP="00AA226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AA2269" w:rsidRPr="001C39E9" w:rsidRDefault="00AA2269" w:rsidP="00441FF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841BFF" w:rsidRPr="001C39E9" w:rsidRDefault="00AA2269" w:rsidP="00AA226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 w:rsidRPr="001C39E9">
        <w:rPr>
          <w:b/>
          <w:bCs/>
          <w:sz w:val="28"/>
          <w:szCs w:val="28"/>
        </w:rPr>
        <w:t>1. ОБЩИЕ ПОЛОЖЕНИЯ</w:t>
      </w:r>
    </w:p>
    <w:p w:rsidR="00841BFF" w:rsidRPr="00175291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BFF" w:rsidRDefault="00841BFF" w:rsidP="00CC6F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75291">
        <w:rPr>
          <w:sz w:val="28"/>
          <w:szCs w:val="28"/>
        </w:rPr>
        <w:t>1.1. Административный регламент предоставлени</w:t>
      </w:r>
      <w:r w:rsidR="007A0508" w:rsidRPr="00175291">
        <w:rPr>
          <w:sz w:val="28"/>
          <w:szCs w:val="28"/>
        </w:rPr>
        <w:t>я</w:t>
      </w:r>
      <w:r w:rsidRPr="00175291">
        <w:rPr>
          <w:sz w:val="28"/>
          <w:szCs w:val="28"/>
        </w:rPr>
        <w:t xml:space="preserve"> </w:t>
      </w:r>
      <w:r w:rsidR="002E00C7" w:rsidRPr="00175291">
        <w:rPr>
          <w:sz w:val="28"/>
          <w:szCs w:val="28"/>
        </w:rPr>
        <w:t>муниципальной</w:t>
      </w:r>
      <w:r w:rsidRPr="00175291">
        <w:rPr>
          <w:sz w:val="28"/>
          <w:szCs w:val="28"/>
        </w:rPr>
        <w:t xml:space="preserve"> услуги </w:t>
      </w:r>
      <w:r w:rsidR="007A0508" w:rsidRPr="00175291">
        <w:rPr>
          <w:sz w:val="28"/>
          <w:szCs w:val="28"/>
        </w:rPr>
        <w:t xml:space="preserve">по </w:t>
      </w:r>
      <w:r w:rsidR="00347F19" w:rsidRPr="00175291">
        <w:rPr>
          <w:sz w:val="28"/>
          <w:szCs w:val="28"/>
        </w:rPr>
        <w:t xml:space="preserve">выдаче </w:t>
      </w:r>
      <w:r w:rsidR="00AA2269" w:rsidRPr="00175291">
        <w:rPr>
          <w:sz w:val="28"/>
          <w:szCs w:val="28"/>
        </w:rPr>
        <w:t>разрешений на ввод объекта капитального строительства в эксплуатацию при осуществлени</w:t>
      </w:r>
      <w:r w:rsidR="007C42D6" w:rsidRPr="00175291">
        <w:rPr>
          <w:sz w:val="28"/>
          <w:szCs w:val="28"/>
        </w:rPr>
        <w:t xml:space="preserve">и строительства, реконструкции </w:t>
      </w:r>
      <w:r w:rsidR="00AA2269" w:rsidRPr="00175291">
        <w:rPr>
          <w:sz w:val="28"/>
          <w:szCs w:val="28"/>
        </w:rPr>
        <w:t>объектов капитального строительства</w:t>
      </w:r>
      <w:r w:rsidR="0053006B" w:rsidRPr="00175291">
        <w:rPr>
          <w:sz w:val="28"/>
          <w:szCs w:val="28"/>
        </w:rPr>
        <w:t>,</w:t>
      </w:r>
      <w:r w:rsidR="00347F19" w:rsidRPr="00175291">
        <w:rPr>
          <w:sz w:val="28"/>
          <w:szCs w:val="28"/>
        </w:rPr>
        <w:t xml:space="preserve"> расположенных на территории </w:t>
      </w:r>
      <w:r w:rsidR="00003BD4">
        <w:rPr>
          <w:sz w:val="28"/>
          <w:szCs w:val="28"/>
        </w:rPr>
        <w:t xml:space="preserve">Кичменгско-Городецкого муниципального района, </w:t>
      </w:r>
      <w:r w:rsidRPr="00175291">
        <w:rPr>
          <w:sz w:val="28"/>
          <w:szCs w:val="28"/>
        </w:rPr>
        <w:t>устан</w:t>
      </w:r>
      <w:r w:rsidR="002E00C7" w:rsidRPr="00175291">
        <w:rPr>
          <w:sz w:val="28"/>
          <w:szCs w:val="28"/>
        </w:rPr>
        <w:t>а</w:t>
      </w:r>
      <w:r w:rsidRPr="00175291">
        <w:rPr>
          <w:sz w:val="28"/>
          <w:szCs w:val="28"/>
        </w:rPr>
        <w:t>вл</w:t>
      </w:r>
      <w:r w:rsidR="00EB4EF1" w:rsidRPr="00175291">
        <w:rPr>
          <w:sz w:val="28"/>
          <w:szCs w:val="28"/>
        </w:rPr>
        <w:t>ивает</w:t>
      </w:r>
      <w:r w:rsidRPr="00175291">
        <w:rPr>
          <w:sz w:val="28"/>
          <w:szCs w:val="28"/>
        </w:rPr>
        <w:t xml:space="preserve"> поряд</w:t>
      </w:r>
      <w:r w:rsidR="00EB4EF1" w:rsidRPr="00175291">
        <w:rPr>
          <w:sz w:val="28"/>
          <w:szCs w:val="28"/>
        </w:rPr>
        <w:t>ок</w:t>
      </w:r>
      <w:r w:rsidR="002E00C7" w:rsidRPr="00175291">
        <w:rPr>
          <w:sz w:val="28"/>
          <w:szCs w:val="28"/>
        </w:rPr>
        <w:t xml:space="preserve"> </w:t>
      </w:r>
      <w:r w:rsidRPr="00175291">
        <w:rPr>
          <w:sz w:val="28"/>
          <w:szCs w:val="28"/>
        </w:rPr>
        <w:t xml:space="preserve">и стандарт предоставления </w:t>
      </w:r>
      <w:r w:rsidR="002E00C7" w:rsidRPr="00175291">
        <w:rPr>
          <w:sz w:val="28"/>
          <w:szCs w:val="28"/>
        </w:rPr>
        <w:t>муниципальной</w:t>
      </w:r>
      <w:r w:rsidRPr="00175291">
        <w:rPr>
          <w:sz w:val="28"/>
          <w:szCs w:val="28"/>
        </w:rPr>
        <w:t xml:space="preserve"> услуги.</w:t>
      </w:r>
    </w:p>
    <w:p w:rsidR="004769A8" w:rsidRPr="00175291" w:rsidRDefault="004769A8" w:rsidP="00CC6F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8263E" w:rsidRDefault="00841BFF" w:rsidP="00267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1.2. </w:t>
      </w:r>
      <w:r w:rsidR="00347F19" w:rsidRPr="00175291">
        <w:rPr>
          <w:sz w:val="28"/>
          <w:szCs w:val="28"/>
        </w:rPr>
        <w:t xml:space="preserve">Заявителями </w:t>
      </w:r>
      <w:r w:rsidR="00AF437F" w:rsidRPr="00175291">
        <w:rPr>
          <w:sz w:val="28"/>
          <w:szCs w:val="28"/>
        </w:rPr>
        <w:t xml:space="preserve">при </w:t>
      </w:r>
      <w:r w:rsidR="00347F19" w:rsidRPr="00175291">
        <w:rPr>
          <w:sz w:val="28"/>
          <w:szCs w:val="28"/>
        </w:rPr>
        <w:t>предоставлени</w:t>
      </w:r>
      <w:r w:rsidR="00AF437F" w:rsidRPr="00175291">
        <w:rPr>
          <w:sz w:val="28"/>
          <w:szCs w:val="28"/>
        </w:rPr>
        <w:t>и</w:t>
      </w:r>
      <w:r w:rsidR="00347F19" w:rsidRPr="00175291">
        <w:rPr>
          <w:sz w:val="28"/>
          <w:szCs w:val="28"/>
        </w:rPr>
        <w:t xml:space="preserve"> </w:t>
      </w:r>
      <w:r w:rsidR="00AF437F" w:rsidRPr="00175291">
        <w:rPr>
          <w:sz w:val="28"/>
          <w:szCs w:val="28"/>
        </w:rPr>
        <w:t>муниципальной</w:t>
      </w:r>
      <w:r w:rsidR="00347F19" w:rsidRPr="00175291">
        <w:rPr>
          <w:sz w:val="28"/>
          <w:szCs w:val="28"/>
        </w:rPr>
        <w:t xml:space="preserve"> услуги являются </w:t>
      </w:r>
      <w:r w:rsidR="00B979A4" w:rsidRPr="00175291">
        <w:rPr>
          <w:sz w:val="28"/>
          <w:szCs w:val="28"/>
        </w:rPr>
        <w:t>застройщики</w:t>
      </w:r>
      <w:r w:rsidR="008F698B">
        <w:rPr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B979A4" w:rsidRPr="00175291">
        <w:rPr>
          <w:sz w:val="28"/>
          <w:szCs w:val="28"/>
        </w:rPr>
        <w:t xml:space="preserve"> </w:t>
      </w:r>
      <w:r w:rsidR="00347F19" w:rsidRPr="00175291">
        <w:rPr>
          <w:sz w:val="28"/>
          <w:szCs w:val="28"/>
        </w:rPr>
        <w:t>либо их уполномоченные представители</w:t>
      </w:r>
      <w:r w:rsidR="00A6210E" w:rsidRPr="00175291">
        <w:rPr>
          <w:sz w:val="28"/>
          <w:szCs w:val="28"/>
        </w:rPr>
        <w:t>.</w:t>
      </w:r>
    </w:p>
    <w:p w:rsidR="004769A8" w:rsidRPr="00175291" w:rsidRDefault="004769A8" w:rsidP="00267C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9A8" w:rsidRPr="007D06AA" w:rsidRDefault="004769A8" w:rsidP="00476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D06AA">
        <w:rPr>
          <w:sz w:val="28"/>
          <w:szCs w:val="28"/>
        </w:rPr>
        <w:t>.3. Порядок информирования о предоставлении муниципальной</w:t>
      </w:r>
      <w:r>
        <w:rPr>
          <w:sz w:val="28"/>
          <w:szCs w:val="28"/>
        </w:rPr>
        <w:t xml:space="preserve"> услуги.</w:t>
      </w:r>
    </w:p>
    <w:p w:rsidR="004769A8" w:rsidRPr="007D06AA" w:rsidRDefault="004769A8" w:rsidP="004769A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D06AA">
        <w:rPr>
          <w:color w:val="000000"/>
          <w:sz w:val="28"/>
          <w:szCs w:val="28"/>
        </w:rPr>
        <w:t xml:space="preserve">Место нахождения </w:t>
      </w:r>
      <w:r w:rsidRPr="00854B59">
        <w:rPr>
          <w:iCs/>
          <w:color w:val="0000FF"/>
          <w:sz w:val="28"/>
          <w:szCs w:val="28"/>
        </w:rPr>
        <w:t>Управления по имущественным отношениям, жилищно-коммунальному хозяйству и градостроительству администрации Кичменгско-Городецкого муниципального района</w:t>
      </w:r>
      <w:r w:rsidR="005328A7">
        <w:rPr>
          <w:iCs/>
          <w:color w:val="0000FF"/>
          <w:sz w:val="28"/>
          <w:szCs w:val="28"/>
        </w:rPr>
        <w:t>,</w:t>
      </w:r>
      <w:r>
        <w:rPr>
          <w:i/>
          <w:iCs/>
          <w:color w:val="0000FF"/>
          <w:sz w:val="28"/>
          <w:szCs w:val="28"/>
        </w:rPr>
        <w:t xml:space="preserve"> </w:t>
      </w:r>
      <w:r w:rsidRPr="00854B59">
        <w:rPr>
          <w:iCs/>
          <w:sz w:val="28"/>
          <w:szCs w:val="28"/>
        </w:rPr>
        <w:t>его</w:t>
      </w:r>
      <w:r w:rsidRPr="007D06AA">
        <w:rPr>
          <w:iCs/>
          <w:sz w:val="28"/>
          <w:szCs w:val="28"/>
        </w:rPr>
        <w:t xml:space="preserve"> структурных подразделений (далее – </w:t>
      </w:r>
      <w:r w:rsidRPr="00854B59">
        <w:rPr>
          <w:iCs/>
          <w:color w:val="0000FF"/>
          <w:sz w:val="28"/>
          <w:szCs w:val="28"/>
        </w:rPr>
        <w:t>Управлени</w:t>
      </w:r>
      <w:r>
        <w:rPr>
          <w:iCs/>
          <w:color w:val="0000FF"/>
          <w:sz w:val="28"/>
          <w:szCs w:val="28"/>
        </w:rPr>
        <w:t>е</w:t>
      </w:r>
      <w:r w:rsidRPr="007D06AA">
        <w:rPr>
          <w:iCs/>
          <w:sz w:val="28"/>
          <w:szCs w:val="28"/>
        </w:rPr>
        <w:t>)</w:t>
      </w:r>
      <w:r w:rsidRPr="007D06AA">
        <w:rPr>
          <w:color w:val="000000"/>
          <w:sz w:val="28"/>
          <w:szCs w:val="28"/>
        </w:rPr>
        <w:t>:</w:t>
      </w:r>
    </w:p>
    <w:p w:rsidR="004769A8" w:rsidRPr="00977ED5" w:rsidRDefault="004769A8" w:rsidP="004769A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510E9">
        <w:rPr>
          <w:rFonts w:ascii="Times New Roman" w:hAnsi="Times New Roman" w:cs="Times New Roman"/>
          <w:color w:val="000000"/>
          <w:sz w:val="28"/>
          <w:szCs w:val="28"/>
        </w:rPr>
        <w:t>Почтовый адрес</w:t>
      </w:r>
      <w:r w:rsidRPr="007D06A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77ED5">
        <w:rPr>
          <w:rFonts w:ascii="Times New Roman" w:hAnsi="Times New Roman" w:cs="Times New Roman"/>
          <w:color w:val="0000FF"/>
          <w:sz w:val="28"/>
          <w:szCs w:val="28"/>
        </w:rPr>
        <w:t>Вологодская область, с. Кичменгский Городок, ул. Садовая, д.5.</w:t>
      </w:r>
      <w:r w:rsidRPr="00977ED5">
        <w:rPr>
          <w:color w:val="0000FF"/>
          <w:sz w:val="28"/>
          <w:szCs w:val="28"/>
        </w:rPr>
        <w:t xml:space="preserve">  </w:t>
      </w:r>
    </w:p>
    <w:p w:rsidR="004769A8" w:rsidRDefault="004769A8" w:rsidP="004769A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Телефон управления</w:t>
      </w:r>
      <w:r w:rsidRPr="007D06AA">
        <w:rPr>
          <w:sz w:val="28"/>
          <w:szCs w:val="28"/>
        </w:rPr>
        <w:t>:</w:t>
      </w:r>
      <w:r w:rsidRPr="00854B59">
        <w:rPr>
          <w:color w:val="0000FF"/>
          <w:sz w:val="28"/>
          <w:szCs w:val="28"/>
        </w:rPr>
        <w:t xml:space="preserve"> </w:t>
      </w:r>
      <w:r w:rsidRPr="00977ED5">
        <w:rPr>
          <w:color w:val="0000FF"/>
          <w:sz w:val="28"/>
          <w:szCs w:val="28"/>
        </w:rPr>
        <w:t>(817-40) 2-</w:t>
      </w:r>
      <w:r>
        <w:rPr>
          <w:color w:val="0000FF"/>
          <w:sz w:val="28"/>
          <w:szCs w:val="28"/>
        </w:rPr>
        <w:t>17-14</w:t>
      </w:r>
      <w:r w:rsidRPr="00977ED5">
        <w:rPr>
          <w:color w:val="0000FF"/>
          <w:sz w:val="28"/>
          <w:szCs w:val="28"/>
        </w:rPr>
        <w:t xml:space="preserve"> </w:t>
      </w:r>
    </w:p>
    <w:p w:rsidR="004769A8" w:rsidRDefault="004769A8" w:rsidP="004769A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4B59">
        <w:rPr>
          <w:sz w:val="28"/>
          <w:szCs w:val="28"/>
        </w:rPr>
        <w:t>Телефон / факс управления</w:t>
      </w:r>
      <w:r>
        <w:rPr>
          <w:sz w:val="28"/>
          <w:szCs w:val="28"/>
        </w:rPr>
        <w:t>:</w:t>
      </w:r>
      <w:r w:rsidRPr="00977ED5">
        <w:rPr>
          <w:color w:val="0000FF"/>
          <w:sz w:val="28"/>
          <w:szCs w:val="28"/>
        </w:rPr>
        <w:t xml:space="preserve"> (817-40) 2-17-96</w:t>
      </w:r>
      <w:r>
        <w:rPr>
          <w:sz w:val="28"/>
          <w:szCs w:val="28"/>
        </w:rPr>
        <w:t xml:space="preserve"> </w:t>
      </w:r>
    </w:p>
    <w:p w:rsidR="004769A8" w:rsidRDefault="004769A8" w:rsidP="004769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69A8" w:rsidRDefault="004769A8" w:rsidP="004769A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77ED5">
        <w:rPr>
          <w:rFonts w:ascii="Times New Roman" w:hAnsi="Times New Roman" w:cs="Times New Roman"/>
          <w:color w:val="0000FF"/>
          <w:sz w:val="28"/>
          <w:szCs w:val="28"/>
        </w:rPr>
        <w:t>(817-40) 2-16-93 - отдел архитектуры управления.</w:t>
      </w:r>
    </w:p>
    <w:p w:rsidR="004769A8" w:rsidRPr="00854B59" w:rsidRDefault="004769A8" w:rsidP="004769A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</w:rPr>
      </w:pPr>
      <w:r w:rsidRPr="007D06AA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</w:t>
      </w:r>
      <w:r w:rsidRPr="00854B59">
        <w:rPr>
          <w:sz w:val="28"/>
          <w:szCs w:val="28"/>
        </w:rPr>
        <w:t>отдела архитектуры</w:t>
      </w:r>
      <w:r w:rsidRPr="007D06AA">
        <w:rPr>
          <w:sz w:val="28"/>
          <w:szCs w:val="28"/>
        </w:rPr>
        <w:t>:</w:t>
      </w:r>
      <w:r w:rsidRPr="004510E9">
        <w:rPr>
          <w:sz w:val="28"/>
          <w:szCs w:val="28"/>
        </w:rPr>
        <w:t xml:space="preserve"> </w:t>
      </w:r>
      <w:r w:rsidRPr="00854B59">
        <w:rPr>
          <w:color w:val="0000FF"/>
          <w:sz w:val="28"/>
          <w:szCs w:val="28"/>
        </w:rPr>
        <w:t>arhitektura_kg@mail.ru</w:t>
      </w:r>
    </w:p>
    <w:p w:rsidR="004769A8" w:rsidRDefault="004769A8" w:rsidP="004769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Адрес официального сайта </w:t>
      </w:r>
      <w:r w:rsidRPr="007D06AA">
        <w:rPr>
          <w:iCs/>
          <w:sz w:val="28"/>
          <w:szCs w:val="28"/>
        </w:rPr>
        <w:t>Уполномоченного органа</w:t>
      </w:r>
      <w:r w:rsidRPr="007D06AA">
        <w:rPr>
          <w:sz w:val="28"/>
          <w:szCs w:val="28"/>
        </w:rPr>
        <w:t xml:space="preserve"> в информационно-телекоммуникационной сети «Интернет» (далее – </w:t>
      </w:r>
      <w:r>
        <w:rPr>
          <w:sz w:val="28"/>
          <w:szCs w:val="28"/>
        </w:rPr>
        <w:t xml:space="preserve">официальный </w:t>
      </w:r>
      <w:r w:rsidRPr="007D06AA">
        <w:rPr>
          <w:sz w:val="28"/>
          <w:szCs w:val="28"/>
        </w:rPr>
        <w:t xml:space="preserve">сайт): </w:t>
      </w:r>
    </w:p>
    <w:p w:rsidR="004769A8" w:rsidRPr="00F10264" w:rsidRDefault="00DB3E10" w:rsidP="004769A8">
      <w:pPr>
        <w:autoSpaceDE w:val="0"/>
        <w:autoSpaceDN w:val="0"/>
        <w:adjustRightInd w:val="0"/>
        <w:ind w:firstLine="567"/>
        <w:jc w:val="both"/>
        <w:rPr>
          <w:color w:val="0000FF"/>
          <w:sz w:val="28"/>
          <w:szCs w:val="28"/>
          <w:u w:val="single"/>
        </w:rPr>
      </w:pPr>
      <w:hyperlink r:id="rId8" w:history="1">
        <w:r w:rsidR="004769A8" w:rsidRPr="00F90F8E">
          <w:rPr>
            <w:color w:val="0000FF"/>
            <w:sz w:val="28"/>
            <w:szCs w:val="28"/>
            <w:u w:val="single"/>
          </w:rPr>
          <w:t xml:space="preserve"> </w:t>
        </w:r>
        <w:r w:rsidR="004769A8" w:rsidRPr="00F90F8E">
          <w:rPr>
            <w:color w:val="0000FF"/>
            <w:sz w:val="28"/>
            <w:szCs w:val="28"/>
            <w:u w:val="single"/>
            <w:lang w:val="en-US"/>
          </w:rPr>
          <w:t>www</w:t>
        </w:r>
        <w:r w:rsidR="004769A8" w:rsidRPr="00F90F8E">
          <w:rPr>
            <w:color w:val="0000FF"/>
            <w:sz w:val="28"/>
            <w:szCs w:val="28"/>
            <w:u w:val="single"/>
          </w:rPr>
          <w:t xml:space="preserve">. </w:t>
        </w:r>
        <w:r w:rsidR="004769A8" w:rsidRPr="00F90F8E">
          <w:rPr>
            <w:color w:val="0000FF"/>
            <w:sz w:val="28"/>
            <w:szCs w:val="28"/>
            <w:u w:val="single"/>
            <w:lang w:val="en-US"/>
          </w:rPr>
          <w:t>kichqorod</w:t>
        </w:r>
        <w:r w:rsidR="004769A8" w:rsidRPr="00F90F8E">
          <w:rPr>
            <w:color w:val="0000FF"/>
            <w:sz w:val="28"/>
            <w:szCs w:val="28"/>
            <w:u w:val="single"/>
          </w:rPr>
          <w:t xml:space="preserve">. </w:t>
        </w:r>
        <w:r w:rsidR="004769A8" w:rsidRPr="00F90F8E">
          <w:rPr>
            <w:color w:val="0000FF"/>
            <w:sz w:val="28"/>
            <w:szCs w:val="28"/>
            <w:u w:val="single"/>
            <w:lang w:val="en-US"/>
          </w:rPr>
          <w:t>ru</w:t>
        </w:r>
        <w:r w:rsidR="004769A8" w:rsidRPr="00F90F8E">
          <w:rPr>
            <w:rStyle w:val="a3"/>
            <w:sz w:val="28"/>
            <w:szCs w:val="28"/>
          </w:rPr>
          <w:t>.</w:t>
        </w:r>
      </w:hyperlink>
      <w:r w:rsidR="004769A8" w:rsidRPr="00F90F8E">
        <w:rPr>
          <w:color w:val="0000FF"/>
          <w:sz w:val="28"/>
          <w:szCs w:val="28"/>
          <w:u w:val="single"/>
        </w:rPr>
        <w:t xml:space="preserve"> </w:t>
      </w:r>
      <w:r w:rsidR="004769A8" w:rsidRPr="007D06AA">
        <w:rPr>
          <w:sz w:val="28"/>
          <w:szCs w:val="28"/>
        </w:rPr>
        <w:t xml:space="preserve"> </w:t>
      </w:r>
    </w:p>
    <w:p w:rsidR="004769A8" w:rsidRPr="0028280C" w:rsidRDefault="004769A8" w:rsidP="004769A8">
      <w:pPr>
        <w:autoSpaceDE w:val="0"/>
        <w:autoSpaceDN w:val="0"/>
        <w:adjustRightInd w:val="0"/>
        <w:ind w:firstLine="567"/>
        <w:jc w:val="both"/>
        <w:outlineLvl w:val="0"/>
        <w:rPr>
          <w:color w:val="0000FF"/>
          <w:sz w:val="28"/>
          <w:szCs w:val="28"/>
        </w:rPr>
      </w:pPr>
      <w:r w:rsidRPr="007D06AA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r w:rsidRPr="0028280C">
        <w:rPr>
          <w:color w:val="0000FF"/>
          <w:sz w:val="28"/>
          <w:szCs w:val="28"/>
        </w:rPr>
        <w:t>www.gosuslugi.</w:t>
      </w:r>
      <w:r w:rsidRPr="0028280C">
        <w:rPr>
          <w:color w:val="0000FF"/>
          <w:sz w:val="28"/>
          <w:szCs w:val="28"/>
          <w:lang w:val="en-US"/>
        </w:rPr>
        <w:t>ru</w:t>
      </w:r>
    </w:p>
    <w:p w:rsidR="004769A8" w:rsidRDefault="004769A8" w:rsidP="004769A8">
      <w:pPr>
        <w:autoSpaceDE w:val="0"/>
        <w:autoSpaceDN w:val="0"/>
        <w:adjustRightInd w:val="0"/>
        <w:ind w:firstLine="567"/>
        <w:jc w:val="both"/>
        <w:outlineLvl w:val="0"/>
      </w:pPr>
      <w:r w:rsidRPr="007D06AA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9" w:history="1">
        <w:r w:rsidRPr="007D06AA">
          <w:rPr>
            <w:rStyle w:val="a3"/>
            <w:sz w:val="28"/>
            <w:szCs w:val="28"/>
          </w:rPr>
          <w:t>www.gosuslugi.gov35.ru.</w:t>
        </w:r>
      </w:hyperlink>
    </w:p>
    <w:p w:rsidR="004769A8" w:rsidRDefault="004769A8" w:rsidP="004769A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A0B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Почтовый адрес МФЦ:</w:t>
      </w:r>
      <w:r w:rsidRPr="003A0B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7ED5">
        <w:rPr>
          <w:rFonts w:ascii="Times New Roman" w:hAnsi="Times New Roman" w:cs="Times New Roman"/>
          <w:color w:val="0000FF"/>
          <w:sz w:val="28"/>
          <w:szCs w:val="28"/>
        </w:rPr>
        <w:t>Вологодская область, с. Кичменгский Городок, ул. Садовая, д.5.</w:t>
      </w:r>
    </w:p>
    <w:p w:rsidR="004769A8" w:rsidRPr="00411B50" w:rsidRDefault="004769A8" w:rsidP="004769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B50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11B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ED5">
        <w:rPr>
          <w:rFonts w:ascii="Times New Roman" w:hAnsi="Times New Roman" w:cs="Times New Roman"/>
          <w:color w:val="0000FF"/>
          <w:sz w:val="28"/>
          <w:szCs w:val="28"/>
        </w:rPr>
        <w:t xml:space="preserve">(817-40) </w:t>
      </w:r>
      <w:r>
        <w:rPr>
          <w:rFonts w:ascii="Times New Roman" w:hAnsi="Times New Roman" w:cs="Times New Roman"/>
          <w:color w:val="0000FF"/>
          <w:sz w:val="28"/>
          <w:szCs w:val="28"/>
        </w:rPr>
        <w:t>2-13-90, 2-13-95</w:t>
      </w:r>
      <w:r w:rsidRPr="00411B50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411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9A8" w:rsidRPr="007D06AA" w:rsidRDefault="004769A8" w:rsidP="004769A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69A8" w:rsidRPr="007D06AA" w:rsidRDefault="004769A8" w:rsidP="004769A8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7D06A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7D06AA">
        <w:rPr>
          <w:rFonts w:ascii="Times New Roman" w:hAnsi="Times New Roman" w:cs="Times New Roman"/>
          <w:sz w:val="28"/>
          <w:szCs w:val="28"/>
        </w:rPr>
        <w:t>:</w:t>
      </w:r>
    </w:p>
    <w:p w:rsidR="004769A8" w:rsidRPr="007D06AA" w:rsidRDefault="004769A8" w:rsidP="004769A8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4769A8" w:rsidRPr="007D06AA" w:rsidTr="00EE66C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8" w:rsidRPr="007D06AA" w:rsidRDefault="004769A8" w:rsidP="00EE66C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A8" w:rsidRDefault="004769A8" w:rsidP="00EE66C3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A8" w:rsidRDefault="004769A8" w:rsidP="00EE66C3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8-30 до 17-00,</w:t>
            </w:r>
          </w:p>
          <w:p w:rsidR="004769A8" w:rsidRPr="007D06AA" w:rsidRDefault="004769A8" w:rsidP="00EE66C3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с 12-30 до 14-00</w:t>
            </w:r>
          </w:p>
        </w:tc>
      </w:tr>
      <w:tr w:rsidR="004769A8" w:rsidRPr="007D06AA" w:rsidTr="00EE66C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8" w:rsidRPr="007D06AA" w:rsidRDefault="004769A8" w:rsidP="00EE66C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A8" w:rsidRPr="007D06AA" w:rsidRDefault="004769A8" w:rsidP="00EE66C3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A8" w:rsidRPr="007D06AA" w:rsidTr="00EE66C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8" w:rsidRPr="007D06AA" w:rsidRDefault="004769A8" w:rsidP="00EE66C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A8" w:rsidRPr="007D06AA" w:rsidRDefault="004769A8" w:rsidP="00EE66C3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A8" w:rsidRPr="007D06AA" w:rsidTr="00EE66C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8" w:rsidRPr="007D06AA" w:rsidRDefault="004769A8" w:rsidP="00EE66C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9A8" w:rsidRPr="007D06AA" w:rsidRDefault="004769A8" w:rsidP="00EE66C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A8" w:rsidRPr="007D06AA" w:rsidTr="00EE66C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8" w:rsidRPr="007D06AA" w:rsidRDefault="004769A8" w:rsidP="00EE66C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8" w:rsidRPr="007D06AA" w:rsidRDefault="004769A8" w:rsidP="00EE66C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A8" w:rsidRPr="007D06AA" w:rsidTr="00EE66C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8" w:rsidRPr="007D06AA" w:rsidRDefault="004769A8" w:rsidP="00EE66C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9A8" w:rsidRPr="007D06AA" w:rsidRDefault="004769A8" w:rsidP="00EE66C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  <w:p w:rsidR="004769A8" w:rsidRPr="007D06AA" w:rsidRDefault="004769A8" w:rsidP="00EE66C3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A8" w:rsidRPr="007D06AA" w:rsidTr="00EE66C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8" w:rsidRPr="007D06AA" w:rsidRDefault="004769A8" w:rsidP="00EE66C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8" w:rsidRPr="007D06AA" w:rsidRDefault="004769A8" w:rsidP="00EE66C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A8" w:rsidRPr="007D06AA" w:rsidTr="00EE66C3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8" w:rsidRPr="007D06AA" w:rsidRDefault="004769A8" w:rsidP="00EE66C3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6AA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8" w:rsidRPr="007D06AA" w:rsidRDefault="004769A8" w:rsidP="00EE66C3">
            <w:pPr>
              <w:pStyle w:val="ConsPlusNormal"/>
              <w:widowControl/>
              <w:ind w:right="-5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ТК РФ</w:t>
            </w:r>
          </w:p>
        </w:tc>
      </w:tr>
    </w:tbl>
    <w:p w:rsidR="004769A8" w:rsidRDefault="004769A8" w:rsidP="00841BF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841BFF" w:rsidRPr="00175291" w:rsidRDefault="00841BFF" w:rsidP="00841BF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1.4. Способы и порядок получения информации о правилах предоставления </w:t>
      </w:r>
      <w:r w:rsidR="002E00C7" w:rsidRPr="00175291">
        <w:rPr>
          <w:sz w:val="28"/>
          <w:szCs w:val="28"/>
        </w:rPr>
        <w:t>муниципальной</w:t>
      </w:r>
      <w:r w:rsidRPr="00175291">
        <w:rPr>
          <w:sz w:val="28"/>
          <w:szCs w:val="28"/>
        </w:rPr>
        <w:t xml:space="preserve"> услуги:</w:t>
      </w:r>
    </w:p>
    <w:p w:rsidR="00841BFF" w:rsidRPr="00175291" w:rsidRDefault="00841BFF" w:rsidP="00841BFF">
      <w:pPr>
        <w:tabs>
          <w:tab w:val="left" w:pos="0"/>
          <w:tab w:val="left" w:pos="709"/>
        </w:tabs>
        <w:ind w:right="-5"/>
        <w:jc w:val="both"/>
        <w:rPr>
          <w:sz w:val="28"/>
          <w:szCs w:val="28"/>
        </w:rPr>
      </w:pPr>
      <w:r w:rsidRPr="00175291">
        <w:rPr>
          <w:sz w:val="28"/>
          <w:szCs w:val="28"/>
        </w:rPr>
        <w:tab/>
        <w:t xml:space="preserve">Информацию о правилах предоставления </w:t>
      </w:r>
      <w:r w:rsidR="002E00C7" w:rsidRPr="00175291">
        <w:rPr>
          <w:sz w:val="28"/>
          <w:szCs w:val="28"/>
        </w:rPr>
        <w:t>муниципальной</w:t>
      </w:r>
      <w:r w:rsidRPr="00175291">
        <w:rPr>
          <w:sz w:val="28"/>
          <w:szCs w:val="28"/>
        </w:rPr>
        <w:t xml:space="preserve"> услуги заявитель может получить следующими способами: </w:t>
      </w:r>
    </w:p>
    <w:p w:rsidR="00841BFF" w:rsidRPr="00175291" w:rsidRDefault="00841BFF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ab/>
        <w:t>лично;</w:t>
      </w:r>
    </w:p>
    <w:p w:rsidR="00841BFF" w:rsidRPr="00175291" w:rsidRDefault="00841BFF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ab/>
        <w:t>посредством телефонной, факсимильной связи;</w:t>
      </w:r>
    </w:p>
    <w:p w:rsidR="00841BFF" w:rsidRPr="00175291" w:rsidRDefault="00841BFF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ab/>
        <w:t xml:space="preserve">посредством электронной связи, </w:t>
      </w:r>
    </w:p>
    <w:p w:rsidR="00841BFF" w:rsidRPr="00175291" w:rsidRDefault="00841BFF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ab/>
        <w:t>посредством почтовой связи;</w:t>
      </w:r>
    </w:p>
    <w:p w:rsidR="00841BFF" w:rsidRPr="00175291" w:rsidRDefault="00841BFF" w:rsidP="00F85129">
      <w:pPr>
        <w:pStyle w:val="ConsPlusNormal"/>
        <w:widowControl/>
        <w:ind w:left="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в помещениях </w:t>
      </w:r>
      <w:r w:rsidR="003F639A" w:rsidRPr="00175291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F85129" w:rsidRPr="00175291">
        <w:rPr>
          <w:rFonts w:ascii="Times New Roman" w:hAnsi="Times New Roman" w:cs="Times New Roman"/>
          <w:iCs/>
          <w:sz w:val="28"/>
          <w:szCs w:val="28"/>
        </w:rPr>
        <w:t>, МФЦ</w:t>
      </w:r>
      <w:r w:rsidRPr="00175291">
        <w:rPr>
          <w:rFonts w:ascii="Times New Roman" w:hAnsi="Times New Roman" w:cs="Times New Roman"/>
          <w:sz w:val="28"/>
          <w:szCs w:val="28"/>
        </w:rPr>
        <w:t>;</w:t>
      </w:r>
    </w:p>
    <w:p w:rsidR="008F698B" w:rsidRPr="007D06AA" w:rsidRDefault="008F698B" w:rsidP="008F698B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>в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06AA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0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7D06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5129" w:rsidRPr="00175291" w:rsidRDefault="00841BFF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3F639A" w:rsidRPr="00175291">
        <w:rPr>
          <w:rFonts w:ascii="Times New Roman" w:hAnsi="Times New Roman" w:cs="Times New Roman"/>
          <w:sz w:val="28"/>
          <w:szCs w:val="28"/>
        </w:rPr>
        <w:t xml:space="preserve"> </w:t>
      </w:r>
      <w:r w:rsidR="003F639A" w:rsidRPr="00175291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F85129" w:rsidRPr="00175291">
        <w:rPr>
          <w:rFonts w:ascii="Times New Roman" w:hAnsi="Times New Roman" w:cs="Times New Roman"/>
          <w:iCs/>
          <w:sz w:val="28"/>
          <w:szCs w:val="28"/>
        </w:rPr>
        <w:t>, МФЦ</w:t>
      </w:r>
      <w:r w:rsidRPr="00175291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841BFF" w:rsidRPr="00175291" w:rsidRDefault="00F85129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841BFF" w:rsidRPr="00175291" w:rsidRDefault="00841BFF" w:rsidP="00841B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75291">
        <w:rPr>
          <w:sz w:val="28"/>
          <w:szCs w:val="28"/>
        </w:rPr>
        <w:t>- на Портале государственных и муниципальных услуг (функций) области</w:t>
      </w:r>
      <w:r w:rsidR="00F85129" w:rsidRPr="00175291">
        <w:rPr>
          <w:sz w:val="28"/>
          <w:szCs w:val="28"/>
        </w:rPr>
        <w:t>.</w:t>
      </w:r>
    </w:p>
    <w:p w:rsidR="00841BFF" w:rsidRPr="00175291" w:rsidRDefault="00841BFF" w:rsidP="00841BFF">
      <w:pPr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1.5. Информация о правилах предоставления </w:t>
      </w:r>
      <w:r w:rsidR="002E00C7" w:rsidRPr="00175291">
        <w:rPr>
          <w:sz w:val="28"/>
          <w:szCs w:val="28"/>
        </w:rPr>
        <w:t>муниципальной</w:t>
      </w:r>
      <w:r w:rsidRPr="00175291">
        <w:rPr>
          <w:sz w:val="28"/>
          <w:szCs w:val="28"/>
        </w:rPr>
        <w:t xml:space="preserve"> услуги, а также настоящий административный регламент и </w:t>
      </w:r>
      <w:r w:rsidR="00EE66C3">
        <w:rPr>
          <w:sz w:val="28"/>
          <w:szCs w:val="28"/>
        </w:rPr>
        <w:t>постановление</w:t>
      </w:r>
      <w:r w:rsidRPr="00175291">
        <w:rPr>
          <w:sz w:val="28"/>
          <w:szCs w:val="28"/>
        </w:rPr>
        <w:t xml:space="preserve"> об его утверждении размещается на:</w:t>
      </w:r>
    </w:p>
    <w:p w:rsidR="00841BFF" w:rsidRPr="00175291" w:rsidRDefault="00841BFF" w:rsidP="00841BFF">
      <w:pPr>
        <w:ind w:firstLine="708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информационных стендах </w:t>
      </w:r>
      <w:r w:rsidR="003F639A" w:rsidRPr="00175291">
        <w:rPr>
          <w:iCs/>
          <w:sz w:val="28"/>
          <w:szCs w:val="28"/>
        </w:rPr>
        <w:t>Уполномоченного органа, МФЦ</w:t>
      </w:r>
      <w:r w:rsidRPr="00175291">
        <w:rPr>
          <w:sz w:val="28"/>
          <w:szCs w:val="28"/>
        </w:rPr>
        <w:t xml:space="preserve">; </w:t>
      </w:r>
    </w:p>
    <w:p w:rsidR="00841BFF" w:rsidRPr="00175291" w:rsidRDefault="00841BFF" w:rsidP="00841BFF">
      <w:pPr>
        <w:ind w:firstLine="708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в средствах массовой информации; </w:t>
      </w:r>
    </w:p>
    <w:p w:rsidR="00841BFF" w:rsidRPr="00175291" w:rsidRDefault="00841BFF" w:rsidP="00841BFF">
      <w:pPr>
        <w:ind w:firstLine="708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на официальном Интернет-сайте </w:t>
      </w:r>
      <w:r w:rsidR="003F639A" w:rsidRPr="00175291">
        <w:rPr>
          <w:iCs/>
          <w:sz w:val="28"/>
          <w:szCs w:val="28"/>
        </w:rPr>
        <w:t>Уполномоченного органа, МФЦ</w:t>
      </w:r>
      <w:r w:rsidRPr="00175291">
        <w:rPr>
          <w:sz w:val="28"/>
          <w:szCs w:val="28"/>
        </w:rPr>
        <w:t>;</w:t>
      </w:r>
    </w:p>
    <w:p w:rsidR="00B82C66" w:rsidRPr="00175291" w:rsidRDefault="00B82C66" w:rsidP="00841BFF">
      <w:pPr>
        <w:ind w:firstLine="708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841BFF" w:rsidRPr="00175291" w:rsidRDefault="00841BFF" w:rsidP="00841BFF">
      <w:pPr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на Портал</w:t>
      </w:r>
      <w:r w:rsidR="00B82C66" w:rsidRPr="00175291">
        <w:rPr>
          <w:sz w:val="28"/>
          <w:szCs w:val="28"/>
        </w:rPr>
        <w:t xml:space="preserve">е </w:t>
      </w:r>
      <w:r w:rsidRPr="00175291">
        <w:rPr>
          <w:sz w:val="28"/>
          <w:szCs w:val="28"/>
        </w:rPr>
        <w:t>государственных и муниципальных услуг (функций) Вологодской области</w:t>
      </w:r>
      <w:r w:rsidR="00B82C66" w:rsidRPr="00175291">
        <w:rPr>
          <w:sz w:val="28"/>
          <w:szCs w:val="28"/>
        </w:rPr>
        <w:t>.</w:t>
      </w:r>
    </w:p>
    <w:p w:rsidR="00841BFF" w:rsidRPr="00175291" w:rsidRDefault="00841BFF" w:rsidP="00841B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1.6. Информирование по вопросам предоставления </w:t>
      </w:r>
      <w:r w:rsidR="002E00C7" w:rsidRPr="00175291">
        <w:rPr>
          <w:rFonts w:ascii="Times New Roman" w:hAnsi="Times New Roman" w:cs="Times New Roman"/>
          <w:sz w:val="28"/>
          <w:szCs w:val="28"/>
        </w:rPr>
        <w:t>муниципальной</w:t>
      </w:r>
      <w:r w:rsidRPr="0017529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</w:t>
      </w:r>
      <w:r w:rsidR="003F639A" w:rsidRPr="00175291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75291"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 </w:t>
      </w:r>
    </w:p>
    <w:p w:rsidR="00841BFF" w:rsidRPr="00175291" w:rsidRDefault="00841BFF" w:rsidP="00841B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F639A" w:rsidRPr="00175291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75291"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определяются </w:t>
      </w:r>
      <w:r w:rsidR="008F698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F639A" w:rsidRPr="00175291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75291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175291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размещается на официальном сайте и на информационном стенде </w:t>
      </w:r>
      <w:r w:rsidR="003F639A" w:rsidRPr="00175291"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175291" w:rsidRPr="00175291" w:rsidRDefault="00175291" w:rsidP="0017529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75291">
        <w:rPr>
          <w:sz w:val="28"/>
          <w:szCs w:val="28"/>
        </w:rPr>
        <w:t>1.7.</w:t>
      </w:r>
      <w:r w:rsidRPr="00175291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175291" w:rsidRPr="00175291" w:rsidRDefault="00175291" w:rsidP="0017529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75291">
        <w:rPr>
          <w:rFonts w:eastAsia="Arial Unicode MS"/>
          <w:sz w:val="28"/>
          <w:szCs w:val="28"/>
        </w:rPr>
        <w:t xml:space="preserve">место нахождения </w:t>
      </w:r>
      <w:r w:rsidRPr="00175291">
        <w:rPr>
          <w:iCs/>
          <w:sz w:val="28"/>
          <w:szCs w:val="28"/>
        </w:rPr>
        <w:t>Уполномоченного органа</w:t>
      </w:r>
      <w:r w:rsidRPr="00175291">
        <w:rPr>
          <w:rFonts w:eastAsia="Arial Unicode MS"/>
          <w:sz w:val="28"/>
          <w:szCs w:val="28"/>
        </w:rPr>
        <w:t>, его структурных подразделений, МФЦ;</w:t>
      </w:r>
    </w:p>
    <w:p w:rsidR="00175291" w:rsidRPr="00175291" w:rsidRDefault="00175291" w:rsidP="0017529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75291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175291">
        <w:rPr>
          <w:iCs/>
          <w:sz w:val="28"/>
          <w:szCs w:val="28"/>
        </w:rPr>
        <w:t>Уполномоченного органа</w:t>
      </w:r>
      <w:r w:rsidRPr="00175291">
        <w:rPr>
          <w:rFonts w:eastAsia="Arial Unicode MS"/>
          <w:sz w:val="28"/>
          <w:szCs w:val="28"/>
        </w:rPr>
        <w:t xml:space="preserve">, уполномоченные </w:t>
      </w:r>
      <w:r w:rsidRPr="00175291">
        <w:rPr>
          <w:sz w:val="28"/>
          <w:szCs w:val="28"/>
        </w:rPr>
        <w:t>предоставлять муниципальную услугу и</w:t>
      </w:r>
      <w:r w:rsidRPr="00175291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175291" w:rsidRPr="00175291" w:rsidRDefault="00175291" w:rsidP="00175291">
      <w:pPr>
        <w:autoSpaceDE w:val="0"/>
        <w:autoSpaceDN w:val="0"/>
        <w:adjustRightInd w:val="0"/>
        <w:ind w:right="-5" w:firstLine="540"/>
        <w:jc w:val="both"/>
        <w:rPr>
          <w:i/>
          <w:iCs/>
          <w:color w:val="FF0000"/>
          <w:sz w:val="28"/>
          <w:szCs w:val="28"/>
          <w:u w:val="single"/>
        </w:rPr>
      </w:pPr>
      <w:r w:rsidRPr="00175291">
        <w:rPr>
          <w:rFonts w:eastAsia="Arial Unicode MS"/>
          <w:sz w:val="28"/>
          <w:szCs w:val="28"/>
        </w:rPr>
        <w:t xml:space="preserve">график работы </w:t>
      </w:r>
      <w:r w:rsidRPr="00175291">
        <w:rPr>
          <w:iCs/>
          <w:sz w:val="28"/>
          <w:szCs w:val="28"/>
        </w:rPr>
        <w:t>Уполномоченного органа, МФЦ;</w:t>
      </w:r>
    </w:p>
    <w:p w:rsidR="00175291" w:rsidRPr="00175291" w:rsidRDefault="00175291" w:rsidP="0017529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75291">
        <w:rPr>
          <w:rFonts w:eastAsia="Arial Unicode MS"/>
          <w:sz w:val="28"/>
          <w:szCs w:val="28"/>
        </w:rPr>
        <w:t xml:space="preserve">адресе </w:t>
      </w:r>
      <w:r w:rsidR="008F698B">
        <w:rPr>
          <w:rFonts w:eastAsia="Arial Unicode MS"/>
          <w:sz w:val="28"/>
          <w:szCs w:val="28"/>
        </w:rPr>
        <w:t xml:space="preserve">официального </w:t>
      </w:r>
      <w:r w:rsidRPr="00175291">
        <w:rPr>
          <w:rFonts w:eastAsia="Arial Unicode MS"/>
          <w:sz w:val="28"/>
          <w:szCs w:val="28"/>
        </w:rPr>
        <w:t>сайт</w:t>
      </w:r>
      <w:r w:rsidR="008F698B">
        <w:rPr>
          <w:rFonts w:eastAsia="Arial Unicode MS"/>
          <w:sz w:val="28"/>
          <w:szCs w:val="28"/>
        </w:rPr>
        <w:t>а</w:t>
      </w:r>
      <w:r w:rsidRPr="00175291">
        <w:rPr>
          <w:rFonts w:eastAsia="Arial Unicode MS"/>
          <w:sz w:val="28"/>
          <w:szCs w:val="28"/>
        </w:rPr>
        <w:t xml:space="preserve"> </w:t>
      </w:r>
      <w:r w:rsidRPr="00175291">
        <w:rPr>
          <w:iCs/>
          <w:sz w:val="28"/>
          <w:szCs w:val="28"/>
        </w:rPr>
        <w:t>Уполномоченного органа, МФЦ;</w:t>
      </w:r>
    </w:p>
    <w:p w:rsidR="00175291" w:rsidRPr="00175291" w:rsidRDefault="00175291" w:rsidP="0017529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75291">
        <w:rPr>
          <w:rFonts w:eastAsia="Arial Unicode MS"/>
          <w:sz w:val="28"/>
          <w:szCs w:val="28"/>
        </w:rPr>
        <w:t xml:space="preserve">адресе электронной почты </w:t>
      </w:r>
      <w:r w:rsidRPr="00175291">
        <w:rPr>
          <w:iCs/>
          <w:sz w:val="28"/>
          <w:szCs w:val="28"/>
        </w:rPr>
        <w:t>Уполномоченного органа, МФЦ;</w:t>
      </w:r>
    </w:p>
    <w:p w:rsidR="00175291" w:rsidRPr="00175291" w:rsidRDefault="00175291" w:rsidP="0017529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75291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175291" w:rsidRPr="00175291" w:rsidRDefault="00175291" w:rsidP="0017529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75291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175291" w:rsidRPr="00175291" w:rsidRDefault="00175291" w:rsidP="0017529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75291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175291" w:rsidRPr="00175291" w:rsidRDefault="00175291" w:rsidP="00175291">
      <w:pPr>
        <w:tabs>
          <w:tab w:val="left" w:pos="540"/>
        </w:tabs>
        <w:ind w:right="-5"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срок предоставления муниципальной услуги;</w:t>
      </w:r>
    </w:p>
    <w:p w:rsidR="00175291" w:rsidRPr="00175291" w:rsidRDefault="00175291" w:rsidP="0017529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75291">
        <w:rPr>
          <w:rFonts w:eastAsia="Arial Unicode MS"/>
          <w:sz w:val="28"/>
          <w:szCs w:val="28"/>
        </w:rPr>
        <w:t>порядок и формы контроля за предоставлением муниципальной услуги;</w:t>
      </w:r>
    </w:p>
    <w:p w:rsidR="00175291" w:rsidRPr="00175291" w:rsidRDefault="00175291" w:rsidP="0017529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75291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175291" w:rsidRPr="00175291" w:rsidRDefault="00175291" w:rsidP="00175291">
      <w:pPr>
        <w:autoSpaceDE w:val="0"/>
        <w:autoSpaceDN w:val="0"/>
        <w:adjustRightInd w:val="0"/>
        <w:ind w:right="-5" w:firstLine="540"/>
        <w:jc w:val="both"/>
        <w:rPr>
          <w:rFonts w:eastAsia="Arial Unicode MS"/>
          <w:sz w:val="28"/>
          <w:szCs w:val="28"/>
        </w:rPr>
      </w:pPr>
      <w:r w:rsidRPr="00175291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175291">
        <w:rPr>
          <w:iCs/>
          <w:sz w:val="28"/>
          <w:szCs w:val="28"/>
        </w:rPr>
        <w:t>Уполномоченного органа</w:t>
      </w:r>
      <w:r w:rsidRPr="00175291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841BFF" w:rsidRPr="00175291" w:rsidRDefault="00175291" w:rsidP="00175291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иная информация о деятельности </w:t>
      </w:r>
      <w:r w:rsidRPr="00175291">
        <w:rPr>
          <w:iCs/>
          <w:sz w:val="28"/>
          <w:szCs w:val="28"/>
        </w:rPr>
        <w:t>Уполномоченного органа</w:t>
      </w:r>
      <w:r w:rsidRPr="00175291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85796" w:rsidRPr="00175291" w:rsidRDefault="00841BFF" w:rsidP="00F857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1.8. </w:t>
      </w:r>
      <w:r w:rsidR="00F85796" w:rsidRPr="00175291">
        <w:rPr>
          <w:sz w:val="28"/>
          <w:szCs w:val="28"/>
        </w:rPr>
        <w:t>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41BFF" w:rsidRPr="00175291" w:rsidRDefault="00841BFF" w:rsidP="00F85796">
      <w:pPr>
        <w:ind w:firstLine="708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841BFF" w:rsidRPr="00175291" w:rsidRDefault="00841BFF" w:rsidP="00841BFF">
      <w:pPr>
        <w:ind w:right="-284"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841BFF" w:rsidRPr="00175291" w:rsidRDefault="00841BFF" w:rsidP="00841BFF">
      <w:pPr>
        <w:widowControl w:val="0"/>
        <w:autoSpaceDE w:val="0"/>
        <w:autoSpaceDN w:val="0"/>
        <w:adjustRightInd w:val="0"/>
        <w:ind w:right="-324" w:firstLine="60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41BFF" w:rsidRPr="00175291" w:rsidRDefault="00841BFF" w:rsidP="00841BFF">
      <w:pPr>
        <w:widowControl w:val="0"/>
        <w:autoSpaceDE w:val="0"/>
        <w:autoSpaceDN w:val="0"/>
        <w:adjustRightInd w:val="0"/>
        <w:ind w:right="-324" w:firstLine="60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841BFF" w:rsidRPr="00175291" w:rsidRDefault="00841BFF" w:rsidP="00841BFF">
      <w:pPr>
        <w:widowControl w:val="0"/>
        <w:autoSpaceDE w:val="0"/>
        <w:autoSpaceDN w:val="0"/>
        <w:adjustRightInd w:val="0"/>
        <w:ind w:right="-324" w:firstLine="540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</w:t>
      </w:r>
      <w:r w:rsidR="00F85796" w:rsidRPr="00175291">
        <w:rPr>
          <w:color w:val="000000"/>
          <w:sz w:val="28"/>
          <w:szCs w:val="28"/>
        </w:rPr>
        <w:t>Уполномоченного органа</w:t>
      </w:r>
      <w:r w:rsidRPr="00175291">
        <w:rPr>
          <w:color w:val="000000"/>
          <w:sz w:val="28"/>
          <w:szCs w:val="28"/>
        </w:rPr>
        <w:t xml:space="preserve">. </w:t>
      </w:r>
    </w:p>
    <w:p w:rsidR="00841BFF" w:rsidRPr="00175291" w:rsidRDefault="00841BFF" w:rsidP="001C240D">
      <w:pPr>
        <w:pStyle w:val="21"/>
        <w:ind w:right="-324"/>
        <w:rPr>
          <w:color w:val="000000"/>
          <w:sz w:val="28"/>
          <w:szCs w:val="28"/>
        </w:rPr>
      </w:pPr>
      <w:r w:rsidRPr="00175291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85796" w:rsidRPr="00175291" w:rsidRDefault="00841BFF" w:rsidP="00F8579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1.8.2. </w:t>
      </w:r>
      <w:r w:rsidR="00F85796" w:rsidRPr="00175291">
        <w:rPr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841BFF" w:rsidRPr="00175291" w:rsidRDefault="00841BFF" w:rsidP="001C240D">
      <w:pPr>
        <w:autoSpaceDE w:val="0"/>
        <w:autoSpaceDN w:val="0"/>
        <w:adjustRightInd w:val="0"/>
        <w:ind w:right="-324" w:firstLine="708"/>
        <w:jc w:val="both"/>
        <w:rPr>
          <w:color w:val="FF0000"/>
          <w:sz w:val="28"/>
          <w:szCs w:val="28"/>
        </w:rPr>
      </w:pPr>
      <w:r w:rsidRPr="00175291">
        <w:rPr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B91415" w:rsidRPr="00175291">
        <w:rPr>
          <w:sz w:val="28"/>
          <w:szCs w:val="28"/>
        </w:rPr>
        <w:t>руководителем</w:t>
      </w:r>
      <w:r w:rsidRPr="00175291">
        <w:rPr>
          <w:color w:val="FF0000"/>
          <w:sz w:val="28"/>
          <w:szCs w:val="28"/>
        </w:rPr>
        <w:t xml:space="preserve"> </w:t>
      </w:r>
      <w:r w:rsidR="00FA1570" w:rsidRPr="00175291">
        <w:rPr>
          <w:iCs/>
          <w:sz w:val="28"/>
          <w:szCs w:val="28"/>
        </w:rPr>
        <w:t>Уполномоченного органа</w:t>
      </w:r>
      <w:r w:rsidRPr="00175291">
        <w:rPr>
          <w:color w:val="FF0000"/>
          <w:sz w:val="28"/>
          <w:szCs w:val="28"/>
        </w:rPr>
        <w:t>.</w:t>
      </w:r>
    </w:p>
    <w:p w:rsidR="00841BFF" w:rsidRPr="00175291" w:rsidRDefault="00841BFF" w:rsidP="00F85796">
      <w:pPr>
        <w:autoSpaceDE w:val="0"/>
        <w:autoSpaceDN w:val="0"/>
        <w:adjustRightInd w:val="0"/>
        <w:ind w:right="-324" w:firstLine="709"/>
        <w:jc w:val="both"/>
        <w:rPr>
          <w:color w:val="FF0000"/>
          <w:sz w:val="28"/>
          <w:szCs w:val="28"/>
        </w:rPr>
      </w:pPr>
      <w:r w:rsidRPr="00175291">
        <w:rPr>
          <w:sz w:val="28"/>
          <w:szCs w:val="28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</w:t>
      </w:r>
      <w:r w:rsidR="00B14FE1" w:rsidRPr="00175291">
        <w:rPr>
          <w:sz w:val="28"/>
          <w:szCs w:val="28"/>
        </w:rPr>
        <w:t>руководителе</w:t>
      </w:r>
      <w:r w:rsidRPr="00175291">
        <w:rPr>
          <w:sz w:val="28"/>
          <w:szCs w:val="28"/>
        </w:rPr>
        <w:t xml:space="preserve">м </w:t>
      </w:r>
      <w:r w:rsidR="00FA1570" w:rsidRPr="00175291">
        <w:rPr>
          <w:iCs/>
          <w:sz w:val="28"/>
          <w:szCs w:val="28"/>
        </w:rPr>
        <w:t>Уполномоченного органа</w:t>
      </w:r>
      <w:r w:rsidRPr="00175291">
        <w:rPr>
          <w:color w:val="FF0000"/>
          <w:sz w:val="28"/>
          <w:szCs w:val="28"/>
        </w:rPr>
        <w:t>.</w:t>
      </w:r>
    </w:p>
    <w:p w:rsidR="00841BFF" w:rsidRPr="00175291" w:rsidRDefault="00841BFF" w:rsidP="00841BF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ab/>
        <w:t xml:space="preserve">1.8.4. Публичное письменное информирование осуществляется путем публикации информационных материалов о правилах предоставления </w:t>
      </w:r>
      <w:r w:rsidR="002E00C7" w:rsidRPr="00175291">
        <w:rPr>
          <w:rFonts w:ascii="Times New Roman" w:hAnsi="Times New Roman" w:cs="Times New Roman"/>
          <w:sz w:val="28"/>
          <w:szCs w:val="28"/>
        </w:rPr>
        <w:t>муниципальной</w:t>
      </w:r>
      <w:r w:rsidRPr="00175291">
        <w:rPr>
          <w:rFonts w:ascii="Times New Roman" w:hAnsi="Times New Roman" w:cs="Times New Roman"/>
          <w:sz w:val="28"/>
          <w:szCs w:val="28"/>
        </w:rPr>
        <w:t xml:space="preserve"> услуги, а также настоящего административного регламента и </w:t>
      </w:r>
      <w:r w:rsidR="00D74EE0">
        <w:rPr>
          <w:rFonts w:ascii="Times New Roman" w:hAnsi="Times New Roman" w:cs="Times New Roman"/>
          <w:sz w:val="28"/>
          <w:szCs w:val="28"/>
        </w:rPr>
        <w:t>постановления</w:t>
      </w:r>
      <w:r w:rsidRPr="00175291">
        <w:rPr>
          <w:rFonts w:ascii="Times New Roman" w:hAnsi="Times New Roman" w:cs="Times New Roman"/>
          <w:sz w:val="28"/>
          <w:szCs w:val="28"/>
        </w:rPr>
        <w:t xml:space="preserve"> об его утверждении:</w:t>
      </w:r>
    </w:p>
    <w:p w:rsidR="00841BFF" w:rsidRPr="00175291" w:rsidRDefault="00841BFF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841BFF" w:rsidRPr="00175291" w:rsidRDefault="00841BFF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D74EE0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175291">
        <w:rPr>
          <w:rFonts w:ascii="Times New Roman" w:hAnsi="Times New Roman" w:cs="Times New Roman"/>
          <w:sz w:val="28"/>
          <w:szCs w:val="28"/>
        </w:rPr>
        <w:t>;</w:t>
      </w:r>
    </w:p>
    <w:p w:rsidR="00F85796" w:rsidRPr="00175291" w:rsidRDefault="00F85796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841BFF" w:rsidRPr="00175291" w:rsidRDefault="00841BFF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841BFF" w:rsidRPr="00175291" w:rsidRDefault="00841BFF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FA1570" w:rsidRPr="00175291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F85796" w:rsidRPr="00175291">
        <w:rPr>
          <w:rFonts w:ascii="Times New Roman" w:hAnsi="Times New Roman" w:cs="Times New Roman"/>
          <w:sz w:val="28"/>
          <w:szCs w:val="28"/>
        </w:rPr>
        <w:t>, МФЦ</w:t>
      </w:r>
      <w:r w:rsidRPr="00175291">
        <w:rPr>
          <w:rFonts w:ascii="Times New Roman" w:hAnsi="Times New Roman" w:cs="Times New Roman"/>
          <w:sz w:val="28"/>
          <w:szCs w:val="28"/>
        </w:rPr>
        <w:t>.</w:t>
      </w:r>
    </w:p>
    <w:p w:rsidR="00841BFF" w:rsidRPr="00175291" w:rsidRDefault="00841BFF" w:rsidP="00841BF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</w:t>
      </w:r>
      <w:r w:rsidR="007D66D0" w:rsidRPr="00175291">
        <w:rPr>
          <w:rFonts w:ascii="Times New Roman" w:hAnsi="Times New Roman" w:cs="Times New Roman"/>
          <w:sz w:val="28"/>
          <w:szCs w:val="28"/>
        </w:rPr>
        <w:t>4</w:t>
      </w:r>
      <w:r w:rsidRPr="00175291">
        <w:rPr>
          <w:rFonts w:ascii="Times New Roman" w:hAnsi="Times New Roman" w:cs="Times New Roman"/>
          <w:sz w:val="28"/>
          <w:szCs w:val="28"/>
        </w:rPr>
        <w:t>), без исправлений, наиболее важные положения выделяются другим шрифтом</w:t>
      </w:r>
      <w:r w:rsidR="007D66D0" w:rsidRPr="00175291">
        <w:rPr>
          <w:rFonts w:ascii="Times New Roman" w:hAnsi="Times New Roman" w:cs="Times New Roman"/>
          <w:sz w:val="28"/>
          <w:szCs w:val="28"/>
        </w:rPr>
        <w:t xml:space="preserve"> (не менее № 18)</w:t>
      </w:r>
      <w:r w:rsidRPr="00175291">
        <w:rPr>
          <w:rFonts w:ascii="Times New Roman" w:hAnsi="Times New Roman" w:cs="Times New Roman"/>
          <w:sz w:val="28"/>
          <w:szCs w:val="28"/>
        </w:rPr>
        <w:t>. В случае оформления информационных материалов в виде брошюр требования к размеру шрифта могут быть снижены</w:t>
      </w:r>
      <w:r w:rsidR="00C322FC" w:rsidRPr="00175291">
        <w:rPr>
          <w:rFonts w:ascii="Times New Roman" w:hAnsi="Times New Roman" w:cs="Times New Roman"/>
          <w:sz w:val="28"/>
          <w:szCs w:val="28"/>
        </w:rPr>
        <w:t xml:space="preserve"> (не менее - № 1</w:t>
      </w:r>
      <w:r w:rsidR="00F0010C" w:rsidRPr="00175291">
        <w:rPr>
          <w:rFonts w:ascii="Times New Roman" w:hAnsi="Times New Roman" w:cs="Times New Roman"/>
          <w:sz w:val="28"/>
          <w:szCs w:val="28"/>
        </w:rPr>
        <w:t>0</w:t>
      </w:r>
      <w:r w:rsidR="00C322FC" w:rsidRPr="00175291">
        <w:rPr>
          <w:rFonts w:ascii="Times New Roman" w:hAnsi="Times New Roman" w:cs="Times New Roman"/>
          <w:sz w:val="28"/>
          <w:szCs w:val="28"/>
        </w:rPr>
        <w:t>)</w:t>
      </w:r>
      <w:r w:rsidRPr="00175291">
        <w:rPr>
          <w:rFonts w:ascii="Times New Roman" w:hAnsi="Times New Roman" w:cs="Times New Roman"/>
          <w:sz w:val="28"/>
          <w:szCs w:val="28"/>
        </w:rPr>
        <w:t>.</w:t>
      </w:r>
    </w:p>
    <w:p w:rsidR="00B91415" w:rsidRPr="00175291" w:rsidRDefault="00B91415" w:rsidP="008E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7CC2" w:rsidRPr="00175291" w:rsidRDefault="00267CC2" w:rsidP="008E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F4B" w:rsidRPr="00BE6BA5" w:rsidRDefault="000E4F4B" w:rsidP="000E4F4B">
      <w:pPr>
        <w:pStyle w:val="4"/>
        <w:spacing w:before="0"/>
        <w:ind w:firstLine="540"/>
        <w:rPr>
          <w:b/>
        </w:rPr>
      </w:pPr>
      <w:r w:rsidRPr="00BE6BA5">
        <w:rPr>
          <w:b/>
          <w:lang w:val="en-US"/>
        </w:rPr>
        <w:t>II</w:t>
      </w:r>
      <w:r w:rsidRPr="00BE6BA5">
        <w:rPr>
          <w:b/>
        </w:rPr>
        <w:t xml:space="preserve">. СТАНДАРТ ПРЕДОСТАВЛЕНИЯ </w:t>
      </w:r>
      <w:r w:rsidR="004E11A5" w:rsidRPr="00BE6BA5">
        <w:rPr>
          <w:b/>
        </w:rPr>
        <w:t>МУНИЦИПАЛЬНОЙ</w:t>
      </w:r>
      <w:r w:rsidRPr="00BE6BA5">
        <w:rPr>
          <w:b/>
        </w:rPr>
        <w:t xml:space="preserve"> УСЛУГИ</w:t>
      </w:r>
    </w:p>
    <w:p w:rsidR="000E4F4B" w:rsidRPr="00BE6BA5" w:rsidRDefault="000E4F4B" w:rsidP="000E4F4B">
      <w:pPr>
        <w:rPr>
          <w:b/>
          <w:sz w:val="28"/>
          <w:szCs w:val="28"/>
        </w:rPr>
      </w:pPr>
    </w:p>
    <w:p w:rsidR="000E4F4B" w:rsidRPr="00BE6BA5" w:rsidRDefault="000E4F4B" w:rsidP="000E4F4B">
      <w:pPr>
        <w:pStyle w:val="4"/>
        <w:spacing w:before="0"/>
        <w:ind w:firstLine="540"/>
        <w:rPr>
          <w:b/>
          <w:i/>
          <w:iCs/>
        </w:rPr>
      </w:pPr>
      <w:r w:rsidRPr="00BE6BA5">
        <w:rPr>
          <w:b/>
          <w:i/>
          <w:iCs/>
        </w:rPr>
        <w:t>2.1.</w:t>
      </w:r>
      <w:r w:rsidRPr="00BE6BA5">
        <w:rPr>
          <w:b/>
          <w:i/>
          <w:iCs/>
        </w:rPr>
        <w:tab/>
        <w:t>Наименование муниципальной услуги</w:t>
      </w:r>
    </w:p>
    <w:p w:rsidR="00B91415" w:rsidRPr="00BE6BA5" w:rsidRDefault="00B91415" w:rsidP="00B91415">
      <w:pPr>
        <w:rPr>
          <w:b/>
          <w:sz w:val="28"/>
          <w:szCs w:val="28"/>
        </w:rPr>
      </w:pPr>
    </w:p>
    <w:p w:rsidR="00267CC2" w:rsidRPr="00175291" w:rsidRDefault="00267CC2" w:rsidP="00441FF4">
      <w:pPr>
        <w:pStyle w:val="4"/>
        <w:spacing w:before="0"/>
        <w:jc w:val="both"/>
      </w:pPr>
      <w:r w:rsidRPr="00175291">
        <w:tab/>
      </w:r>
      <w:r w:rsidR="00441FF4" w:rsidRPr="00175291">
        <w:t xml:space="preserve">Выдача разрешений на ввод объекта капитального строительства в эксплуатацию при осуществлении </w:t>
      </w:r>
      <w:r w:rsidR="007C42D6" w:rsidRPr="00175291">
        <w:t xml:space="preserve">строительства, реконструкции </w:t>
      </w:r>
      <w:r w:rsidR="00441FF4" w:rsidRPr="00175291">
        <w:t xml:space="preserve">объектов </w:t>
      </w:r>
      <w:r w:rsidR="00441FF4" w:rsidRPr="00175291">
        <w:lastRenderedPageBreak/>
        <w:t xml:space="preserve">капитального строительства, расположенных на территории </w:t>
      </w:r>
      <w:r w:rsidR="006B201E">
        <w:t xml:space="preserve">Кичменгско-Городецкого </w:t>
      </w:r>
      <w:r w:rsidR="00441FF4" w:rsidRPr="00175291">
        <w:t xml:space="preserve">муниципального </w:t>
      </w:r>
      <w:r w:rsidR="006B201E">
        <w:t>района</w:t>
      </w:r>
      <w:r w:rsidR="00441FF4" w:rsidRPr="00175291">
        <w:t>.</w:t>
      </w:r>
    </w:p>
    <w:p w:rsidR="00441FF4" w:rsidRPr="00175291" w:rsidRDefault="00441FF4" w:rsidP="00441FF4">
      <w:pPr>
        <w:rPr>
          <w:sz w:val="28"/>
          <w:szCs w:val="28"/>
        </w:rPr>
      </w:pPr>
    </w:p>
    <w:p w:rsidR="00441FF4" w:rsidRPr="00175291" w:rsidRDefault="00441FF4" w:rsidP="00441FF4">
      <w:pPr>
        <w:rPr>
          <w:sz w:val="28"/>
          <w:szCs w:val="28"/>
        </w:rPr>
      </w:pPr>
    </w:p>
    <w:p w:rsidR="000E4F4B" w:rsidRPr="00BE6BA5" w:rsidRDefault="000E4F4B" w:rsidP="00267CC2">
      <w:pPr>
        <w:pStyle w:val="4"/>
        <w:spacing w:before="0"/>
        <w:rPr>
          <w:b/>
          <w:i/>
          <w:iCs/>
        </w:rPr>
      </w:pPr>
      <w:r w:rsidRPr="00BE6BA5">
        <w:rPr>
          <w:b/>
          <w:i/>
          <w:iCs/>
        </w:rPr>
        <w:t xml:space="preserve">2.2. Наименование органа </w:t>
      </w:r>
      <w:r w:rsidR="002F1018" w:rsidRPr="00BE6BA5">
        <w:rPr>
          <w:b/>
          <w:i/>
          <w:iCs/>
        </w:rPr>
        <w:t>местного самоуправления</w:t>
      </w:r>
      <w:r w:rsidRPr="00BE6BA5">
        <w:rPr>
          <w:b/>
          <w:i/>
          <w:iCs/>
        </w:rPr>
        <w:t xml:space="preserve">, предоставляющего </w:t>
      </w:r>
      <w:r w:rsidR="004E11A5" w:rsidRPr="00BE6BA5">
        <w:rPr>
          <w:b/>
          <w:i/>
          <w:iCs/>
        </w:rPr>
        <w:t>муниципальную</w:t>
      </w:r>
      <w:r w:rsidRPr="00BE6BA5">
        <w:rPr>
          <w:b/>
          <w:i/>
          <w:iCs/>
        </w:rPr>
        <w:t xml:space="preserve"> услугу</w:t>
      </w:r>
    </w:p>
    <w:p w:rsidR="00561E3F" w:rsidRPr="00175291" w:rsidRDefault="00561E3F" w:rsidP="00561E3F">
      <w:pPr>
        <w:rPr>
          <w:sz w:val="28"/>
          <w:szCs w:val="28"/>
        </w:rPr>
      </w:pPr>
    </w:p>
    <w:p w:rsidR="00561E3F" w:rsidRPr="00175291" w:rsidRDefault="00561E3F" w:rsidP="00561E3F">
      <w:pPr>
        <w:ind w:firstLine="540"/>
        <w:rPr>
          <w:sz w:val="28"/>
          <w:szCs w:val="28"/>
        </w:rPr>
      </w:pPr>
      <w:r w:rsidRPr="00175291">
        <w:rPr>
          <w:sz w:val="28"/>
          <w:szCs w:val="28"/>
        </w:rPr>
        <w:t>2.2.1. Муниципальная услуга предоставляется:</w:t>
      </w:r>
    </w:p>
    <w:p w:rsidR="00650E9D" w:rsidRPr="00767FBB" w:rsidRDefault="006B201E" w:rsidP="00BE65E9">
      <w:pPr>
        <w:ind w:firstLine="540"/>
        <w:jc w:val="both"/>
        <w:rPr>
          <w:iCs/>
          <w:sz w:val="28"/>
          <w:szCs w:val="28"/>
        </w:rPr>
      </w:pPr>
      <w:r w:rsidRPr="00767FBB">
        <w:rPr>
          <w:iCs/>
          <w:sz w:val="28"/>
          <w:szCs w:val="28"/>
        </w:rPr>
        <w:t>Администрацией</w:t>
      </w:r>
      <w:r>
        <w:rPr>
          <w:iCs/>
          <w:color w:val="0000FF"/>
          <w:sz w:val="28"/>
          <w:szCs w:val="28"/>
        </w:rPr>
        <w:t xml:space="preserve"> </w:t>
      </w:r>
      <w:r w:rsidRPr="006B201E">
        <w:rPr>
          <w:sz w:val="28"/>
          <w:szCs w:val="28"/>
        </w:rPr>
        <w:t>Кичменгско-Городецкого муниципального района</w:t>
      </w:r>
      <w:r>
        <w:rPr>
          <w:sz w:val="28"/>
          <w:szCs w:val="28"/>
        </w:rPr>
        <w:t xml:space="preserve"> </w:t>
      </w:r>
      <w:r w:rsidRPr="00767FBB">
        <w:rPr>
          <w:color w:val="0000CC"/>
          <w:sz w:val="28"/>
          <w:szCs w:val="28"/>
        </w:rPr>
        <w:t xml:space="preserve">в лице </w:t>
      </w:r>
      <w:r>
        <w:rPr>
          <w:iCs/>
          <w:color w:val="0000FF"/>
          <w:sz w:val="28"/>
          <w:szCs w:val="28"/>
        </w:rPr>
        <w:t xml:space="preserve"> управления</w:t>
      </w:r>
      <w:r w:rsidR="00C96AFC" w:rsidRPr="00854B59">
        <w:rPr>
          <w:iCs/>
          <w:color w:val="0000FF"/>
          <w:sz w:val="28"/>
          <w:szCs w:val="28"/>
        </w:rPr>
        <w:t xml:space="preserve"> по имущественным отношениям, жилищно-коммунальному хозяйству и градостроительству администрации </w:t>
      </w:r>
      <w:r w:rsidR="00C96AFC" w:rsidRPr="00767FBB">
        <w:rPr>
          <w:iCs/>
          <w:sz w:val="28"/>
          <w:szCs w:val="28"/>
        </w:rPr>
        <w:t>Кичменгско</w:t>
      </w:r>
      <w:r w:rsidRPr="00767FBB">
        <w:rPr>
          <w:iCs/>
          <w:sz w:val="28"/>
          <w:szCs w:val="28"/>
        </w:rPr>
        <w:t xml:space="preserve"> </w:t>
      </w:r>
      <w:r w:rsidR="00C96AFC" w:rsidRPr="00767FBB">
        <w:rPr>
          <w:iCs/>
          <w:sz w:val="28"/>
          <w:szCs w:val="28"/>
        </w:rPr>
        <w:t>-</w:t>
      </w:r>
      <w:r w:rsidRPr="00767FBB">
        <w:rPr>
          <w:iCs/>
          <w:sz w:val="28"/>
          <w:szCs w:val="28"/>
        </w:rPr>
        <w:t xml:space="preserve"> </w:t>
      </w:r>
      <w:r w:rsidR="00C96AFC" w:rsidRPr="00767FBB">
        <w:rPr>
          <w:iCs/>
          <w:sz w:val="28"/>
          <w:szCs w:val="28"/>
        </w:rPr>
        <w:t>Городецкого муниципального района</w:t>
      </w:r>
      <w:r w:rsidR="00650E9D" w:rsidRPr="00767FBB">
        <w:rPr>
          <w:iCs/>
          <w:sz w:val="28"/>
          <w:szCs w:val="28"/>
        </w:rPr>
        <w:t>.</w:t>
      </w:r>
    </w:p>
    <w:p w:rsidR="00BE65E9" w:rsidRPr="00C96AFC" w:rsidRDefault="00650E9D" w:rsidP="00BE65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E65E9" w:rsidRPr="00C96AFC">
        <w:rPr>
          <w:sz w:val="28"/>
          <w:szCs w:val="28"/>
        </w:rPr>
        <w:t xml:space="preserve"> части оказании услуги по выдаче разрешения на ввод управление осуществляет взаимодействие с:</w:t>
      </w:r>
    </w:p>
    <w:p w:rsidR="00BE65E9" w:rsidRPr="00C96AFC" w:rsidRDefault="00BE65E9" w:rsidP="00BE65E9">
      <w:pPr>
        <w:pStyle w:val="ac"/>
        <w:tabs>
          <w:tab w:val="left" w:pos="720"/>
        </w:tabs>
        <w:ind w:left="0" w:firstLine="851"/>
        <w:jc w:val="both"/>
        <w:rPr>
          <w:sz w:val="28"/>
          <w:szCs w:val="28"/>
        </w:rPr>
      </w:pPr>
      <w:r w:rsidRPr="00C96AFC">
        <w:rPr>
          <w:sz w:val="28"/>
          <w:szCs w:val="28"/>
        </w:rPr>
        <w:t>отделом управления Федеральной службы государственной регистрации кадастра и картографии по Вологодской области по Кич - Городецкому району;</w:t>
      </w:r>
    </w:p>
    <w:p w:rsidR="00BE65E9" w:rsidRPr="00C96AFC" w:rsidRDefault="00BE65E9" w:rsidP="00BE65E9">
      <w:r w:rsidRPr="00C96AFC">
        <w:rPr>
          <w:sz w:val="28"/>
          <w:szCs w:val="28"/>
        </w:rPr>
        <w:t xml:space="preserve">            Кичменгско – Городецким филиалом «Вологдатехинвентаризация»;</w:t>
      </w:r>
      <w:r w:rsidRPr="00C96AFC">
        <w:t xml:space="preserve">   </w:t>
      </w:r>
    </w:p>
    <w:p w:rsidR="00BE65E9" w:rsidRPr="00C96AFC" w:rsidRDefault="00BE65E9" w:rsidP="00BE65E9">
      <w:pPr>
        <w:rPr>
          <w:sz w:val="28"/>
          <w:szCs w:val="28"/>
        </w:rPr>
      </w:pPr>
      <w:r w:rsidRPr="00C96AFC">
        <w:t xml:space="preserve">              </w:t>
      </w:r>
      <w:r w:rsidRPr="00C96AFC">
        <w:rPr>
          <w:sz w:val="28"/>
          <w:szCs w:val="28"/>
        </w:rPr>
        <w:t>органом государственного строительного надзора</w:t>
      </w:r>
      <w:r w:rsidR="00285FD6" w:rsidRPr="00C96AFC">
        <w:rPr>
          <w:sz w:val="28"/>
          <w:szCs w:val="28"/>
        </w:rPr>
        <w:t>;</w:t>
      </w:r>
      <w:r w:rsidRPr="00C96AFC">
        <w:rPr>
          <w:sz w:val="28"/>
          <w:szCs w:val="28"/>
        </w:rPr>
        <w:t xml:space="preserve">                                     </w:t>
      </w:r>
    </w:p>
    <w:p w:rsidR="00BE65E9" w:rsidRPr="00C96AFC" w:rsidRDefault="00BE6BA5" w:rsidP="00BE65E9">
      <w:pPr>
        <w:pStyle w:val="ac"/>
        <w:ind w:left="0" w:firstLine="851"/>
        <w:jc w:val="both"/>
        <w:rPr>
          <w:sz w:val="28"/>
          <w:szCs w:val="28"/>
        </w:rPr>
      </w:pPr>
      <w:r w:rsidRPr="00C96AFC">
        <w:rPr>
          <w:sz w:val="28"/>
          <w:szCs w:val="28"/>
        </w:rPr>
        <w:t>комитетом градостроительства и архитектуры Вологодской области</w:t>
      </w:r>
      <w:r w:rsidR="00BE65E9" w:rsidRPr="00C96AFC">
        <w:rPr>
          <w:sz w:val="28"/>
          <w:szCs w:val="28"/>
        </w:rPr>
        <w:t>;</w:t>
      </w:r>
    </w:p>
    <w:p w:rsidR="00BE65E9" w:rsidRPr="00C96AFC" w:rsidRDefault="00BE65E9" w:rsidP="00BE65E9">
      <w:pPr>
        <w:pStyle w:val="ac"/>
        <w:ind w:left="0" w:firstLine="851"/>
        <w:jc w:val="both"/>
        <w:rPr>
          <w:sz w:val="28"/>
          <w:szCs w:val="28"/>
        </w:rPr>
      </w:pPr>
      <w:r w:rsidRPr="00C96AFC">
        <w:rPr>
          <w:sz w:val="28"/>
          <w:szCs w:val="28"/>
        </w:rPr>
        <w:t>администрациями сельских поселений Кичменгско - Городецкого муниципального района;</w:t>
      </w:r>
    </w:p>
    <w:p w:rsidR="00561E3F" w:rsidRPr="00C96AFC" w:rsidRDefault="006E1EB2" w:rsidP="00BE65E9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65E9" w:rsidRPr="00C96AFC">
        <w:rPr>
          <w:sz w:val="28"/>
          <w:szCs w:val="28"/>
        </w:rPr>
        <w:t xml:space="preserve"> структурными подразделениями администрации Кичменгско - Городецкого муниципального района</w:t>
      </w:r>
      <w:r w:rsidR="00767FBB">
        <w:rPr>
          <w:i/>
          <w:sz w:val="28"/>
          <w:szCs w:val="28"/>
        </w:rPr>
        <w:t>.</w:t>
      </w:r>
    </w:p>
    <w:p w:rsidR="00CA0EA1" w:rsidRPr="00C96AFC" w:rsidRDefault="00CA0EA1" w:rsidP="00561E3F">
      <w:pPr>
        <w:pStyle w:val="23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</w:p>
    <w:p w:rsidR="00561E3F" w:rsidRPr="00175291" w:rsidRDefault="00561E3F" w:rsidP="00561E3F">
      <w:pPr>
        <w:pStyle w:val="23"/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  <w:r w:rsidRPr="00175291">
        <w:rPr>
          <w:bCs/>
          <w:iCs/>
          <w:sz w:val="28"/>
          <w:szCs w:val="28"/>
        </w:rPr>
        <w:t xml:space="preserve">2.2.2. Должностные лица, ответственные за предоставление муниципальной услуги, определяются </w:t>
      </w:r>
      <w:r w:rsidR="008F698B">
        <w:rPr>
          <w:bCs/>
          <w:iCs/>
          <w:sz w:val="28"/>
          <w:szCs w:val="28"/>
        </w:rPr>
        <w:t>приказом</w:t>
      </w:r>
      <w:r w:rsidRPr="00175291">
        <w:rPr>
          <w:bCs/>
          <w:iCs/>
          <w:sz w:val="28"/>
          <w:szCs w:val="28"/>
        </w:rPr>
        <w:t xml:space="preserve"> Уполномоченного органа, который размещается на официальном сайте Уполномоченного органа, на информационном стенде  </w:t>
      </w:r>
      <w:r w:rsidR="006B1F2F" w:rsidRPr="00175291">
        <w:rPr>
          <w:bCs/>
          <w:iCs/>
          <w:sz w:val="28"/>
          <w:szCs w:val="28"/>
        </w:rPr>
        <w:t xml:space="preserve">в </w:t>
      </w:r>
      <w:r w:rsidRPr="00175291">
        <w:rPr>
          <w:bCs/>
          <w:iCs/>
          <w:sz w:val="28"/>
          <w:szCs w:val="28"/>
        </w:rPr>
        <w:t>Уполномоченно</w:t>
      </w:r>
      <w:r w:rsidR="006B1F2F" w:rsidRPr="00175291">
        <w:rPr>
          <w:bCs/>
          <w:iCs/>
          <w:sz w:val="28"/>
          <w:szCs w:val="28"/>
        </w:rPr>
        <w:t>м</w:t>
      </w:r>
      <w:r w:rsidRPr="00175291">
        <w:rPr>
          <w:bCs/>
          <w:iCs/>
          <w:sz w:val="28"/>
          <w:szCs w:val="28"/>
        </w:rPr>
        <w:t xml:space="preserve"> орган</w:t>
      </w:r>
      <w:r w:rsidR="006B1F2F" w:rsidRPr="00175291">
        <w:rPr>
          <w:bCs/>
          <w:iCs/>
          <w:sz w:val="28"/>
          <w:szCs w:val="28"/>
        </w:rPr>
        <w:t>е</w:t>
      </w:r>
      <w:r w:rsidRPr="00175291">
        <w:rPr>
          <w:bCs/>
          <w:iCs/>
          <w:sz w:val="28"/>
          <w:szCs w:val="28"/>
        </w:rPr>
        <w:t>.</w:t>
      </w:r>
    </w:p>
    <w:p w:rsidR="00177AC6" w:rsidRPr="00175291" w:rsidRDefault="00177AC6" w:rsidP="00177AC6">
      <w:pPr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177AC6" w:rsidRPr="00175291" w:rsidRDefault="00177AC6" w:rsidP="00177AC6">
      <w:pPr>
        <w:ind w:firstLine="540"/>
        <w:jc w:val="both"/>
        <w:rPr>
          <w:sz w:val="28"/>
          <w:szCs w:val="28"/>
        </w:rPr>
      </w:pPr>
    </w:p>
    <w:p w:rsidR="00177AC6" w:rsidRPr="00175291" w:rsidRDefault="00177AC6" w:rsidP="00177AC6">
      <w:pPr>
        <w:ind w:firstLine="540"/>
        <w:jc w:val="both"/>
        <w:rPr>
          <w:sz w:val="28"/>
          <w:szCs w:val="28"/>
        </w:rPr>
      </w:pPr>
    </w:p>
    <w:p w:rsidR="000E4F4B" w:rsidRPr="00BA3317" w:rsidRDefault="000E4F4B" w:rsidP="00177AC6">
      <w:pPr>
        <w:pStyle w:val="23"/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BA3317">
        <w:rPr>
          <w:b/>
          <w:i/>
          <w:iCs/>
          <w:sz w:val="28"/>
          <w:szCs w:val="28"/>
        </w:rPr>
        <w:t>2.3.</w:t>
      </w:r>
      <w:r w:rsidRPr="00BA3317">
        <w:rPr>
          <w:b/>
          <w:i/>
          <w:iCs/>
          <w:sz w:val="28"/>
          <w:szCs w:val="28"/>
        </w:rPr>
        <w:tab/>
        <w:t xml:space="preserve">Результат предоставления </w:t>
      </w:r>
      <w:r w:rsidR="004E11A5" w:rsidRPr="00BA3317">
        <w:rPr>
          <w:b/>
          <w:i/>
          <w:iCs/>
          <w:sz w:val="28"/>
          <w:szCs w:val="28"/>
        </w:rPr>
        <w:t>муниципальной</w:t>
      </w:r>
      <w:r w:rsidRPr="00BA3317">
        <w:rPr>
          <w:b/>
          <w:i/>
          <w:iCs/>
          <w:sz w:val="28"/>
          <w:szCs w:val="28"/>
        </w:rPr>
        <w:t xml:space="preserve"> услуги</w:t>
      </w:r>
    </w:p>
    <w:p w:rsidR="000E4F4B" w:rsidRPr="00BA3317" w:rsidRDefault="000E4F4B" w:rsidP="00264C49">
      <w:pPr>
        <w:pStyle w:val="23"/>
        <w:spacing w:after="0" w:line="240" w:lineRule="auto"/>
        <w:jc w:val="both"/>
        <w:rPr>
          <w:b/>
          <w:sz w:val="28"/>
          <w:szCs w:val="28"/>
        </w:rPr>
      </w:pPr>
      <w:bookmarkStart w:id="0" w:name="_Toc294183574"/>
    </w:p>
    <w:p w:rsidR="00441FF4" w:rsidRPr="00175291" w:rsidRDefault="00267CC2" w:rsidP="00441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2.3.1. </w:t>
      </w:r>
      <w:r w:rsidR="00441FF4" w:rsidRPr="00175291">
        <w:rPr>
          <w:sz w:val="28"/>
          <w:szCs w:val="28"/>
        </w:rPr>
        <w:t>Результатом предоставления муниципальной услуги является:</w:t>
      </w:r>
    </w:p>
    <w:p w:rsidR="00441FF4" w:rsidRPr="00175291" w:rsidRDefault="00441FF4" w:rsidP="00441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1) </w:t>
      </w:r>
      <w:r w:rsidR="00B32425" w:rsidRPr="00175291">
        <w:rPr>
          <w:sz w:val="28"/>
          <w:szCs w:val="28"/>
        </w:rPr>
        <w:t xml:space="preserve">выдача </w:t>
      </w:r>
      <w:r w:rsidRPr="00175291">
        <w:rPr>
          <w:sz w:val="28"/>
          <w:szCs w:val="28"/>
        </w:rPr>
        <w:t>разрешени</w:t>
      </w:r>
      <w:r w:rsidR="00B32425" w:rsidRPr="00175291">
        <w:rPr>
          <w:sz w:val="28"/>
          <w:szCs w:val="28"/>
        </w:rPr>
        <w:t>я</w:t>
      </w:r>
      <w:r w:rsidRPr="00175291">
        <w:rPr>
          <w:sz w:val="28"/>
          <w:szCs w:val="28"/>
        </w:rPr>
        <w:t xml:space="preserve"> на ввод объекта в эксплуатацию заявителю;</w:t>
      </w:r>
    </w:p>
    <w:p w:rsidR="00441FF4" w:rsidRPr="00175291" w:rsidRDefault="00441FF4" w:rsidP="00441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2) отказ в выдаче разрешения на ввод объекта в эксплуатацию.</w:t>
      </w:r>
    </w:p>
    <w:p w:rsidR="00A91F12" w:rsidRPr="00175291" w:rsidRDefault="00A91F12" w:rsidP="00264C49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A91F12" w:rsidRPr="00175291" w:rsidRDefault="00A91F12" w:rsidP="00264C49">
      <w:pPr>
        <w:pStyle w:val="23"/>
        <w:spacing w:after="0" w:line="240" w:lineRule="auto"/>
        <w:jc w:val="both"/>
        <w:rPr>
          <w:sz w:val="28"/>
          <w:szCs w:val="28"/>
        </w:rPr>
      </w:pPr>
    </w:p>
    <w:bookmarkEnd w:id="0"/>
    <w:p w:rsidR="000E4F4B" w:rsidRPr="00BA3317" w:rsidRDefault="000E4F4B" w:rsidP="000E4F4B">
      <w:pPr>
        <w:pStyle w:val="4"/>
        <w:spacing w:before="0"/>
        <w:ind w:firstLine="540"/>
        <w:rPr>
          <w:b/>
          <w:i/>
          <w:iCs/>
        </w:rPr>
      </w:pPr>
      <w:r w:rsidRPr="00BA3317">
        <w:rPr>
          <w:b/>
          <w:i/>
          <w:iCs/>
        </w:rPr>
        <w:t xml:space="preserve">2.4. Срок предоставления </w:t>
      </w:r>
      <w:r w:rsidR="004E11A5" w:rsidRPr="00BA3317">
        <w:rPr>
          <w:b/>
          <w:i/>
          <w:iCs/>
        </w:rPr>
        <w:t>муниципальной</w:t>
      </w:r>
      <w:r w:rsidRPr="00BA3317">
        <w:rPr>
          <w:b/>
          <w:i/>
          <w:iCs/>
        </w:rPr>
        <w:t xml:space="preserve"> услуги</w:t>
      </w:r>
    </w:p>
    <w:p w:rsidR="00951B68" w:rsidRPr="00175291" w:rsidRDefault="00951B68" w:rsidP="00951B68">
      <w:pPr>
        <w:rPr>
          <w:sz w:val="28"/>
          <w:szCs w:val="28"/>
        </w:rPr>
      </w:pPr>
    </w:p>
    <w:p w:rsidR="006C1A19" w:rsidRPr="00175291" w:rsidRDefault="00B979A4" w:rsidP="00B979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_Toc294183575"/>
      <w:r w:rsidRPr="00175291">
        <w:rPr>
          <w:sz w:val="28"/>
          <w:szCs w:val="28"/>
        </w:rPr>
        <w:t>Выдача разрешения на ввод объекта в эксплуатацию или отказ в выдаче такого разрешения</w:t>
      </w:r>
      <w:r w:rsidR="002B6AB7" w:rsidRPr="00175291">
        <w:rPr>
          <w:sz w:val="28"/>
          <w:szCs w:val="28"/>
        </w:rPr>
        <w:t xml:space="preserve"> осуществляется </w:t>
      </w:r>
      <w:r w:rsidR="002B6AB7" w:rsidRPr="00BA3317">
        <w:rPr>
          <w:color w:val="0000FF"/>
          <w:sz w:val="28"/>
          <w:szCs w:val="28"/>
        </w:rPr>
        <w:t>в течение 10 дней</w:t>
      </w:r>
      <w:r w:rsidR="002B6AB7" w:rsidRPr="00175291">
        <w:rPr>
          <w:sz w:val="28"/>
          <w:szCs w:val="28"/>
        </w:rPr>
        <w:t xml:space="preserve"> со дня поступления заявления о выдаче разрешения на ввод объекта в эксплуатацию.</w:t>
      </w:r>
    </w:p>
    <w:p w:rsidR="000E4F4B" w:rsidRPr="00175291" w:rsidRDefault="000E4F4B" w:rsidP="00B74E7C">
      <w:pPr>
        <w:ind w:firstLine="709"/>
        <w:jc w:val="both"/>
        <w:rPr>
          <w:sz w:val="28"/>
          <w:szCs w:val="28"/>
        </w:rPr>
      </w:pPr>
    </w:p>
    <w:p w:rsidR="00403A31" w:rsidRPr="00175291" w:rsidRDefault="00403A31" w:rsidP="00403A31">
      <w:pPr>
        <w:rPr>
          <w:sz w:val="28"/>
          <w:szCs w:val="28"/>
        </w:rPr>
      </w:pPr>
    </w:p>
    <w:bookmarkEnd w:id="1"/>
    <w:p w:rsidR="000E4F4B" w:rsidRPr="00BA3317" w:rsidRDefault="000E4F4B" w:rsidP="000E4F4B">
      <w:pPr>
        <w:pStyle w:val="4"/>
        <w:spacing w:before="0"/>
        <w:ind w:firstLine="540"/>
        <w:rPr>
          <w:b/>
          <w:i/>
          <w:iCs/>
        </w:rPr>
      </w:pPr>
      <w:r w:rsidRPr="00BA3317">
        <w:rPr>
          <w:b/>
          <w:i/>
          <w:iCs/>
        </w:rPr>
        <w:t xml:space="preserve">2.5. </w:t>
      </w:r>
      <w:r w:rsidR="008F698B" w:rsidRPr="00BA3317">
        <w:rPr>
          <w:b/>
          <w:i/>
          <w:iCs/>
        </w:rPr>
        <w:t>Правовые основания для предоставления муниципальной услуги.</w:t>
      </w:r>
    </w:p>
    <w:p w:rsidR="00C8734F" w:rsidRPr="00175291" w:rsidRDefault="00C8734F" w:rsidP="00C8734F">
      <w:pPr>
        <w:rPr>
          <w:sz w:val="28"/>
          <w:szCs w:val="28"/>
        </w:rPr>
      </w:pPr>
    </w:p>
    <w:p w:rsidR="00C863E6" w:rsidRDefault="00C863E6" w:rsidP="00C86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0ECC">
        <w:rPr>
          <w:sz w:val="28"/>
          <w:szCs w:val="28"/>
        </w:rPr>
        <w:t>Конституцией Российской Федерации;</w:t>
      </w:r>
    </w:p>
    <w:p w:rsidR="006C1A19" w:rsidRDefault="006C1A19" w:rsidP="006C1A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Градостроительный кодекс Российской Федерации от 29 декабря 2004 года № 190-ФЗ;</w:t>
      </w:r>
    </w:p>
    <w:p w:rsidR="00C863E6" w:rsidRPr="00010ECC" w:rsidRDefault="00C863E6" w:rsidP="00C863E6">
      <w:pPr>
        <w:pStyle w:val="ConsPlusNormal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10ECC">
        <w:rPr>
          <w:rFonts w:ascii="Times New Roman" w:eastAsia="Batang" w:hAnsi="Times New Roman" w:cs="Times New Roman"/>
          <w:sz w:val="28"/>
          <w:szCs w:val="28"/>
          <w:lang w:eastAsia="ko-KR"/>
        </w:rPr>
        <w:t>Земельным  кодексом  Российской Федерации от  25 октября  2001 года  № 136 –ФЗ;</w:t>
      </w:r>
    </w:p>
    <w:p w:rsidR="00C863E6" w:rsidRPr="00010ECC" w:rsidRDefault="00C863E6" w:rsidP="00C863E6">
      <w:pPr>
        <w:pStyle w:val="ConsPlusNormal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10ECC">
        <w:rPr>
          <w:rFonts w:ascii="Times New Roman" w:eastAsia="Batang" w:hAnsi="Times New Roman" w:cs="Times New Roman"/>
          <w:sz w:val="28"/>
          <w:szCs w:val="28"/>
          <w:lang w:eastAsia="ko-KR"/>
        </w:rPr>
        <w:t>Лесным кодексом Российской Федерации от 04.12.2006 года № 200-ФЗ;</w:t>
      </w:r>
    </w:p>
    <w:p w:rsidR="00C863E6" w:rsidRPr="00175291" w:rsidRDefault="00C863E6" w:rsidP="00C863E6">
      <w:pPr>
        <w:pStyle w:val="ConsPlusNormal"/>
        <w:ind w:firstLine="851"/>
        <w:jc w:val="both"/>
        <w:rPr>
          <w:sz w:val="28"/>
          <w:szCs w:val="28"/>
        </w:rPr>
      </w:pPr>
      <w:r w:rsidRPr="00010ECC">
        <w:rPr>
          <w:rFonts w:ascii="Times New Roman" w:eastAsia="Batang" w:hAnsi="Times New Roman" w:cs="Times New Roman"/>
          <w:sz w:val="28"/>
          <w:szCs w:val="28"/>
          <w:lang w:eastAsia="ko-KR"/>
        </w:rPr>
        <w:t>Водным кодексом Российской Федерации от 03.06.2006 года № 74-ФЗ;</w:t>
      </w:r>
    </w:p>
    <w:p w:rsidR="006C1A19" w:rsidRPr="00175291" w:rsidRDefault="00C863E6" w:rsidP="006C1A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1A19" w:rsidRPr="00175291">
        <w:rPr>
          <w:sz w:val="28"/>
          <w:szCs w:val="28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FC75CC" w:rsidRPr="00010ECC" w:rsidRDefault="00FC75CC" w:rsidP="00FC75CC">
      <w:pPr>
        <w:pStyle w:val="ConsPlusNormal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10ECC">
        <w:rPr>
          <w:rFonts w:ascii="Times New Roman" w:eastAsia="Batang" w:hAnsi="Times New Roman" w:cs="Times New Roman"/>
          <w:sz w:val="28"/>
          <w:szCs w:val="28"/>
          <w:lang w:eastAsia="ko-KR"/>
        </w:rPr>
        <w:t>Федеральным законом от 29.12.2004 года №191-ФЗ «О введении в действие Градостроительного кодекса Российской Федерации»;</w:t>
      </w:r>
    </w:p>
    <w:p w:rsidR="00FC75CC" w:rsidRPr="00010ECC" w:rsidRDefault="00FC75CC" w:rsidP="00FC75CC">
      <w:pPr>
        <w:pStyle w:val="ConsPlusNormal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10ECC">
        <w:rPr>
          <w:rFonts w:ascii="Times New Roman" w:eastAsia="Batang" w:hAnsi="Times New Roman" w:cs="Times New Roman"/>
          <w:sz w:val="28"/>
          <w:szCs w:val="28"/>
          <w:lang w:eastAsia="ko-KR"/>
        </w:rPr>
        <w:t>Федеральным законом от 06.10.2003 года № 131 «Об общих принципах организации местного самоуправления в РФ»;</w:t>
      </w:r>
    </w:p>
    <w:p w:rsidR="00FC75CC" w:rsidRPr="00010ECC" w:rsidRDefault="00FC75CC" w:rsidP="00FC75CC">
      <w:pPr>
        <w:pStyle w:val="ConsPlusNormal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10ECC">
        <w:rPr>
          <w:rFonts w:ascii="Times New Roman" w:eastAsia="Batang" w:hAnsi="Times New Roman" w:cs="Times New Roman"/>
          <w:sz w:val="28"/>
          <w:szCs w:val="28"/>
          <w:lang w:eastAsia="ko-KR"/>
        </w:rPr>
        <w:t>Федеральным законом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FC75CC" w:rsidRPr="00010ECC" w:rsidRDefault="00FC75CC" w:rsidP="00FC75CC">
      <w:pPr>
        <w:pStyle w:val="ConsPlusNormal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010ECC">
        <w:rPr>
          <w:rFonts w:ascii="Times New Roman" w:eastAsia="Batang" w:hAnsi="Times New Roman" w:cs="Times New Roman"/>
          <w:sz w:val="28"/>
          <w:szCs w:val="28"/>
          <w:lang w:eastAsia="ko-KR"/>
        </w:rPr>
        <w:t>Федеральным законом от 01.12.2007 № 315-ФЗ «О саморегулируемых организациях»</w:t>
      </w:r>
    </w:p>
    <w:p w:rsidR="00FC75CC" w:rsidRDefault="00FC75CC" w:rsidP="00FC75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ECC">
        <w:rPr>
          <w:rFonts w:ascii="Times New Roman" w:hAnsi="Times New Roman" w:cs="Times New Roman"/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C863E6" w:rsidRDefault="00C863E6" w:rsidP="00FC75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3E6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</w:t>
      </w:r>
      <w:r w:rsidRPr="00C863E6">
        <w:rPr>
          <w:rFonts w:ascii="Times New Roman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услуг»;</w:t>
      </w:r>
      <w:r w:rsidRPr="00C863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63E6" w:rsidRPr="00C863E6" w:rsidRDefault="00C863E6" w:rsidP="00FC75CC">
      <w:pPr>
        <w:pStyle w:val="ConsPlusNormal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10EC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  Федерации    от 16 февраля 2008 года № 87 «О составе разделов проектной документации и требованиях к их содержанию»;</w:t>
      </w:r>
      <w:r w:rsidRPr="00C863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75CC" w:rsidRPr="00010ECC" w:rsidRDefault="001D1DDF" w:rsidP="00FC75C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FBA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Приказ Минстроя России от 19.02.2015 N 117/пр "Об утверждении формы разрешения на строительство и формы разрешения на ввод объекта в эксплуатацию”;</w:t>
      </w:r>
      <w:r w:rsidRPr="00614FBA">
        <w:rPr>
          <w:color w:val="0000FF"/>
          <w:sz w:val="18"/>
          <w:szCs w:val="18"/>
        </w:rPr>
        <w:br/>
      </w:r>
      <w:r w:rsidR="007059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75CC" w:rsidRPr="00010ECC">
        <w:rPr>
          <w:rFonts w:ascii="Times New Roman" w:hAnsi="Times New Roman" w:cs="Times New Roman"/>
          <w:sz w:val="28"/>
          <w:szCs w:val="28"/>
        </w:rPr>
        <w:t>Приказом Ростехнадзора от 12.01.2007 № 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(РД-11-05-2007)»;</w:t>
      </w:r>
    </w:p>
    <w:p w:rsidR="00FC75CC" w:rsidRPr="00A9779A" w:rsidRDefault="00FC75CC" w:rsidP="00C863E6">
      <w:pPr>
        <w:pStyle w:val="ConsPlusNormal"/>
        <w:ind w:firstLine="851"/>
        <w:jc w:val="both"/>
        <w:rPr>
          <w:sz w:val="28"/>
          <w:szCs w:val="28"/>
        </w:rPr>
      </w:pPr>
      <w:r w:rsidRPr="00010ECC">
        <w:rPr>
          <w:rFonts w:ascii="Times New Roman" w:hAnsi="Times New Roman" w:cs="Times New Roman"/>
          <w:sz w:val="28"/>
          <w:szCs w:val="28"/>
        </w:rPr>
        <w:t>Приказом Федеральной службы по экологическому, технологическому и атомному надзору  от 26.12.2006 г. «1128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обеспечения»;</w:t>
      </w:r>
      <w:r>
        <w:rPr>
          <w:sz w:val="28"/>
          <w:szCs w:val="28"/>
        </w:rPr>
        <w:t xml:space="preserve">           </w:t>
      </w:r>
    </w:p>
    <w:p w:rsidR="00C863E6" w:rsidRPr="00175291" w:rsidRDefault="00FC75CC" w:rsidP="00C86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0817">
        <w:rPr>
          <w:sz w:val="28"/>
          <w:szCs w:val="28"/>
        </w:rPr>
        <w:lastRenderedPageBreak/>
        <w:t xml:space="preserve">  </w:t>
      </w:r>
      <w:r w:rsidR="00C863E6" w:rsidRPr="00175291">
        <w:rPr>
          <w:sz w:val="28"/>
          <w:szCs w:val="28"/>
        </w:rPr>
        <w:t>Закон Вологодской области от 1 мая 2006 года № 1446-ОЗ «О регулировании градостроительной деятельности на территории Вологодской области»;</w:t>
      </w:r>
    </w:p>
    <w:p w:rsidR="00BE65E9" w:rsidRPr="005F0817" w:rsidRDefault="00BE65E9" w:rsidP="00BE6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817">
        <w:rPr>
          <w:sz w:val="28"/>
          <w:szCs w:val="28"/>
        </w:rPr>
        <w:t>настоящим Административным регламентом.</w:t>
      </w:r>
    </w:p>
    <w:p w:rsidR="006C1A19" w:rsidRPr="007059C9" w:rsidRDefault="006C1A19" w:rsidP="006C1A1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246D97" w:rsidRPr="00175291" w:rsidRDefault="00246D97" w:rsidP="002F5BDC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6C53D4" w:rsidRPr="007059C9" w:rsidRDefault="000E4F4B" w:rsidP="006C53D4">
      <w:pPr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7059C9">
        <w:rPr>
          <w:rStyle w:val="a9"/>
          <w:b/>
          <w:i/>
          <w:iCs/>
          <w:sz w:val="28"/>
          <w:szCs w:val="28"/>
        </w:rPr>
        <w:t xml:space="preserve">2.6. </w:t>
      </w:r>
      <w:r w:rsidR="006C53D4" w:rsidRPr="007059C9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B7763" w:rsidRPr="00175291" w:rsidRDefault="007B7763" w:rsidP="006C53D4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8"/>
          <w:szCs w:val="28"/>
        </w:rPr>
      </w:pPr>
    </w:p>
    <w:p w:rsidR="007B7763" w:rsidRPr="00175291" w:rsidRDefault="007B7763" w:rsidP="002F264D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6C1A19" w:rsidRPr="00175291" w:rsidRDefault="006C1A19" w:rsidP="008A2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rStyle w:val="a9"/>
          <w:iCs/>
          <w:sz w:val="28"/>
          <w:szCs w:val="28"/>
        </w:rPr>
        <w:t xml:space="preserve">2.6.1. </w:t>
      </w:r>
      <w:r w:rsidRPr="00175291">
        <w:rPr>
          <w:sz w:val="28"/>
          <w:szCs w:val="28"/>
        </w:rPr>
        <w:t xml:space="preserve">Для </w:t>
      </w:r>
      <w:r w:rsidR="00A91F12" w:rsidRPr="00175291">
        <w:rPr>
          <w:sz w:val="28"/>
          <w:szCs w:val="28"/>
        </w:rPr>
        <w:t xml:space="preserve">получения разрешения на ввод объекта в эксплуатацию </w:t>
      </w:r>
      <w:r w:rsidRPr="00175291">
        <w:rPr>
          <w:sz w:val="28"/>
          <w:szCs w:val="28"/>
        </w:rPr>
        <w:t xml:space="preserve">заявитель представляет заявление </w:t>
      </w:r>
      <w:r w:rsidR="008A29B1" w:rsidRPr="00175291">
        <w:rPr>
          <w:sz w:val="28"/>
          <w:szCs w:val="28"/>
        </w:rPr>
        <w:t xml:space="preserve">по образцу согласно </w:t>
      </w:r>
      <w:r w:rsidR="008A29B1" w:rsidRPr="007059C9">
        <w:rPr>
          <w:i/>
          <w:color w:val="0000FF"/>
          <w:sz w:val="28"/>
          <w:szCs w:val="28"/>
          <w:u w:val="single"/>
        </w:rPr>
        <w:t>приложению</w:t>
      </w:r>
      <w:r w:rsidRPr="007059C9">
        <w:rPr>
          <w:i/>
          <w:color w:val="0000FF"/>
          <w:sz w:val="28"/>
          <w:szCs w:val="28"/>
          <w:u w:val="single"/>
        </w:rPr>
        <w:t xml:space="preserve"> 1</w:t>
      </w:r>
      <w:r w:rsidRPr="00175291">
        <w:rPr>
          <w:sz w:val="28"/>
          <w:szCs w:val="28"/>
        </w:rPr>
        <w:t xml:space="preserve"> к настоящем</w:t>
      </w:r>
      <w:r w:rsidR="008A29B1" w:rsidRPr="00175291">
        <w:rPr>
          <w:sz w:val="28"/>
          <w:szCs w:val="28"/>
        </w:rPr>
        <w:t>у административному регламенту, а также направляет следующие документы, в случае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8A29B1" w:rsidRPr="00175291" w:rsidRDefault="008A29B1" w:rsidP="006C1A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1) правоустанавливающие документы на земельный участок;</w:t>
      </w:r>
    </w:p>
    <w:p w:rsidR="008A29B1" w:rsidRPr="00175291" w:rsidRDefault="008A29B1" w:rsidP="008A2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8A29B1" w:rsidRPr="00175291" w:rsidRDefault="008A29B1" w:rsidP="008A2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8A29B1" w:rsidRPr="00175291" w:rsidRDefault="008A29B1" w:rsidP="008A2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8A29B1" w:rsidRPr="00175291" w:rsidRDefault="008A29B1" w:rsidP="008A2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A29B1" w:rsidRPr="00175291" w:rsidRDefault="008A29B1" w:rsidP="008A29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</w:t>
      </w:r>
      <w:r w:rsidRPr="00175291">
        <w:rPr>
          <w:sz w:val="28"/>
          <w:szCs w:val="28"/>
        </w:rPr>
        <w:lastRenderedPageBreak/>
        <w:t>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8A29B1" w:rsidRPr="00175291" w:rsidRDefault="008A29B1" w:rsidP="006C1A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7)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</w:t>
      </w:r>
      <w:r w:rsidR="008B3938" w:rsidRPr="00175291">
        <w:rPr>
          <w:sz w:val="28"/>
          <w:szCs w:val="28"/>
        </w:rPr>
        <w:t>ьтате аварии на опасном объекте;</w:t>
      </w:r>
    </w:p>
    <w:p w:rsidR="008A29B1" w:rsidRPr="00175291" w:rsidRDefault="001F6880" w:rsidP="006C1A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8) технический план.</w:t>
      </w:r>
    </w:p>
    <w:p w:rsidR="006C1A19" w:rsidRPr="00175291" w:rsidRDefault="006C1A19" w:rsidP="00A91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2.6.</w:t>
      </w:r>
      <w:r w:rsidR="00A91F12" w:rsidRPr="00175291">
        <w:rPr>
          <w:sz w:val="28"/>
          <w:szCs w:val="28"/>
        </w:rPr>
        <w:t>2</w:t>
      </w:r>
      <w:r w:rsidRPr="00175291">
        <w:rPr>
          <w:sz w:val="28"/>
          <w:szCs w:val="28"/>
        </w:rPr>
        <w:t>. Заявление и документы, прилагаемые к заявлению (или их копии), должны быть составлены на русском</w:t>
      </w:r>
      <w:r w:rsidR="00FC75CC">
        <w:rPr>
          <w:sz w:val="28"/>
          <w:szCs w:val="28"/>
        </w:rPr>
        <w:t xml:space="preserve"> языке</w:t>
      </w:r>
      <w:r w:rsidRPr="00175291">
        <w:rPr>
          <w:sz w:val="28"/>
          <w:szCs w:val="28"/>
        </w:rPr>
        <w:t>.</w:t>
      </w:r>
      <w:r w:rsidR="00A91F12" w:rsidRPr="00175291">
        <w:rPr>
          <w:sz w:val="28"/>
          <w:szCs w:val="28"/>
        </w:rPr>
        <w:t xml:space="preserve"> Документы подлежат хранению в системе делопроизводства.</w:t>
      </w:r>
    </w:p>
    <w:p w:rsidR="00352B06" w:rsidRPr="00175291" w:rsidRDefault="00BC19DA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2.6.</w:t>
      </w:r>
      <w:r w:rsidR="00A91F12" w:rsidRPr="00175291">
        <w:rPr>
          <w:sz w:val="28"/>
          <w:szCs w:val="28"/>
        </w:rPr>
        <w:t>3</w:t>
      </w:r>
      <w:r w:rsidRPr="00175291">
        <w:rPr>
          <w:sz w:val="28"/>
          <w:szCs w:val="28"/>
        </w:rPr>
        <w:t xml:space="preserve">. Заявление о предоставлении </w:t>
      </w:r>
      <w:r w:rsidR="006C53D4" w:rsidRPr="00175291">
        <w:rPr>
          <w:sz w:val="28"/>
          <w:szCs w:val="28"/>
        </w:rPr>
        <w:t>муниципальной</w:t>
      </w:r>
      <w:r w:rsidRPr="00175291">
        <w:rPr>
          <w:sz w:val="28"/>
          <w:szCs w:val="28"/>
        </w:rPr>
        <w:t xml:space="preserve"> услуги и прилагаемые документы представляются заявителем в </w:t>
      </w:r>
      <w:r w:rsidR="006C53D4" w:rsidRPr="00175291">
        <w:rPr>
          <w:sz w:val="28"/>
          <w:szCs w:val="28"/>
        </w:rPr>
        <w:t>Уполномоченный орган</w:t>
      </w:r>
      <w:r w:rsidRPr="00175291">
        <w:rPr>
          <w:sz w:val="28"/>
          <w:szCs w:val="28"/>
        </w:rPr>
        <w:t xml:space="preserve"> </w:t>
      </w:r>
      <w:r w:rsidR="001F6880" w:rsidRPr="00175291">
        <w:rPr>
          <w:sz w:val="28"/>
          <w:szCs w:val="28"/>
        </w:rPr>
        <w:t xml:space="preserve">(МФЦ) </w:t>
      </w:r>
      <w:r w:rsidRPr="00175291">
        <w:rPr>
          <w:sz w:val="28"/>
          <w:szCs w:val="28"/>
        </w:rPr>
        <w:t>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2305A8" w:rsidRPr="00175291" w:rsidRDefault="002305A8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BC19DA" w:rsidRPr="00175291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Заявление и прилагаемые документы, направляемые в электронном виде, </w:t>
      </w:r>
      <w:r w:rsidR="0035407E" w:rsidRPr="00175291">
        <w:rPr>
          <w:sz w:val="28"/>
          <w:szCs w:val="28"/>
        </w:rPr>
        <w:t xml:space="preserve">подписываются </w:t>
      </w:r>
      <w:r w:rsidR="002305A8" w:rsidRPr="00175291">
        <w:rPr>
          <w:sz w:val="28"/>
          <w:szCs w:val="28"/>
        </w:rPr>
        <w:t>допустимым</w:t>
      </w:r>
      <w:r w:rsidR="008B6E52" w:rsidRPr="00175291">
        <w:rPr>
          <w:sz w:val="28"/>
          <w:szCs w:val="28"/>
        </w:rPr>
        <w:t xml:space="preserve"> видом</w:t>
      </w:r>
      <w:r w:rsidRPr="00175291">
        <w:rPr>
          <w:sz w:val="28"/>
          <w:szCs w:val="28"/>
        </w:rPr>
        <w:t xml:space="preserve"> электронной подпис</w:t>
      </w:r>
      <w:r w:rsidR="008B6E52" w:rsidRPr="00175291">
        <w:rPr>
          <w:sz w:val="28"/>
          <w:szCs w:val="28"/>
        </w:rPr>
        <w:t>и</w:t>
      </w:r>
      <w:r w:rsidRPr="00175291">
        <w:rPr>
          <w:sz w:val="28"/>
          <w:szCs w:val="28"/>
        </w:rPr>
        <w:t>.</w:t>
      </w:r>
    </w:p>
    <w:p w:rsidR="00352B06" w:rsidRDefault="00352B06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2.6.</w:t>
      </w:r>
      <w:r w:rsidR="00A91F12" w:rsidRPr="00175291">
        <w:rPr>
          <w:sz w:val="28"/>
          <w:szCs w:val="28"/>
        </w:rPr>
        <w:t>4</w:t>
      </w:r>
      <w:r w:rsidRPr="00175291">
        <w:rPr>
          <w:sz w:val="28"/>
          <w:szCs w:val="28"/>
        </w:rPr>
        <w:t>. Соответствующее заявление может быть подано через многофункциональный центр.</w:t>
      </w:r>
    </w:p>
    <w:p w:rsidR="00D8472A" w:rsidRPr="00175291" w:rsidRDefault="00D8472A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2.6.5. В случае обращения представителя заявителя предоставляется доверенность.</w:t>
      </w:r>
    </w:p>
    <w:p w:rsidR="002305A8" w:rsidRPr="00175291" w:rsidRDefault="002305A8" w:rsidP="00352B0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52B06" w:rsidRPr="00175291" w:rsidRDefault="00352B06" w:rsidP="00352B0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E4F4B" w:rsidRPr="007059C9" w:rsidRDefault="000E4F4B" w:rsidP="000E4F4B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b/>
          <w:sz w:val="28"/>
          <w:szCs w:val="28"/>
        </w:rPr>
      </w:pPr>
      <w:r w:rsidRPr="007059C9">
        <w:rPr>
          <w:rStyle w:val="a9"/>
          <w:b/>
          <w:i/>
          <w:iCs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4E11A5" w:rsidRPr="007059C9">
        <w:rPr>
          <w:rStyle w:val="a9"/>
          <w:b/>
          <w:i/>
          <w:iCs/>
          <w:sz w:val="28"/>
          <w:szCs w:val="28"/>
        </w:rPr>
        <w:t>муниципальной</w:t>
      </w:r>
      <w:r w:rsidRPr="007059C9">
        <w:rPr>
          <w:rStyle w:val="a9"/>
          <w:b/>
          <w:i/>
          <w:i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4E11A5" w:rsidRPr="007059C9">
        <w:rPr>
          <w:rStyle w:val="a9"/>
          <w:b/>
          <w:i/>
          <w:iCs/>
          <w:sz w:val="28"/>
          <w:szCs w:val="28"/>
        </w:rPr>
        <w:t>муниципальной</w:t>
      </w:r>
      <w:r w:rsidRPr="007059C9">
        <w:rPr>
          <w:rStyle w:val="a9"/>
          <w:b/>
          <w:i/>
          <w:i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841BFF" w:rsidRPr="00175291" w:rsidRDefault="00841BFF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C19DA" w:rsidRPr="00175291" w:rsidRDefault="00BC19DA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4BD7" w:rsidRPr="00175291" w:rsidRDefault="00BC19DA" w:rsidP="00824BD7">
      <w:pPr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2.7.1. </w:t>
      </w:r>
      <w:r w:rsidR="00A96064" w:rsidRPr="00175291">
        <w:rPr>
          <w:sz w:val="28"/>
          <w:szCs w:val="28"/>
        </w:rPr>
        <w:t xml:space="preserve">Заявитель вправе представить в Уполномоченный орган </w:t>
      </w:r>
      <w:r w:rsidR="00D14D17" w:rsidRPr="00175291">
        <w:rPr>
          <w:sz w:val="28"/>
          <w:szCs w:val="28"/>
        </w:rPr>
        <w:t xml:space="preserve">(МФЦ) </w:t>
      </w:r>
      <w:r w:rsidR="00A96064" w:rsidRPr="00175291">
        <w:rPr>
          <w:sz w:val="28"/>
          <w:szCs w:val="28"/>
        </w:rPr>
        <w:t xml:space="preserve">следующие </w:t>
      </w:r>
      <w:r w:rsidR="00A96064" w:rsidRPr="006E1EB2">
        <w:rPr>
          <w:color w:val="0000FF"/>
          <w:sz w:val="28"/>
          <w:szCs w:val="28"/>
        </w:rPr>
        <w:t>документы, необходимые</w:t>
      </w:r>
      <w:r w:rsidR="00A96064" w:rsidRPr="00175291">
        <w:rPr>
          <w:sz w:val="28"/>
          <w:szCs w:val="28"/>
        </w:rPr>
        <w:t xml:space="preserve"> в соответствии с нормативными правовыми актами </w:t>
      </w:r>
      <w:r w:rsidR="00A96064" w:rsidRPr="006E1EB2">
        <w:rPr>
          <w:color w:val="0000FF"/>
          <w:sz w:val="28"/>
          <w:szCs w:val="28"/>
        </w:rPr>
        <w:t>для предоставления муниципальной услуги</w:t>
      </w:r>
      <w:r w:rsidR="00A96064" w:rsidRPr="00175291">
        <w:rPr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которые находятся в</w:t>
      </w:r>
      <w:r w:rsidR="0010092C" w:rsidRPr="00175291">
        <w:rPr>
          <w:sz w:val="28"/>
          <w:szCs w:val="28"/>
        </w:rPr>
        <w:t xml:space="preserve"> </w:t>
      </w:r>
      <w:r w:rsidR="00A96064" w:rsidRPr="00175291">
        <w:rPr>
          <w:sz w:val="28"/>
          <w:szCs w:val="28"/>
        </w:rPr>
        <w:t xml:space="preserve">распоряжении органов </w:t>
      </w:r>
      <w:r w:rsidR="00A96064" w:rsidRPr="00175291">
        <w:rPr>
          <w:sz w:val="28"/>
          <w:szCs w:val="28"/>
        </w:rPr>
        <w:lastRenderedPageBreak/>
        <w:t>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603EF3" w:rsidRPr="00175291" w:rsidRDefault="00603EF3" w:rsidP="00603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color w:val="000000"/>
          <w:sz w:val="28"/>
          <w:szCs w:val="28"/>
        </w:rPr>
        <w:t xml:space="preserve">1) </w:t>
      </w:r>
      <w:r w:rsidRPr="00175291">
        <w:rPr>
          <w:sz w:val="28"/>
          <w:szCs w:val="28"/>
        </w:rPr>
        <w:t>правоустанавливающие документы на земельный участок, права на который зарегистрированы в Едином государственном реестре прав на недвижимое имущество и сделок с ним;</w:t>
      </w:r>
    </w:p>
    <w:p w:rsidR="00603EF3" w:rsidRPr="00175291" w:rsidRDefault="00603EF3" w:rsidP="00603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2) градостроительный план земельного участка или в случае строительства, реконструкции линейного объекта - проект планировки территории и проект межевания территории;</w:t>
      </w:r>
    </w:p>
    <w:p w:rsidR="00603EF3" w:rsidRPr="00175291" w:rsidRDefault="00603EF3" w:rsidP="00603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3) разрешение на строительство;</w:t>
      </w:r>
    </w:p>
    <w:p w:rsidR="00603EF3" w:rsidRPr="00175291" w:rsidRDefault="00603EF3" w:rsidP="00603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603EF3" w:rsidRPr="00175291" w:rsidRDefault="00603EF3" w:rsidP="00603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03EF3" w:rsidRPr="00175291" w:rsidRDefault="00603EF3" w:rsidP="00603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603EF3" w:rsidRPr="00175291" w:rsidRDefault="00603EF3" w:rsidP="00603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03EF3" w:rsidRPr="00175291" w:rsidRDefault="00603EF3" w:rsidP="00603E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603EF3" w:rsidRDefault="00603EF3" w:rsidP="00DF26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1A029F" w:rsidRPr="0002454B" w:rsidRDefault="00DF26F3" w:rsidP="001A02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54B">
        <w:rPr>
          <w:sz w:val="28"/>
          <w:szCs w:val="28"/>
          <w:shd w:val="clear" w:color="auto" w:fill="FFFFFF"/>
        </w:rPr>
        <w:lastRenderedPageBreak/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</w:t>
      </w:r>
      <w:r w:rsidRPr="0002454B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Федеральный закон от 27.07.2010 N 225-ФЗ&#10;(ред. от 04.11.2014)&#10;&quot;Об обязательном страховании гражданской ответственности владельца опасного объекта за причинение вреда в результате аварии на опасном объекте&quot;" w:history="1">
        <w:r w:rsidRPr="0002454B">
          <w:rPr>
            <w:rStyle w:val="a3"/>
            <w:color w:val="auto"/>
            <w:sz w:val="28"/>
            <w:szCs w:val="28"/>
            <w:shd w:val="clear" w:color="auto" w:fill="FFFFFF"/>
          </w:rPr>
          <w:t>законодательством</w:t>
        </w:r>
      </w:hyperlink>
      <w:r w:rsidRPr="0002454B">
        <w:rPr>
          <w:rStyle w:val="apple-converted-space"/>
          <w:sz w:val="28"/>
          <w:szCs w:val="28"/>
          <w:shd w:val="clear" w:color="auto" w:fill="FFFFFF"/>
        </w:rPr>
        <w:t> </w:t>
      </w:r>
      <w:r w:rsidRPr="0002454B">
        <w:rPr>
          <w:sz w:val="28"/>
          <w:szCs w:val="28"/>
          <w:shd w:val="clear" w:color="auto" w:fill="FFFFFF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объекте;»</w:t>
      </w:r>
      <w:r w:rsidRPr="0002454B">
        <w:rPr>
          <w:rFonts w:ascii="Arial" w:hAnsi="Arial" w:cs="Arial"/>
          <w:sz w:val="18"/>
          <w:szCs w:val="18"/>
        </w:rPr>
        <w:br/>
      </w:r>
      <w:r w:rsidR="00395AC1" w:rsidRPr="0002454B">
        <w:rPr>
          <w:sz w:val="28"/>
          <w:szCs w:val="28"/>
          <w:shd w:val="clear" w:color="auto" w:fill="FFFFFF"/>
        </w:rPr>
        <w:t xml:space="preserve">       </w:t>
      </w:r>
      <w:r w:rsidR="00AA7E08" w:rsidRPr="0002454B">
        <w:rPr>
          <w:sz w:val="28"/>
          <w:szCs w:val="28"/>
          <w:shd w:val="clear" w:color="auto" w:fill="FFFFFF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</w:t>
      </w:r>
      <w:r w:rsidR="00AA7E08" w:rsidRPr="0002454B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tooltip="Федеральный закон от 25.06.2002 N 73-ФЗ&#10;(ред. от 13.07.2015)&#10;&quot;Об объектах культурного наследия (памятниках истории и культуры) народов Российской Федерации&quot;" w:history="1">
        <w:r w:rsidR="00AA7E08" w:rsidRPr="0002454B">
          <w:rPr>
            <w:rStyle w:val="a3"/>
            <w:color w:val="auto"/>
            <w:sz w:val="28"/>
            <w:szCs w:val="28"/>
            <w:shd w:val="clear" w:color="auto" w:fill="FFFFFF"/>
          </w:rPr>
          <w:t>законом</w:t>
        </w:r>
      </w:hyperlink>
      <w:r w:rsidR="00AA7E08" w:rsidRPr="0002454B">
        <w:rPr>
          <w:rStyle w:val="apple-converted-space"/>
          <w:sz w:val="28"/>
          <w:szCs w:val="28"/>
          <w:shd w:val="clear" w:color="auto" w:fill="FFFFFF"/>
        </w:rPr>
        <w:t> </w:t>
      </w:r>
      <w:r w:rsidR="00AA7E08" w:rsidRPr="0002454B">
        <w:rPr>
          <w:sz w:val="28"/>
          <w:szCs w:val="28"/>
          <w:shd w:val="clear" w:color="auto" w:fill="FFFFFF"/>
        </w:rPr>
        <w:t>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использования;»</w:t>
      </w:r>
      <w:r w:rsidR="00AA7E08" w:rsidRPr="0002454B">
        <w:rPr>
          <w:sz w:val="28"/>
          <w:szCs w:val="28"/>
        </w:rPr>
        <w:br/>
      </w:r>
      <w:r w:rsidR="00AA7E08" w:rsidRPr="0002454B">
        <w:rPr>
          <w:sz w:val="28"/>
          <w:szCs w:val="28"/>
          <w:shd w:val="clear" w:color="auto" w:fill="FFFFFF"/>
        </w:rPr>
        <w:t xml:space="preserve">        12) технический план объекта капитального строительства, подготовленный в соответствии с Федеральным</w:t>
      </w:r>
      <w:r w:rsidR="00AA7E08" w:rsidRPr="0002454B">
        <w:rPr>
          <w:rStyle w:val="apple-converted-space"/>
          <w:sz w:val="28"/>
          <w:szCs w:val="28"/>
          <w:shd w:val="clear" w:color="auto" w:fill="FFFFFF"/>
        </w:rPr>
        <w:t> </w:t>
      </w:r>
      <w:hyperlink r:id="rId12" w:tooltip="Федеральный закон от 24.07.2007 N 221-ФЗ&#10;(ред. от 13.07.2015)&#10;&quot;О государственном кадастре недвижимости&quot;&#10;(с изм. и доп., вступ. в силу с 24.07.2015)" w:history="1">
        <w:r w:rsidR="00AA7E08" w:rsidRPr="0002454B">
          <w:rPr>
            <w:rStyle w:val="a3"/>
            <w:color w:val="auto"/>
            <w:sz w:val="28"/>
            <w:szCs w:val="28"/>
            <w:shd w:val="clear" w:color="auto" w:fill="FFFFFF"/>
          </w:rPr>
          <w:t>законом</w:t>
        </w:r>
      </w:hyperlink>
      <w:r w:rsidR="00AA7E08" w:rsidRPr="0002454B">
        <w:rPr>
          <w:rStyle w:val="apple-converted-space"/>
          <w:sz w:val="28"/>
          <w:szCs w:val="28"/>
          <w:shd w:val="clear" w:color="auto" w:fill="FFFFFF"/>
        </w:rPr>
        <w:t> </w:t>
      </w:r>
      <w:r w:rsidR="00AA7E08" w:rsidRPr="0002454B">
        <w:rPr>
          <w:sz w:val="28"/>
          <w:szCs w:val="28"/>
          <w:shd w:val="clear" w:color="auto" w:fill="FFFFFF"/>
        </w:rPr>
        <w:t>от 24 июля 2007 года N 221-ФЗ "О государственном кадастре недвижимости"</w:t>
      </w:r>
      <w:r w:rsidR="00AA7E08" w:rsidRPr="0002454B">
        <w:rPr>
          <w:rFonts w:ascii="Arial" w:hAnsi="Arial" w:cs="Arial"/>
          <w:sz w:val="18"/>
          <w:szCs w:val="18"/>
        </w:rPr>
        <w:br/>
      </w:r>
    </w:p>
    <w:p w:rsidR="00BC19DA" w:rsidRPr="00175291" w:rsidRDefault="00BC19DA" w:rsidP="001A02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2.7.2. Документы, указанные в пункте 2.7.1 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BC19DA" w:rsidRPr="00175291" w:rsidRDefault="00BC19DA" w:rsidP="00DF26F3">
      <w:pPr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2.7.3.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C19DA" w:rsidRPr="00175291" w:rsidRDefault="00BC19DA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2552" w:rsidRPr="00175291" w:rsidRDefault="00292552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113D" w:rsidRPr="007059C9" w:rsidRDefault="0044113D" w:rsidP="0044113D">
      <w:pPr>
        <w:pStyle w:val="4"/>
        <w:spacing w:before="0"/>
        <w:ind w:firstLine="540"/>
        <w:rPr>
          <w:b/>
          <w:i/>
          <w:iCs/>
        </w:rPr>
      </w:pPr>
      <w:r w:rsidRPr="007059C9">
        <w:rPr>
          <w:b/>
          <w:i/>
          <w:iCs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4E11A5" w:rsidRPr="007059C9">
        <w:rPr>
          <w:b/>
          <w:i/>
          <w:iCs/>
        </w:rPr>
        <w:t>муниципальной</w:t>
      </w:r>
      <w:r w:rsidRPr="007059C9">
        <w:rPr>
          <w:b/>
          <w:i/>
          <w:iCs/>
        </w:rPr>
        <w:t xml:space="preserve"> услуги</w:t>
      </w:r>
    </w:p>
    <w:p w:rsidR="002770BE" w:rsidRPr="007059C9" w:rsidRDefault="002770BE" w:rsidP="002770BE">
      <w:pPr>
        <w:rPr>
          <w:b/>
          <w:sz w:val="28"/>
          <w:szCs w:val="28"/>
        </w:rPr>
      </w:pPr>
    </w:p>
    <w:p w:rsidR="002770BE" w:rsidRPr="007059C9" w:rsidRDefault="002770BE" w:rsidP="002770BE">
      <w:pPr>
        <w:rPr>
          <w:b/>
          <w:sz w:val="28"/>
          <w:szCs w:val="28"/>
        </w:rPr>
      </w:pPr>
    </w:p>
    <w:p w:rsidR="002770BE" w:rsidRPr="00175291" w:rsidRDefault="002770BE" w:rsidP="002770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2770BE" w:rsidRPr="00175291" w:rsidRDefault="002770BE" w:rsidP="002770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13D" w:rsidRPr="00175291" w:rsidRDefault="0044113D" w:rsidP="0044113D">
      <w:pPr>
        <w:pStyle w:val="a7"/>
        <w:spacing w:after="0"/>
        <w:jc w:val="both"/>
        <w:rPr>
          <w:sz w:val="28"/>
          <w:szCs w:val="28"/>
        </w:rPr>
      </w:pPr>
    </w:p>
    <w:p w:rsidR="0044113D" w:rsidRPr="007059C9" w:rsidRDefault="0044113D" w:rsidP="0044113D">
      <w:pPr>
        <w:pStyle w:val="4"/>
        <w:spacing w:before="0"/>
        <w:ind w:firstLine="540"/>
        <w:rPr>
          <w:b/>
          <w:i/>
          <w:iCs/>
        </w:rPr>
      </w:pPr>
      <w:r w:rsidRPr="007059C9">
        <w:rPr>
          <w:b/>
          <w:i/>
          <w:iCs/>
        </w:rPr>
        <w:t xml:space="preserve">2.9. Исчерпывающий перечень оснований для приостановления или  отказа в предоставлении </w:t>
      </w:r>
      <w:r w:rsidR="004E11A5" w:rsidRPr="007059C9">
        <w:rPr>
          <w:b/>
          <w:i/>
          <w:iCs/>
        </w:rPr>
        <w:t>муниципальной</w:t>
      </w:r>
      <w:r w:rsidRPr="007059C9">
        <w:rPr>
          <w:b/>
          <w:i/>
          <w:iCs/>
        </w:rPr>
        <w:t xml:space="preserve"> услуги</w:t>
      </w:r>
    </w:p>
    <w:p w:rsidR="002770BE" w:rsidRPr="00175291" w:rsidRDefault="002770BE" w:rsidP="002770BE">
      <w:pPr>
        <w:rPr>
          <w:sz w:val="28"/>
          <w:szCs w:val="28"/>
        </w:rPr>
      </w:pPr>
    </w:p>
    <w:p w:rsidR="00292552" w:rsidRPr="00175291" w:rsidRDefault="00292552" w:rsidP="002925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75291">
        <w:rPr>
          <w:bCs/>
          <w:sz w:val="28"/>
          <w:szCs w:val="28"/>
        </w:rPr>
        <w:t>2.9.</w:t>
      </w:r>
      <w:r w:rsidR="009E37D6">
        <w:rPr>
          <w:bCs/>
          <w:sz w:val="28"/>
          <w:szCs w:val="28"/>
        </w:rPr>
        <w:t>1</w:t>
      </w:r>
      <w:r w:rsidRPr="00175291">
        <w:rPr>
          <w:bCs/>
          <w:sz w:val="28"/>
          <w:szCs w:val="28"/>
        </w:rPr>
        <w:t xml:space="preserve">. </w:t>
      </w:r>
      <w:r w:rsidR="00FC75CC">
        <w:rPr>
          <w:bCs/>
          <w:sz w:val="28"/>
          <w:szCs w:val="28"/>
        </w:rPr>
        <w:t>Уполномоченный орган</w:t>
      </w:r>
      <w:r w:rsidRPr="00175291">
        <w:rPr>
          <w:bCs/>
          <w:sz w:val="28"/>
          <w:szCs w:val="28"/>
        </w:rPr>
        <w:t xml:space="preserve">, отказывает </w:t>
      </w:r>
      <w:r w:rsidR="00B363B1" w:rsidRPr="00175291">
        <w:rPr>
          <w:bCs/>
          <w:sz w:val="28"/>
          <w:szCs w:val="28"/>
        </w:rPr>
        <w:t xml:space="preserve">в выдаче разрешения на ввод объекта в эксплуатацию </w:t>
      </w:r>
      <w:r w:rsidRPr="00175291">
        <w:rPr>
          <w:bCs/>
          <w:sz w:val="28"/>
          <w:szCs w:val="28"/>
        </w:rPr>
        <w:t>при наличии следующих оснований:</w:t>
      </w:r>
    </w:p>
    <w:p w:rsidR="00CE7EDC" w:rsidRPr="00175291" w:rsidRDefault="00CE7EDC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1) отсутствие документов, указанных в пункте 2.6.1 настояще</w:t>
      </w:r>
      <w:r w:rsidR="00B363B1" w:rsidRPr="00175291">
        <w:rPr>
          <w:sz w:val="28"/>
          <w:szCs w:val="28"/>
        </w:rPr>
        <w:t>го административного регламента.</w:t>
      </w:r>
    </w:p>
    <w:p w:rsidR="00B363B1" w:rsidRPr="00175291" w:rsidRDefault="00B363B1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Неполучение (несвоевременное получение) документов, запрошенных в государственных органах, органах местного самоуправления и подведомственных государственным органам или органам местного </w:t>
      </w:r>
      <w:r w:rsidRPr="00175291">
        <w:rPr>
          <w:sz w:val="28"/>
          <w:szCs w:val="28"/>
        </w:rPr>
        <w:lastRenderedPageBreak/>
        <w:t xml:space="preserve">самоуправления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</w:t>
      </w:r>
      <w:r w:rsidR="009E37D6">
        <w:rPr>
          <w:sz w:val="28"/>
          <w:szCs w:val="28"/>
        </w:rPr>
        <w:t>области</w:t>
      </w:r>
      <w:r w:rsidRPr="00175291">
        <w:rPr>
          <w:sz w:val="28"/>
          <w:szCs w:val="28"/>
        </w:rPr>
        <w:t>, муниципальными правовыми актами, если застройщик не представил указанные документы самостоятельно, не может являться основанием для отказа в выдаче разрешения на ввод объекта в эксплуатацию;</w:t>
      </w:r>
    </w:p>
    <w:p w:rsidR="00CE7EDC" w:rsidRPr="00175291" w:rsidRDefault="00CE7EDC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- требованиям проекта планировки территории и проекта межевания территории;</w:t>
      </w:r>
    </w:p>
    <w:p w:rsidR="00CE7EDC" w:rsidRPr="00175291" w:rsidRDefault="00CE7EDC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CE7EDC" w:rsidRPr="00175291" w:rsidRDefault="00CE7EDC" w:rsidP="009337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4) несоответствие параметров построенного, реконструированного, отремонтированного объекта капитального строительства проектной документации</w:t>
      </w:r>
      <w:r w:rsidR="0093372C" w:rsidRPr="00175291">
        <w:rPr>
          <w:sz w:val="28"/>
          <w:szCs w:val="28"/>
        </w:rPr>
        <w:t>. Данное основание не применяется в отношении объектов индивидуального жилищного строительства;</w:t>
      </w:r>
    </w:p>
    <w:p w:rsidR="00CE7EDC" w:rsidRPr="00175291" w:rsidRDefault="00CE7EDC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5) невыполнение заявителем </w:t>
      </w:r>
      <w:r w:rsidR="008D6817" w:rsidRPr="00175291">
        <w:rPr>
          <w:sz w:val="28"/>
          <w:szCs w:val="28"/>
        </w:rPr>
        <w:t xml:space="preserve">(за исключением заявителей, осуществляющих строительство объектов индивидуального жилищного строительства) </w:t>
      </w:r>
      <w:r w:rsidRPr="00175291">
        <w:rPr>
          <w:sz w:val="28"/>
          <w:szCs w:val="28"/>
        </w:rPr>
        <w:t xml:space="preserve">требований по передаче в течение десяти дней со дня получения разрешения на строительство сведений о площади, о высоте </w:t>
      </w:r>
      <w:r w:rsidR="00B363B1" w:rsidRPr="00175291">
        <w:rPr>
          <w:sz w:val="28"/>
          <w:szCs w:val="28"/>
        </w:rPr>
        <w:t>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 и по одному экземпляру копий следующих разделов проектной документации</w:t>
      </w:r>
      <w:r w:rsidRPr="00175291">
        <w:rPr>
          <w:sz w:val="28"/>
          <w:szCs w:val="28"/>
        </w:rPr>
        <w:t>:</w:t>
      </w:r>
    </w:p>
    <w:p w:rsidR="00CE7EDC" w:rsidRPr="00175291" w:rsidRDefault="00CE7EDC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- 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CE7EDC" w:rsidRPr="00175291" w:rsidRDefault="00CE7EDC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- перечень мероприятий по охране окружающей среды;</w:t>
      </w:r>
    </w:p>
    <w:p w:rsidR="00CE7EDC" w:rsidRPr="00175291" w:rsidRDefault="00CE7EDC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- перечень мероприятий по обеспечению пожарной безопасности;</w:t>
      </w:r>
    </w:p>
    <w:p w:rsidR="00CE7EDC" w:rsidRPr="00175291" w:rsidRDefault="00CE7EDC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</w:t>
      </w:r>
    </w:p>
    <w:p w:rsidR="00CE7EDC" w:rsidRPr="00175291" w:rsidRDefault="00CE7EDC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-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</w:t>
      </w:r>
      <w:r w:rsidR="008D6817" w:rsidRPr="00175291">
        <w:rPr>
          <w:sz w:val="28"/>
          <w:szCs w:val="28"/>
        </w:rPr>
        <w:t>ьзуемых энергетических ресурсов;</w:t>
      </w:r>
    </w:p>
    <w:p w:rsidR="008D6817" w:rsidRPr="00175291" w:rsidRDefault="008D6817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6) невыполнение заявителем, осуществляющим строительство объекта индивидуального жилищного строительства, требования по передаче в течение десяти дней со дня получения разрешения на строительство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E7EDC" w:rsidRPr="00175291" w:rsidRDefault="00CE7EDC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lastRenderedPageBreak/>
        <w:t>В случа</w:t>
      </w:r>
      <w:r w:rsidR="008D6817" w:rsidRPr="00175291">
        <w:rPr>
          <w:sz w:val="28"/>
          <w:szCs w:val="28"/>
        </w:rPr>
        <w:t>ях, предусмотренных подпунктами 5-6 настоящего пункта</w:t>
      </w:r>
      <w:r w:rsidRPr="00175291">
        <w:rPr>
          <w:sz w:val="28"/>
          <w:szCs w:val="28"/>
        </w:rPr>
        <w:t xml:space="preserve"> разрешение на ввод объекта в эксплуатацию выдается только после передачи безвоз</w:t>
      </w:r>
      <w:r w:rsidR="008D6817" w:rsidRPr="00175291">
        <w:rPr>
          <w:sz w:val="28"/>
          <w:szCs w:val="28"/>
        </w:rPr>
        <w:t>мездно вышеуказанных документов.</w:t>
      </w:r>
    </w:p>
    <w:p w:rsidR="00292552" w:rsidRPr="00175291" w:rsidRDefault="00292552" w:rsidP="002925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3533A" w:rsidRPr="007059C9" w:rsidRDefault="0093533A" w:rsidP="0093533A">
      <w:pPr>
        <w:keepNext/>
        <w:tabs>
          <w:tab w:val="left" w:pos="0"/>
        </w:tabs>
        <w:spacing w:line="100" w:lineRule="atLeast"/>
        <w:ind w:firstLine="540"/>
        <w:jc w:val="center"/>
        <w:rPr>
          <w:b/>
          <w:i/>
          <w:color w:val="000000"/>
          <w:sz w:val="28"/>
          <w:szCs w:val="28"/>
        </w:rPr>
      </w:pPr>
      <w:r w:rsidRPr="007059C9">
        <w:rPr>
          <w:b/>
          <w:i/>
          <w:sz w:val="28"/>
          <w:szCs w:val="28"/>
        </w:rPr>
        <w:t xml:space="preserve">2.10. </w:t>
      </w:r>
      <w:r w:rsidRPr="007059C9">
        <w:rPr>
          <w:b/>
          <w:i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3533A" w:rsidRPr="00175291" w:rsidRDefault="0093533A" w:rsidP="0093533A">
      <w:pPr>
        <w:autoSpaceDE w:val="0"/>
        <w:autoSpaceDN w:val="0"/>
        <w:adjustRightInd w:val="0"/>
        <w:ind w:firstLine="540"/>
        <w:jc w:val="center"/>
        <w:rPr>
          <w:bCs/>
          <w:i/>
          <w:sz w:val="28"/>
          <w:szCs w:val="28"/>
        </w:rPr>
      </w:pPr>
    </w:p>
    <w:p w:rsidR="0093533A" w:rsidRPr="00175291" w:rsidRDefault="0093533A" w:rsidP="00935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iCs/>
          <w:sz w:val="28"/>
          <w:szCs w:val="28"/>
        </w:rPr>
        <w:t xml:space="preserve">1. Подготовка </w:t>
      </w:r>
      <w:r w:rsidRPr="00175291">
        <w:rPr>
          <w:sz w:val="28"/>
          <w:szCs w:val="28"/>
        </w:rPr>
        <w:t>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строительство.</w:t>
      </w:r>
    </w:p>
    <w:p w:rsidR="0093533A" w:rsidRPr="00175291" w:rsidRDefault="0093533A" w:rsidP="00935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2. Подготовка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строительства.</w:t>
      </w:r>
    </w:p>
    <w:p w:rsidR="0093533A" w:rsidRPr="00175291" w:rsidRDefault="0093533A" w:rsidP="00935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3. Подготовка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93533A" w:rsidRPr="00175291" w:rsidRDefault="0093533A" w:rsidP="00935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4. 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 </w:t>
      </w:r>
    </w:p>
    <w:p w:rsidR="0093533A" w:rsidRPr="00175291" w:rsidRDefault="0093533A" w:rsidP="00935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5. 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3A2CCC" w:rsidRPr="00175291" w:rsidRDefault="0093533A" w:rsidP="009353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6. Выдача технического плана, подготовленного в соответствии с требованиями статьи 41 Федерального закона «О государственном кадастре недвижимости».</w:t>
      </w:r>
    </w:p>
    <w:p w:rsidR="00CE7EDC" w:rsidRPr="00175291" w:rsidRDefault="00CE7EDC" w:rsidP="00CE7EDC">
      <w:pPr>
        <w:rPr>
          <w:sz w:val="28"/>
          <w:szCs w:val="28"/>
        </w:rPr>
      </w:pPr>
    </w:p>
    <w:p w:rsidR="0044113D" w:rsidRPr="007059C9" w:rsidRDefault="0044113D" w:rsidP="0044113D">
      <w:pPr>
        <w:pStyle w:val="4"/>
        <w:spacing w:before="0"/>
        <w:ind w:firstLine="540"/>
        <w:rPr>
          <w:b/>
          <w:i/>
          <w:iCs/>
        </w:rPr>
      </w:pPr>
      <w:r w:rsidRPr="007059C9">
        <w:rPr>
          <w:b/>
          <w:i/>
          <w:iCs/>
        </w:rPr>
        <w:t>2.1</w:t>
      </w:r>
      <w:r w:rsidR="00BE65BB" w:rsidRPr="007059C9">
        <w:rPr>
          <w:b/>
          <w:i/>
          <w:iCs/>
        </w:rPr>
        <w:t>1</w:t>
      </w:r>
      <w:r w:rsidRPr="007059C9">
        <w:rPr>
          <w:b/>
          <w:i/>
          <w:iCs/>
        </w:rPr>
        <w:t xml:space="preserve">. </w:t>
      </w:r>
      <w:r w:rsidR="00FC75CC" w:rsidRPr="007059C9">
        <w:rPr>
          <w:b/>
          <w:i/>
          <w:iCs/>
        </w:rPr>
        <w:t>Размер платы, взимаемой с заявителя при предоставлении муниципальной услуги, и  способы ее взимания.</w:t>
      </w:r>
    </w:p>
    <w:p w:rsidR="00CE7EDC" w:rsidRPr="007059C9" w:rsidRDefault="00CE7EDC" w:rsidP="001B37B9">
      <w:pPr>
        <w:rPr>
          <w:b/>
          <w:sz w:val="28"/>
          <w:szCs w:val="28"/>
        </w:rPr>
      </w:pPr>
    </w:p>
    <w:p w:rsidR="001B37B9" w:rsidRPr="00175291" w:rsidRDefault="002F7B67" w:rsidP="001B37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Предоставление муниципальной услуги</w:t>
      </w:r>
      <w:r w:rsidR="001B37B9" w:rsidRPr="00175291">
        <w:rPr>
          <w:sz w:val="28"/>
          <w:szCs w:val="28"/>
        </w:rPr>
        <w:t xml:space="preserve"> осуществляется на безвозмездной основе.</w:t>
      </w:r>
    </w:p>
    <w:p w:rsidR="0044113D" w:rsidRPr="00175291" w:rsidRDefault="0044113D" w:rsidP="0044113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CE7EDC" w:rsidRPr="00175291" w:rsidRDefault="00CE7EDC" w:rsidP="0044113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44113D" w:rsidRPr="007059C9" w:rsidRDefault="0044113D" w:rsidP="0044113D">
      <w:pPr>
        <w:pStyle w:val="4"/>
        <w:spacing w:before="0"/>
        <w:ind w:firstLine="540"/>
        <w:rPr>
          <w:b/>
          <w:i/>
          <w:iCs/>
        </w:rPr>
      </w:pPr>
      <w:r w:rsidRPr="007059C9">
        <w:rPr>
          <w:b/>
          <w:i/>
          <w:iCs/>
        </w:rPr>
        <w:t>2.1</w:t>
      </w:r>
      <w:r w:rsidR="00BE65BB" w:rsidRPr="007059C9">
        <w:rPr>
          <w:b/>
          <w:i/>
          <w:iCs/>
        </w:rPr>
        <w:t>2</w:t>
      </w:r>
      <w:r w:rsidRPr="007059C9">
        <w:rPr>
          <w:b/>
          <w:i/>
          <w:iCs/>
        </w:rPr>
        <w:t xml:space="preserve">. Максимальный срок ожидания в очереди при подаче запроса о предоставлении </w:t>
      </w:r>
      <w:r w:rsidR="004E11A5" w:rsidRPr="007059C9">
        <w:rPr>
          <w:b/>
          <w:i/>
          <w:iCs/>
        </w:rPr>
        <w:t>муниципальной</w:t>
      </w:r>
      <w:r w:rsidRPr="007059C9">
        <w:rPr>
          <w:b/>
          <w:i/>
          <w:iCs/>
        </w:rPr>
        <w:t xml:space="preserve"> услуги и при п</w:t>
      </w:r>
      <w:r w:rsidR="005B7B6F">
        <w:rPr>
          <w:b/>
          <w:i/>
          <w:iCs/>
        </w:rPr>
        <w:t>олучении результата предоставле</w:t>
      </w:r>
      <w:r w:rsidRPr="007059C9">
        <w:rPr>
          <w:b/>
          <w:i/>
          <w:iCs/>
        </w:rPr>
        <w:t>н</w:t>
      </w:r>
      <w:r w:rsidR="004826D4">
        <w:rPr>
          <w:b/>
          <w:i/>
          <w:iCs/>
        </w:rPr>
        <w:t>ия</w:t>
      </w:r>
      <w:r w:rsidRPr="007059C9">
        <w:rPr>
          <w:b/>
          <w:i/>
          <w:iCs/>
        </w:rPr>
        <w:t xml:space="preserve"> </w:t>
      </w:r>
      <w:r w:rsidR="004E11A5" w:rsidRPr="007059C9">
        <w:rPr>
          <w:b/>
          <w:i/>
          <w:iCs/>
        </w:rPr>
        <w:t>муниципальной</w:t>
      </w:r>
      <w:r w:rsidRPr="007059C9">
        <w:rPr>
          <w:b/>
          <w:i/>
          <w:iCs/>
        </w:rPr>
        <w:t xml:space="preserve"> услуги</w:t>
      </w:r>
    </w:p>
    <w:p w:rsidR="0044113D" w:rsidRPr="00175291" w:rsidRDefault="0044113D" w:rsidP="0044113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44113D" w:rsidRPr="00175291" w:rsidRDefault="0044113D" w:rsidP="0044113D">
      <w:pPr>
        <w:pStyle w:val="a7"/>
        <w:spacing w:after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Время ожидания в очереди при подаче заявления о предоставлении </w:t>
      </w:r>
      <w:r w:rsidR="004E11A5" w:rsidRPr="00175291">
        <w:rPr>
          <w:sz w:val="28"/>
          <w:szCs w:val="28"/>
        </w:rPr>
        <w:t>муниципальной</w:t>
      </w:r>
      <w:r w:rsidRPr="00175291">
        <w:rPr>
          <w:sz w:val="28"/>
          <w:szCs w:val="28"/>
        </w:rPr>
        <w:t xml:space="preserve"> услуги и при получ</w:t>
      </w:r>
      <w:r w:rsidR="004E11A5" w:rsidRPr="00175291">
        <w:rPr>
          <w:sz w:val="28"/>
          <w:szCs w:val="28"/>
        </w:rPr>
        <w:t>ении результата предоставления муниципальной</w:t>
      </w:r>
      <w:r w:rsidRPr="00175291">
        <w:rPr>
          <w:sz w:val="28"/>
          <w:szCs w:val="28"/>
        </w:rPr>
        <w:t xml:space="preserve"> услуги не должно превышать </w:t>
      </w:r>
      <w:r w:rsidR="00BC19DA" w:rsidRPr="008E40FF">
        <w:rPr>
          <w:color w:val="0000FF"/>
          <w:sz w:val="28"/>
          <w:szCs w:val="28"/>
        </w:rPr>
        <w:t xml:space="preserve">15 </w:t>
      </w:r>
      <w:r w:rsidRPr="008E40FF">
        <w:rPr>
          <w:color w:val="0000FF"/>
          <w:sz w:val="28"/>
          <w:szCs w:val="28"/>
        </w:rPr>
        <w:t>минут</w:t>
      </w:r>
      <w:r w:rsidRPr="00175291">
        <w:rPr>
          <w:sz w:val="28"/>
          <w:szCs w:val="28"/>
        </w:rPr>
        <w:t>.</w:t>
      </w:r>
    </w:p>
    <w:p w:rsidR="004E11A5" w:rsidRPr="007059C9" w:rsidRDefault="004E11A5" w:rsidP="0044113D">
      <w:pPr>
        <w:pStyle w:val="a7"/>
        <w:spacing w:after="0"/>
        <w:ind w:firstLine="540"/>
        <w:jc w:val="both"/>
        <w:rPr>
          <w:b/>
          <w:sz w:val="28"/>
          <w:szCs w:val="28"/>
        </w:rPr>
      </w:pPr>
    </w:p>
    <w:p w:rsidR="0044113D" w:rsidRPr="007059C9" w:rsidRDefault="0044113D" w:rsidP="0044113D">
      <w:pPr>
        <w:pStyle w:val="4"/>
        <w:spacing w:before="0"/>
        <w:ind w:firstLine="540"/>
        <w:rPr>
          <w:b/>
          <w:i/>
          <w:iCs/>
        </w:rPr>
      </w:pPr>
      <w:r w:rsidRPr="007059C9">
        <w:rPr>
          <w:b/>
          <w:i/>
          <w:iCs/>
        </w:rPr>
        <w:t>2.1</w:t>
      </w:r>
      <w:r w:rsidR="00BE65BB" w:rsidRPr="007059C9">
        <w:rPr>
          <w:b/>
          <w:i/>
          <w:iCs/>
        </w:rPr>
        <w:t>3</w:t>
      </w:r>
      <w:r w:rsidRPr="007059C9">
        <w:rPr>
          <w:b/>
          <w:i/>
          <w:iCs/>
        </w:rPr>
        <w:t>. Срок регистрации запроса заявителя о предоставлении</w:t>
      </w:r>
    </w:p>
    <w:p w:rsidR="0044113D" w:rsidRPr="007059C9" w:rsidRDefault="004E11A5" w:rsidP="0044113D">
      <w:pPr>
        <w:pStyle w:val="4"/>
        <w:spacing w:before="0"/>
        <w:ind w:firstLine="540"/>
        <w:rPr>
          <w:b/>
          <w:i/>
          <w:iCs/>
        </w:rPr>
      </w:pPr>
      <w:r w:rsidRPr="007059C9">
        <w:rPr>
          <w:b/>
          <w:i/>
          <w:iCs/>
        </w:rPr>
        <w:t>муниципальной</w:t>
      </w:r>
      <w:r w:rsidR="0044113D" w:rsidRPr="007059C9">
        <w:rPr>
          <w:b/>
          <w:i/>
          <w:iCs/>
        </w:rPr>
        <w:t xml:space="preserve"> услуги</w:t>
      </w:r>
    </w:p>
    <w:p w:rsidR="0044113D" w:rsidRPr="00175291" w:rsidRDefault="0044113D" w:rsidP="004411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9DA" w:rsidRPr="00175291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2.1</w:t>
      </w:r>
      <w:r w:rsidR="00BE65BB" w:rsidRPr="00175291">
        <w:rPr>
          <w:sz w:val="28"/>
          <w:szCs w:val="28"/>
        </w:rPr>
        <w:t>3</w:t>
      </w:r>
      <w:r w:rsidRPr="00175291">
        <w:rPr>
          <w:sz w:val="28"/>
          <w:szCs w:val="28"/>
        </w:rPr>
        <w:t xml:space="preserve">.1. Специалист, ответственный за прием и регистрацию заявления, регистрирует заявление о предоставлении </w:t>
      </w:r>
      <w:r w:rsidR="00617051" w:rsidRPr="00175291">
        <w:rPr>
          <w:sz w:val="28"/>
          <w:szCs w:val="28"/>
        </w:rPr>
        <w:t>муниципальной</w:t>
      </w:r>
      <w:r w:rsidRPr="00175291">
        <w:rPr>
          <w:sz w:val="28"/>
          <w:szCs w:val="28"/>
        </w:rPr>
        <w:t xml:space="preserve"> услуги в день его поступления в Журнале регистрации заявлений (далее также - Журнал регистрации).</w:t>
      </w:r>
    </w:p>
    <w:p w:rsidR="00BC19DA" w:rsidRPr="00175291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</w:p>
    <w:p w:rsidR="0044113D" w:rsidRPr="00175291" w:rsidRDefault="0044113D" w:rsidP="004411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2C5" w:rsidRDefault="0044113D" w:rsidP="00EA52C5">
      <w:pPr>
        <w:pStyle w:val="4"/>
        <w:spacing w:before="0"/>
        <w:ind w:firstLine="540"/>
        <w:rPr>
          <w:b/>
          <w:color w:val="000000"/>
          <w:shd w:val="clear" w:color="auto" w:fill="FFFFFF"/>
        </w:rPr>
      </w:pPr>
      <w:r w:rsidRPr="007059C9">
        <w:rPr>
          <w:b/>
          <w:i/>
          <w:iCs/>
        </w:rPr>
        <w:t>2.1</w:t>
      </w:r>
      <w:r w:rsidR="00BE65BB" w:rsidRPr="007059C9">
        <w:rPr>
          <w:b/>
          <w:i/>
          <w:iCs/>
        </w:rPr>
        <w:t>4</w:t>
      </w:r>
      <w:r w:rsidRPr="007059C9">
        <w:rPr>
          <w:b/>
          <w:i/>
          <w:iCs/>
        </w:rPr>
        <w:t>.</w:t>
      </w:r>
      <w:r w:rsidRPr="007059C9">
        <w:rPr>
          <w:b/>
          <w:i/>
          <w:iCs/>
        </w:rPr>
        <w:tab/>
      </w:r>
      <w:r w:rsidR="00EA52C5" w:rsidRPr="00D03B2C">
        <w:rPr>
          <w:b/>
          <w:color w:val="000000"/>
          <w:shd w:val="clear" w:color="auto" w:fill="FFFFFF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</w:t>
      </w:r>
      <w:r w:rsidR="00EA52C5">
        <w:rPr>
          <w:b/>
          <w:color w:val="000000"/>
          <w:shd w:val="clear" w:color="auto" w:fill="FFFFFF"/>
        </w:rPr>
        <w:t>.</w:t>
      </w:r>
    </w:p>
    <w:p w:rsidR="00EA52C5" w:rsidRDefault="00EA52C5" w:rsidP="00EA52C5">
      <w:pPr>
        <w:pStyle w:val="4"/>
        <w:spacing w:before="0"/>
        <w:ind w:firstLine="540"/>
        <w:rPr>
          <w:b/>
          <w:color w:val="000000"/>
          <w:shd w:val="clear" w:color="auto" w:fill="FFFFFF"/>
        </w:rPr>
      </w:pPr>
    </w:p>
    <w:p w:rsidR="00175291" w:rsidRPr="00175291" w:rsidRDefault="00175291" w:rsidP="00677F01">
      <w:pPr>
        <w:pStyle w:val="4"/>
        <w:spacing w:before="0"/>
        <w:ind w:firstLine="540"/>
        <w:jc w:val="left"/>
      </w:pPr>
      <w:r w:rsidRPr="00175291"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175291" w:rsidRPr="00175291" w:rsidRDefault="00175291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175291" w:rsidRPr="00175291" w:rsidRDefault="00175291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175291" w:rsidRPr="00175291" w:rsidRDefault="00175291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175291" w:rsidRPr="00175291" w:rsidRDefault="00175291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2.14.3.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lastRenderedPageBreak/>
        <w:t xml:space="preserve">Настоящий административный регламент, </w:t>
      </w:r>
      <w:r w:rsidR="00360211">
        <w:rPr>
          <w:sz w:val="28"/>
          <w:szCs w:val="28"/>
        </w:rPr>
        <w:t>постановление</w:t>
      </w:r>
      <w:r w:rsidRPr="00175291">
        <w:rPr>
          <w:sz w:val="28"/>
          <w:szCs w:val="28"/>
        </w:rPr>
        <w:t xml:space="preserve">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</w:t>
      </w:r>
      <w:r w:rsidR="00FC75CC">
        <w:rPr>
          <w:sz w:val="28"/>
          <w:szCs w:val="28"/>
        </w:rPr>
        <w:t>о-телекоммуникационная сеть «Интернет»</w:t>
      </w:r>
      <w:r w:rsidRPr="00175291">
        <w:rPr>
          <w:sz w:val="28"/>
          <w:szCs w:val="28"/>
        </w:rPr>
        <w:t>).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175291" w:rsidRPr="00175291" w:rsidRDefault="00175291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2.14.5. Вход в здание Уполномоченного органа,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 </w:t>
      </w:r>
    </w:p>
    <w:p w:rsidR="00175291" w:rsidRPr="00175291" w:rsidRDefault="00175291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На автомобильных стоянках у зданий, в которых исполняется </w:t>
      </w:r>
      <w:r w:rsidRPr="00175291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175291">
        <w:rPr>
          <w:rFonts w:ascii="Times New Roman" w:hAnsi="Times New Roman" w:cs="Times New Roman"/>
          <w:sz w:val="28"/>
          <w:szCs w:val="28"/>
        </w:rPr>
        <w:t>ная услуга, предусматриваются места для парковки автомобилей лиц с ограниченными возможностями здоровья.</w:t>
      </w:r>
    </w:p>
    <w:p w:rsidR="00175291" w:rsidRPr="00175291" w:rsidRDefault="00175291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291" w:rsidRPr="007059C9" w:rsidRDefault="00175291" w:rsidP="00175291">
      <w:pPr>
        <w:pStyle w:val="4"/>
        <w:spacing w:before="0"/>
        <w:ind w:firstLine="540"/>
        <w:rPr>
          <w:b/>
          <w:i/>
          <w:iCs/>
        </w:rPr>
      </w:pPr>
      <w:bookmarkStart w:id="2" w:name="_Toc294183582"/>
      <w:r w:rsidRPr="007059C9">
        <w:rPr>
          <w:b/>
          <w:i/>
          <w:iCs/>
        </w:rPr>
        <w:t>2.15. Показатели доступности и качества муниципальной услуги</w:t>
      </w:r>
      <w:bookmarkEnd w:id="2"/>
    </w:p>
    <w:p w:rsidR="00175291" w:rsidRPr="00175291" w:rsidRDefault="00175291" w:rsidP="00175291">
      <w:pPr>
        <w:pStyle w:val="23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2.15.1. Показателями доступности муниципальной услуги являются: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</w:t>
      </w:r>
      <w:r w:rsidR="00360211">
        <w:rPr>
          <w:sz w:val="28"/>
          <w:szCs w:val="28"/>
        </w:rPr>
        <w:t xml:space="preserve"> здоровья</w:t>
      </w:r>
      <w:r w:rsidRPr="00175291">
        <w:rPr>
          <w:sz w:val="28"/>
          <w:szCs w:val="28"/>
        </w:rPr>
        <w:t>;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соблюдение графика работы Уполномоченного органа;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2.15.2. Показателями качества муниципальной услуги являются: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44113D" w:rsidRPr="00175291" w:rsidRDefault="00175291" w:rsidP="00175291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</w:t>
      </w:r>
      <w:r w:rsidRPr="00175291">
        <w:rPr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BC19DA" w:rsidRPr="00175291" w:rsidRDefault="00BC19DA" w:rsidP="00E0436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BC19DA" w:rsidRPr="00175291" w:rsidRDefault="00BC19DA" w:rsidP="00BC19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C19DA" w:rsidRPr="007059C9" w:rsidRDefault="00BC19DA" w:rsidP="00BC19DA">
      <w:pPr>
        <w:autoSpaceDE w:val="0"/>
        <w:autoSpaceDN w:val="0"/>
        <w:adjustRightInd w:val="0"/>
        <w:jc w:val="center"/>
        <w:outlineLvl w:val="0"/>
        <w:rPr>
          <w:b/>
          <w:i/>
          <w:sz w:val="28"/>
          <w:szCs w:val="28"/>
        </w:rPr>
      </w:pPr>
      <w:r w:rsidRPr="007059C9">
        <w:rPr>
          <w:b/>
          <w:i/>
          <w:sz w:val="28"/>
          <w:szCs w:val="28"/>
        </w:rPr>
        <w:t>2.1</w:t>
      </w:r>
      <w:r w:rsidR="00BE65BB" w:rsidRPr="007059C9">
        <w:rPr>
          <w:b/>
          <w:i/>
          <w:sz w:val="28"/>
          <w:szCs w:val="28"/>
        </w:rPr>
        <w:t>6</w:t>
      </w:r>
      <w:r w:rsidRPr="007059C9">
        <w:rPr>
          <w:b/>
          <w:i/>
          <w:sz w:val="28"/>
          <w:szCs w:val="28"/>
        </w:rPr>
        <w:t>. Перечень классов средств электронной подписи, которые</w:t>
      </w:r>
    </w:p>
    <w:p w:rsidR="00BC19DA" w:rsidRPr="007059C9" w:rsidRDefault="00BC19DA" w:rsidP="00BC19D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59C9">
        <w:rPr>
          <w:b/>
          <w:i/>
          <w:sz w:val="28"/>
          <w:szCs w:val="28"/>
        </w:rPr>
        <w:t>допускаются к использованию при обращении за получением</w:t>
      </w:r>
    </w:p>
    <w:p w:rsidR="00BC19DA" w:rsidRPr="007059C9" w:rsidRDefault="00CD06AD" w:rsidP="00BC19D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59C9">
        <w:rPr>
          <w:b/>
          <w:i/>
          <w:sz w:val="28"/>
          <w:szCs w:val="28"/>
        </w:rPr>
        <w:t>муниципальной</w:t>
      </w:r>
      <w:r w:rsidR="00BC19DA" w:rsidRPr="007059C9">
        <w:rPr>
          <w:b/>
          <w:i/>
          <w:sz w:val="28"/>
          <w:szCs w:val="28"/>
        </w:rPr>
        <w:t xml:space="preserve"> услуги, оказываемой с применением</w:t>
      </w:r>
    </w:p>
    <w:p w:rsidR="00BC19DA" w:rsidRPr="007059C9" w:rsidRDefault="00BC19DA" w:rsidP="00BC19D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59C9">
        <w:rPr>
          <w:b/>
          <w:i/>
          <w:sz w:val="28"/>
          <w:szCs w:val="28"/>
        </w:rPr>
        <w:t>усиленной квалифицированной электронной подписи</w:t>
      </w:r>
    </w:p>
    <w:p w:rsidR="00BC19DA" w:rsidRPr="00175291" w:rsidRDefault="00BC19DA" w:rsidP="00BC19D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C19DA" w:rsidRPr="00175291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376EC5" w:rsidRPr="00175291">
        <w:rPr>
          <w:sz w:val="28"/>
          <w:szCs w:val="28"/>
        </w:rPr>
        <w:t>муниципальной</w:t>
      </w:r>
      <w:r w:rsidRPr="00175291">
        <w:rPr>
          <w:sz w:val="28"/>
          <w:szCs w:val="28"/>
        </w:rPr>
        <w:t xml:space="preserve"> услуги </w:t>
      </w:r>
      <w:r w:rsidR="00333922" w:rsidRPr="00175291">
        <w:rPr>
          <w:sz w:val="28"/>
          <w:szCs w:val="28"/>
        </w:rPr>
        <w:t>по выдаче разрешений на ввод объекта капитального строительства в эксплуатацию при осуществлении строительства, реконструкции</w:t>
      </w:r>
      <w:r w:rsidR="007C42D6" w:rsidRPr="00175291">
        <w:rPr>
          <w:sz w:val="28"/>
          <w:szCs w:val="28"/>
        </w:rPr>
        <w:t xml:space="preserve"> </w:t>
      </w:r>
      <w:r w:rsidR="00333922" w:rsidRPr="00175291">
        <w:rPr>
          <w:sz w:val="28"/>
          <w:szCs w:val="28"/>
        </w:rPr>
        <w:t>объектов капитального строительства, расположенных на территории муниципального образования</w:t>
      </w:r>
      <w:r w:rsidRPr="00175291">
        <w:rPr>
          <w:sz w:val="28"/>
          <w:szCs w:val="28"/>
        </w:rPr>
        <w:t xml:space="preserve">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</w:t>
      </w:r>
      <w:r w:rsidR="00376EC5" w:rsidRPr="00175291">
        <w:rPr>
          <w:sz w:val="28"/>
          <w:szCs w:val="28"/>
        </w:rPr>
        <w:t>приема обращений за получением муниципальной</w:t>
      </w:r>
      <w:r w:rsidRPr="00175291">
        <w:rPr>
          <w:sz w:val="28"/>
          <w:szCs w:val="28"/>
        </w:rPr>
        <w:t xml:space="preserve"> услуги и (или) предоставления такой услуги.</w:t>
      </w:r>
    </w:p>
    <w:p w:rsidR="00BC19DA" w:rsidRPr="00175291" w:rsidRDefault="00BC19DA" w:rsidP="00E0436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4822B7" w:rsidRPr="007059C9" w:rsidRDefault="004822B7" w:rsidP="004822B7">
      <w:pPr>
        <w:pStyle w:val="4"/>
        <w:spacing w:before="0"/>
        <w:ind w:firstLine="540"/>
        <w:rPr>
          <w:b/>
        </w:rPr>
      </w:pPr>
      <w:r w:rsidRPr="007059C9">
        <w:rPr>
          <w:b/>
          <w:lang w:val="en-US"/>
        </w:rPr>
        <w:t>III</w:t>
      </w:r>
      <w:r w:rsidRPr="007059C9">
        <w:rPr>
          <w:b/>
        </w:rPr>
        <w:t xml:space="preserve">. </w:t>
      </w:r>
      <w:r w:rsidR="00175291" w:rsidRPr="007059C9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22B7" w:rsidRPr="007059C9" w:rsidRDefault="004822B7" w:rsidP="00D23E8F">
      <w:pPr>
        <w:pStyle w:val="23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BE65BB" w:rsidRPr="00175291" w:rsidRDefault="00BE65BB" w:rsidP="00BE65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75291">
        <w:rPr>
          <w:sz w:val="28"/>
          <w:szCs w:val="28"/>
        </w:rPr>
        <w:t xml:space="preserve">3.1. Предоставление </w:t>
      </w:r>
      <w:r w:rsidR="00CE7EDC" w:rsidRPr="00175291">
        <w:rPr>
          <w:sz w:val="28"/>
          <w:szCs w:val="28"/>
        </w:rPr>
        <w:t>муниципальной</w:t>
      </w:r>
      <w:r w:rsidRPr="00175291">
        <w:rPr>
          <w:sz w:val="28"/>
          <w:szCs w:val="28"/>
        </w:rPr>
        <w:t xml:space="preserve"> услуги включает выполнение следующих административных процедур:</w:t>
      </w:r>
    </w:p>
    <w:p w:rsidR="00CE7EDC" w:rsidRPr="00175291" w:rsidRDefault="00CE7EDC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1) </w:t>
      </w:r>
      <w:r w:rsidR="0093533A" w:rsidRPr="00175291">
        <w:rPr>
          <w:sz w:val="28"/>
          <w:szCs w:val="28"/>
        </w:rPr>
        <w:t>прием и регистрация заявления и документов</w:t>
      </w:r>
      <w:r w:rsidRPr="00175291">
        <w:rPr>
          <w:sz w:val="28"/>
          <w:szCs w:val="28"/>
        </w:rPr>
        <w:t>;</w:t>
      </w:r>
    </w:p>
    <w:p w:rsidR="00CE7EDC" w:rsidRPr="00175291" w:rsidRDefault="00CE7EDC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2) </w:t>
      </w:r>
      <w:r w:rsidR="00AD3BA5" w:rsidRPr="00175291">
        <w:rPr>
          <w:sz w:val="28"/>
          <w:szCs w:val="28"/>
        </w:rPr>
        <w:t xml:space="preserve">рассмотрение заявления, осмотр объекта капитального строительства и принятие решения о выдаче разрешения </w:t>
      </w:r>
      <w:r w:rsidR="00AD3BA5" w:rsidRPr="00175291">
        <w:rPr>
          <w:color w:val="000000"/>
          <w:sz w:val="28"/>
          <w:szCs w:val="28"/>
        </w:rPr>
        <w:t>на ввод объекта в эксплуатацию</w:t>
      </w:r>
      <w:r w:rsidR="00AD3BA5" w:rsidRPr="00175291">
        <w:rPr>
          <w:sz w:val="28"/>
          <w:szCs w:val="28"/>
        </w:rPr>
        <w:t xml:space="preserve"> либо об отказе в выдаче разрешения</w:t>
      </w:r>
      <w:r w:rsidR="00AD3BA5" w:rsidRPr="00175291">
        <w:rPr>
          <w:color w:val="000000"/>
          <w:sz w:val="28"/>
          <w:szCs w:val="28"/>
        </w:rPr>
        <w:t xml:space="preserve"> на ввод объекта в эксплуатацию</w:t>
      </w:r>
      <w:r w:rsidRPr="00175291">
        <w:rPr>
          <w:sz w:val="28"/>
          <w:szCs w:val="28"/>
        </w:rPr>
        <w:t>;</w:t>
      </w:r>
    </w:p>
    <w:p w:rsidR="00CE7EDC" w:rsidRPr="00175291" w:rsidRDefault="005F2181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3</w:t>
      </w:r>
      <w:r w:rsidR="00CE7EDC" w:rsidRPr="00175291">
        <w:rPr>
          <w:sz w:val="28"/>
          <w:szCs w:val="28"/>
        </w:rPr>
        <w:t xml:space="preserve">) </w:t>
      </w:r>
      <w:r w:rsidRPr="00175291">
        <w:rPr>
          <w:sz w:val="28"/>
          <w:szCs w:val="28"/>
        </w:rPr>
        <w:t>н</w:t>
      </w:r>
      <w:r w:rsidR="00CE7EDC" w:rsidRPr="00175291">
        <w:rPr>
          <w:sz w:val="28"/>
          <w:szCs w:val="28"/>
        </w:rPr>
        <w:t>аправление</w:t>
      </w:r>
      <w:r w:rsidRPr="00175291">
        <w:rPr>
          <w:sz w:val="28"/>
          <w:szCs w:val="28"/>
        </w:rPr>
        <w:t xml:space="preserve"> (выдача)</w:t>
      </w:r>
      <w:r w:rsidR="00CE7EDC" w:rsidRPr="00175291">
        <w:rPr>
          <w:sz w:val="28"/>
          <w:szCs w:val="28"/>
        </w:rPr>
        <w:t xml:space="preserve"> заявителю разрешения либо отказа в выдаче разрешения.</w:t>
      </w:r>
    </w:p>
    <w:p w:rsidR="00CE7EDC" w:rsidRPr="00175291" w:rsidRDefault="00CE7EDC" w:rsidP="00CE7E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3.2. Блок-схема последовательности административных процедур при предоставлении муниципальной услуги приводится </w:t>
      </w:r>
      <w:r w:rsidRPr="0028775E">
        <w:rPr>
          <w:i/>
          <w:sz w:val="28"/>
          <w:szCs w:val="28"/>
          <w:u w:val="single"/>
        </w:rPr>
        <w:t xml:space="preserve">в приложении </w:t>
      </w:r>
      <w:r w:rsidR="005F2181" w:rsidRPr="0028775E">
        <w:rPr>
          <w:i/>
          <w:sz w:val="28"/>
          <w:szCs w:val="28"/>
          <w:u w:val="single"/>
        </w:rPr>
        <w:t>2</w:t>
      </w:r>
      <w:r w:rsidRPr="00175291">
        <w:rPr>
          <w:sz w:val="28"/>
          <w:szCs w:val="28"/>
        </w:rPr>
        <w:t xml:space="preserve"> к настоящему административному регламенту.</w:t>
      </w:r>
    </w:p>
    <w:p w:rsidR="00376EC5" w:rsidRDefault="00376EC5" w:rsidP="00BE65B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7765" w:rsidRDefault="00EA7765" w:rsidP="00BE65B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7765" w:rsidRDefault="00EA7765" w:rsidP="00BE65B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7765" w:rsidRDefault="00EA7765" w:rsidP="00BE65B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7765" w:rsidRDefault="00EA7765" w:rsidP="00BE65B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7765" w:rsidRDefault="00EA7765" w:rsidP="00BE65B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7765" w:rsidRDefault="00EA7765" w:rsidP="00BE65B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7765" w:rsidRPr="00175291" w:rsidRDefault="00EA7765" w:rsidP="00BE65B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E65BB" w:rsidRPr="00FF25B3" w:rsidRDefault="0093533A" w:rsidP="0093533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F25B3">
        <w:rPr>
          <w:b/>
          <w:i/>
          <w:sz w:val="28"/>
          <w:szCs w:val="28"/>
        </w:rPr>
        <w:t>3.3. Прием и регистрация заявления и документов</w:t>
      </w:r>
    </w:p>
    <w:p w:rsidR="00A12027" w:rsidRPr="00175291" w:rsidRDefault="00A12027" w:rsidP="00A120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22DA" w:rsidRPr="00175291" w:rsidRDefault="00A522DA" w:rsidP="00A522DA">
      <w:pPr>
        <w:ind w:firstLine="567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3.3.1. 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93533A" w:rsidRPr="00175291" w:rsidRDefault="0093533A" w:rsidP="0093533A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 xml:space="preserve">3.3.2. Заявление, поступившее непосредственно от заявителя, посредством факсимильной или почтовой связи, в электронном виде принимается и регистрируется специалистом, ответственным за предоставление муниципальной услуги, в день поступления в Журнале регистрации. </w:t>
      </w:r>
    </w:p>
    <w:p w:rsidR="0093533A" w:rsidRDefault="0093533A" w:rsidP="0093533A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предоставление муниципальной услуги, в Журнале регистрации в ближайший рабочий день, следующий за днем поступления указанного заявления.</w:t>
      </w:r>
    </w:p>
    <w:p w:rsidR="006E3A5D" w:rsidRPr="006E3A5D" w:rsidRDefault="006E3A5D" w:rsidP="006E3A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A5D">
        <w:rPr>
          <w:sz w:val="28"/>
          <w:szCs w:val="28"/>
        </w:rPr>
        <w:t xml:space="preserve">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6E3A5D" w:rsidRPr="00175291" w:rsidRDefault="006E3A5D" w:rsidP="006E3A5D">
      <w:pPr>
        <w:spacing w:line="100" w:lineRule="atLeast"/>
        <w:ind w:firstLine="709"/>
        <w:jc w:val="both"/>
        <w:rPr>
          <w:color w:val="000000"/>
          <w:sz w:val="28"/>
          <w:szCs w:val="28"/>
          <w:shd w:val="clear" w:color="auto" w:fill="FF0000"/>
        </w:rPr>
      </w:pPr>
      <w:r w:rsidRPr="006E3A5D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</w:t>
      </w:r>
    </w:p>
    <w:p w:rsidR="0093533A" w:rsidRPr="00175291" w:rsidRDefault="0093533A" w:rsidP="0093533A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>3.3.3.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93533A" w:rsidRPr="00175291" w:rsidRDefault="0093533A" w:rsidP="0093533A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>3.3.4.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A522DA" w:rsidRPr="00175291" w:rsidRDefault="0093533A" w:rsidP="0093533A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>3.3.5. Результатом выполнения административной процедуры является регистрация заявления о выдаче разрешения на ввод объекта в эксплуатацию.</w:t>
      </w:r>
    </w:p>
    <w:p w:rsidR="00BE65BB" w:rsidRPr="00175291" w:rsidRDefault="00BE65BB" w:rsidP="00BE65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59C9" w:rsidRPr="007059C9" w:rsidRDefault="00A522DA" w:rsidP="007059C9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7059C9">
        <w:rPr>
          <w:b/>
          <w:i/>
          <w:sz w:val="28"/>
          <w:szCs w:val="28"/>
        </w:rPr>
        <w:t>3.4.</w:t>
      </w:r>
      <w:r w:rsidR="00BE65BB" w:rsidRPr="007059C9">
        <w:rPr>
          <w:b/>
          <w:i/>
          <w:sz w:val="28"/>
          <w:szCs w:val="28"/>
        </w:rPr>
        <w:t xml:space="preserve"> </w:t>
      </w:r>
      <w:r w:rsidR="00AD3BA5" w:rsidRPr="007059C9">
        <w:rPr>
          <w:b/>
          <w:i/>
          <w:sz w:val="28"/>
          <w:szCs w:val="28"/>
        </w:rPr>
        <w:t xml:space="preserve">Рассмотрение заявления, </w:t>
      </w:r>
    </w:p>
    <w:p w:rsidR="007059C9" w:rsidRPr="007059C9" w:rsidRDefault="00AD3BA5" w:rsidP="007059C9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7059C9">
        <w:rPr>
          <w:b/>
          <w:i/>
          <w:sz w:val="28"/>
          <w:szCs w:val="28"/>
        </w:rPr>
        <w:t>осмотр объекта капитального строительства и принятие решения</w:t>
      </w:r>
    </w:p>
    <w:p w:rsidR="007059C9" w:rsidRPr="007059C9" w:rsidRDefault="00AD3BA5" w:rsidP="007059C9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7059C9">
        <w:rPr>
          <w:b/>
          <w:i/>
          <w:sz w:val="28"/>
          <w:szCs w:val="28"/>
        </w:rPr>
        <w:t xml:space="preserve"> о выдаче разрешения </w:t>
      </w:r>
      <w:r w:rsidRPr="007059C9">
        <w:rPr>
          <w:b/>
          <w:i/>
          <w:color w:val="000000"/>
          <w:sz w:val="28"/>
          <w:szCs w:val="28"/>
        </w:rPr>
        <w:t>на ввод объекта в эксплуатацию</w:t>
      </w:r>
      <w:r w:rsidRPr="007059C9">
        <w:rPr>
          <w:b/>
          <w:i/>
          <w:sz w:val="28"/>
          <w:szCs w:val="28"/>
        </w:rPr>
        <w:t xml:space="preserve"> </w:t>
      </w:r>
    </w:p>
    <w:p w:rsidR="00BE65BB" w:rsidRPr="007059C9" w:rsidRDefault="00AD3BA5" w:rsidP="007059C9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7059C9">
        <w:rPr>
          <w:b/>
          <w:i/>
          <w:sz w:val="28"/>
          <w:szCs w:val="28"/>
        </w:rPr>
        <w:t>либо об отказе в выдаче разрешения</w:t>
      </w:r>
      <w:r w:rsidRPr="007059C9">
        <w:rPr>
          <w:b/>
          <w:i/>
          <w:color w:val="000000"/>
          <w:sz w:val="28"/>
          <w:szCs w:val="28"/>
        </w:rPr>
        <w:t xml:space="preserve"> на ввод объекта в эксплуатацию</w:t>
      </w:r>
    </w:p>
    <w:p w:rsidR="00AD3BA5" w:rsidRPr="00175291" w:rsidRDefault="00AD3BA5" w:rsidP="00AD3BA5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A522DA" w:rsidRDefault="00BE65BB" w:rsidP="00A522D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3</w:t>
      </w:r>
      <w:r w:rsidR="00A522DA" w:rsidRPr="00175291">
        <w:rPr>
          <w:sz w:val="28"/>
          <w:szCs w:val="28"/>
        </w:rPr>
        <w:t xml:space="preserve">.4.1. </w:t>
      </w:r>
      <w:r w:rsidR="00AD3BA5" w:rsidRPr="00175291">
        <w:rPr>
          <w:color w:val="000000"/>
          <w:sz w:val="28"/>
          <w:szCs w:val="28"/>
        </w:rPr>
        <w:t>Основанием для начала административной процедуры является зарегистрированное заявление о выдаче разрешения на ввод объекта в эксплуатацию</w:t>
      </w:r>
      <w:r w:rsidR="00A522DA" w:rsidRPr="00175291">
        <w:rPr>
          <w:sz w:val="28"/>
          <w:szCs w:val="28"/>
        </w:rPr>
        <w:t>.</w:t>
      </w:r>
    </w:p>
    <w:p w:rsidR="00A84ABB" w:rsidRPr="006C7B5D" w:rsidRDefault="00A84ABB" w:rsidP="00A84A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6C7B5D">
        <w:rPr>
          <w:sz w:val="28"/>
          <w:szCs w:val="28"/>
        </w:rPr>
        <w:t xml:space="preserve">3.4.2. В случае непредставления  заявителем по своему усмотрению </w:t>
      </w:r>
      <w:r w:rsidRPr="006C7B5D">
        <w:rPr>
          <w:sz w:val="28"/>
          <w:szCs w:val="28"/>
        </w:rPr>
        <w:lastRenderedPageBreak/>
        <w:t xml:space="preserve">документов, указанных </w:t>
      </w:r>
      <w:r w:rsidRPr="006C7B5D">
        <w:rPr>
          <w:sz w:val="28"/>
          <w:szCs w:val="28"/>
          <w:shd w:val="clear" w:color="auto" w:fill="FFFFFF"/>
        </w:rPr>
        <w:t>в</w:t>
      </w:r>
      <w:r w:rsidRPr="006C7B5D">
        <w:rPr>
          <w:rStyle w:val="apple-converted-space"/>
          <w:sz w:val="28"/>
          <w:szCs w:val="28"/>
          <w:shd w:val="clear" w:color="auto" w:fill="FFFFFF"/>
        </w:rPr>
        <w:t> </w:t>
      </w:r>
      <w:r w:rsidRPr="006C7B5D">
        <w:rPr>
          <w:rStyle w:val="apple-converted-space"/>
          <w:sz w:val="28"/>
          <w:szCs w:val="28"/>
          <w:u w:val="single"/>
          <w:shd w:val="clear" w:color="auto" w:fill="FFFFFF"/>
        </w:rPr>
        <w:t>под</w:t>
      </w:r>
      <w:hyperlink r:id="rId13" w:anchor="p2622" w:tooltip="Ссылка на текущий документ" w:history="1">
        <w:r w:rsidRPr="006C7B5D">
          <w:rPr>
            <w:rStyle w:val="a3"/>
            <w:color w:val="auto"/>
            <w:sz w:val="28"/>
            <w:szCs w:val="28"/>
            <w:shd w:val="clear" w:color="auto" w:fill="FFFFFF"/>
          </w:rPr>
          <w:t xml:space="preserve">пунктах </w:t>
        </w:r>
        <w:r w:rsidRPr="00182BD6">
          <w:rPr>
            <w:rStyle w:val="a3"/>
            <w:sz w:val="28"/>
            <w:szCs w:val="28"/>
            <w:shd w:val="clear" w:color="auto" w:fill="FFFFFF"/>
          </w:rPr>
          <w:t>1</w:t>
        </w:r>
      </w:hyperlink>
      <w:r w:rsidRPr="00182BD6">
        <w:rPr>
          <w:color w:val="0000FF"/>
          <w:sz w:val="28"/>
          <w:szCs w:val="28"/>
          <w:u w:val="single"/>
          <w:shd w:val="clear" w:color="auto" w:fill="FFFFFF"/>
        </w:rPr>
        <w:t>,</w:t>
      </w:r>
      <w:r w:rsidRPr="00182BD6">
        <w:rPr>
          <w:rStyle w:val="apple-converted-space"/>
          <w:color w:val="0000FF"/>
          <w:sz w:val="28"/>
          <w:szCs w:val="28"/>
          <w:u w:val="single"/>
          <w:shd w:val="clear" w:color="auto" w:fill="FFFFFF"/>
        </w:rPr>
        <w:t> </w:t>
      </w:r>
      <w:hyperlink r:id="rId14" w:anchor="p2623" w:tooltip="Ссылка на текущий документ" w:history="1">
        <w:r w:rsidRPr="00182BD6">
          <w:rPr>
            <w:rStyle w:val="a3"/>
            <w:sz w:val="28"/>
            <w:szCs w:val="28"/>
            <w:shd w:val="clear" w:color="auto" w:fill="FFFFFF"/>
          </w:rPr>
          <w:t>2</w:t>
        </w:r>
      </w:hyperlink>
      <w:r w:rsidRPr="00182BD6">
        <w:rPr>
          <w:color w:val="0000FF"/>
          <w:sz w:val="28"/>
          <w:szCs w:val="28"/>
          <w:u w:val="single"/>
          <w:shd w:val="clear" w:color="auto" w:fill="FFFFFF"/>
        </w:rPr>
        <w:t>,</w:t>
      </w:r>
      <w:r w:rsidRPr="00182BD6">
        <w:rPr>
          <w:rStyle w:val="apple-converted-space"/>
          <w:color w:val="0000FF"/>
          <w:sz w:val="28"/>
          <w:szCs w:val="28"/>
          <w:u w:val="single"/>
          <w:shd w:val="clear" w:color="auto" w:fill="FFFFFF"/>
        </w:rPr>
        <w:t> </w:t>
      </w:r>
      <w:hyperlink r:id="rId15" w:anchor="p2626" w:tooltip="Ссылка на текущий документ" w:history="1">
        <w:r w:rsidRPr="00182BD6">
          <w:rPr>
            <w:rStyle w:val="a3"/>
            <w:sz w:val="28"/>
            <w:szCs w:val="28"/>
            <w:shd w:val="clear" w:color="auto" w:fill="FFFFFF"/>
          </w:rPr>
          <w:t>3</w:t>
        </w:r>
      </w:hyperlink>
      <w:r w:rsidRPr="00182BD6">
        <w:rPr>
          <w:rStyle w:val="apple-converted-space"/>
          <w:color w:val="0000FF"/>
          <w:sz w:val="28"/>
          <w:szCs w:val="28"/>
          <w:u w:val="single"/>
          <w:shd w:val="clear" w:color="auto" w:fill="FFFFFF"/>
        </w:rPr>
        <w:t> </w:t>
      </w:r>
      <w:r w:rsidRPr="00182BD6">
        <w:rPr>
          <w:color w:val="0000FF"/>
          <w:sz w:val="28"/>
          <w:szCs w:val="28"/>
          <w:u w:val="single"/>
          <w:shd w:val="clear" w:color="auto" w:fill="FFFFFF"/>
        </w:rPr>
        <w:t>и</w:t>
      </w:r>
      <w:r w:rsidRPr="00182BD6">
        <w:rPr>
          <w:rStyle w:val="apple-converted-space"/>
          <w:color w:val="0000FF"/>
          <w:sz w:val="28"/>
          <w:szCs w:val="28"/>
          <w:u w:val="single"/>
          <w:shd w:val="clear" w:color="auto" w:fill="FFFFFF"/>
        </w:rPr>
        <w:t> </w:t>
      </w:r>
      <w:hyperlink r:id="rId16" w:anchor="p2642" w:tooltip="Ссылка на текущий документ" w:history="1">
        <w:r w:rsidRPr="00182BD6">
          <w:rPr>
            <w:rStyle w:val="a3"/>
            <w:sz w:val="28"/>
            <w:szCs w:val="28"/>
            <w:shd w:val="clear" w:color="auto" w:fill="FFFFFF"/>
          </w:rPr>
          <w:t>9 пункта</w:t>
        </w:r>
      </w:hyperlink>
      <w:r w:rsidRPr="00182BD6">
        <w:rPr>
          <w:color w:val="0000FF"/>
          <w:sz w:val="28"/>
          <w:szCs w:val="28"/>
          <w:u w:val="single"/>
        </w:rPr>
        <w:t xml:space="preserve"> 2.7.1.</w:t>
      </w:r>
      <w:r w:rsidRPr="00182BD6">
        <w:rPr>
          <w:color w:val="0000FF"/>
          <w:sz w:val="28"/>
          <w:szCs w:val="28"/>
        </w:rPr>
        <w:t xml:space="preserve"> </w:t>
      </w:r>
      <w:r w:rsidRPr="006C7B5D">
        <w:rPr>
          <w:sz w:val="28"/>
          <w:szCs w:val="28"/>
        </w:rPr>
        <w:t>настоящего административного регламента, специалист, ответственный за предоставление муниципальной услуги, в течение 1 рабочего дня со дня регистрации заявления, обеспечивает направление межведомственных запросов (на бумажном носителе или в форме электронного документа)</w:t>
      </w:r>
    </w:p>
    <w:p w:rsidR="00A84ABB" w:rsidRPr="00182BD6" w:rsidRDefault="00A84ABB" w:rsidP="00034DE9">
      <w:pPr>
        <w:rPr>
          <w:color w:val="0000FF"/>
          <w:sz w:val="28"/>
          <w:szCs w:val="28"/>
          <w:shd w:val="clear" w:color="auto" w:fill="FFFFFF"/>
        </w:rPr>
      </w:pPr>
      <w:r w:rsidRPr="006C7B5D">
        <w:rPr>
          <w:sz w:val="28"/>
          <w:szCs w:val="28"/>
          <w:shd w:val="clear" w:color="auto" w:fill="FFFFFF"/>
        </w:rPr>
        <w:t>в органы, в распоряжении которых находятся указанные документы (их копии или сведения, содержащиеся в них</w:t>
      </w:r>
      <w:r w:rsidR="00F26C42">
        <w:rPr>
          <w:sz w:val="28"/>
          <w:szCs w:val="28"/>
          <w:shd w:val="clear" w:color="auto" w:fill="FFFFFF"/>
        </w:rPr>
        <w:t>.</w:t>
      </w:r>
      <w:r w:rsidRPr="006C7B5D">
        <w:rPr>
          <w:rFonts w:ascii="Arial" w:hAnsi="Arial" w:cs="Arial"/>
          <w:sz w:val="18"/>
          <w:szCs w:val="18"/>
        </w:rPr>
        <w:br/>
      </w:r>
      <w:r w:rsidRPr="006C7B5D">
        <w:rPr>
          <w:sz w:val="28"/>
          <w:szCs w:val="28"/>
          <w:shd w:val="clear" w:color="auto" w:fill="FFFFFF"/>
        </w:rPr>
        <w:t xml:space="preserve">          Документы, указанные </w:t>
      </w:r>
      <w:r w:rsidRPr="00182BD6">
        <w:rPr>
          <w:color w:val="0000FF"/>
          <w:sz w:val="28"/>
          <w:szCs w:val="28"/>
          <w:shd w:val="clear" w:color="auto" w:fill="FFFFFF"/>
        </w:rPr>
        <w:t>в</w:t>
      </w:r>
      <w:r w:rsidRPr="00182BD6">
        <w:rPr>
          <w:rStyle w:val="apple-converted-space"/>
          <w:color w:val="0000FF"/>
          <w:sz w:val="28"/>
          <w:szCs w:val="28"/>
          <w:shd w:val="clear" w:color="auto" w:fill="FFFFFF"/>
        </w:rPr>
        <w:t> </w:t>
      </w:r>
      <w:r w:rsidRPr="00182BD6">
        <w:rPr>
          <w:rStyle w:val="apple-converted-space"/>
          <w:color w:val="0000FF"/>
          <w:sz w:val="28"/>
          <w:szCs w:val="28"/>
          <w:u w:val="single"/>
          <w:shd w:val="clear" w:color="auto" w:fill="FFFFFF"/>
        </w:rPr>
        <w:t>под</w:t>
      </w:r>
      <w:hyperlink r:id="rId17" w:anchor="p2622" w:tooltip="Ссылка на текущий документ" w:history="1">
        <w:r w:rsidRPr="00182BD6">
          <w:rPr>
            <w:rStyle w:val="a3"/>
            <w:sz w:val="28"/>
            <w:szCs w:val="28"/>
            <w:shd w:val="clear" w:color="auto" w:fill="FFFFFF"/>
          </w:rPr>
          <w:t>пунктах 1</w:t>
        </w:r>
      </w:hyperlink>
      <w:r w:rsidRPr="00182BD6">
        <w:rPr>
          <w:color w:val="0000FF"/>
          <w:sz w:val="28"/>
          <w:szCs w:val="28"/>
          <w:u w:val="single"/>
          <w:shd w:val="clear" w:color="auto" w:fill="FFFFFF"/>
        </w:rPr>
        <w:t>,</w:t>
      </w:r>
      <w:r w:rsidRPr="00182BD6">
        <w:rPr>
          <w:rStyle w:val="apple-converted-space"/>
          <w:color w:val="0000FF"/>
          <w:sz w:val="28"/>
          <w:szCs w:val="28"/>
          <w:u w:val="single"/>
          <w:shd w:val="clear" w:color="auto" w:fill="FFFFFF"/>
        </w:rPr>
        <w:t> </w:t>
      </w:r>
      <w:hyperlink r:id="rId18" w:anchor="p2627" w:tooltip="Ссылка на текущий документ" w:history="1">
        <w:r w:rsidRPr="00182BD6">
          <w:rPr>
            <w:rStyle w:val="a3"/>
            <w:sz w:val="28"/>
            <w:szCs w:val="28"/>
            <w:shd w:val="clear" w:color="auto" w:fill="FFFFFF"/>
          </w:rPr>
          <w:t>4</w:t>
        </w:r>
      </w:hyperlink>
      <w:r w:rsidRPr="00182BD6">
        <w:rPr>
          <w:color w:val="0000FF"/>
          <w:sz w:val="28"/>
          <w:szCs w:val="28"/>
          <w:u w:val="single"/>
          <w:shd w:val="clear" w:color="auto" w:fill="FFFFFF"/>
        </w:rPr>
        <w:t>,</w:t>
      </w:r>
      <w:r w:rsidRPr="00182BD6">
        <w:rPr>
          <w:rStyle w:val="apple-converted-space"/>
          <w:color w:val="0000FF"/>
          <w:sz w:val="28"/>
          <w:szCs w:val="28"/>
          <w:u w:val="single"/>
          <w:shd w:val="clear" w:color="auto" w:fill="FFFFFF"/>
        </w:rPr>
        <w:t> </w:t>
      </w:r>
      <w:hyperlink r:id="rId19" w:anchor="p2630" w:tooltip="Ссылка на текущий документ" w:history="1">
        <w:r w:rsidRPr="00182BD6">
          <w:rPr>
            <w:rStyle w:val="a3"/>
            <w:sz w:val="28"/>
            <w:szCs w:val="28"/>
            <w:shd w:val="clear" w:color="auto" w:fill="FFFFFF"/>
          </w:rPr>
          <w:t>5</w:t>
        </w:r>
      </w:hyperlink>
      <w:r w:rsidRPr="00182BD6">
        <w:rPr>
          <w:color w:val="0000FF"/>
          <w:sz w:val="28"/>
          <w:szCs w:val="28"/>
          <w:u w:val="single"/>
          <w:shd w:val="clear" w:color="auto" w:fill="FFFFFF"/>
        </w:rPr>
        <w:t>,</w:t>
      </w:r>
      <w:r w:rsidRPr="00182BD6">
        <w:rPr>
          <w:rStyle w:val="apple-converted-space"/>
          <w:color w:val="0000FF"/>
          <w:sz w:val="28"/>
          <w:szCs w:val="28"/>
          <w:u w:val="single"/>
          <w:shd w:val="clear" w:color="auto" w:fill="FFFFFF"/>
        </w:rPr>
        <w:t> </w:t>
      </w:r>
      <w:hyperlink r:id="rId20" w:anchor="p2633" w:tooltip="Ссылка на текущий документ" w:history="1">
        <w:r w:rsidRPr="00182BD6">
          <w:rPr>
            <w:rStyle w:val="a3"/>
            <w:sz w:val="28"/>
            <w:szCs w:val="28"/>
            <w:shd w:val="clear" w:color="auto" w:fill="FFFFFF"/>
          </w:rPr>
          <w:t>6</w:t>
        </w:r>
      </w:hyperlink>
      <w:r w:rsidRPr="00182BD6">
        <w:rPr>
          <w:color w:val="0000FF"/>
          <w:sz w:val="28"/>
          <w:szCs w:val="28"/>
          <w:u w:val="single"/>
          <w:shd w:val="clear" w:color="auto" w:fill="FFFFFF"/>
        </w:rPr>
        <w:t>,</w:t>
      </w:r>
      <w:r w:rsidRPr="00182BD6">
        <w:rPr>
          <w:rStyle w:val="apple-converted-space"/>
          <w:color w:val="0000FF"/>
          <w:sz w:val="28"/>
          <w:szCs w:val="28"/>
          <w:u w:val="single"/>
          <w:shd w:val="clear" w:color="auto" w:fill="FFFFFF"/>
        </w:rPr>
        <w:t> </w:t>
      </w:r>
      <w:hyperlink r:id="rId21" w:anchor="p2636" w:tooltip="Ссылка на текущий документ" w:history="1">
        <w:r w:rsidRPr="00182BD6">
          <w:rPr>
            <w:rStyle w:val="a3"/>
            <w:sz w:val="28"/>
            <w:szCs w:val="28"/>
            <w:shd w:val="clear" w:color="auto" w:fill="FFFFFF"/>
          </w:rPr>
          <w:t>7</w:t>
        </w:r>
      </w:hyperlink>
      <w:r w:rsidRPr="00182BD6">
        <w:rPr>
          <w:color w:val="0000FF"/>
          <w:sz w:val="28"/>
          <w:szCs w:val="28"/>
          <w:u w:val="single"/>
          <w:shd w:val="clear" w:color="auto" w:fill="FFFFFF"/>
        </w:rPr>
        <w:t>,</w:t>
      </w:r>
      <w:r w:rsidRPr="00182BD6">
        <w:rPr>
          <w:rStyle w:val="apple-converted-space"/>
          <w:color w:val="0000FF"/>
          <w:sz w:val="28"/>
          <w:szCs w:val="28"/>
          <w:u w:val="single"/>
          <w:shd w:val="clear" w:color="auto" w:fill="FFFFFF"/>
        </w:rPr>
        <w:t> </w:t>
      </w:r>
      <w:hyperlink r:id="rId22" w:anchor="p2639" w:tooltip="Ссылка на текущий документ" w:history="1">
        <w:r w:rsidRPr="00182BD6">
          <w:rPr>
            <w:rStyle w:val="a3"/>
            <w:sz w:val="28"/>
            <w:szCs w:val="28"/>
            <w:shd w:val="clear" w:color="auto" w:fill="FFFFFF"/>
          </w:rPr>
          <w:t>8</w:t>
        </w:r>
      </w:hyperlink>
      <w:r w:rsidRPr="00182BD6">
        <w:rPr>
          <w:color w:val="0000FF"/>
          <w:sz w:val="28"/>
          <w:szCs w:val="28"/>
          <w:u w:val="single"/>
          <w:shd w:val="clear" w:color="auto" w:fill="FFFFFF"/>
        </w:rPr>
        <w:t>,</w:t>
      </w:r>
      <w:r w:rsidRPr="00182BD6">
        <w:rPr>
          <w:rStyle w:val="apple-converted-space"/>
          <w:color w:val="0000FF"/>
          <w:sz w:val="28"/>
          <w:szCs w:val="28"/>
          <w:u w:val="single"/>
          <w:shd w:val="clear" w:color="auto" w:fill="FFFFFF"/>
        </w:rPr>
        <w:t> </w:t>
      </w:r>
      <w:hyperlink r:id="rId23" w:anchor="p2649" w:tooltip="Ссылка на текущий документ" w:history="1">
        <w:r w:rsidRPr="00182BD6">
          <w:rPr>
            <w:rStyle w:val="a3"/>
            <w:sz w:val="28"/>
            <w:szCs w:val="28"/>
            <w:shd w:val="clear" w:color="auto" w:fill="FFFFFF"/>
          </w:rPr>
          <w:t>12</w:t>
        </w:r>
      </w:hyperlink>
      <w:r w:rsidRPr="00182BD6">
        <w:rPr>
          <w:color w:val="0000FF"/>
          <w:sz w:val="28"/>
          <w:szCs w:val="28"/>
          <w:u w:val="single"/>
        </w:rPr>
        <w:t xml:space="preserve"> пункта 2.7.1.</w:t>
      </w:r>
      <w:r w:rsidRPr="006C7B5D">
        <w:rPr>
          <w:rStyle w:val="apple-converted-space"/>
          <w:sz w:val="28"/>
          <w:szCs w:val="28"/>
          <w:shd w:val="clear" w:color="auto" w:fill="FFFFFF"/>
        </w:rPr>
        <w:t> </w:t>
      </w:r>
      <w:r w:rsidRPr="006C7B5D">
        <w:rPr>
          <w:sz w:val="28"/>
          <w:szCs w:val="28"/>
        </w:rPr>
        <w:t>настоящего административного регламента</w:t>
      </w:r>
      <w:r w:rsidR="00F26C42">
        <w:rPr>
          <w:sz w:val="28"/>
          <w:szCs w:val="28"/>
        </w:rPr>
        <w:t xml:space="preserve"> </w:t>
      </w:r>
      <w:r w:rsidRPr="006C7B5D">
        <w:rPr>
          <w:sz w:val="28"/>
          <w:szCs w:val="28"/>
          <w:shd w:val="clear" w:color="auto" w:fill="FFFFFF"/>
        </w:rPr>
        <w:t xml:space="preserve"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A84ABB" w:rsidRPr="00A84ABB" w:rsidRDefault="00A84ABB" w:rsidP="009E7DB0">
      <w:pPr>
        <w:ind w:firstLine="540"/>
        <w:jc w:val="both"/>
        <w:rPr>
          <w:color w:val="FF0000"/>
          <w:sz w:val="28"/>
          <w:szCs w:val="28"/>
        </w:rPr>
      </w:pPr>
      <w:r w:rsidRPr="006C7B5D">
        <w:rPr>
          <w:sz w:val="28"/>
          <w:szCs w:val="28"/>
          <w:shd w:val="clear" w:color="auto" w:fill="FFFFFF"/>
        </w:rPr>
        <w:t xml:space="preserve">Документы, указанные </w:t>
      </w:r>
      <w:r w:rsidRPr="00182BD6">
        <w:rPr>
          <w:color w:val="0000FF"/>
          <w:sz w:val="28"/>
          <w:szCs w:val="28"/>
          <w:shd w:val="clear" w:color="auto" w:fill="FFFFFF"/>
        </w:rPr>
        <w:t>в</w:t>
      </w:r>
      <w:r w:rsidRPr="00182BD6">
        <w:rPr>
          <w:rStyle w:val="apple-converted-space"/>
          <w:color w:val="0000FF"/>
          <w:sz w:val="28"/>
          <w:szCs w:val="28"/>
          <w:shd w:val="clear" w:color="auto" w:fill="FFFFFF"/>
        </w:rPr>
        <w:t> </w:t>
      </w:r>
      <w:r w:rsidRPr="00182BD6">
        <w:rPr>
          <w:rStyle w:val="apple-converted-space"/>
          <w:color w:val="0000FF"/>
          <w:sz w:val="28"/>
          <w:szCs w:val="28"/>
          <w:u w:val="single"/>
          <w:shd w:val="clear" w:color="auto" w:fill="FFFFFF"/>
        </w:rPr>
        <w:t>под</w:t>
      </w:r>
      <w:r w:rsidRPr="00182BD6">
        <w:rPr>
          <w:color w:val="0000FF"/>
          <w:sz w:val="28"/>
          <w:szCs w:val="28"/>
          <w:u w:val="single"/>
          <w:shd w:val="clear" w:color="auto" w:fill="FFFFFF"/>
        </w:rPr>
        <w:t>пунктах 10,11</w:t>
      </w:r>
      <w:r w:rsidRPr="00182BD6">
        <w:rPr>
          <w:color w:val="0000FF"/>
          <w:sz w:val="28"/>
          <w:szCs w:val="28"/>
          <w:u w:val="single"/>
        </w:rPr>
        <w:t xml:space="preserve"> пункта 2.7.1.</w:t>
      </w:r>
      <w:r w:rsidRPr="006C7B5D">
        <w:rPr>
          <w:rStyle w:val="apple-converted-space"/>
          <w:sz w:val="28"/>
          <w:szCs w:val="28"/>
          <w:shd w:val="clear" w:color="auto" w:fill="FFFFFF"/>
        </w:rPr>
        <w:t> </w:t>
      </w:r>
      <w:r w:rsidRPr="006C7B5D">
        <w:rPr>
          <w:sz w:val="28"/>
          <w:szCs w:val="28"/>
        </w:rPr>
        <w:t>настоящего административного регламента</w:t>
      </w:r>
      <w:r w:rsidR="009E7DB0">
        <w:rPr>
          <w:sz w:val="28"/>
          <w:szCs w:val="28"/>
        </w:rPr>
        <w:t xml:space="preserve"> </w:t>
      </w:r>
      <w:r w:rsidRPr="006C7B5D">
        <w:rPr>
          <w:sz w:val="28"/>
          <w:szCs w:val="28"/>
          <w:shd w:val="clear" w:color="auto" w:fill="FFFFFF"/>
        </w:rPr>
        <w:t>предоставляются заявителем самостоятельно.</w:t>
      </w:r>
      <w:r w:rsidRPr="006C7B5D">
        <w:rPr>
          <w:rFonts w:ascii="Arial" w:hAnsi="Arial" w:cs="Arial"/>
          <w:sz w:val="18"/>
          <w:szCs w:val="18"/>
        </w:rPr>
        <w:br/>
      </w:r>
    </w:p>
    <w:p w:rsidR="00503FE7" w:rsidRPr="00175291" w:rsidRDefault="00BE65BB" w:rsidP="00503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3.</w:t>
      </w:r>
      <w:r w:rsidR="00A522DA" w:rsidRPr="00175291">
        <w:rPr>
          <w:sz w:val="28"/>
          <w:szCs w:val="28"/>
        </w:rPr>
        <w:t>4.</w:t>
      </w:r>
      <w:r w:rsidR="005F2181" w:rsidRPr="00175291">
        <w:rPr>
          <w:sz w:val="28"/>
          <w:szCs w:val="28"/>
        </w:rPr>
        <w:t>3</w:t>
      </w:r>
      <w:r w:rsidRPr="00175291">
        <w:rPr>
          <w:sz w:val="28"/>
          <w:szCs w:val="28"/>
        </w:rPr>
        <w:t xml:space="preserve">. </w:t>
      </w:r>
      <w:r w:rsidR="00503FE7" w:rsidRPr="00175291">
        <w:rPr>
          <w:sz w:val="28"/>
          <w:szCs w:val="28"/>
        </w:rPr>
        <w:t>После получения документов ответственный исполнитель осуществляет проверку наличия документо</w:t>
      </w:r>
      <w:r w:rsidR="005F2181" w:rsidRPr="00175291">
        <w:rPr>
          <w:sz w:val="28"/>
          <w:szCs w:val="28"/>
        </w:rPr>
        <w:t>в, необходимых для принятия решения по заявлению</w:t>
      </w:r>
      <w:r w:rsidR="00503FE7" w:rsidRPr="00175291">
        <w:rPr>
          <w:sz w:val="28"/>
          <w:szCs w:val="28"/>
        </w:rPr>
        <w:t>.</w:t>
      </w:r>
    </w:p>
    <w:p w:rsidR="00503FE7" w:rsidRPr="00175291" w:rsidRDefault="00BE65BB" w:rsidP="00503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3.</w:t>
      </w:r>
      <w:r w:rsidR="00DE6807" w:rsidRPr="00175291">
        <w:rPr>
          <w:sz w:val="28"/>
          <w:szCs w:val="28"/>
        </w:rPr>
        <w:t>4.</w:t>
      </w:r>
      <w:r w:rsidR="009557C9">
        <w:rPr>
          <w:sz w:val="28"/>
          <w:szCs w:val="28"/>
        </w:rPr>
        <w:t>4</w:t>
      </w:r>
      <w:r w:rsidRPr="00175291">
        <w:rPr>
          <w:sz w:val="28"/>
          <w:szCs w:val="28"/>
        </w:rPr>
        <w:t xml:space="preserve">. </w:t>
      </w:r>
      <w:r w:rsidR="00503FE7" w:rsidRPr="00175291">
        <w:rPr>
          <w:sz w:val="28"/>
          <w:szCs w:val="28"/>
        </w:rPr>
        <w:t>В случае соответствия представленных документов установленным требованиям ответственный исполнитель в течение 1 дня, следующего за днем проверки наличия и правильности оформления представленных документов, обеспечивает осмотр объекта капитального строительства.</w:t>
      </w:r>
    </w:p>
    <w:p w:rsidR="00503FE7" w:rsidRPr="00175291" w:rsidRDefault="00503FE7" w:rsidP="00503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2C8C">
        <w:rPr>
          <w:color w:val="0000FF"/>
          <w:sz w:val="28"/>
          <w:szCs w:val="28"/>
        </w:rPr>
        <w:t>В ходе осмотра</w:t>
      </w:r>
      <w:r w:rsidRPr="00175291">
        <w:rPr>
          <w:sz w:val="28"/>
          <w:szCs w:val="28"/>
        </w:rPr>
        <w:t xml:space="preserve"> построенного, реконструированного, отремонтированного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-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503FE7" w:rsidRPr="00175291" w:rsidRDefault="00503FE7" w:rsidP="00503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 По результатам проведенных проверок и осмотра объекта капитального строительства ответственный исполнитель </w:t>
      </w:r>
      <w:r w:rsidR="005F2181" w:rsidRPr="00175291">
        <w:rPr>
          <w:sz w:val="28"/>
          <w:szCs w:val="28"/>
        </w:rPr>
        <w:t xml:space="preserve">составляет </w:t>
      </w:r>
      <w:r w:rsidR="00FC2C8C">
        <w:rPr>
          <w:sz w:val="28"/>
          <w:szCs w:val="28"/>
        </w:rPr>
        <w:t>информацию</w:t>
      </w:r>
      <w:r w:rsidR="005F2181" w:rsidRPr="00175291">
        <w:rPr>
          <w:sz w:val="28"/>
          <w:szCs w:val="28"/>
        </w:rPr>
        <w:t xml:space="preserve"> о результатах осмотра.</w:t>
      </w:r>
    </w:p>
    <w:p w:rsidR="00BE65BB" w:rsidRPr="00175291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Срок выполнения административн</w:t>
      </w:r>
      <w:r w:rsidR="005F2181" w:rsidRPr="00175291">
        <w:rPr>
          <w:sz w:val="28"/>
          <w:szCs w:val="28"/>
        </w:rPr>
        <w:t>ых</w:t>
      </w:r>
      <w:r w:rsidRPr="00175291">
        <w:rPr>
          <w:sz w:val="28"/>
          <w:szCs w:val="28"/>
        </w:rPr>
        <w:t xml:space="preserve"> процедур</w:t>
      </w:r>
      <w:r w:rsidR="005F2181" w:rsidRPr="00175291">
        <w:rPr>
          <w:sz w:val="28"/>
          <w:szCs w:val="28"/>
        </w:rPr>
        <w:t>, указанных в пунктах 3.4.2 – 3.4.5</w:t>
      </w:r>
      <w:r w:rsidRPr="00175291">
        <w:rPr>
          <w:sz w:val="28"/>
          <w:szCs w:val="28"/>
        </w:rPr>
        <w:t xml:space="preserve"> составляет </w:t>
      </w:r>
      <w:r w:rsidR="005F2181" w:rsidRPr="00175291">
        <w:rPr>
          <w:sz w:val="28"/>
          <w:szCs w:val="28"/>
        </w:rPr>
        <w:t>не более 7</w:t>
      </w:r>
      <w:r w:rsidRPr="00175291">
        <w:rPr>
          <w:sz w:val="28"/>
          <w:szCs w:val="28"/>
        </w:rPr>
        <w:t xml:space="preserve"> дней со дня </w:t>
      </w:r>
      <w:r w:rsidR="005F2181" w:rsidRPr="00175291">
        <w:rPr>
          <w:sz w:val="28"/>
          <w:szCs w:val="28"/>
        </w:rPr>
        <w:t>регистрации заявления</w:t>
      </w:r>
      <w:r w:rsidRPr="00175291">
        <w:rPr>
          <w:sz w:val="28"/>
          <w:szCs w:val="28"/>
        </w:rPr>
        <w:t>.</w:t>
      </w:r>
    </w:p>
    <w:p w:rsidR="005F2181" w:rsidRPr="00175291" w:rsidRDefault="005F2181" w:rsidP="005F2181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sz w:val="28"/>
          <w:szCs w:val="28"/>
        </w:rPr>
        <w:t>3.4.</w:t>
      </w:r>
      <w:r w:rsidR="009557C9">
        <w:rPr>
          <w:sz w:val="28"/>
          <w:szCs w:val="28"/>
        </w:rPr>
        <w:t>5</w:t>
      </w:r>
      <w:r w:rsidRPr="00175291">
        <w:rPr>
          <w:sz w:val="28"/>
          <w:szCs w:val="28"/>
        </w:rPr>
        <w:t xml:space="preserve">. </w:t>
      </w:r>
      <w:r w:rsidRPr="00175291">
        <w:rPr>
          <w:color w:val="000000"/>
          <w:sz w:val="28"/>
          <w:szCs w:val="28"/>
        </w:rPr>
        <w:t xml:space="preserve">Должностное лицо, уполномоченное осуществлять выдачу разрешения на строительство, </w:t>
      </w:r>
      <w:r w:rsidRPr="00175291">
        <w:rPr>
          <w:sz w:val="28"/>
          <w:szCs w:val="28"/>
        </w:rPr>
        <w:t xml:space="preserve">по результатам рассмотрения </w:t>
      </w:r>
      <w:r w:rsidR="00624794">
        <w:rPr>
          <w:sz w:val="28"/>
          <w:szCs w:val="28"/>
        </w:rPr>
        <w:t>информации</w:t>
      </w:r>
      <w:r w:rsidRPr="00175291">
        <w:rPr>
          <w:sz w:val="28"/>
          <w:szCs w:val="28"/>
        </w:rPr>
        <w:t xml:space="preserve"> о результатах осмотра, в течение 2 дней со дня его поступления устанавливает наличие или отсутствие оснований, указанных в пункте 2.9.</w:t>
      </w:r>
      <w:r w:rsidR="00250DDE">
        <w:rPr>
          <w:sz w:val="28"/>
          <w:szCs w:val="28"/>
        </w:rPr>
        <w:t xml:space="preserve">1 </w:t>
      </w:r>
      <w:r w:rsidRPr="00175291">
        <w:rPr>
          <w:sz w:val="28"/>
          <w:szCs w:val="28"/>
        </w:rPr>
        <w:t xml:space="preserve">настоящего </w:t>
      </w:r>
      <w:r w:rsidRPr="00175291">
        <w:rPr>
          <w:sz w:val="28"/>
          <w:szCs w:val="28"/>
        </w:rPr>
        <w:lastRenderedPageBreak/>
        <w:t>административного регламента, и принимает решение о выдаче разрешения на ввод объекта в эксплуатацию либо об отказе в выдаче разрешения на ввод объекта в эксплуатацию.</w:t>
      </w:r>
    </w:p>
    <w:p w:rsidR="005F2181" w:rsidRPr="00175291" w:rsidRDefault="005F2181" w:rsidP="005F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3.4.</w:t>
      </w:r>
      <w:r w:rsidR="009557C9">
        <w:rPr>
          <w:sz w:val="28"/>
          <w:szCs w:val="28"/>
        </w:rPr>
        <w:t>6</w:t>
      </w:r>
      <w:r w:rsidRPr="00175291">
        <w:rPr>
          <w:sz w:val="28"/>
          <w:szCs w:val="28"/>
        </w:rPr>
        <w:t>. В случае принятия должностным л</w:t>
      </w:r>
      <w:r w:rsidRPr="00175291">
        <w:rPr>
          <w:color w:val="000000"/>
          <w:sz w:val="28"/>
          <w:szCs w:val="28"/>
        </w:rPr>
        <w:t xml:space="preserve">ицом, уполномоченным осуществлять выдачу разрешения на ввод объекта в эксплуатацию, </w:t>
      </w:r>
      <w:r w:rsidRPr="00175291">
        <w:rPr>
          <w:sz w:val="28"/>
          <w:szCs w:val="28"/>
        </w:rPr>
        <w:t xml:space="preserve">решения о выдаче разрешения  </w:t>
      </w:r>
      <w:r w:rsidRPr="00175291">
        <w:rPr>
          <w:color w:val="000000"/>
          <w:sz w:val="28"/>
          <w:szCs w:val="28"/>
        </w:rPr>
        <w:t>на ввод объекта в эксплуатацию в течение 1 дня</w:t>
      </w:r>
      <w:r w:rsidRPr="00175291">
        <w:rPr>
          <w:color w:val="FF0000"/>
          <w:sz w:val="28"/>
          <w:szCs w:val="28"/>
        </w:rPr>
        <w:t xml:space="preserve"> </w:t>
      </w:r>
      <w:r w:rsidRPr="00175291">
        <w:rPr>
          <w:sz w:val="28"/>
          <w:szCs w:val="28"/>
        </w:rPr>
        <w:t xml:space="preserve">после принятия такого решения специалист, ответственный за предоставление муниципальной услуги, готовит проект разрешения на ввод объекта в эксплуатацию в 2-х экземплярах. Указанное разрешение подписывается должностным лицом, </w:t>
      </w:r>
      <w:r w:rsidRPr="00175291">
        <w:rPr>
          <w:color w:val="000000"/>
          <w:sz w:val="28"/>
          <w:szCs w:val="28"/>
        </w:rPr>
        <w:t>уполномоченным осуществлять выдачу разрешения</w:t>
      </w:r>
      <w:r w:rsidRPr="00175291">
        <w:rPr>
          <w:sz w:val="28"/>
          <w:szCs w:val="28"/>
        </w:rPr>
        <w:t xml:space="preserve"> на ввод объекта в эксплуатацию, заверяется печатью Уполномоченного органа и передается специалисту, ответственному за предоставление муниципальной услуги. </w:t>
      </w:r>
    </w:p>
    <w:p w:rsidR="005F2181" w:rsidRPr="00175291" w:rsidRDefault="005F2181" w:rsidP="005F21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3.4.</w:t>
      </w:r>
      <w:r w:rsidR="009557C9">
        <w:rPr>
          <w:sz w:val="28"/>
          <w:szCs w:val="28"/>
        </w:rPr>
        <w:t>7</w:t>
      </w:r>
      <w:r w:rsidRPr="00175291">
        <w:rPr>
          <w:sz w:val="28"/>
          <w:szCs w:val="28"/>
        </w:rPr>
        <w:t xml:space="preserve">. В случае принятия должностным лицом, </w:t>
      </w:r>
      <w:r w:rsidRPr="00175291">
        <w:rPr>
          <w:color w:val="000000"/>
          <w:sz w:val="28"/>
          <w:szCs w:val="28"/>
        </w:rPr>
        <w:t>уполномоченным осуществлять выдачу разрешения на ввод объекта в эксплуатацию</w:t>
      </w:r>
      <w:r w:rsidRPr="00175291">
        <w:rPr>
          <w:sz w:val="28"/>
          <w:szCs w:val="28"/>
        </w:rPr>
        <w:t xml:space="preserve">, решения об отказе в выдаче разрешения </w:t>
      </w:r>
      <w:r w:rsidRPr="00175291">
        <w:rPr>
          <w:color w:val="000000"/>
          <w:sz w:val="28"/>
          <w:szCs w:val="28"/>
        </w:rPr>
        <w:t>на ввод объекта в эксплуатацию</w:t>
      </w:r>
      <w:r w:rsidRPr="00175291">
        <w:rPr>
          <w:sz w:val="28"/>
          <w:szCs w:val="28"/>
        </w:rPr>
        <w:t xml:space="preserve">, </w:t>
      </w:r>
      <w:r w:rsidRPr="00175291">
        <w:rPr>
          <w:color w:val="000000"/>
          <w:sz w:val="28"/>
          <w:szCs w:val="28"/>
        </w:rPr>
        <w:t>в течение 1 дня</w:t>
      </w:r>
      <w:r w:rsidRPr="00175291">
        <w:rPr>
          <w:sz w:val="28"/>
          <w:szCs w:val="28"/>
        </w:rPr>
        <w:t xml:space="preserve"> после принятия такого решения специалист, ответственный за предоставление муниципальной услуги, готовит проект уведомления об отказе в выдаче разрешения </w:t>
      </w:r>
      <w:r w:rsidRPr="00175291">
        <w:rPr>
          <w:color w:val="000000"/>
          <w:sz w:val="28"/>
          <w:szCs w:val="28"/>
        </w:rPr>
        <w:t>на ввод объекта в эксплуатацию</w:t>
      </w:r>
      <w:r w:rsidRPr="00175291">
        <w:rPr>
          <w:sz w:val="28"/>
          <w:szCs w:val="28"/>
        </w:rPr>
        <w:t xml:space="preserve"> с указанием причин отказа в 2-х экземплярах. Указанное уведомление подписывается должностным лицом, </w:t>
      </w:r>
      <w:r w:rsidRPr="00175291">
        <w:rPr>
          <w:color w:val="000000"/>
          <w:sz w:val="28"/>
          <w:szCs w:val="28"/>
        </w:rPr>
        <w:t>уполномоченным осуществлять выдачу разрешения на ввод объекта в эксплуатацию,</w:t>
      </w:r>
      <w:r w:rsidRPr="00175291">
        <w:rPr>
          <w:sz w:val="28"/>
          <w:szCs w:val="28"/>
        </w:rPr>
        <w:t xml:space="preserve"> и передается специалисту, ответственному за предоставление муниципальной услуги.</w:t>
      </w:r>
    </w:p>
    <w:p w:rsidR="005F2181" w:rsidRPr="00175291" w:rsidRDefault="005F2181" w:rsidP="005F2181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>3.4.</w:t>
      </w:r>
      <w:r w:rsidR="009557C9">
        <w:rPr>
          <w:color w:val="000000"/>
          <w:sz w:val="28"/>
          <w:szCs w:val="28"/>
        </w:rPr>
        <w:t>8</w:t>
      </w:r>
      <w:r w:rsidRPr="00175291">
        <w:rPr>
          <w:color w:val="000000"/>
          <w:sz w:val="28"/>
          <w:szCs w:val="28"/>
        </w:rPr>
        <w:t>. Результатом выполнения административной процедуры является подписанное разрешение на ввод объекта в эксплуатацию либо уведомление об отказе в выдаче разрешения на ввод объекта в эксплуатацию и передача указанных документов специалисту, ответственному за предоставление муниципальной услуги.</w:t>
      </w:r>
    </w:p>
    <w:p w:rsidR="005F2181" w:rsidRPr="00175291" w:rsidRDefault="005F2181" w:rsidP="005F2181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 xml:space="preserve">Срок выполнения административной процедуры – в течение 9 дней со дня регистрации заявления о выдаче разрешения на ввод объекта в эксплуатацию. </w:t>
      </w:r>
    </w:p>
    <w:p w:rsidR="005F2181" w:rsidRPr="00175291" w:rsidRDefault="005F2181" w:rsidP="005F2181">
      <w:pPr>
        <w:ind w:firstLine="709"/>
        <w:jc w:val="both"/>
        <w:rPr>
          <w:color w:val="000000"/>
          <w:sz w:val="28"/>
          <w:szCs w:val="28"/>
        </w:rPr>
      </w:pPr>
    </w:p>
    <w:p w:rsidR="005F2181" w:rsidRPr="007059C9" w:rsidRDefault="005F2181" w:rsidP="005F2181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7059C9">
        <w:rPr>
          <w:b/>
          <w:i/>
          <w:color w:val="000000"/>
          <w:sz w:val="28"/>
          <w:szCs w:val="28"/>
        </w:rPr>
        <w:t xml:space="preserve">3.5. </w:t>
      </w:r>
      <w:r w:rsidRPr="007059C9">
        <w:rPr>
          <w:b/>
          <w:i/>
          <w:sz w:val="28"/>
          <w:szCs w:val="28"/>
        </w:rPr>
        <w:t xml:space="preserve">Выдача (направление) заявителю разрешения </w:t>
      </w:r>
      <w:r w:rsidRPr="007059C9">
        <w:rPr>
          <w:b/>
          <w:i/>
          <w:color w:val="000000"/>
          <w:sz w:val="28"/>
          <w:szCs w:val="28"/>
        </w:rPr>
        <w:t>на ввод объекта в эксплуатацию</w:t>
      </w:r>
      <w:r w:rsidRPr="007059C9">
        <w:rPr>
          <w:b/>
          <w:i/>
          <w:sz w:val="28"/>
          <w:szCs w:val="28"/>
        </w:rPr>
        <w:t xml:space="preserve"> либо уведомления об отказе в выдаче разрешения</w:t>
      </w:r>
      <w:r w:rsidRPr="007059C9">
        <w:rPr>
          <w:b/>
          <w:i/>
          <w:color w:val="000000"/>
          <w:sz w:val="28"/>
          <w:szCs w:val="28"/>
        </w:rPr>
        <w:t xml:space="preserve"> на ввод объекта в эксплуатацию</w:t>
      </w:r>
    </w:p>
    <w:p w:rsidR="005F2181" w:rsidRPr="00175291" w:rsidRDefault="005F2181" w:rsidP="005F2181">
      <w:pPr>
        <w:ind w:firstLine="709"/>
        <w:jc w:val="both"/>
        <w:rPr>
          <w:color w:val="000000"/>
          <w:sz w:val="28"/>
          <w:szCs w:val="28"/>
        </w:rPr>
      </w:pPr>
    </w:p>
    <w:p w:rsidR="005F2181" w:rsidRPr="00175291" w:rsidRDefault="005F2181" w:rsidP="005F2181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>3.5.1. Основанием для начала выполнения административной процедуры является поступление специалисту, ответственному за предоставление муниципальной услуги, подписанных должностным лицом, уполномоченным осуществлять выдачу разрешения на ввод объекта в эксплуатацию, экземпляров разрешения на ввод объекта в эксплуатацию либо уведомления об отказе в выдаче разрешения на ввод объекта в эксплуатацию.</w:t>
      </w:r>
    </w:p>
    <w:p w:rsidR="005F2181" w:rsidRPr="00175291" w:rsidRDefault="005F2181" w:rsidP="005F2181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 xml:space="preserve">3.5.2. Предоставление разрешения на ввод объекта в эксплуатацию либо уведомления об отказе в выдаче такого разрешения осуществляется  специалистом, ответственным за предоставление муниципальной услуги, путем:  </w:t>
      </w:r>
    </w:p>
    <w:p w:rsidR="005F2181" w:rsidRPr="00175291" w:rsidRDefault="005F2181" w:rsidP="005F2181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lastRenderedPageBreak/>
        <w:t>выдачи (вручения) заявителю или его представителю по доверенности;</w:t>
      </w:r>
    </w:p>
    <w:p w:rsidR="005F2181" w:rsidRPr="00175291" w:rsidRDefault="005F2181" w:rsidP="005F2181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>путем направления по почте по адресу, указанному в заявлении, заказным письмом с уведомлением о вручении.</w:t>
      </w:r>
    </w:p>
    <w:p w:rsidR="005F2181" w:rsidRPr="00175291" w:rsidRDefault="005F2181" w:rsidP="005F2181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>3.5.3. Заявителю выдается (направляется) один экземпляр разрешения на ввод объекта в эксплуатацию, один экземпляр разрешения хранится в системе делопроизводства Уполномоченного органа.</w:t>
      </w:r>
    </w:p>
    <w:p w:rsidR="005F2181" w:rsidRPr="00175291" w:rsidRDefault="005F2181" w:rsidP="005F2181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>Заявителю выдается (направляется) один экземпляр уведомления об отказе в выдаче разрешения на ввод объекта в эксплуатацию, один экземпляр уведомления хранится в системе делопроизводства Уполномоченного органа. Вместе с уведомлением об отказе в выдаче разрешения на ввод объекта в эксплуатацию заявителю возвращаются все представленные им документы.</w:t>
      </w:r>
    </w:p>
    <w:p w:rsidR="005F2181" w:rsidRPr="00175291" w:rsidRDefault="005F2181" w:rsidP="005F2181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>3.5.4. После оформления разрешения на ввод объекта в эксплуатацию специалист, ответственный за предоставление муниципальной услуги, заполняет Журнал регистрации.</w:t>
      </w:r>
    </w:p>
    <w:p w:rsidR="005F2181" w:rsidRPr="00175291" w:rsidRDefault="005F2181" w:rsidP="005F2181">
      <w:pPr>
        <w:ind w:firstLine="709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 xml:space="preserve">При выдаче разрешения на ввод объекта в эксплуатацию заявитель предоставляет документ, удостоверяющий его личность (полномочия), ставит в Журнале регистрации дату и подпись, подтверждающие получение разрешения. </w:t>
      </w:r>
    </w:p>
    <w:p w:rsidR="005F2181" w:rsidRPr="00175291" w:rsidRDefault="005F2181" w:rsidP="005F2181">
      <w:pPr>
        <w:ind w:firstLine="708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>3.5.5. Результатом выполнения данной административной процедуры является выдача (направление) заявителю разрешения на ввод объекта в эксплуатацию либо уведомления об отказе в выдаче разрешения на ввод объекта в эксплуатацию.</w:t>
      </w:r>
    </w:p>
    <w:p w:rsidR="005F2181" w:rsidRPr="00175291" w:rsidRDefault="005F2181" w:rsidP="005F218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75291">
        <w:rPr>
          <w:color w:val="000000"/>
          <w:sz w:val="28"/>
          <w:szCs w:val="28"/>
        </w:rPr>
        <w:t>Срок выполнения административной процедуры – в течение 1 дня со дня поступления документов специалисту, ответственному за предоставление муниципальной услуги.</w:t>
      </w:r>
    </w:p>
    <w:p w:rsidR="00376EC5" w:rsidRPr="00175291" w:rsidRDefault="00376EC5" w:rsidP="009337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291" w:rsidRPr="00FF25B3" w:rsidRDefault="00175291" w:rsidP="00FF25B3">
      <w:pPr>
        <w:pStyle w:val="4"/>
        <w:spacing w:before="0"/>
        <w:ind w:firstLine="540"/>
        <w:rPr>
          <w:b/>
        </w:rPr>
      </w:pPr>
      <w:r w:rsidRPr="00FF25B3">
        <w:rPr>
          <w:b/>
          <w:lang w:val="en-US"/>
        </w:rPr>
        <w:t>IV</w:t>
      </w:r>
      <w:r w:rsidRPr="00FF25B3">
        <w:rPr>
          <w:b/>
        </w:rPr>
        <w:t>. ФОРМЫ КОНТРОЛЯ ЗА ИСПОЛНЕНИЕМ АДМИНИСТРАТИВНОГО РЕГЛАМЕНТА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>4.1.</w:t>
      </w:r>
      <w:r w:rsidRPr="00175291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175291">
        <w:rPr>
          <w:i/>
          <w:iCs/>
          <w:sz w:val="28"/>
          <w:szCs w:val="28"/>
        </w:rPr>
        <w:t xml:space="preserve">, </w:t>
      </w:r>
      <w:r w:rsidRPr="00175291">
        <w:rPr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175291" w:rsidRPr="00175291" w:rsidRDefault="00175291" w:rsidP="00175291">
      <w:pPr>
        <w:tabs>
          <w:tab w:val="left" w:pos="6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291">
        <w:rPr>
          <w:sz w:val="28"/>
          <w:szCs w:val="28"/>
        </w:rPr>
        <w:t xml:space="preserve">4.2. Общий контроль над полнотой и качеством </w:t>
      </w:r>
      <w:r w:rsidRPr="00175291">
        <w:rPr>
          <w:spacing w:val="-4"/>
          <w:sz w:val="28"/>
          <w:szCs w:val="28"/>
        </w:rPr>
        <w:t>предоставления муниципальной услуги</w:t>
      </w:r>
      <w:r w:rsidRPr="00175291">
        <w:rPr>
          <w:sz w:val="28"/>
          <w:szCs w:val="28"/>
        </w:rPr>
        <w:t xml:space="preserve"> осуществляет руководитель Уполномоченного органа.</w:t>
      </w:r>
    </w:p>
    <w:p w:rsidR="00175291" w:rsidRPr="00175291" w:rsidRDefault="00175291" w:rsidP="00175291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75291">
        <w:rPr>
          <w:sz w:val="28"/>
          <w:szCs w:val="28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175291" w:rsidRPr="00175291" w:rsidRDefault="00175291" w:rsidP="00175291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75291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175291" w:rsidRPr="00175291" w:rsidRDefault="00175291" w:rsidP="00175291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bCs/>
          <w:snapToGrid w:val="0"/>
          <w:sz w:val="28"/>
          <w:szCs w:val="28"/>
        </w:rPr>
      </w:pPr>
      <w:r w:rsidRPr="00175291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</w:t>
      </w:r>
      <w:r w:rsidRPr="00175291">
        <w:rPr>
          <w:sz w:val="28"/>
          <w:szCs w:val="28"/>
        </w:rPr>
        <w:lastRenderedPageBreak/>
        <w:t>срок ее проведения устанавливаются муниципальным правовым актом Уполномоченного органа</w:t>
      </w:r>
      <w:r w:rsidRPr="00175291">
        <w:rPr>
          <w:i/>
          <w:iCs/>
          <w:color w:val="FF0000"/>
          <w:sz w:val="28"/>
          <w:szCs w:val="28"/>
          <w:u w:val="single"/>
        </w:rPr>
        <w:t xml:space="preserve"> </w:t>
      </w:r>
      <w:r w:rsidRPr="00175291">
        <w:rPr>
          <w:sz w:val="28"/>
          <w:szCs w:val="28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175291" w:rsidRPr="00175291" w:rsidRDefault="00175291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175291" w:rsidRPr="00175291" w:rsidRDefault="00175291" w:rsidP="00175291">
      <w:pPr>
        <w:pStyle w:val="21"/>
        <w:rPr>
          <w:bCs/>
          <w:snapToGrid w:val="0"/>
          <w:sz w:val="28"/>
          <w:szCs w:val="28"/>
        </w:rPr>
      </w:pPr>
      <w:r w:rsidRPr="00175291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75291" w:rsidRPr="00175291" w:rsidRDefault="00175291" w:rsidP="00175291">
      <w:pPr>
        <w:pStyle w:val="21"/>
        <w:rPr>
          <w:bCs/>
          <w:snapToGrid w:val="0"/>
          <w:sz w:val="28"/>
          <w:szCs w:val="28"/>
        </w:rPr>
      </w:pPr>
      <w:r w:rsidRPr="00175291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 w:rsidRPr="00175291">
        <w:rPr>
          <w:i/>
          <w:iCs/>
          <w:color w:val="FF0000"/>
          <w:sz w:val="28"/>
          <w:szCs w:val="28"/>
          <w:u w:val="single"/>
        </w:rPr>
        <w:t xml:space="preserve"> </w:t>
      </w:r>
      <w:r w:rsidRPr="00175291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175291" w:rsidRPr="00175291" w:rsidRDefault="00175291" w:rsidP="00175291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175291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предусмотренная в соответствии с </w:t>
      </w:r>
      <w:r w:rsidRPr="00175291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услуги.</w:t>
      </w:r>
    </w:p>
    <w:p w:rsidR="00175291" w:rsidRPr="00175291" w:rsidRDefault="00175291" w:rsidP="00175291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291" w:rsidRPr="00175291" w:rsidRDefault="00175291" w:rsidP="00175291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291" w:rsidRPr="00FF25B3" w:rsidRDefault="00175291" w:rsidP="00FF25B3">
      <w:pPr>
        <w:ind w:firstLine="540"/>
        <w:jc w:val="center"/>
        <w:rPr>
          <w:b/>
          <w:sz w:val="28"/>
          <w:szCs w:val="28"/>
        </w:rPr>
      </w:pPr>
      <w:r w:rsidRPr="00FF25B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175291" w:rsidRPr="00175291" w:rsidRDefault="00175291" w:rsidP="00FF25B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5291" w:rsidRPr="00175291" w:rsidRDefault="00175291" w:rsidP="0017529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5291">
        <w:rPr>
          <w:rFonts w:eastAsia="Calibri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175291" w:rsidRPr="00175291" w:rsidRDefault="00175291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175291" w:rsidRPr="00175291" w:rsidRDefault="00175291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175291" w:rsidRPr="00175291" w:rsidRDefault="00175291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</w:t>
      </w:r>
      <w:r w:rsidR="00A463A6">
        <w:rPr>
          <w:rFonts w:ascii="Times New Roman" w:hAnsi="Times New Roman" w:cs="Times New Roman"/>
          <w:sz w:val="28"/>
          <w:szCs w:val="28"/>
        </w:rPr>
        <w:t>запроса</w:t>
      </w:r>
      <w:r w:rsidRPr="0017529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175291" w:rsidRPr="00175291" w:rsidRDefault="00175291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175291" w:rsidRPr="00175291" w:rsidRDefault="00175291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175291">
        <w:rPr>
          <w:rFonts w:ascii="Times New Roman" w:hAnsi="Times New Roman" w:cs="Times New Roman"/>
          <w:sz w:val="28"/>
          <w:szCs w:val="28"/>
        </w:rPr>
        <w:lastRenderedPageBreak/>
        <w:t xml:space="preserve">области, муниципальными правовыми актами </w:t>
      </w:r>
      <w:r w:rsidR="00BE65E9" w:rsidRPr="00614FBA">
        <w:rPr>
          <w:rFonts w:ascii="Times New Roman" w:hAnsi="Times New Roman" w:cs="Times New Roman"/>
          <w:color w:val="0000FF"/>
          <w:sz w:val="28"/>
          <w:szCs w:val="28"/>
        </w:rPr>
        <w:t>Кичменгско-Городецкого муниципального района</w:t>
      </w:r>
      <w:r w:rsidR="00BE65E9" w:rsidRPr="00175291">
        <w:rPr>
          <w:rFonts w:ascii="Times New Roman" w:hAnsi="Times New Roman" w:cs="Times New Roman"/>
          <w:sz w:val="28"/>
          <w:szCs w:val="28"/>
        </w:rPr>
        <w:t xml:space="preserve"> </w:t>
      </w:r>
      <w:r w:rsidRPr="0017529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175291" w:rsidRPr="00175291" w:rsidRDefault="00175291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BE65E9" w:rsidRPr="00614FBA">
        <w:rPr>
          <w:rFonts w:ascii="Times New Roman" w:hAnsi="Times New Roman" w:cs="Times New Roman"/>
          <w:color w:val="0000FF"/>
          <w:sz w:val="28"/>
          <w:szCs w:val="28"/>
        </w:rPr>
        <w:t>Кичменгско-Городецкого муниципального района</w:t>
      </w:r>
      <w:r w:rsidRPr="00175291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A463A6">
        <w:rPr>
          <w:rFonts w:ascii="Times New Roman" w:hAnsi="Times New Roman" w:cs="Times New Roman"/>
          <w:sz w:val="28"/>
          <w:szCs w:val="28"/>
        </w:rPr>
        <w:t xml:space="preserve"> у заявителя</w:t>
      </w:r>
      <w:r w:rsidRPr="00175291">
        <w:rPr>
          <w:rFonts w:ascii="Times New Roman" w:hAnsi="Times New Roman" w:cs="Times New Roman"/>
          <w:sz w:val="28"/>
          <w:szCs w:val="28"/>
        </w:rPr>
        <w:t>;</w:t>
      </w:r>
    </w:p>
    <w:p w:rsidR="00175291" w:rsidRPr="00175291" w:rsidRDefault="00175291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BE65E9" w:rsidRPr="00614FBA">
        <w:rPr>
          <w:rFonts w:ascii="Times New Roman" w:hAnsi="Times New Roman" w:cs="Times New Roman"/>
          <w:color w:val="0000FF"/>
          <w:sz w:val="28"/>
          <w:szCs w:val="28"/>
        </w:rPr>
        <w:t>Кичменгско-Городецкого муниципального района</w:t>
      </w:r>
      <w:r w:rsidRPr="00175291">
        <w:rPr>
          <w:rFonts w:ascii="Times New Roman" w:hAnsi="Times New Roman" w:cs="Times New Roman"/>
          <w:sz w:val="28"/>
          <w:szCs w:val="28"/>
        </w:rPr>
        <w:t>;</w:t>
      </w:r>
    </w:p>
    <w:p w:rsidR="00175291" w:rsidRPr="00175291" w:rsidRDefault="00175291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BE65E9" w:rsidRPr="00614FBA">
        <w:rPr>
          <w:rFonts w:ascii="Times New Roman" w:hAnsi="Times New Roman" w:cs="Times New Roman"/>
          <w:color w:val="0000FF"/>
          <w:sz w:val="28"/>
          <w:szCs w:val="28"/>
        </w:rPr>
        <w:t>Кичменгско-Городецкого муниципального района</w:t>
      </w:r>
      <w:r w:rsidRPr="00175291">
        <w:rPr>
          <w:rFonts w:ascii="Times New Roman" w:hAnsi="Times New Roman" w:cs="Times New Roman"/>
          <w:sz w:val="28"/>
          <w:szCs w:val="28"/>
        </w:rPr>
        <w:t>;</w:t>
      </w:r>
    </w:p>
    <w:p w:rsidR="00175291" w:rsidRPr="00175291" w:rsidRDefault="00175291" w:rsidP="00175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91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 w:rsidRPr="00175291">
        <w:rPr>
          <w:rFonts w:eastAsia="Calibri"/>
          <w:iCs/>
          <w:sz w:val="28"/>
          <w:szCs w:val="28"/>
        </w:rPr>
        <w:t xml:space="preserve">5.3. </w:t>
      </w:r>
      <w:r w:rsidRPr="00175291">
        <w:rPr>
          <w:rFonts w:eastAsia="Calibri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A463A6" w:rsidRPr="007D06AA" w:rsidRDefault="00A463A6" w:rsidP="00A463A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7D06AA">
        <w:rPr>
          <w:rFonts w:eastAsia="Calibri"/>
          <w:iCs/>
          <w:sz w:val="28"/>
          <w:szCs w:val="28"/>
        </w:rPr>
        <w:t>Жалоба может быть направлена по почте,</w:t>
      </w:r>
      <w:r>
        <w:rPr>
          <w:rFonts w:eastAsia="Calibri"/>
          <w:iCs/>
          <w:sz w:val="28"/>
          <w:szCs w:val="28"/>
        </w:rPr>
        <w:t xml:space="preserve"> через многофункциональный центр,</w:t>
      </w:r>
      <w:r w:rsidRPr="007D06AA">
        <w:rPr>
          <w:rFonts w:eastAsia="Calibri"/>
          <w:iCs/>
          <w:sz w:val="28"/>
          <w:szCs w:val="28"/>
        </w:rPr>
        <w:t xml:space="preserve"> с использованием</w:t>
      </w:r>
      <w:r w:rsidRPr="007D06AA">
        <w:rPr>
          <w:rFonts w:eastAsia="Calibri"/>
          <w:sz w:val="28"/>
          <w:szCs w:val="28"/>
        </w:rPr>
        <w:t xml:space="preserve"> информационно-телекоммуникационн</w:t>
      </w:r>
      <w:r w:rsidR="00881BDF">
        <w:rPr>
          <w:rFonts w:eastAsia="Calibri"/>
          <w:sz w:val="28"/>
          <w:szCs w:val="28"/>
        </w:rPr>
        <w:t>ой</w:t>
      </w:r>
      <w:r w:rsidRPr="007D06AA">
        <w:rPr>
          <w:rFonts w:eastAsia="Calibri"/>
          <w:sz w:val="28"/>
          <w:szCs w:val="28"/>
        </w:rPr>
        <w:t xml:space="preserve"> сет</w:t>
      </w:r>
      <w:r>
        <w:rPr>
          <w:rFonts w:eastAsia="Calibri"/>
          <w:sz w:val="28"/>
          <w:szCs w:val="28"/>
        </w:rPr>
        <w:t>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</w:t>
      </w:r>
      <w:r w:rsidRPr="00B866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государственных и муниципальных</w:t>
      </w:r>
      <w:r w:rsidR="00881BDF">
        <w:rPr>
          <w:rFonts w:eastAsia="Calibri"/>
          <w:sz w:val="28"/>
          <w:szCs w:val="28"/>
        </w:rPr>
        <w:t xml:space="preserve"> услуг</w:t>
      </w:r>
      <w:r w:rsidRPr="007D06AA">
        <w:rPr>
          <w:rFonts w:eastAsia="Calibri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175291">
        <w:rPr>
          <w:rFonts w:eastAsia="Calibri"/>
          <w:iCs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8"/>
          <w:szCs w:val="28"/>
        </w:rPr>
      </w:pPr>
      <w:r w:rsidRPr="00175291">
        <w:rPr>
          <w:iCs/>
          <w:sz w:val="28"/>
          <w:szCs w:val="28"/>
        </w:rPr>
        <w:t xml:space="preserve">должностных лиц </w:t>
      </w:r>
      <w:r w:rsidRPr="00175291">
        <w:rPr>
          <w:sz w:val="28"/>
          <w:szCs w:val="28"/>
        </w:rPr>
        <w:t>Уполномоченного органа</w:t>
      </w:r>
      <w:r w:rsidRPr="00175291">
        <w:rPr>
          <w:iCs/>
          <w:sz w:val="28"/>
          <w:szCs w:val="28"/>
        </w:rPr>
        <w:t xml:space="preserve">, муниципальных служащих – </w:t>
      </w:r>
      <w:r w:rsidRPr="00175291">
        <w:rPr>
          <w:i/>
          <w:iCs/>
          <w:sz w:val="28"/>
          <w:szCs w:val="28"/>
        </w:rPr>
        <w:t xml:space="preserve">руководителю </w:t>
      </w:r>
      <w:r w:rsidRPr="00175291">
        <w:rPr>
          <w:i/>
          <w:sz w:val="28"/>
          <w:szCs w:val="28"/>
        </w:rPr>
        <w:t xml:space="preserve">Уполномоченного органа (Главе </w:t>
      </w:r>
      <w:r w:rsidR="00881BDF">
        <w:rPr>
          <w:i/>
          <w:sz w:val="28"/>
          <w:szCs w:val="28"/>
        </w:rPr>
        <w:t xml:space="preserve">администрации </w:t>
      </w:r>
      <w:r w:rsidR="00A463A6">
        <w:rPr>
          <w:i/>
          <w:sz w:val="28"/>
          <w:szCs w:val="28"/>
        </w:rPr>
        <w:t>района</w:t>
      </w:r>
      <w:r w:rsidRPr="00175291">
        <w:rPr>
          <w:i/>
          <w:sz w:val="28"/>
          <w:szCs w:val="28"/>
        </w:rPr>
        <w:t>)</w:t>
      </w:r>
      <w:r w:rsidRPr="00175291">
        <w:rPr>
          <w:bCs/>
          <w:i/>
          <w:sz w:val="28"/>
          <w:szCs w:val="28"/>
        </w:rPr>
        <w:t>;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5291">
        <w:rPr>
          <w:rFonts w:eastAsia="Calibri"/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 w:rsidRPr="00175291">
        <w:rPr>
          <w:rFonts w:eastAsia="Calibri"/>
          <w:bCs/>
          <w:sz w:val="28"/>
          <w:szCs w:val="28"/>
        </w:rPr>
        <w:t xml:space="preserve">.   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175291">
        <w:rPr>
          <w:rFonts w:eastAsia="Calibri"/>
          <w:iCs/>
          <w:sz w:val="28"/>
          <w:szCs w:val="28"/>
        </w:rPr>
        <w:t>5.5. Жалоба должна содержать: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175291">
        <w:rPr>
          <w:rFonts w:eastAsia="Calibri"/>
          <w:iCs/>
          <w:sz w:val="28"/>
          <w:szCs w:val="28"/>
        </w:rPr>
        <w:t>наименование органа,</w:t>
      </w:r>
      <w:r w:rsidR="00A463A6">
        <w:rPr>
          <w:rFonts w:eastAsia="Calibri"/>
          <w:iCs/>
          <w:sz w:val="28"/>
          <w:szCs w:val="28"/>
        </w:rPr>
        <w:t xml:space="preserve"> предоставляющею муниципальную услугу,</w:t>
      </w:r>
      <w:r w:rsidRPr="00175291">
        <w:rPr>
          <w:rFonts w:eastAsia="Calibri"/>
          <w:iCs/>
          <w:sz w:val="28"/>
          <w:szCs w:val="28"/>
        </w:rPr>
        <w:t xml:space="preserve"> должностного лица </w:t>
      </w:r>
      <w:r w:rsidRPr="00175291">
        <w:rPr>
          <w:rFonts w:eastAsia="Calibri"/>
          <w:sz w:val="28"/>
          <w:szCs w:val="28"/>
        </w:rPr>
        <w:t>Уполномоченного органа</w:t>
      </w:r>
      <w:r w:rsidRPr="00175291">
        <w:rPr>
          <w:rFonts w:eastAsia="Calibri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175291">
        <w:rPr>
          <w:rFonts w:eastAsia="Calibri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175291">
        <w:rPr>
          <w:rFonts w:eastAsia="Calibri"/>
          <w:iCs/>
          <w:sz w:val="28"/>
          <w:szCs w:val="28"/>
        </w:rPr>
        <w:lastRenderedPageBreak/>
        <w:t xml:space="preserve">сведения об обжалуемых решениях и действиях (бездействии) </w:t>
      </w:r>
      <w:r w:rsidRPr="00175291">
        <w:rPr>
          <w:rFonts w:eastAsia="Calibri"/>
          <w:sz w:val="28"/>
          <w:szCs w:val="28"/>
        </w:rPr>
        <w:t>Уполномоченного органа</w:t>
      </w:r>
      <w:r w:rsidRPr="00175291">
        <w:rPr>
          <w:rFonts w:eastAsia="Calibri"/>
          <w:iCs/>
          <w:sz w:val="28"/>
          <w:szCs w:val="28"/>
        </w:rPr>
        <w:t xml:space="preserve">, должностного лица </w:t>
      </w:r>
      <w:r w:rsidRPr="00175291">
        <w:rPr>
          <w:rFonts w:eastAsia="Calibri"/>
          <w:sz w:val="28"/>
          <w:szCs w:val="28"/>
        </w:rPr>
        <w:t>Уполномоченного органа</w:t>
      </w:r>
      <w:r w:rsidRPr="00175291">
        <w:rPr>
          <w:rFonts w:eastAsia="Calibri"/>
          <w:i/>
          <w:iCs/>
          <w:color w:val="FF0000"/>
          <w:sz w:val="28"/>
          <w:szCs w:val="28"/>
          <w:u w:val="single"/>
        </w:rPr>
        <w:t xml:space="preserve"> </w:t>
      </w:r>
      <w:r w:rsidRPr="00175291">
        <w:rPr>
          <w:rFonts w:eastAsia="Calibri"/>
          <w:iCs/>
          <w:sz w:val="28"/>
          <w:szCs w:val="28"/>
        </w:rPr>
        <w:t>либо муниципального служащего;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175291">
        <w:rPr>
          <w:rFonts w:eastAsia="Calibri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175291">
        <w:rPr>
          <w:rFonts w:eastAsia="Calibri"/>
          <w:sz w:val="28"/>
          <w:szCs w:val="28"/>
        </w:rPr>
        <w:t>Уполномоченного органа</w:t>
      </w:r>
      <w:r w:rsidRPr="00175291">
        <w:rPr>
          <w:rFonts w:eastAsia="Calibri"/>
          <w:iCs/>
          <w:sz w:val="28"/>
          <w:szCs w:val="28"/>
        </w:rPr>
        <w:t xml:space="preserve">, должностного лица </w:t>
      </w:r>
      <w:r w:rsidRPr="00175291">
        <w:rPr>
          <w:rFonts w:eastAsia="Calibri"/>
          <w:sz w:val="28"/>
          <w:szCs w:val="28"/>
        </w:rPr>
        <w:t>Уполномоченного органа</w:t>
      </w:r>
      <w:r w:rsidRPr="00175291">
        <w:rPr>
          <w:rFonts w:eastAsia="Calibri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175291">
        <w:rPr>
          <w:rFonts w:eastAsia="Calibri"/>
          <w:iCs/>
          <w:sz w:val="28"/>
          <w:szCs w:val="28"/>
        </w:rPr>
        <w:t xml:space="preserve">5.6. На стадии досудебного обжалования действий (бездействия) </w:t>
      </w:r>
      <w:r w:rsidRPr="00175291">
        <w:rPr>
          <w:rFonts w:eastAsia="Calibri"/>
          <w:sz w:val="28"/>
          <w:szCs w:val="28"/>
        </w:rPr>
        <w:t>Уполномоченного органа</w:t>
      </w:r>
      <w:r w:rsidRPr="00175291">
        <w:rPr>
          <w:rFonts w:eastAsia="Calibri"/>
          <w:iCs/>
          <w:sz w:val="28"/>
          <w:szCs w:val="28"/>
        </w:rPr>
        <w:t xml:space="preserve">, должностного лица </w:t>
      </w:r>
      <w:r w:rsidRPr="00175291">
        <w:rPr>
          <w:rFonts w:eastAsia="Calibri"/>
          <w:sz w:val="28"/>
          <w:szCs w:val="28"/>
        </w:rPr>
        <w:t>Уполномоченного органа</w:t>
      </w:r>
      <w:r w:rsidRPr="00175291">
        <w:rPr>
          <w:rFonts w:eastAsia="Calibri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175291" w:rsidRPr="00175291" w:rsidRDefault="00175291" w:rsidP="00A463A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175291">
        <w:rPr>
          <w:rFonts w:eastAsia="Calibri"/>
          <w:iCs/>
          <w:sz w:val="28"/>
          <w:szCs w:val="28"/>
        </w:rPr>
        <w:t xml:space="preserve">5.7. Жалоба, поступившая в </w:t>
      </w:r>
      <w:r w:rsidRPr="00175291">
        <w:rPr>
          <w:rFonts w:eastAsia="Calibri"/>
          <w:sz w:val="28"/>
          <w:szCs w:val="28"/>
        </w:rPr>
        <w:t>Уполномоченный орган</w:t>
      </w:r>
      <w:r w:rsidRPr="00175291">
        <w:rPr>
          <w:rFonts w:eastAsia="Calibri"/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 w:rsidRPr="00175291">
        <w:rPr>
          <w:rFonts w:eastAsia="Calibri"/>
          <w:sz w:val="28"/>
          <w:szCs w:val="28"/>
        </w:rPr>
        <w:t>Уполномоченного органа</w:t>
      </w:r>
      <w:r w:rsidRPr="00175291">
        <w:rPr>
          <w:rFonts w:eastAsia="Calibri"/>
          <w:iCs/>
          <w:sz w:val="28"/>
          <w:szCs w:val="28"/>
        </w:rPr>
        <w:t xml:space="preserve">, должностного лица </w:t>
      </w:r>
      <w:r w:rsidRPr="00175291">
        <w:rPr>
          <w:rFonts w:eastAsia="Calibri"/>
          <w:sz w:val="28"/>
          <w:szCs w:val="28"/>
        </w:rPr>
        <w:t>Уполномоченного органа</w:t>
      </w:r>
      <w:r w:rsidRPr="00175291">
        <w:rPr>
          <w:rFonts w:eastAsia="Calibri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r w:rsidR="00A463A6">
        <w:rPr>
          <w:rFonts w:eastAsia="Calibri"/>
          <w:iCs/>
          <w:sz w:val="28"/>
          <w:szCs w:val="28"/>
        </w:rPr>
        <w:t>Жалоба подлежит регистрации в день её поступления.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5291">
        <w:rPr>
          <w:rFonts w:eastAsia="Calibri"/>
          <w:sz w:val="28"/>
          <w:szCs w:val="28"/>
        </w:rPr>
        <w:t>5.8. Случаи оставления жалобы без ответа: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5291">
        <w:rPr>
          <w:rFonts w:eastAsia="Calibri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5291">
        <w:rPr>
          <w:rFonts w:eastAsia="Calibri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5291">
        <w:rPr>
          <w:rFonts w:eastAsia="Calibri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5291">
        <w:rPr>
          <w:rFonts w:eastAsia="Calibri"/>
          <w:sz w:val="28"/>
          <w:szCs w:val="28"/>
        </w:rPr>
        <w:t>5.9. Случаи отказа в удовлетворении жалобы: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5291">
        <w:rPr>
          <w:rFonts w:eastAsia="Calibri"/>
          <w:sz w:val="28"/>
          <w:szCs w:val="28"/>
        </w:rPr>
        <w:t>а) отсутствие нарушения порядка предоставления муниципальной услуги;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5291">
        <w:rPr>
          <w:rFonts w:eastAsia="Calibri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5291">
        <w:rPr>
          <w:rFonts w:eastAsia="Calibri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75291">
        <w:rPr>
          <w:rFonts w:eastAsia="Calibri"/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175291">
        <w:rPr>
          <w:rFonts w:eastAsia="Calibri"/>
          <w:iCs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175291">
        <w:rPr>
          <w:rFonts w:eastAsia="Calibri"/>
          <w:iCs/>
          <w:sz w:val="28"/>
          <w:szCs w:val="28"/>
        </w:rPr>
        <w:lastRenderedPageBreak/>
        <w:t xml:space="preserve">об удовлетворении жалобы, в том числе в форме отмены принятого решения, исправления допущенных </w:t>
      </w:r>
      <w:r w:rsidRPr="00175291">
        <w:rPr>
          <w:rFonts w:eastAsia="Calibri"/>
          <w:sz w:val="28"/>
          <w:szCs w:val="28"/>
        </w:rPr>
        <w:t>Уполномоченного органа</w:t>
      </w:r>
      <w:r w:rsidRPr="00175291">
        <w:rPr>
          <w:rFonts w:eastAsia="Calibri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175291">
        <w:rPr>
          <w:rFonts w:eastAsia="Calibri"/>
          <w:sz w:val="28"/>
          <w:szCs w:val="28"/>
        </w:rPr>
        <w:t xml:space="preserve"> муниципальными правовыми актами </w:t>
      </w:r>
      <w:r w:rsidR="00BE65E9" w:rsidRPr="00614FBA">
        <w:rPr>
          <w:color w:val="0000FF"/>
          <w:sz w:val="28"/>
          <w:szCs w:val="28"/>
        </w:rPr>
        <w:t>Кичменгско-Городецкого муниципального района</w:t>
      </w:r>
      <w:r w:rsidRPr="00175291">
        <w:rPr>
          <w:rFonts w:eastAsia="Calibri"/>
          <w:sz w:val="28"/>
          <w:szCs w:val="28"/>
        </w:rPr>
        <w:t xml:space="preserve">, </w:t>
      </w:r>
      <w:r w:rsidRPr="00175291">
        <w:rPr>
          <w:rFonts w:eastAsia="Calibri"/>
          <w:iCs/>
          <w:sz w:val="28"/>
          <w:szCs w:val="28"/>
        </w:rPr>
        <w:t>а также в иных формах;</w:t>
      </w:r>
    </w:p>
    <w:p w:rsidR="00175291" w:rsidRPr="00175291" w:rsidRDefault="00175291" w:rsidP="00175291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iCs/>
          <w:sz w:val="28"/>
          <w:szCs w:val="28"/>
        </w:rPr>
      </w:pPr>
      <w:r w:rsidRPr="00175291">
        <w:rPr>
          <w:rFonts w:eastAsia="Calibri"/>
          <w:iCs/>
          <w:sz w:val="28"/>
          <w:szCs w:val="28"/>
        </w:rPr>
        <w:t>об отказе в удовлетворении жалобы.</w:t>
      </w:r>
    </w:p>
    <w:p w:rsidR="009A14DF" w:rsidRPr="00175291" w:rsidRDefault="00175291" w:rsidP="00175291">
      <w:pPr>
        <w:autoSpaceDE w:val="0"/>
        <w:autoSpaceDN w:val="0"/>
        <w:adjustRightInd w:val="0"/>
        <w:ind w:firstLine="539"/>
        <w:jc w:val="both"/>
        <w:outlineLvl w:val="1"/>
        <w:rPr>
          <w:iCs/>
          <w:sz w:val="28"/>
          <w:szCs w:val="28"/>
        </w:rPr>
      </w:pPr>
      <w:r w:rsidRPr="00175291">
        <w:rPr>
          <w:rFonts w:eastAsia="Calibri"/>
          <w:iCs/>
          <w:sz w:val="28"/>
          <w:szCs w:val="28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1AF2" w:rsidRPr="00175291" w:rsidRDefault="003C1AF2" w:rsidP="00EA3F73">
      <w:pPr>
        <w:pStyle w:val="4"/>
        <w:spacing w:before="0"/>
        <w:ind w:firstLine="540"/>
        <w:jc w:val="both"/>
        <w:rPr>
          <w:b/>
          <w:bCs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65" w:rsidRPr="00175291" w:rsidRDefault="00EA7765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56A" w:rsidRPr="008E40FF" w:rsidRDefault="005A756A" w:rsidP="005A756A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  <w:r w:rsidRPr="008E40FF">
        <w:rPr>
          <w:i/>
          <w:sz w:val="28"/>
          <w:szCs w:val="28"/>
        </w:rPr>
        <w:lastRenderedPageBreak/>
        <w:t xml:space="preserve">                                    </w:t>
      </w:r>
      <w:r w:rsidRPr="008E40FF">
        <w:rPr>
          <w:i/>
          <w:sz w:val="28"/>
          <w:szCs w:val="28"/>
          <w:u w:val="single"/>
        </w:rPr>
        <w:t xml:space="preserve"> Приложение1</w:t>
      </w:r>
    </w:p>
    <w:p w:rsidR="00724336" w:rsidRDefault="00724336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5BAC" w:rsidRDefault="00AF5BAC" w:rsidP="00AF5BAC">
      <w:pPr>
        <w:tabs>
          <w:tab w:val="left" w:pos="4844"/>
        </w:tabs>
      </w:pPr>
      <w:r>
        <w:rPr>
          <w:sz w:val="28"/>
          <w:szCs w:val="28"/>
        </w:rPr>
        <w:t xml:space="preserve">                                                         </w:t>
      </w:r>
      <w:r w:rsidRPr="008C26A9">
        <w:t xml:space="preserve">В управление </w:t>
      </w:r>
      <w:r>
        <w:t xml:space="preserve">по имущественным отношениям      </w:t>
      </w:r>
    </w:p>
    <w:p w:rsidR="00AF5BAC" w:rsidRPr="008C26A9" w:rsidRDefault="00AF5BAC" w:rsidP="00AF5BAC">
      <w:pPr>
        <w:tabs>
          <w:tab w:val="left" w:pos="4844"/>
        </w:tabs>
      </w:pPr>
      <w:r>
        <w:t xml:space="preserve">                                                                   </w:t>
      </w:r>
      <w:r w:rsidRPr="008C26A9">
        <w:t>жилищно</w:t>
      </w:r>
      <w:r>
        <w:t xml:space="preserve"> </w:t>
      </w:r>
      <w:r w:rsidRPr="008C26A9">
        <w:t>-</w:t>
      </w:r>
      <w:r>
        <w:t xml:space="preserve"> коммунальному </w:t>
      </w:r>
      <w:r w:rsidRPr="008C26A9">
        <w:t>хозяйств</w:t>
      </w:r>
      <w:r>
        <w:t xml:space="preserve">у </w:t>
      </w:r>
    </w:p>
    <w:p w:rsidR="00FC1E2A" w:rsidRDefault="00AF5BAC" w:rsidP="00AF5BAC">
      <w:pPr>
        <w:tabs>
          <w:tab w:val="left" w:pos="4844"/>
        </w:tabs>
      </w:pPr>
      <w:r w:rsidRPr="008C26A9">
        <w:t xml:space="preserve">                                                                   и градостроительств</w:t>
      </w:r>
      <w:r>
        <w:t xml:space="preserve">у </w:t>
      </w:r>
      <w:r w:rsidR="00FC1E2A">
        <w:t xml:space="preserve">администрации </w:t>
      </w:r>
    </w:p>
    <w:p w:rsidR="00AF5BAC" w:rsidRPr="008C26A9" w:rsidRDefault="00FC1E2A" w:rsidP="00AF5BAC">
      <w:pPr>
        <w:tabs>
          <w:tab w:val="left" w:pos="4844"/>
        </w:tabs>
      </w:pPr>
      <w:r>
        <w:t xml:space="preserve">                                                                   </w:t>
      </w:r>
      <w:r w:rsidR="00AF5BAC" w:rsidRPr="008C26A9">
        <w:t>Кичменгско</w:t>
      </w:r>
      <w:r w:rsidR="00AF5BAC">
        <w:t xml:space="preserve"> </w:t>
      </w:r>
      <w:r w:rsidR="00AF5BAC" w:rsidRPr="008C26A9">
        <w:t>-</w:t>
      </w:r>
      <w:r w:rsidR="00AF5BAC">
        <w:t xml:space="preserve"> </w:t>
      </w:r>
      <w:r w:rsidR="00AF5BAC" w:rsidRPr="008C26A9">
        <w:t xml:space="preserve">Городецкого                                                                            </w:t>
      </w:r>
    </w:p>
    <w:p w:rsidR="00AF5BAC" w:rsidRPr="008C26A9" w:rsidRDefault="00AF5BAC" w:rsidP="00AF5BAC">
      <w:r w:rsidRPr="008C26A9">
        <w:t xml:space="preserve">                                             </w:t>
      </w:r>
      <w:r>
        <w:t xml:space="preserve">                      </w:t>
      </w:r>
      <w:r w:rsidRPr="008C26A9">
        <w:t xml:space="preserve">муниципального района                                                  </w:t>
      </w:r>
    </w:p>
    <w:p w:rsidR="00AF5BAC" w:rsidRDefault="00AF5BAC" w:rsidP="00AF5BAC">
      <w:pPr>
        <w:rPr>
          <w:sz w:val="28"/>
          <w:szCs w:val="28"/>
        </w:rPr>
      </w:pPr>
      <w:r w:rsidRPr="008C26A9">
        <w:rPr>
          <w:sz w:val="28"/>
          <w:szCs w:val="28"/>
        </w:rPr>
        <w:t xml:space="preserve">                                                         </w:t>
      </w:r>
      <w:r w:rsidRPr="008C26A9">
        <w:t xml:space="preserve">    </w:t>
      </w:r>
      <w:r>
        <w:t xml:space="preserve">             </w:t>
      </w:r>
      <w:r w:rsidRPr="008C26A9">
        <w:t xml:space="preserve">  </w:t>
      </w:r>
      <w:r w:rsidRPr="00807393">
        <w:rPr>
          <w:b/>
        </w:rPr>
        <w:t xml:space="preserve">                  </w:t>
      </w:r>
      <w:r>
        <w:rPr>
          <w:b/>
        </w:rPr>
        <w:t xml:space="preserve">         </w:t>
      </w:r>
      <w:r w:rsidRPr="00807393">
        <w:rPr>
          <w:b/>
        </w:rPr>
        <w:t xml:space="preserve">  </w:t>
      </w:r>
      <w:r>
        <w:rPr>
          <w:b/>
        </w:rPr>
        <w:t xml:space="preserve">  </w:t>
      </w:r>
    </w:p>
    <w:p w:rsidR="00AF5BAC" w:rsidRDefault="00AF5BAC" w:rsidP="00AF5BAC">
      <w:r>
        <w:rPr>
          <w:sz w:val="16"/>
          <w:szCs w:val="16"/>
        </w:rPr>
        <w:t xml:space="preserve">                                                                                                     </w:t>
      </w:r>
      <w:r>
        <w:t>Застройщик  ________________________________</w:t>
      </w:r>
    </w:p>
    <w:p w:rsidR="00AF5BAC" w:rsidRDefault="00AF5BAC" w:rsidP="00AF5BAC">
      <w:pPr>
        <w:ind w:right="-365"/>
        <w:rPr>
          <w:vertAlign w:val="superscript"/>
        </w:rPr>
      </w:pPr>
      <w:r w:rsidRPr="005A10D0">
        <w:rPr>
          <w:vertAlign w:val="superscript"/>
        </w:rPr>
        <w:t xml:space="preserve">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</w:t>
      </w:r>
      <w:r w:rsidRPr="00F40F7C">
        <w:rPr>
          <w:vertAlign w:val="superscript"/>
        </w:rPr>
        <w:t>полное наименование физического или юридического лица</w:t>
      </w:r>
    </w:p>
    <w:p w:rsidR="00AF5BAC" w:rsidRPr="00F40F7C" w:rsidRDefault="00AF5BAC" w:rsidP="00AF5BAC">
      <w:pPr>
        <w:ind w:right="-365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____________________________________________________________________</w:t>
      </w:r>
    </w:p>
    <w:p w:rsidR="00AF5BAC" w:rsidRDefault="00AF5BAC" w:rsidP="00AF5BAC">
      <w:pPr>
        <w:ind w:right="-365"/>
        <w:rPr>
          <w:u w:val="single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D61477">
        <w:rPr>
          <w:vertAlign w:val="superscript"/>
        </w:rPr>
        <w:t>(ФИО для индив</w:t>
      </w:r>
      <w:r>
        <w:rPr>
          <w:vertAlign w:val="superscript"/>
        </w:rPr>
        <w:t>ид</w:t>
      </w:r>
      <w:r w:rsidRPr="00D61477">
        <w:rPr>
          <w:vertAlign w:val="superscript"/>
        </w:rPr>
        <w:t>уаль</w:t>
      </w:r>
      <w:r>
        <w:rPr>
          <w:vertAlign w:val="superscript"/>
        </w:rPr>
        <w:t>ного</w:t>
      </w:r>
      <w:r w:rsidRPr="00D61477">
        <w:rPr>
          <w:vertAlign w:val="superscript"/>
        </w:rPr>
        <w:t xml:space="preserve"> предпринимателя)</w:t>
      </w:r>
      <w:r w:rsidRPr="005A10D0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</w:t>
      </w:r>
      <w:r>
        <w:rPr>
          <w:u w:val="single"/>
          <w:vertAlign w:val="superscript"/>
        </w:rPr>
        <w:t xml:space="preserve"> </w:t>
      </w:r>
    </w:p>
    <w:p w:rsidR="00AF5BAC" w:rsidRDefault="00AF5BAC" w:rsidP="00AF5BAC">
      <w:pPr>
        <w:ind w:right="-365"/>
        <w:rPr>
          <w:sz w:val="16"/>
          <w:szCs w:val="16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</w:t>
      </w:r>
      <w:r>
        <w:t xml:space="preserve">                                                                    </w:t>
      </w:r>
    </w:p>
    <w:p w:rsidR="00AF5BAC" w:rsidRDefault="00AF5BAC" w:rsidP="00AF5BAC">
      <w:r>
        <w:rPr>
          <w:sz w:val="16"/>
          <w:szCs w:val="16"/>
        </w:rPr>
        <w:t xml:space="preserve">                                                                                                      </w:t>
      </w:r>
      <w:r>
        <w:t>адрес регистрации</w:t>
      </w:r>
      <w:r w:rsidRPr="006C460B">
        <w:t>:</w:t>
      </w:r>
      <w:r>
        <w:t xml:space="preserve"> ___________________________    </w:t>
      </w:r>
    </w:p>
    <w:p w:rsidR="00AF5BAC" w:rsidRDefault="00AF5BAC" w:rsidP="00AF5BAC">
      <w:pPr>
        <w:rPr>
          <w:sz w:val="16"/>
          <w:szCs w:val="16"/>
        </w:rPr>
      </w:pPr>
      <w:r>
        <w:t xml:space="preserve">                                                                   </w:t>
      </w:r>
    </w:p>
    <w:p w:rsidR="00AF5BAC" w:rsidRDefault="00AF5BAC" w:rsidP="00AF5BA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</w:t>
      </w:r>
      <w:r>
        <w:t xml:space="preserve">___________________________________________                                                                                                                                                                                                                        </w:t>
      </w:r>
    </w:p>
    <w:p w:rsidR="00AF5BAC" w:rsidRDefault="00AF5BAC" w:rsidP="00AF5BAC">
      <w:pPr>
        <w:rPr>
          <w:sz w:val="16"/>
          <w:szCs w:val="16"/>
        </w:rPr>
      </w:pPr>
      <w:r>
        <w:t xml:space="preserve">                                                                    </w:t>
      </w:r>
    </w:p>
    <w:p w:rsidR="00AF5BAC" w:rsidRDefault="00AF5BAC" w:rsidP="00AF5BAC">
      <w:r>
        <w:rPr>
          <w:sz w:val="16"/>
          <w:szCs w:val="16"/>
        </w:rPr>
        <w:t xml:space="preserve">                                                                                                     </w:t>
      </w:r>
      <w:r>
        <w:t>контактный телефон __________________________</w:t>
      </w:r>
    </w:p>
    <w:p w:rsidR="00724336" w:rsidRDefault="00724336" w:rsidP="00724336">
      <w:pPr>
        <w:jc w:val="center"/>
        <w:rPr>
          <w:b/>
          <w:sz w:val="28"/>
          <w:szCs w:val="28"/>
        </w:rPr>
      </w:pPr>
    </w:p>
    <w:p w:rsidR="00AF5BAC" w:rsidRDefault="00AF5BAC" w:rsidP="00724336">
      <w:pPr>
        <w:jc w:val="center"/>
        <w:rPr>
          <w:b/>
          <w:sz w:val="28"/>
          <w:szCs w:val="28"/>
        </w:rPr>
      </w:pPr>
    </w:p>
    <w:p w:rsidR="00724336" w:rsidRPr="00C576E6" w:rsidRDefault="00724336" w:rsidP="00724336">
      <w:pPr>
        <w:jc w:val="center"/>
        <w:rPr>
          <w:b/>
          <w:sz w:val="28"/>
          <w:szCs w:val="28"/>
        </w:rPr>
      </w:pPr>
      <w:r w:rsidRPr="00C576E6">
        <w:rPr>
          <w:b/>
          <w:sz w:val="28"/>
          <w:szCs w:val="28"/>
        </w:rPr>
        <w:t>ЗАЯВЛЕНИЕ</w:t>
      </w:r>
    </w:p>
    <w:p w:rsidR="00724336" w:rsidRDefault="00724336" w:rsidP="00724336">
      <w:pPr>
        <w:rPr>
          <w:b/>
        </w:rPr>
      </w:pPr>
    </w:p>
    <w:p w:rsidR="00724336" w:rsidRPr="00F203DA" w:rsidRDefault="00724336" w:rsidP="00724336">
      <w:pPr>
        <w:rPr>
          <w:i/>
        </w:rPr>
      </w:pPr>
      <w:r w:rsidRPr="00F203DA">
        <w:t>Прошу выдать</w:t>
      </w:r>
      <w:r>
        <w:rPr>
          <w:sz w:val="28"/>
          <w:szCs w:val="28"/>
        </w:rPr>
        <w:t xml:space="preserve"> </w:t>
      </w:r>
      <w:r w:rsidRPr="00F203DA">
        <w:rPr>
          <w:b/>
        </w:rPr>
        <w:t>разрешение на ввод в эксплуатацию</w:t>
      </w:r>
      <w:r>
        <w:rPr>
          <w:b/>
        </w:rPr>
        <w:t xml:space="preserve">  </w:t>
      </w:r>
      <w:r w:rsidRPr="00F203DA">
        <w:rPr>
          <w:i/>
          <w:u w:val="single"/>
        </w:rPr>
        <w:t xml:space="preserve">построенного, </w:t>
      </w:r>
      <w:r w:rsidR="008E40FF">
        <w:rPr>
          <w:i/>
          <w:u w:val="single"/>
        </w:rPr>
        <w:t>р</w:t>
      </w:r>
      <w:r w:rsidRPr="00F203DA">
        <w:rPr>
          <w:i/>
          <w:u w:val="single"/>
        </w:rPr>
        <w:t>еконструируемого</w:t>
      </w:r>
      <w:r w:rsidRPr="00F203DA">
        <w:rPr>
          <w:i/>
        </w:rPr>
        <w:t xml:space="preserve"> </w:t>
      </w:r>
      <w:r>
        <w:rPr>
          <w:i/>
        </w:rPr>
        <w:t xml:space="preserve">      </w:t>
      </w:r>
    </w:p>
    <w:p w:rsidR="00724336" w:rsidRPr="00D07A2E" w:rsidRDefault="00724336" w:rsidP="00724336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D07A2E">
        <w:rPr>
          <w:sz w:val="20"/>
          <w:szCs w:val="20"/>
        </w:rPr>
        <w:t>(ненужное зачеркнуть)</w:t>
      </w:r>
      <w:r>
        <w:rPr>
          <w:sz w:val="28"/>
          <w:szCs w:val="28"/>
        </w:rPr>
        <w:t xml:space="preserve">            </w:t>
      </w:r>
    </w:p>
    <w:p w:rsidR="00724336" w:rsidRDefault="00724336" w:rsidP="00724336">
      <w:pPr>
        <w:rPr>
          <w:sz w:val="16"/>
          <w:szCs w:val="16"/>
        </w:rPr>
      </w:pPr>
    </w:p>
    <w:p w:rsidR="00724336" w:rsidRDefault="00724336" w:rsidP="00724336">
      <w:pPr>
        <w:rPr>
          <w:sz w:val="20"/>
          <w:szCs w:val="20"/>
        </w:rPr>
      </w:pPr>
      <w:r w:rsidRPr="00F203DA">
        <w:t>объекта капитального строительства</w:t>
      </w:r>
      <w:r>
        <w:rPr>
          <w:sz w:val="28"/>
          <w:szCs w:val="28"/>
        </w:rPr>
        <w:t xml:space="preserve">  ______________________________________</w:t>
      </w:r>
    </w:p>
    <w:p w:rsidR="00724336" w:rsidRDefault="00724336" w:rsidP="0072433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>наименование объекта капитального строительства</w:t>
      </w:r>
    </w:p>
    <w:p w:rsidR="00724336" w:rsidRDefault="00724336" w:rsidP="00724336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0"/>
          <w:szCs w:val="20"/>
        </w:rPr>
        <w:t xml:space="preserve">   </w:t>
      </w:r>
    </w:p>
    <w:p w:rsidR="00724336" w:rsidRDefault="00724336" w:rsidP="007243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в соответствии с проектной документацией  </w:t>
      </w:r>
    </w:p>
    <w:p w:rsidR="00724336" w:rsidRDefault="00724336" w:rsidP="00724336">
      <w:pPr>
        <w:rPr>
          <w:sz w:val="16"/>
          <w:szCs w:val="16"/>
        </w:rPr>
      </w:pPr>
    </w:p>
    <w:p w:rsidR="00724336" w:rsidRDefault="00724336" w:rsidP="00724336">
      <w:r>
        <w:rPr>
          <w:sz w:val="20"/>
          <w:szCs w:val="20"/>
        </w:rPr>
        <w:t xml:space="preserve"> </w:t>
      </w:r>
      <w:r w:rsidRPr="00F203DA">
        <w:t>на земельном участке</w:t>
      </w:r>
      <w:r>
        <w:rPr>
          <w:sz w:val="28"/>
          <w:szCs w:val="28"/>
        </w:rPr>
        <w:t xml:space="preserve"> </w:t>
      </w:r>
      <w:r>
        <w:t>__________________________________________________________</w:t>
      </w:r>
    </w:p>
    <w:p w:rsidR="00724336" w:rsidRPr="008E40FF" w:rsidRDefault="00724336" w:rsidP="00724336">
      <w:pPr>
        <w:jc w:val="center"/>
        <w:rPr>
          <w:sz w:val="28"/>
          <w:szCs w:val="28"/>
          <w:vertAlign w:val="superscript"/>
        </w:rPr>
      </w:pPr>
      <w:r w:rsidRPr="00D55E01">
        <w:rPr>
          <w:sz w:val="32"/>
          <w:szCs w:val="32"/>
        </w:rPr>
        <w:t xml:space="preserve">                                                         </w:t>
      </w:r>
      <w:r w:rsidRPr="008E40FF">
        <w:rPr>
          <w:sz w:val="28"/>
          <w:szCs w:val="28"/>
          <w:vertAlign w:val="superscript"/>
        </w:rPr>
        <w:t>почтовый (строительный) адрес,</w:t>
      </w:r>
    </w:p>
    <w:p w:rsidR="00724336" w:rsidRDefault="00724336" w:rsidP="00724336">
      <w:r>
        <w:t>_____________________________________________________________________________</w:t>
      </w:r>
    </w:p>
    <w:p w:rsidR="00724336" w:rsidRDefault="00724336" w:rsidP="008E40FF">
      <w:pPr>
        <w:jc w:val="center"/>
        <w:rPr>
          <w:sz w:val="20"/>
          <w:szCs w:val="20"/>
        </w:rPr>
      </w:pPr>
      <w:r>
        <w:rPr>
          <w:sz w:val="28"/>
          <w:szCs w:val="28"/>
          <w:vertAlign w:val="superscript"/>
        </w:rPr>
        <w:t xml:space="preserve"> </w:t>
      </w:r>
      <w:r w:rsidRPr="008E40FF">
        <w:rPr>
          <w:sz w:val="28"/>
          <w:szCs w:val="28"/>
          <w:vertAlign w:val="superscript"/>
        </w:rPr>
        <w:t>данные о документе,  удостоверяющем право инвестора, заказчика (застройщика</w:t>
      </w:r>
      <w:r w:rsidRPr="00D55E01">
        <w:rPr>
          <w:sz w:val="32"/>
          <w:szCs w:val="32"/>
          <w:vertAlign w:val="superscript"/>
        </w:rPr>
        <w:t xml:space="preserve">) </w:t>
      </w:r>
      <w:r w:rsidRPr="008E40FF">
        <w:rPr>
          <w:sz w:val="28"/>
          <w:szCs w:val="28"/>
          <w:vertAlign w:val="superscript"/>
        </w:rPr>
        <w:t>на земельный участок,</w:t>
      </w:r>
      <w:r w:rsidRPr="00D55E01">
        <w:rPr>
          <w:sz w:val="32"/>
          <w:szCs w:val="32"/>
          <w:vertAlign w:val="superscript"/>
        </w:rPr>
        <w:t xml:space="preserve"> </w:t>
      </w:r>
      <w:r>
        <w:rPr>
          <w:sz w:val="20"/>
          <w:szCs w:val="20"/>
        </w:rPr>
        <w:t xml:space="preserve">            </w:t>
      </w:r>
      <w:r w:rsidRPr="002F3D0D">
        <w:rPr>
          <w:sz w:val="20"/>
          <w:szCs w:val="20"/>
        </w:rPr>
        <w:t>включающий участок недр, обособленный водный объект и все, что прочно</w:t>
      </w:r>
      <w:r>
        <w:rPr>
          <w:sz w:val="20"/>
          <w:szCs w:val="20"/>
        </w:rPr>
        <w:t xml:space="preserve"> </w:t>
      </w:r>
      <w:r w:rsidRPr="002F3D0D">
        <w:rPr>
          <w:sz w:val="20"/>
          <w:szCs w:val="20"/>
        </w:rPr>
        <w:t>связано с землей, в т.ч.</w:t>
      </w:r>
    </w:p>
    <w:p w:rsidR="00724336" w:rsidRPr="00D55E01" w:rsidRDefault="00724336" w:rsidP="00724336">
      <w:pPr>
        <w:autoSpaceDE w:val="0"/>
        <w:autoSpaceDN w:val="0"/>
        <w:adjustRightInd w:val="0"/>
        <w:rPr>
          <w:sz w:val="16"/>
          <w:szCs w:val="16"/>
          <w:vertAlign w:val="superscript"/>
        </w:rPr>
      </w:pPr>
      <w:r>
        <w:rPr>
          <w:sz w:val="20"/>
          <w:szCs w:val="20"/>
        </w:rPr>
        <w:t xml:space="preserve">                                              </w:t>
      </w:r>
      <w:r w:rsidRPr="002F3D0D">
        <w:rPr>
          <w:sz w:val="20"/>
          <w:szCs w:val="20"/>
        </w:rPr>
        <w:t xml:space="preserve"> леса, многолетние насаждения, здания, сооружения</w:t>
      </w:r>
    </w:p>
    <w:p w:rsidR="00724336" w:rsidRDefault="00724336" w:rsidP="00724336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724336" w:rsidRDefault="00724336" w:rsidP="00724336">
      <w:pPr>
        <w:rPr>
          <w:sz w:val="20"/>
          <w:szCs w:val="20"/>
        </w:rPr>
      </w:pPr>
      <w:r>
        <w:t xml:space="preserve">кадастровый номер земельного участка    _________________________________________ </w:t>
      </w:r>
      <w:r>
        <w:rPr>
          <w:sz w:val="20"/>
          <w:szCs w:val="20"/>
        </w:rPr>
        <w:t xml:space="preserve"> </w:t>
      </w:r>
    </w:p>
    <w:p w:rsidR="00724336" w:rsidRDefault="00724336" w:rsidP="00724336"/>
    <w:p w:rsidR="00724336" w:rsidRDefault="00724336" w:rsidP="00724336">
      <w:r w:rsidRPr="003855B9">
        <w:rPr>
          <w:u w:val="single"/>
        </w:rPr>
        <w:t>При этом сообщаю</w:t>
      </w:r>
      <w:r>
        <w:t xml:space="preserve">: </w:t>
      </w:r>
    </w:p>
    <w:p w:rsidR="00724336" w:rsidRPr="00CE1DE8" w:rsidRDefault="00724336" w:rsidP="00724336">
      <w:r>
        <w:t xml:space="preserve">- разрешение на строительство объекта  </w:t>
      </w:r>
      <w:r w:rsidRPr="004133DE">
        <w:t xml:space="preserve">№ </w:t>
      </w:r>
      <w:r w:rsidRPr="004133DE">
        <w:rPr>
          <w:lang w:val="en-US"/>
        </w:rPr>
        <w:t>RU</w:t>
      </w:r>
      <w:r w:rsidRPr="004133DE">
        <w:t xml:space="preserve"> 35</w:t>
      </w:r>
      <w:r>
        <w:t> </w:t>
      </w:r>
      <w:r w:rsidRPr="004133DE">
        <w:t>513</w:t>
      </w:r>
      <w:r>
        <w:rPr>
          <w:sz w:val="20"/>
          <w:szCs w:val="20"/>
        </w:rPr>
        <w:t>_____</w:t>
      </w:r>
      <w:r w:rsidRPr="00CE1DE8">
        <w:rPr>
          <w:sz w:val="32"/>
          <w:szCs w:val="32"/>
        </w:rPr>
        <w:t>-</w:t>
      </w:r>
      <w:r w:rsidRPr="00D61D4D">
        <w:rPr>
          <w:sz w:val="20"/>
          <w:szCs w:val="20"/>
          <w:u w:val="single"/>
        </w:rPr>
        <w:t xml:space="preserve">   </w:t>
      </w:r>
      <w:r w:rsidRPr="004133DE">
        <w:rPr>
          <w:sz w:val="20"/>
          <w:szCs w:val="20"/>
          <w:u w:val="single"/>
        </w:rPr>
        <w:t xml:space="preserve"> </w:t>
      </w:r>
      <w:r w:rsidRPr="00D61D4D">
        <w:rPr>
          <w:sz w:val="20"/>
          <w:szCs w:val="20"/>
          <w:u w:val="single"/>
        </w:rPr>
        <w:t xml:space="preserve">        </w:t>
      </w:r>
      <w:r w:rsidRPr="00D61D4D">
        <w:rPr>
          <w:sz w:val="20"/>
          <w:szCs w:val="20"/>
        </w:rPr>
        <w:t xml:space="preserve"> от </w:t>
      </w:r>
      <w:r>
        <w:rPr>
          <w:sz w:val="20"/>
          <w:szCs w:val="20"/>
        </w:rPr>
        <w:t>________</w:t>
      </w:r>
      <w:r w:rsidRPr="00D61D4D">
        <w:rPr>
          <w:sz w:val="20"/>
          <w:szCs w:val="20"/>
        </w:rPr>
        <w:t xml:space="preserve">_____ </w:t>
      </w:r>
      <w:r>
        <w:t>20</w:t>
      </w:r>
      <w:r w:rsidRPr="00D61D4D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Pr="00FE76AF">
        <w:rPr>
          <w:sz w:val="20"/>
          <w:szCs w:val="20"/>
        </w:rPr>
        <w:t>_</w:t>
      </w:r>
      <w:r w:rsidRPr="00D61D4D">
        <w:rPr>
          <w:sz w:val="20"/>
          <w:szCs w:val="20"/>
        </w:rPr>
        <w:t>_г.</w:t>
      </w:r>
    </w:p>
    <w:p w:rsidR="00724336" w:rsidRPr="003855B9" w:rsidRDefault="00724336" w:rsidP="00724336">
      <w:pPr>
        <w:rPr>
          <w:sz w:val="32"/>
          <w:szCs w:val="32"/>
          <w:vertAlign w:val="superscript"/>
        </w:rPr>
      </w:pPr>
      <w:r w:rsidRPr="00F203DA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</w:t>
      </w:r>
      <w:r w:rsidRPr="003855B9">
        <w:rPr>
          <w:sz w:val="32"/>
          <w:szCs w:val="32"/>
          <w:vertAlign w:val="superscript"/>
        </w:rPr>
        <w:t xml:space="preserve">номер  разрешения (продления  разрешения), дата </w:t>
      </w:r>
    </w:p>
    <w:p w:rsidR="00724336" w:rsidRDefault="00724336" w:rsidP="0072433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24336" w:rsidRDefault="00724336" w:rsidP="00724336">
      <w:pPr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</w:t>
      </w:r>
      <w:r w:rsidRPr="003855B9">
        <w:rPr>
          <w:sz w:val="32"/>
          <w:szCs w:val="32"/>
          <w:vertAlign w:val="superscript"/>
        </w:rPr>
        <w:t>наименование  органа    выдавшего  разрешение (продление разрешения)   на  строительство</w:t>
      </w:r>
    </w:p>
    <w:p w:rsidR="00724336" w:rsidRDefault="00724336" w:rsidP="00724336">
      <w:pPr>
        <w:jc w:val="both"/>
        <w:rPr>
          <w:sz w:val="16"/>
          <w:szCs w:val="16"/>
        </w:rPr>
      </w:pPr>
      <w:r>
        <w:t>- разрешение на строительство объекта  продлено ______________ до ________________</w:t>
      </w:r>
    </w:p>
    <w:p w:rsidR="00724336" w:rsidRDefault="00724336" w:rsidP="00724336">
      <w:pPr>
        <w:rPr>
          <w:sz w:val="32"/>
          <w:szCs w:val="32"/>
          <w:vertAlign w:val="superscript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32"/>
          <w:szCs w:val="32"/>
          <w:vertAlign w:val="superscript"/>
        </w:rPr>
        <w:t>дата продления разрешения, срок действия разрешения</w:t>
      </w:r>
      <w:r w:rsidRPr="003855B9">
        <w:rPr>
          <w:sz w:val="32"/>
          <w:szCs w:val="32"/>
          <w:vertAlign w:val="superscript"/>
        </w:rPr>
        <w:t xml:space="preserve"> </w:t>
      </w:r>
    </w:p>
    <w:p w:rsidR="00724336" w:rsidRDefault="00724336" w:rsidP="0072433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24336" w:rsidRDefault="00724336" w:rsidP="00724336">
      <w:pPr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</w:t>
      </w:r>
      <w:r w:rsidRPr="003855B9">
        <w:rPr>
          <w:sz w:val="32"/>
          <w:szCs w:val="32"/>
          <w:vertAlign w:val="superscript"/>
        </w:rPr>
        <w:t xml:space="preserve">наименование  органа    </w:t>
      </w:r>
      <w:r>
        <w:rPr>
          <w:sz w:val="32"/>
          <w:szCs w:val="32"/>
          <w:vertAlign w:val="superscript"/>
        </w:rPr>
        <w:t xml:space="preserve">продлившего </w:t>
      </w:r>
      <w:r w:rsidRPr="003855B9">
        <w:rPr>
          <w:sz w:val="32"/>
          <w:szCs w:val="32"/>
          <w:vertAlign w:val="superscript"/>
        </w:rPr>
        <w:t xml:space="preserve">  разрешение на  строительство</w:t>
      </w:r>
    </w:p>
    <w:p w:rsidR="00724336" w:rsidRPr="003855B9" w:rsidRDefault="00724336" w:rsidP="00724336">
      <w:pPr>
        <w:rPr>
          <w:sz w:val="16"/>
          <w:szCs w:val="16"/>
        </w:rPr>
      </w:pPr>
      <w:r w:rsidRPr="003855B9">
        <w:rPr>
          <w:sz w:val="32"/>
          <w:szCs w:val="32"/>
          <w:vertAlign w:val="superscript"/>
        </w:rPr>
        <w:t xml:space="preserve"> </w:t>
      </w:r>
    </w:p>
    <w:p w:rsidR="00724336" w:rsidRDefault="00724336" w:rsidP="00724336">
      <w:r>
        <w:t>- п</w:t>
      </w:r>
      <w:r w:rsidRPr="002C6FAA">
        <w:t>редставителем</w:t>
      </w:r>
      <w:r>
        <w:t xml:space="preserve"> во взаимоотношениях с уполномоченным органом на выдачу разрешения на строительство определен _________________________________________</w:t>
      </w:r>
    </w:p>
    <w:p w:rsidR="00724336" w:rsidRPr="00720C10" w:rsidRDefault="00724336" w:rsidP="00724336">
      <w:pPr>
        <w:jc w:val="both"/>
        <w:rPr>
          <w:sz w:val="28"/>
          <w:szCs w:val="28"/>
          <w:vertAlign w:val="superscript"/>
        </w:rPr>
      </w:pPr>
      <w:r>
        <w:t xml:space="preserve">                                                                                      </w:t>
      </w:r>
      <w:r w:rsidRPr="00720C10">
        <w:rPr>
          <w:sz w:val="28"/>
          <w:szCs w:val="28"/>
          <w:vertAlign w:val="superscript"/>
        </w:rPr>
        <w:t xml:space="preserve">ФИО, </w:t>
      </w:r>
      <w:r w:rsidRPr="00720C10">
        <w:rPr>
          <w:sz w:val="28"/>
          <w:szCs w:val="28"/>
        </w:rPr>
        <w:t xml:space="preserve"> </w:t>
      </w:r>
      <w:r w:rsidRPr="00720C10">
        <w:rPr>
          <w:sz w:val="28"/>
          <w:szCs w:val="28"/>
          <w:vertAlign w:val="superscript"/>
        </w:rPr>
        <w:t>должность,  номер  телефона</w:t>
      </w:r>
    </w:p>
    <w:p w:rsidR="00724336" w:rsidRDefault="00724336" w:rsidP="0072433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24336" w:rsidRDefault="00724336" w:rsidP="00724336">
      <w:pPr>
        <w:jc w:val="both"/>
      </w:pPr>
      <w:r>
        <w:t xml:space="preserve">                                                                     </w:t>
      </w:r>
      <w:r>
        <w:rPr>
          <w:sz w:val="28"/>
          <w:szCs w:val="28"/>
          <w:vertAlign w:val="superscript"/>
        </w:rPr>
        <w:t>реквизиты доверенности</w:t>
      </w:r>
    </w:p>
    <w:p w:rsidR="00724336" w:rsidRPr="00CF5FC4" w:rsidRDefault="00724336" w:rsidP="00724336">
      <w:pPr>
        <w:jc w:val="both"/>
        <w:rPr>
          <w:vertAlign w:val="superscript"/>
        </w:rPr>
      </w:pPr>
      <w:r w:rsidRPr="00435594">
        <w:rPr>
          <w:sz w:val="20"/>
          <w:szCs w:val="20"/>
        </w:rPr>
        <w:lastRenderedPageBreak/>
        <w:t xml:space="preserve"> </w:t>
      </w:r>
      <w:r>
        <w:rPr>
          <w:sz w:val="20"/>
          <w:szCs w:val="20"/>
        </w:rPr>
        <w:t xml:space="preserve">- </w:t>
      </w:r>
      <w:r>
        <w:t>р</w:t>
      </w:r>
      <w:r w:rsidRPr="00CF5FC4">
        <w:t>азрешение направить по почте</w:t>
      </w:r>
      <w:r>
        <w:t xml:space="preserve"> </w:t>
      </w:r>
      <w:r w:rsidRPr="00CF5FC4">
        <w:rPr>
          <w:u w:val="single"/>
        </w:rPr>
        <w:t xml:space="preserve">  </w:t>
      </w:r>
      <w:r>
        <w:rPr>
          <w:u w:val="single"/>
        </w:rPr>
        <w:t xml:space="preserve">     </w:t>
      </w:r>
      <w:r w:rsidRPr="00CF5FC4">
        <w:rPr>
          <w:u w:val="single"/>
        </w:rPr>
        <w:t xml:space="preserve">да, </w:t>
      </w:r>
      <w:r>
        <w:rPr>
          <w:u w:val="single"/>
        </w:rPr>
        <w:t xml:space="preserve">  </w:t>
      </w:r>
      <w:r w:rsidRPr="00CF5FC4">
        <w:rPr>
          <w:u w:val="single"/>
        </w:rPr>
        <w:t xml:space="preserve"> не</w:t>
      </w:r>
      <w:r>
        <w:rPr>
          <w:u w:val="single"/>
        </w:rPr>
        <w:t xml:space="preserve">т            </w:t>
      </w:r>
      <w:r w:rsidRPr="00720C10">
        <w:rPr>
          <w:sz w:val="20"/>
          <w:szCs w:val="20"/>
          <w:u w:val="single"/>
        </w:rPr>
        <w:t>(ненужное зачеркнуть)</w:t>
      </w:r>
      <w:r>
        <w:rPr>
          <w:sz w:val="20"/>
          <w:szCs w:val="20"/>
          <w:u w:val="single"/>
        </w:rPr>
        <w:t>.</w:t>
      </w:r>
      <w:r>
        <w:rPr>
          <w:u w:val="single"/>
        </w:rPr>
        <w:t xml:space="preserve">    </w:t>
      </w:r>
      <w:r>
        <w:rPr>
          <w:vertAlign w:val="superscript"/>
        </w:rPr>
        <w:t xml:space="preserve">                                                                                </w:t>
      </w:r>
    </w:p>
    <w:p w:rsidR="00724336" w:rsidRDefault="00724336" w:rsidP="00724336">
      <w:pPr>
        <w:jc w:val="both"/>
      </w:pPr>
      <w:r>
        <w:t xml:space="preserve">   почтовый адрес для направления разрешения: ___________________________________</w:t>
      </w:r>
    </w:p>
    <w:p w:rsidR="00724336" w:rsidRDefault="00724336" w:rsidP="00724336">
      <w:r>
        <w:t>_____________________________________________________________________________</w:t>
      </w:r>
    </w:p>
    <w:p w:rsidR="00724336" w:rsidRDefault="00724336" w:rsidP="00724336"/>
    <w:p w:rsidR="00724336" w:rsidRDefault="00724336" w:rsidP="00724336">
      <w:r>
        <w:t>- Основные показатели объекта</w:t>
      </w:r>
    </w:p>
    <w:p w:rsidR="00724336" w:rsidRDefault="00724336" w:rsidP="007243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9"/>
        <w:gridCol w:w="1366"/>
        <w:gridCol w:w="1354"/>
        <w:gridCol w:w="1441"/>
      </w:tblGrid>
      <w:tr w:rsidR="00724336" w:rsidTr="00EE66C3">
        <w:tc>
          <w:tcPr>
            <w:tcW w:w="5409" w:type="dxa"/>
          </w:tcPr>
          <w:p w:rsidR="00724336" w:rsidRDefault="00724336" w:rsidP="00EE66C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6" w:type="dxa"/>
          </w:tcPr>
          <w:p w:rsidR="00724336" w:rsidRDefault="00724336" w:rsidP="00EE66C3">
            <w:pPr>
              <w:jc w:val="center"/>
            </w:pPr>
            <w:r>
              <w:t>Единица</w:t>
            </w:r>
          </w:p>
          <w:p w:rsidR="00724336" w:rsidRDefault="00724336" w:rsidP="00EE66C3">
            <w:pPr>
              <w:jc w:val="center"/>
            </w:pPr>
            <w:r>
              <w:t>измерения</w:t>
            </w:r>
          </w:p>
        </w:tc>
        <w:tc>
          <w:tcPr>
            <w:tcW w:w="1354" w:type="dxa"/>
          </w:tcPr>
          <w:p w:rsidR="00724336" w:rsidRDefault="00724336" w:rsidP="00EE66C3">
            <w:pPr>
              <w:jc w:val="center"/>
            </w:pPr>
            <w:r>
              <w:t xml:space="preserve">По </w:t>
            </w:r>
          </w:p>
          <w:p w:rsidR="00724336" w:rsidRDefault="00724336" w:rsidP="00EE66C3">
            <w:pPr>
              <w:jc w:val="center"/>
            </w:pPr>
            <w:r>
              <w:t>проекту</w:t>
            </w:r>
          </w:p>
        </w:tc>
        <w:tc>
          <w:tcPr>
            <w:tcW w:w="1441" w:type="dxa"/>
          </w:tcPr>
          <w:p w:rsidR="00724336" w:rsidRDefault="00724336" w:rsidP="00EE66C3">
            <w:pPr>
              <w:jc w:val="center"/>
            </w:pPr>
            <w:r>
              <w:t>Фактически</w:t>
            </w:r>
          </w:p>
        </w:tc>
      </w:tr>
      <w:tr w:rsidR="00724336" w:rsidTr="00EE66C3">
        <w:tc>
          <w:tcPr>
            <w:tcW w:w="9570" w:type="dxa"/>
            <w:gridSpan w:val="4"/>
          </w:tcPr>
          <w:p w:rsidR="00724336" w:rsidRPr="00447C5E" w:rsidRDefault="00724336" w:rsidP="00EE66C3">
            <w:pPr>
              <w:jc w:val="center"/>
              <w:rPr>
                <w:b/>
                <w:sz w:val="20"/>
                <w:szCs w:val="20"/>
              </w:rPr>
            </w:pPr>
            <w:r w:rsidRPr="00447C5E">
              <w:rPr>
                <w:b/>
                <w:sz w:val="20"/>
                <w:szCs w:val="20"/>
                <w:lang w:val="en-US"/>
              </w:rPr>
              <w:t>I</w:t>
            </w:r>
            <w:r w:rsidRPr="00447C5E">
              <w:rPr>
                <w:b/>
                <w:sz w:val="20"/>
                <w:szCs w:val="20"/>
              </w:rPr>
              <w:t>. Общие показатели вводимого в эксплуатацию объекта</w:t>
            </w:r>
          </w:p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>Строительный объём – всего</w:t>
            </w:r>
          </w:p>
        </w:tc>
        <w:tc>
          <w:tcPr>
            <w:tcW w:w="1366" w:type="dxa"/>
          </w:tcPr>
          <w:p w:rsidR="00724336" w:rsidRPr="00447C5E" w:rsidRDefault="00724336" w:rsidP="00EE66C3">
            <w:pPr>
              <w:jc w:val="center"/>
              <w:rPr>
                <w:vertAlign w:val="superscript"/>
              </w:rPr>
            </w:pPr>
            <w:r>
              <w:t>м</w:t>
            </w:r>
            <w:r w:rsidRPr="00447C5E">
              <w:rPr>
                <w:vertAlign w:val="superscript"/>
              </w:rPr>
              <w:t>3</w:t>
            </w:r>
          </w:p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 xml:space="preserve">                     - в том числе надземной части</w:t>
            </w:r>
          </w:p>
        </w:tc>
        <w:tc>
          <w:tcPr>
            <w:tcW w:w="1366" w:type="dxa"/>
          </w:tcPr>
          <w:p w:rsidR="00724336" w:rsidRDefault="00724336" w:rsidP="00EE66C3">
            <w:pPr>
              <w:jc w:val="center"/>
            </w:pPr>
            <w:r>
              <w:t>м</w:t>
            </w:r>
            <w:r w:rsidRPr="00447C5E">
              <w:rPr>
                <w:vertAlign w:val="superscript"/>
              </w:rPr>
              <w:t>3</w:t>
            </w:r>
          </w:p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>Общая площадь</w:t>
            </w:r>
          </w:p>
        </w:tc>
        <w:tc>
          <w:tcPr>
            <w:tcW w:w="1366" w:type="dxa"/>
          </w:tcPr>
          <w:p w:rsidR="00724336" w:rsidRPr="00447C5E" w:rsidRDefault="00724336" w:rsidP="00EE66C3">
            <w:pPr>
              <w:jc w:val="center"/>
              <w:rPr>
                <w:vertAlign w:val="superscript"/>
              </w:rPr>
            </w:pPr>
            <w:r>
              <w:t>м</w:t>
            </w:r>
            <w:r w:rsidRPr="00447C5E">
              <w:rPr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>Площадь встроено – пристроенных помещений</w:t>
            </w:r>
          </w:p>
        </w:tc>
        <w:tc>
          <w:tcPr>
            <w:tcW w:w="1366" w:type="dxa"/>
          </w:tcPr>
          <w:p w:rsidR="00724336" w:rsidRDefault="00724336" w:rsidP="00EE66C3">
            <w:pPr>
              <w:jc w:val="center"/>
            </w:pPr>
            <w:r>
              <w:t>м</w:t>
            </w:r>
            <w:r w:rsidRPr="00447C5E">
              <w:rPr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>Количество зданий</w:t>
            </w:r>
          </w:p>
        </w:tc>
        <w:tc>
          <w:tcPr>
            <w:tcW w:w="1366" w:type="dxa"/>
          </w:tcPr>
          <w:p w:rsidR="00724336" w:rsidRDefault="00724336" w:rsidP="00EE66C3">
            <w:pPr>
              <w:jc w:val="center"/>
            </w:pPr>
            <w:r>
              <w:t>штук</w:t>
            </w:r>
          </w:p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9570" w:type="dxa"/>
            <w:gridSpan w:val="4"/>
          </w:tcPr>
          <w:p w:rsidR="00724336" w:rsidRPr="00447C5E" w:rsidRDefault="00724336" w:rsidP="00EE66C3">
            <w:pPr>
              <w:jc w:val="center"/>
              <w:rPr>
                <w:b/>
                <w:sz w:val="20"/>
                <w:szCs w:val="20"/>
              </w:rPr>
            </w:pPr>
            <w:r w:rsidRPr="00447C5E">
              <w:rPr>
                <w:b/>
                <w:sz w:val="20"/>
                <w:szCs w:val="20"/>
                <w:lang w:val="en-US"/>
              </w:rPr>
              <w:t>II</w:t>
            </w:r>
            <w:r w:rsidRPr="00447C5E">
              <w:rPr>
                <w:b/>
                <w:sz w:val="20"/>
                <w:szCs w:val="20"/>
              </w:rPr>
              <w:t>. Нежилые объекты</w:t>
            </w:r>
          </w:p>
          <w:p w:rsidR="00724336" w:rsidRPr="00447C5E" w:rsidRDefault="00724336" w:rsidP="00EE66C3">
            <w:pPr>
              <w:jc w:val="center"/>
              <w:rPr>
                <w:i/>
              </w:rPr>
            </w:pPr>
            <w:r w:rsidRPr="00447C5E">
              <w:rPr>
                <w:i/>
              </w:rPr>
              <w:t>Объекты непроизводственного назначения</w:t>
            </w:r>
          </w:p>
          <w:p w:rsidR="00724336" w:rsidRPr="00447C5E" w:rsidRDefault="00724336" w:rsidP="00EE66C3">
            <w:pPr>
              <w:jc w:val="center"/>
              <w:rPr>
                <w:i/>
              </w:rPr>
            </w:pPr>
            <w:r w:rsidRPr="00447C5E">
              <w:rPr>
                <w:i/>
              </w:rPr>
              <w:t xml:space="preserve"> (школы, больницы, детские сады, объекты культуры, спорта и т. д.)</w:t>
            </w:r>
          </w:p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>Количество мест</w:t>
            </w:r>
          </w:p>
        </w:tc>
        <w:tc>
          <w:tcPr>
            <w:tcW w:w="1366" w:type="dxa"/>
          </w:tcPr>
          <w:p w:rsidR="00724336" w:rsidRDefault="00724336" w:rsidP="00EE66C3"/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>Количество посещений</w:t>
            </w:r>
          </w:p>
        </w:tc>
        <w:tc>
          <w:tcPr>
            <w:tcW w:w="1366" w:type="dxa"/>
          </w:tcPr>
          <w:p w:rsidR="00724336" w:rsidRDefault="00724336" w:rsidP="00EE66C3"/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>Вместимость</w:t>
            </w:r>
          </w:p>
        </w:tc>
        <w:tc>
          <w:tcPr>
            <w:tcW w:w="1366" w:type="dxa"/>
          </w:tcPr>
          <w:p w:rsidR="00724336" w:rsidRDefault="00724336" w:rsidP="00EE66C3"/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>Иные показатели</w:t>
            </w:r>
          </w:p>
        </w:tc>
        <w:tc>
          <w:tcPr>
            <w:tcW w:w="1366" w:type="dxa"/>
          </w:tcPr>
          <w:p w:rsidR="00724336" w:rsidRDefault="00724336" w:rsidP="00EE66C3"/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/>
        </w:tc>
        <w:tc>
          <w:tcPr>
            <w:tcW w:w="1366" w:type="dxa"/>
          </w:tcPr>
          <w:p w:rsidR="00724336" w:rsidRDefault="00724336" w:rsidP="00EE66C3"/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rPr>
          <w:trHeight w:val="170"/>
        </w:trPr>
        <w:tc>
          <w:tcPr>
            <w:tcW w:w="9570" w:type="dxa"/>
            <w:gridSpan w:val="4"/>
          </w:tcPr>
          <w:p w:rsidR="00724336" w:rsidRPr="00447C5E" w:rsidRDefault="00724336" w:rsidP="00EE66C3">
            <w:pPr>
              <w:jc w:val="center"/>
              <w:rPr>
                <w:i/>
              </w:rPr>
            </w:pPr>
            <w:r w:rsidRPr="00447C5E">
              <w:rPr>
                <w:i/>
              </w:rPr>
              <w:t>Объекты производственного назначения</w:t>
            </w:r>
          </w:p>
        </w:tc>
      </w:tr>
      <w:tr w:rsidR="00724336" w:rsidTr="00EE66C3">
        <w:tc>
          <w:tcPr>
            <w:tcW w:w="5409" w:type="dxa"/>
          </w:tcPr>
          <w:p w:rsidR="00724336" w:rsidRDefault="00724336" w:rsidP="00EE66C3">
            <w:r w:rsidRPr="00B70C30">
              <w:t>Мощность</w:t>
            </w:r>
          </w:p>
        </w:tc>
        <w:tc>
          <w:tcPr>
            <w:tcW w:w="1366" w:type="dxa"/>
          </w:tcPr>
          <w:p w:rsidR="00724336" w:rsidRDefault="00724336" w:rsidP="00EE66C3"/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 w:rsidRPr="00B70C30">
              <w:t>Производительность</w:t>
            </w:r>
          </w:p>
        </w:tc>
        <w:tc>
          <w:tcPr>
            <w:tcW w:w="1366" w:type="dxa"/>
          </w:tcPr>
          <w:p w:rsidR="00724336" w:rsidRDefault="00724336" w:rsidP="00EE66C3"/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 w:rsidRPr="00B70C30">
              <w:t>Протяжённость</w:t>
            </w:r>
          </w:p>
        </w:tc>
        <w:tc>
          <w:tcPr>
            <w:tcW w:w="1366" w:type="dxa"/>
          </w:tcPr>
          <w:p w:rsidR="00724336" w:rsidRDefault="00724336" w:rsidP="00EE66C3"/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 w:rsidRPr="00B70C30">
              <w:t>Иные показатели</w:t>
            </w:r>
          </w:p>
        </w:tc>
        <w:tc>
          <w:tcPr>
            <w:tcW w:w="1366" w:type="dxa"/>
          </w:tcPr>
          <w:p w:rsidR="00724336" w:rsidRDefault="00724336" w:rsidP="00EE66C3"/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/>
        </w:tc>
        <w:tc>
          <w:tcPr>
            <w:tcW w:w="1366" w:type="dxa"/>
          </w:tcPr>
          <w:p w:rsidR="00724336" w:rsidRDefault="00724336" w:rsidP="00EE66C3"/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>Материалы фундаментов</w:t>
            </w:r>
          </w:p>
        </w:tc>
        <w:tc>
          <w:tcPr>
            <w:tcW w:w="1366" w:type="dxa"/>
          </w:tcPr>
          <w:p w:rsidR="00724336" w:rsidRDefault="00724336" w:rsidP="00EE66C3"/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 w:rsidRPr="00B70C30">
              <w:t>Материал</w:t>
            </w:r>
            <w:r>
              <w:t>ы</w:t>
            </w:r>
            <w:r w:rsidRPr="00B70C30">
              <w:t xml:space="preserve"> стен</w:t>
            </w:r>
          </w:p>
        </w:tc>
        <w:tc>
          <w:tcPr>
            <w:tcW w:w="1366" w:type="dxa"/>
          </w:tcPr>
          <w:p w:rsidR="00724336" w:rsidRDefault="00724336" w:rsidP="00EE66C3"/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>Материалы перекрытий</w:t>
            </w:r>
          </w:p>
        </w:tc>
        <w:tc>
          <w:tcPr>
            <w:tcW w:w="1366" w:type="dxa"/>
          </w:tcPr>
          <w:p w:rsidR="00724336" w:rsidRDefault="00724336" w:rsidP="00EE66C3"/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>Материалы кровли</w:t>
            </w:r>
          </w:p>
        </w:tc>
        <w:tc>
          <w:tcPr>
            <w:tcW w:w="1366" w:type="dxa"/>
          </w:tcPr>
          <w:p w:rsidR="00724336" w:rsidRDefault="00724336" w:rsidP="00EE66C3"/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9570" w:type="dxa"/>
            <w:gridSpan w:val="4"/>
          </w:tcPr>
          <w:p w:rsidR="00724336" w:rsidRPr="00447C5E" w:rsidRDefault="00724336" w:rsidP="00EE66C3">
            <w:pPr>
              <w:jc w:val="center"/>
              <w:rPr>
                <w:b/>
                <w:sz w:val="20"/>
                <w:szCs w:val="20"/>
              </w:rPr>
            </w:pPr>
            <w:r w:rsidRPr="00447C5E">
              <w:rPr>
                <w:b/>
                <w:sz w:val="20"/>
                <w:szCs w:val="20"/>
                <w:lang w:val="en-US"/>
              </w:rPr>
              <w:t>III</w:t>
            </w:r>
            <w:r w:rsidRPr="00447C5E">
              <w:rPr>
                <w:b/>
                <w:sz w:val="20"/>
                <w:szCs w:val="20"/>
              </w:rPr>
              <w:t>. Объекты жилищного строительства</w:t>
            </w:r>
          </w:p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 xml:space="preserve">Общая площадь жилых помещений  (за исключе - нием балконов, лоджий, веранд и террас)   </w:t>
            </w:r>
            <w:r w:rsidRPr="00447C5E">
              <w:rPr>
                <w:vertAlign w:val="superscript"/>
              </w:rPr>
              <w:t xml:space="preserve"> </w:t>
            </w:r>
          </w:p>
        </w:tc>
        <w:tc>
          <w:tcPr>
            <w:tcW w:w="1366" w:type="dxa"/>
          </w:tcPr>
          <w:p w:rsidR="00724336" w:rsidRDefault="00724336" w:rsidP="00EE66C3">
            <w:pPr>
              <w:jc w:val="center"/>
            </w:pPr>
            <w:r>
              <w:t>м</w:t>
            </w:r>
            <w:r w:rsidRPr="00447C5E">
              <w:rPr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>Количество этажей</w:t>
            </w:r>
          </w:p>
        </w:tc>
        <w:tc>
          <w:tcPr>
            <w:tcW w:w="1366" w:type="dxa"/>
          </w:tcPr>
          <w:p w:rsidR="00724336" w:rsidRDefault="00724336" w:rsidP="00EE66C3">
            <w:pPr>
              <w:jc w:val="center"/>
            </w:pPr>
            <w:r>
              <w:t>штук</w:t>
            </w:r>
          </w:p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>Количество секций</w:t>
            </w:r>
          </w:p>
        </w:tc>
        <w:tc>
          <w:tcPr>
            <w:tcW w:w="1366" w:type="dxa"/>
          </w:tcPr>
          <w:p w:rsidR="00724336" w:rsidRDefault="00724336" w:rsidP="00EE66C3">
            <w:pPr>
              <w:jc w:val="center"/>
            </w:pPr>
            <w:r>
              <w:t>секций</w:t>
            </w:r>
          </w:p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>Количество квартир -  всего</w:t>
            </w:r>
          </w:p>
        </w:tc>
        <w:tc>
          <w:tcPr>
            <w:tcW w:w="1366" w:type="dxa"/>
          </w:tcPr>
          <w:p w:rsidR="00724336" w:rsidRDefault="00724336" w:rsidP="00EE66C3">
            <w:pPr>
              <w:jc w:val="center"/>
            </w:pPr>
            <w:r>
              <w:t>штук/м</w:t>
            </w:r>
            <w:r w:rsidRPr="00447C5E">
              <w:rPr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 xml:space="preserve">                                  - в том числе: однокомнатные</w:t>
            </w:r>
          </w:p>
        </w:tc>
        <w:tc>
          <w:tcPr>
            <w:tcW w:w="1366" w:type="dxa"/>
          </w:tcPr>
          <w:p w:rsidR="00724336" w:rsidRDefault="00724336" w:rsidP="00EE66C3">
            <w:pPr>
              <w:jc w:val="center"/>
            </w:pPr>
            <w:r>
              <w:t>штук/м</w:t>
            </w:r>
            <w:r w:rsidRPr="00447C5E">
              <w:rPr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 xml:space="preserve">                                  - двухкомнатные</w:t>
            </w:r>
          </w:p>
        </w:tc>
        <w:tc>
          <w:tcPr>
            <w:tcW w:w="1366" w:type="dxa"/>
          </w:tcPr>
          <w:p w:rsidR="00724336" w:rsidRDefault="00724336" w:rsidP="00EE66C3">
            <w:pPr>
              <w:jc w:val="center"/>
            </w:pPr>
            <w:r>
              <w:t>штук/м</w:t>
            </w:r>
            <w:r w:rsidRPr="00447C5E">
              <w:rPr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 xml:space="preserve">                                  - трёхкомнатные</w:t>
            </w:r>
          </w:p>
        </w:tc>
        <w:tc>
          <w:tcPr>
            <w:tcW w:w="1366" w:type="dxa"/>
          </w:tcPr>
          <w:p w:rsidR="00724336" w:rsidRDefault="00724336" w:rsidP="00EE66C3">
            <w:pPr>
              <w:jc w:val="center"/>
            </w:pPr>
            <w:r>
              <w:t>штук/м</w:t>
            </w:r>
            <w:r w:rsidRPr="00447C5E">
              <w:rPr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 xml:space="preserve">                                  - четырёхкомнатные</w:t>
            </w:r>
          </w:p>
        </w:tc>
        <w:tc>
          <w:tcPr>
            <w:tcW w:w="1366" w:type="dxa"/>
          </w:tcPr>
          <w:p w:rsidR="00724336" w:rsidRDefault="00724336" w:rsidP="00EE66C3">
            <w:pPr>
              <w:jc w:val="center"/>
            </w:pPr>
            <w:r>
              <w:t>штук/м</w:t>
            </w:r>
            <w:r w:rsidRPr="00447C5E">
              <w:rPr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 xml:space="preserve">                                  - более чем    </w:t>
            </w:r>
          </w:p>
          <w:p w:rsidR="00724336" w:rsidRDefault="00724336" w:rsidP="00EE66C3">
            <w:r>
              <w:t xml:space="preserve">                                     четырёхкомнатные</w:t>
            </w:r>
          </w:p>
        </w:tc>
        <w:tc>
          <w:tcPr>
            <w:tcW w:w="1366" w:type="dxa"/>
          </w:tcPr>
          <w:p w:rsidR="00724336" w:rsidRDefault="00724336" w:rsidP="00EE66C3">
            <w:pPr>
              <w:jc w:val="center"/>
            </w:pPr>
            <w:r>
              <w:t>штук/м</w:t>
            </w:r>
            <w:r w:rsidRPr="00447C5E">
              <w:rPr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>Общая площадь жилых помещений  (с  учётом балконов, лоджий, веранд и террас)</w:t>
            </w:r>
          </w:p>
        </w:tc>
        <w:tc>
          <w:tcPr>
            <w:tcW w:w="1366" w:type="dxa"/>
          </w:tcPr>
          <w:p w:rsidR="00724336" w:rsidRDefault="00724336" w:rsidP="00EE66C3">
            <w:pPr>
              <w:jc w:val="center"/>
            </w:pPr>
            <w:r>
              <w:t>м</w:t>
            </w:r>
            <w:r w:rsidRPr="00447C5E">
              <w:rPr>
                <w:vertAlign w:val="superscript"/>
              </w:rPr>
              <w:t>2</w:t>
            </w:r>
          </w:p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>Материалы фундаментов</w:t>
            </w:r>
          </w:p>
        </w:tc>
        <w:tc>
          <w:tcPr>
            <w:tcW w:w="1366" w:type="dxa"/>
          </w:tcPr>
          <w:p w:rsidR="00724336" w:rsidRDefault="00724336" w:rsidP="00EE66C3"/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 w:rsidRPr="00B70C30">
              <w:t>Материал</w:t>
            </w:r>
            <w:r>
              <w:t>ы</w:t>
            </w:r>
            <w:r w:rsidRPr="00B70C30">
              <w:t xml:space="preserve"> стен</w:t>
            </w:r>
          </w:p>
        </w:tc>
        <w:tc>
          <w:tcPr>
            <w:tcW w:w="1366" w:type="dxa"/>
          </w:tcPr>
          <w:p w:rsidR="00724336" w:rsidRDefault="00724336" w:rsidP="00EE66C3"/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>Материалы перекрытий</w:t>
            </w:r>
          </w:p>
        </w:tc>
        <w:tc>
          <w:tcPr>
            <w:tcW w:w="1366" w:type="dxa"/>
          </w:tcPr>
          <w:p w:rsidR="00724336" w:rsidRDefault="00724336" w:rsidP="00EE66C3"/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>Материалы кровли</w:t>
            </w:r>
          </w:p>
        </w:tc>
        <w:tc>
          <w:tcPr>
            <w:tcW w:w="1366" w:type="dxa"/>
          </w:tcPr>
          <w:p w:rsidR="00724336" w:rsidRDefault="00724336" w:rsidP="00EE66C3"/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9570" w:type="dxa"/>
            <w:gridSpan w:val="4"/>
          </w:tcPr>
          <w:p w:rsidR="00724336" w:rsidRPr="00447C5E" w:rsidRDefault="00724336" w:rsidP="00EE66C3">
            <w:pPr>
              <w:jc w:val="center"/>
              <w:rPr>
                <w:b/>
                <w:sz w:val="20"/>
                <w:szCs w:val="20"/>
              </w:rPr>
            </w:pPr>
            <w:r w:rsidRPr="00447C5E">
              <w:rPr>
                <w:b/>
                <w:sz w:val="20"/>
                <w:szCs w:val="20"/>
                <w:lang w:val="en-US"/>
              </w:rPr>
              <w:t>IV</w:t>
            </w:r>
            <w:r w:rsidRPr="00447C5E">
              <w:rPr>
                <w:b/>
                <w:sz w:val="20"/>
                <w:szCs w:val="20"/>
              </w:rPr>
              <w:t>. Стоимость строительства</w:t>
            </w:r>
          </w:p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 xml:space="preserve">Стоимость строительства объекта </w:t>
            </w:r>
            <w:r w:rsidRPr="00C576E6">
              <w:t xml:space="preserve">- </w:t>
            </w:r>
            <w:r>
              <w:t>всего</w:t>
            </w:r>
          </w:p>
        </w:tc>
        <w:tc>
          <w:tcPr>
            <w:tcW w:w="1366" w:type="dxa"/>
          </w:tcPr>
          <w:p w:rsidR="00724336" w:rsidRDefault="00724336" w:rsidP="00EE66C3">
            <w:r>
              <w:t>тыс.рублей</w:t>
            </w:r>
          </w:p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  <w:tr w:rsidR="00724336" w:rsidTr="00EE66C3">
        <w:tc>
          <w:tcPr>
            <w:tcW w:w="5409" w:type="dxa"/>
          </w:tcPr>
          <w:p w:rsidR="00724336" w:rsidRDefault="00724336" w:rsidP="00EE66C3">
            <w:r>
              <w:t xml:space="preserve">        </w:t>
            </w:r>
            <w:r w:rsidRPr="00D26FD0">
              <w:t xml:space="preserve">  -</w:t>
            </w:r>
            <w:r>
              <w:t xml:space="preserve"> в том числе строительно-монтажных работ</w:t>
            </w:r>
          </w:p>
        </w:tc>
        <w:tc>
          <w:tcPr>
            <w:tcW w:w="1366" w:type="dxa"/>
          </w:tcPr>
          <w:p w:rsidR="00724336" w:rsidRDefault="00724336" w:rsidP="00EE66C3">
            <w:r>
              <w:t>тыс.рублей</w:t>
            </w:r>
          </w:p>
        </w:tc>
        <w:tc>
          <w:tcPr>
            <w:tcW w:w="1354" w:type="dxa"/>
          </w:tcPr>
          <w:p w:rsidR="00724336" w:rsidRDefault="00724336" w:rsidP="00EE66C3"/>
        </w:tc>
        <w:tc>
          <w:tcPr>
            <w:tcW w:w="1441" w:type="dxa"/>
          </w:tcPr>
          <w:p w:rsidR="00724336" w:rsidRDefault="00724336" w:rsidP="00EE66C3"/>
        </w:tc>
      </w:tr>
    </w:tbl>
    <w:p w:rsidR="00724336" w:rsidRDefault="00724336" w:rsidP="00724336">
      <w:pPr>
        <w:rPr>
          <w:sz w:val="16"/>
          <w:szCs w:val="16"/>
        </w:rPr>
      </w:pPr>
      <w:r w:rsidRPr="00435594">
        <w:rPr>
          <w:sz w:val="20"/>
          <w:szCs w:val="20"/>
        </w:rPr>
        <w:t xml:space="preserve">                     </w:t>
      </w:r>
      <w:r w:rsidRPr="0043559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</w:t>
      </w:r>
      <w:r w:rsidRPr="00435594">
        <w:rPr>
          <w:sz w:val="28"/>
          <w:szCs w:val="28"/>
        </w:rPr>
        <w:t xml:space="preserve">    </w:t>
      </w:r>
    </w:p>
    <w:p w:rsidR="00724336" w:rsidRDefault="00724336" w:rsidP="00724336">
      <w:pPr>
        <w:rPr>
          <w:sz w:val="28"/>
          <w:szCs w:val="28"/>
        </w:rPr>
      </w:pPr>
    </w:p>
    <w:p w:rsidR="00724336" w:rsidRDefault="00724336" w:rsidP="00724336">
      <w:pPr>
        <w:rPr>
          <w:sz w:val="28"/>
          <w:szCs w:val="28"/>
        </w:rPr>
      </w:pPr>
      <w:r>
        <w:rPr>
          <w:sz w:val="28"/>
          <w:szCs w:val="28"/>
        </w:rPr>
        <w:t>С настоящим заявлением прилагаю следующие документы (сведения о документах):</w:t>
      </w:r>
    </w:p>
    <w:p w:rsidR="00724336" w:rsidRDefault="00724336" w:rsidP="00724336">
      <w:pPr>
        <w:rPr>
          <w:sz w:val="36"/>
          <w:szCs w:val="36"/>
        </w:rPr>
      </w:pPr>
      <w:r>
        <w:t>1.</w:t>
      </w:r>
      <w:r>
        <w:rPr>
          <w:sz w:val="36"/>
          <w:szCs w:val="36"/>
        </w:rPr>
        <w:t>_________</w:t>
      </w:r>
      <w:r w:rsidRPr="003855B9">
        <w:rPr>
          <w:sz w:val="36"/>
          <w:szCs w:val="36"/>
        </w:rPr>
        <w:t>_________________________________________</w:t>
      </w:r>
      <w:r w:rsidRPr="003855B9">
        <w:t xml:space="preserve"> </w:t>
      </w:r>
      <w:r>
        <w:t>2.</w:t>
      </w:r>
      <w:r>
        <w:rPr>
          <w:sz w:val="36"/>
          <w:szCs w:val="36"/>
        </w:rPr>
        <w:t xml:space="preserve">____________ _____________________________________   </w:t>
      </w:r>
      <w:r>
        <w:t>3.</w:t>
      </w:r>
      <w:r w:rsidRPr="003855B9">
        <w:rPr>
          <w:sz w:val="36"/>
          <w:szCs w:val="36"/>
        </w:rPr>
        <w:t>____________________________</w:t>
      </w:r>
      <w:r>
        <w:rPr>
          <w:sz w:val="36"/>
          <w:szCs w:val="36"/>
        </w:rPr>
        <w:t>_</w:t>
      </w:r>
      <w:r w:rsidRPr="003855B9">
        <w:rPr>
          <w:sz w:val="36"/>
          <w:szCs w:val="36"/>
        </w:rPr>
        <w:t>_____________________</w:t>
      </w:r>
      <w:r w:rsidRPr="003855B9">
        <w:t xml:space="preserve"> </w:t>
      </w:r>
      <w:r>
        <w:t>4.</w:t>
      </w:r>
      <w:r w:rsidRPr="003855B9">
        <w:rPr>
          <w:sz w:val="36"/>
          <w:szCs w:val="36"/>
        </w:rPr>
        <w:t>__________________________________________________</w:t>
      </w:r>
    </w:p>
    <w:p w:rsidR="00724336" w:rsidRDefault="00724336" w:rsidP="00724336">
      <w:pPr>
        <w:rPr>
          <w:sz w:val="36"/>
          <w:szCs w:val="36"/>
        </w:rPr>
      </w:pPr>
      <w:r>
        <w:t>5.</w:t>
      </w:r>
      <w:r w:rsidRPr="003855B9">
        <w:rPr>
          <w:sz w:val="36"/>
          <w:szCs w:val="36"/>
        </w:rPr>
        <w:t>__________________________________________________</w:t>
      </w:r>
    </w:p>
    <w:p w:rsidR="00724336" w:rsidRDefault="00724336" w:rsidP="00724336">
      <w:pPr>
        <w:rPr>
          <w:sz w:val="36"/>
          <w:szCs w:val="36"/>
        </w:rPr>
      </w:pPr>
      <w:r>
        <w:t>6.</w:t>
      </w:r>
      <w:r w:rsidRPr="003855B9">
        <w:rPr>
          <w:sz w:val="36"/>
          <w:szCs w:val="36"/>
        </w:rPr>
        <w:t>__________________________________________________</w:t>
      </w:r>
      <w:r w:rsidRPr="003855B9">
        <w:t xml:space="preserve"> </w:t>
      </w:r>
      <w:r>
        <w:t>7.</w:t>
      </w:r>
      <w:r w:rsidRPr="003855B9">
        <w:rPr>
          <w:sz w:val="36"/>
          <w:szCs w:val="36"/>
        </w:rPr>
        <w:t>__________________________________________________</w:t>
      </w:r>
    </w:p>
    <w:p w:rsidR="00724336" w:rsidRDefault="00724336" w:rsidP="00724336">
      <w:pPr>
        <w:rPr>
          <w:sz w:val="36"/>
          <w:szCs w:val="36"/>
        </w:rPr>
      </w:pPr>
      <w:r>
        <w:t>8.</w:t>
      </w:r>
      <w:r w:rsidRPr="003855B9">
        <w:rPr>
          <w:sz w:val="36"/>
          <w:szCs w:val="36"/>
        </w:rPr>
        <w:t>__________________________________________________</w:t>
      </w:r>
    </w:p>
    <w:p w:rsidR="00724336" w:rsidRDefault="00724336" w:rsidP="00724336">
      <w:pPr>
        <w:rPr>
          <w:sz w:val="36"/>
          <w:szCs w:val="36"/>
        </w:rPr>
      </w:pPr>
      <w:r>
        <w:t>9.</w:t>
      </w:r>
      <w:r w:rsidRPr="003855B9">
        <w:rPr>
          <w:sz w:val="36"/>
          <w:szCs w:val="36"/>
        </w:rPr>
        <w:t>__________________________________________________</w:t>
      </w:r>
    </w:p>
    <w:p w:rsidR="00724336" w:rsidRDefault="00724336" w:rsidP="00724336">
      <w:pPr>
        <w:rPr>
          <w:sz w:val="36"/>
          <w:szCs w:val="36"/>
        </w:rPr>
      </w:pPr>
      <w:r>
        <w:t>10.</w:t>
      </w:r>
      <w:r w:rsidRPr="003855B9">
        <w:rPr>
          <w:sz w:val="36"/>
          <w:szCs w:val="36"/>
        </w:rPr>
        <w:t>____________________</w:t>
      </w:r>
      <w:r>
        <w:rPr>
          <w:sz w:val="36"/>
          <w:szCs w:val="36"/>
        </w:rPr>
        <w:t>______________________________</w:t>
      </w:r>
    </w:p>
    <w:p w:rsidR="00724336" w:rsidRDefault="00724336" w:rsidP="00724336">
      <w:pPr>
        <w:rPr>
          <w:sz w:val="28"/>
          <w:szCs w:val="28"/>
        </w:rPr>
      </w:pPr>
    </w:p>
    <w:p w:rsidR="00724336" w:rsidRDefault="00724336" w:rsidP="00724336">
      <w:pPr>
        <w:rPr>
          <w:sz w:val="28"/>
          <w:szCs w:val="28"/>
        </w:rPr>
      </w:pPr>
    </w:p>
    <w:p w:rsidR="00724336" w:rsidRDefault="00724336" w:rsidP="00724336">
      <w:pPr>
        <w:rPr>
          <w:sz w:val="28"/>
          <w:szCs w:val="28"/>
        </w:rPr>
      </w:pPr>
    </w:p>
    <w:p w:rsidR="00724336" w:rsidRPr="005C11C7" w:rsidRDefault="00724336" w:rsidP="00724336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11C7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11C7">
        <w:rPr>
          <w:rFonts w:ascii="Times New Roman" w:hAnsi="Times New Roman" w:cs="Times New Roman"/>
          <w:sz w:val="28"/>
          <w:szCs w:val="28"/>
        </w:rPr>
        <w:t>_»_____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11C7">
        <w:rPr>
          <w:rFonts w:ascii="Times New Roman" w:hAnsi="Times New Roman" w:cs="Times New Roman"/>
          <w:sz w:val="28"/>
          <w:szCs w:val="28"/>
        </w:rPr>
        <w:t>_______20_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11C7">
        <w:rPr>
          <w:rFonts w:ascii="Times New Roman" w:hAnsi="Times New Roman" w:cs="Times New Roman"/>
          <w:sz w:val="28"/>
          <w:szCs w:val="28"/>
        </w:rPr>
        <w:t>__г</w:t>
      </w:r>
      <w:r w:rsidRPr="005C11C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724336" w:rsidRPr="005C11C7" w:rsidRDefault="00724336" w:rsidP="00724336">
      <w:pPr>
        <w:pStyle w:val="HTML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4336" w:rsidRPr="005C11C7" w:rsidRDefault="00724336" w:rsidP="00724336">
      <w:pPr>
        <w:pStyle w:val="HTML"/>
        <w:ind w:left="0"/>
        <w:rPr>
          <w:rFonts w:ascii="Times New Roman" w:hAnsi="Times New Roman" w:cs="Times New Roman"/>
          <w:sz w:val="28"/>
          <w:szCs w:val="28"/>
        </w:rPr>
      </w:pPr>
      <w:r w:rsidRPr="005C11C7">
        <w:rPr>
          <w:rFonts w:ascii="Times New Roman" w:hAnsi="Times New Roman" w:cs="Times New Roman"/>
          <w:sz w:val="28"/>
          <w:szCs w:val="28"/>
        </w:rPr>
        <w:t>__________________________      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F5BAC">
        <w:rPr>
          <w:rFonts w:ascii="Times New Roman" w:hAnsi="Times New Roman" w:cs="Times New Roman"/>
          <w:sz w:val="28"/>
          <w:szCs w:val="28"/>
        </w:rPr>
        <w:t>____    _______________</w:t>
      </w:r>
      <w:r w:rsidRPr="005C11C7">
        <w:rPr>
          <w:rFonts w:ascii="Times New Roman" w:hAnsi="Times New Roman" w:cs="Times New Roman"/>
          <w:sz w:val="28"/>
          <w:szCs w:val="28"/>
        </w:rPr>
        <w:t xml:space="preserve">_____                         </w:t>
      </w:r>
    </w:p>
    <w:p w:rsidR="00724336" w:rsidRPr="005C11C7" w:rsidRDefault="00724336" w:rsidP="00724336">
      <w:pPr>
        <w:pStyle w:val="HTML"/>
        <w:ind w:left="0"/>
        <w:rPr>
          <w:rFonts w:ascii="Times New Roman" w:hAnsi="Times New Roman" w:cs="Times New Roman"/>
        </w:rPr>
      </w:pPr>
      <w:r w:rsidRPr="005C11C7">
        <w:rPr>
          <w:rFonts w:ascii="Times New Roman" w:hAnsi="Times New Roman" w:cs="Times New Roman"/>
        </w:rPr>
        <w:t xml:space="preserve">Застройщик или законный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5C11C7">
        <w:rPr>
          <w:rFonts w:ascii="Times New Roman" w:hAnsi="Times New Roman" w:cs="Times New Roman"/>
        </w:rPr>
        <w:t xml:space="preserve">   подпись</w:t>
      </w:r>
      <w:r>
        <w:rPr>
          <w:rFonts w:ascii="Times New Roman" w:hAnsi="Times New Roman" w:cs="Times New Roman"/>
        </w:rPr>
        <w:t>, МП</w:t>
      </w:r>
      <w:r w:rsidRPr="005C11C7">
        <w:rPr>
          <w:rFonts w:ascii="Times New Roman" w:hAnsi="Times New Roman" w:cs="Times New Roman"/>
        </w:rPr>
        <w:t xml:space="preserve">                           расшифровка подписи                                                 </w:t>
      </w:r>
    </w:p>
    <w:p w:rsidR="00724336" w:rsidRDefault="00724336" w:rsidP="00724336">
      <w:pPr>
        <w:pStyle w:val="HTML"/>
        <w:ind w:left="0"/>
        <w:rPr>
          <w:rFonts w:ascii="Times New Roman" w:hAnsi="Times New Roman" w:cs="Times New Roman"/>
        </w:rPr>
      </w:pPr>
      <w:r w:rsidRPr="005C11C7">
        <w:rPr>
          <w:rFonts w:ascii="Times New Roman" w:hAnsi="Times New Roman" w:cs="Times New Roman"/>
        </w:rPr>
        <w:t xml:space="preserve">представитель  Застройщика </w:t>
      </w:r>
    </w:p>
    <w:p w:rsidR="00AF5BAC" w:rsidRDefault="00AF5BAC" w:rsidP="00724336">
      <w:pPr>
        <w:pStyle w:val="HTML"/>
        <w:ind w:left="0"/>
        <w:rPr>
          <w:rFonts w:ascii="Times New Roman" w:hAnsi="Times New Roman" w:cs="Times New Roman"/>
        </w:rPr>
      </w:pPr>
    </w:p>
    <w:p w:rsidR="00AF5BAC" w:rsidRDefault="00AF5BAC" w:rsidP="00724336">
      <w:pPr>
        <w:pStyle w:val="HTML"/>
        <w:ind w:left="0"/>
        <w:rPr>
          <w:rFonts w:ascii="Times New Roman" w:hAnsi="Times New Roman" w:cs="Times New Roman"/>
        </w:rPr>
      </w:pPr>
    </w:p>
    <w:p w:rsidR="00AF5BAC" w:rsidRDefault="00AF5BAC" w:rsidP="00724336">
      <w:pPr>
        <w:pStyle w:val="HTML"/>
        <w:ind w:left="0"/>
        <w:rPr>
          <w:rFonts w:ascii="Times New Roman" w:hAnsi="Times New Roman" w:cs="Times New Roman"/>
        </w:rPr>
      </w:pPr>
    </w:p>
    <w:p w:rsidR="00AF5BAC" w:rsidRPr="00AF5BAC" w:rsidRDefault="00AF5BAC" w:rsidP="00724336">
      <w:pPr>
        <w:pStyle w:val="HTML"/>
        <w:ind w:left="0"/>
        <w:rPr>
          <w:rFonts w:ascii="Times New Roman" w:hAnsi="Times New Roman" w:cs="Times New Roman"/>
          <w:sz w:val="24"/>
          <w:szCs w:val="24"/>
        </w:rPr>
      </w:pPr>
      <w:r w:rsidRPr="00AF5BAC"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персональных данных ________________</w:t>
      </w:r>
    </w:p>
    <w:p w:rsidR="00724336" w:rsidRPr="00AF5BAC" w:rsidRDefault="00724336" w:rsidP="00724336"/>
    <w:p w:rsidR="00724336" w:rsidRDefault="00724336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5BAC" w:rsidRDefault="00AF5BAC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B0025" w:rsidRDefault="00BB0025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B0025" w:rsidRDefault="00BB0025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B0025" w:rsidRDefault="00BB0025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B0025" w:rsidRDefault="00BB0025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B0025" w:rsidRDefault="00BB0025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B0025" w:rsidRDefault="00BB0025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56DF" w:rsidRDefault="005F56DF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56DF" w:rsidRDefault="005F56DF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56DF" w:rsidRDefault="005F56DF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56DF" w:rsidRDefault="005F56DF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56DF" w:rsidRDefault="005F56DF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56DF" w:rsidRDefault="005F56DF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56DF" w:rsidRDefault="005F56DF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56DF" w:rsidRDefault="005F56DF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56DF" w:rsidRDefault="005F56DF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F56DF" w:rsidRDefault="005F56DF" w:rsidP="005A756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756A" w:rsidRPr="00175291" w:rsidRDefault="005A756A" w:rsidP="00A463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56A" w:rsidRPr="00175291" w:rsidRDefault="005A756A" w:rsidP="00AF5BA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40F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Приложение  </w:t>
      </w:r>
      <w:r w:rsidR="005F2181" w:rsidRPr="008E40FF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</w:p>
    <w:p w:rsidR="005A756A" w:rsidRPr="00175291" w:rsidRDefault="005A756A" w:rsidP="005A75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A756A" w:rsidRPr="004C74D2" w:rsidRDefault="004C74D2" w:rsidP="005A75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D2">
        <w:rPr>
          <w:rFonts w:ascii="Times New Roman" w:hAnsi="Times New Roman" w:cs="Times New Roman"/>
          <w:b/>
          <w:sz w:val="28"/>
          <w:szCs w:val="28"/>
        </w:rPr>
        <w:t>БЛОК - СХЕМА</w:t>
      </w:r>
    </w:p>
    <w:p w:rsidR="004C74D2" w:rsidRDefault="005A756A" w:rsidP="005A75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D2">
        <w:rPr>
          <w:rFonts w:ascii="Times New Roman" w:hAnsi="Times New Roman" w:cs="Times New Roman"/>
          <w:b/>
          <w:sz w:val="28"/>
          <w:szCs w:val="28"/>
        </w:rPr>
        <w:t xml:space="preserve">выполнения муниципальной услуги по выдаче разрешений </w:t>
      </w:r>
    </w:p>
    <w:p w:rsidR="005A756A" w:rsidRPr="004C74D2" w:rsidRDefault="005A756A" w:rsidP="005A75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D2">
        <w:rPr>
          <w:rFonts w:ascii="Times New Roman" w:hAnsi="Times New Roman" w:cs="Times New Roman"/>
          <w:b/>
          <w:sz w:val="28"/>
          <w:szCs w:val="28"/>
        </w:rPr>
        <w:t>ввод объекта в эксплуатацию</w:t>
      </w:r>
    </w:p>
    <w:p w:rsidR="005A756A" w:rsidRPr="00175291" w:rsidRDefault="005A756A" w:rsidP="005A75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756A" w:rsidRPr="00175291" w:rsidRDefault="005A756A" w:rsidP="005A75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5A756A" w:rsidRPr="00175291" w:rsidTr="000F0073">
        <w:trPr>
          <w:trHeight w:val="77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6A" w:rsidRPr="00175291" w:rsidRDefault="005A756A" w:rsidP="000F0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56A" w:rsidRPr="00175291" w:rsidRDefault="005F2181" w:rsidP="005525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291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документов</w:t>
            </w:r>
          </w:p>
          <w:p w:rsidR="005F2181" w:rsidRPr="00175291" w:rsidRDefault="005F2181" w:rsidP="005525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56A" w:rsidRPr="00175291" w:rsidRDefault="00DB3E10" w:rsidP="005A75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z-index:251662336;mso-position-horizontal-relative:text;mso-position-vertical-relative:text" from="148.5pt,2pt" to="148.5pt,27.05pt">
            <v:stroke endarrow="block"/>
          </v:line>
        </w:pict>
      </w:r>
    </w:p>
    <w:p w:rsidR="005A756A" w:rsidRPr="00175291" w:rsidRDefault="005A756A" w:rsidP="005A756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5A756A" w:rsidRPr="00175291" w:rsidTr="000F0073">
        <w:trPr>
          <w:trHeight w:val="10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6A" w:rsidRPr="00175291" w:rsidRDefault="005A756A" w:rsidP="000F0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56A" w:rsidRPr="00175291" w:rsidRDefault="005F2181" w:rsidP="005525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529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заявления, осмотр объекта капитального строительства и принятие решения о выдаче разрешения </w:t>
            </w:r>
            <w:r w:rsidRPr="00175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ввод объекта в эксплуатацию</w:t>
            </w:r>
            <w:r w:rsidRPr="00175291">
              <w:rPr>
                <w:rFonts w:ascii="Times New Roman" w:hAnsi="Times New Roman" w:cs="Times New Roman"/>
                <w:sz w:val="28"/>
                <w:szCs w:val="28"/>
              </w:rPr>
              <w:t xml:space="preserve"> либо об отказе в выдаче разрешения</w:t>
            </w:r>
            <w:r w:rsidRPr="00175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ввод объекта в эксплуатацию</w:t>
            </w:r>
          </w:p>
          <w:p w:rsidR="005F2181" w:rsidRPr="00175291" w:rsidRDefault="005F2181" w:rsidP="005525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56A" w:rsidRPr="00175291" w:rsidRDefault="00DB3E10" w:rsidP="005A75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0288;mso-position-horizontal-relative:text;mso-position-vertical-relative:text" from="148.5pt,2.7pt" to="148.5pt,56.25pt">
            <v:stroke endarrow="block"/>
          </v:line>
        </w:pict>
      </w:r>
    </w:p>
    <w:p w:rsidR="005A756A" w:rsidRPr="00175291" w:rsidRDefault="005A756A" w:rsidP="005A75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756A" w:rsidRPr="00175291" w:rsidRDefault="005A756A" w:rsidP="005A75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756A" w:rsidRPr="00175291" w:rsidRDefault="005A756A" w:rsidP="005A75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</w:tblGrid>
      <w:tr w:rsidR="005A756A" w:rsidRPr="00175291" w:rsidTr="000F0073">
        <w:tc>
          <w:tcPr>
            <w:tcW w:w="6204" w:type="dxa"/>
          </w:tcPr>
          <w:p w:rsidR="005A756A" w:rsidRPr="00175291" w:rsidRDefault="005A756A" w:rsidP="000F0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56A" w:rsidRPr="00175291" w:rsidRDefault="00CF7972" w:rsidP="0055252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175291">
              <w:rPr>
                <w:sz w:val="28"/>
                <w:szCs w:val="28"/>
              </w:rPr>
              <w:t>направление (выдача) заявителю разрешения либо отказа в выдаче разрешения</w:t>
            </w:r>
          </w:p>
          <w:p w:rsidR="00CF7972" w:rsidRPr="00175291" w:rsidRDefault="00CF7972" w:rsidP="0055252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</w:p>
        </w:tc>
      </w:tr>
    </w:tbl>
    <w:p w:rsidR="005A756A" w:rsidRPr="00175291" w:rsidRDefault="005A756A" w:rsidP="005A75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4E50" w:rsidRPr="00175291" w:rsidRDefault="00834E50" w:rsidP="005A756A">
      <w:pPr>
        <w:pStyle w:val="ConsPlusNormal"/>
        <w:widowControl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sectPr w:rsidR="00834E50" w:rsidRPr="00175291" w:rsidSect="00C863E6">
      <w:footerReference w:type="default" r:id="rId24"/>
      <w:pgSz w:w="11906" w:h="16838" w:code="9"/>
      <w:pgMar w:top="709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AD8" w:rsidRDefault="00601AD8">
      <w:r>
        <w:separator/>
      </w:r>
    </w:p>
  </w:endnote>
  <w:endnote w:type="continuationSeparator" w:id="1">
    <w:p w:rsidR="00601AD8" w:rsidRDefault="0060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01" w:rsidRDefault="00DB3E10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77F0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56DF">
      <w:rPr>
        <w:rStyle w:val="a6"/>
        <w:noProof/>
      </w:rPr>
      <w:t>27</w:t>
    </w:r>
    <w:r>
      <w:rPr>
        <w:rStyle w:val="a6"/>
      </w:rPr>
      <w:fldChar w:fldCharType="end"/>
    </w:r>
  </w:p>
  <w:p w:rsidR="00677F01" w:rsidRDefault="00677F01" w:rsidP="00841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AD8" w:rsidRDefault="00601AD8">
      <w:r>
        <w:separator/>
      </w:r>
    </w:p>
  </w:footnote>
  <w:footnote w:type="continuationSeparator" w:id="1">
    <w:p w:rsidR="00601AD8" w:rsidRDefault="00601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E69"/>
    <w:rsid w:val="00003BD4"/>
    <w:rsid w:val="0000401E"/>
    <w:rsid w:val="00016547"/>
    <w:rsid w:val="0002454B"/>
    <w:rsid w:val="00030CFC"/>
    <w:rsid w:val="00034DE9"/>
    <w:rsid w:val="00035777"/>
    <w:rsid w:val="000358D9"/>
    <w:rsid w:val="00037482"/>
    <w:rsid w:val="0003783E"/>
    <w:rsid w:val="00044209"/>
    <w:rsid w:val="0005145A"/>
    <w:rsid w:val="00052F4C"/>
    <w:rsid w:val="00053F68"/>
    <w:rsid w:val="00057ECE"/>
    <w:rsid w:val="00066277"/>
    <w:rsid w:val="00072DF5"/>
    <w:rsid w:val="00073E83"/>
    <w:rsid w:val="0007543F"/>
    <w:rsid w:val="00077340"/>
    <w:rsid w:val="00080115"/>
    <w:rsid w:val="00080282"/>
    <w:rsid w:val="000829A7"/>
    <w:rsid w:val="00082DD7"/>
    <w:rsid w:val="00090B70"/>
    <w:rsid w:val="00097AF7"/>
    <w:rsid w:val="000A0330"/>
    <w:rsid w:val="000A7BAF"/>
    <w:rsid w:val="000B1114"/>
    <w:rsid w:val="000B216B"/>
    <w:rsid w:val="000B6E45"/>
    <w:rsid w:val="000C1831"/>
    <w:rsid w:val="000E2376"/>
    <w:rsid w:val="000E4AE0"/>
    <w:rsid w:val="000E4F4B"/>
    <w:rsid w:val="000E5E87"/>
    <w:rsid w:val="000E785C"/>
    <w:rsid w:val="000E7D19"/>
    <w:rsid w:val="000F0073"/>
    <w:rsid w:val="000F4405"/>
    <w:rsid w:val="000F5E86"/>
    <w:rsid w:val="000F649F"/>
    <w:rsid w:val="000F691B"/>
    <w:rsid w:val="000F721A"/>
    <w:rsid w:val="0010092C"/>
    <w:rsid w:val="0010201E"/>
    <w:rsid w:val="001125E4"/>
    <w:rsid w:val="0011744C"/>
    <w:rsid w:val="0012077A"/>
    <w:rsid w:val="00127E9C"/>
    <w:rsid w:val="001309EE"/>
    <w:rsid w:val="00131B8B"/>
    <w:rsid w:val="00133BCB"/>
    <w:rsid w:val="00137216"/>
    <w:rsid w:val="00137E9F"/>
    <w:rsid w:val="00140787"/>
    <w:rsid w:val="00140E92"/>
    <w:rsid w:val="001444CC"/>
    <w:rsid w:val="00152AC4"/>
    <w:rsid w:val="0015790E"/>
    <w:rsid w:val="001604F8"/>
    <w:rsid w:val="00160EFB"/>
    <w:rsid w:val="00164E29"/>
    <w:rsid w:val="001743D0"/>
    <w:rsid w:val="00175291"/>
    <w:rsid w:val="0017613D"/>
    <w:rsid w:val="00177AC6"/>
    <w:rsid w:val="00180AD8"/>
    <w:rsid w:val="0018184A"/>
    <w:rsid w:val="00182BD6"/>
    <w:rsid w:val="0018383D"/>
    <w:rsid w:val="00191D6E"/>
    <w:rsid w:val="001939E3"/>
    <w:rsid w:val="00194594"/>
    <w:rsid w:val="001A029F"/>
    <w:rsid w:val="001A426D"/>
    <w:rsid w:val="001A4FEF"/>
    <w:rsid w:val="001B37B9"/>
    <w:rsid w:val="001B4787"/>
    <w:rsid w:val="001B7CD2"/>
    <w:rsid w:val="001C240D"/>
    <w:rsid w:val="001C3359"/>
    <w:rsid w:val="001C39E9"/>
    <w:rsid w:val="001C4679"/>
    <w:rsid w:val="001C5AE6"/>
    <w:rsid w:val="001D07CD"/>
    <w:rsid w:val="001D1C2B"/>
    <w:rsid w:val="001D1DDF"/>
    <w:rsid w:val="001D6743"/>
    <w:rsid w:val="001E482B"/>
    <w:rsid w:val="001F0F63"/>
    <w:rsid w:val="001F64E9"/>
    <w:rsid w:val="001F6880"/>
    <w:rsid w:val="002010D3"/>
    <w:rsid w:val="0021340C"/>
    <w:rsid w:val="00217393"/>
    <w:rsid w:val="00220610"/>
    <w:rsid w:val="00222E7A"/>
    <w:rsid w:val="00223420"/>
    <w:rsid w:val="00226C67"/>
    <w:rsid w:val="002305A8"/>
    <w:rsid w:val="0024662A"/>
    <w:rsid w:val="00246D97"/>
    <w:rsid w:val="00247FA3"/>
    <w:rsid w:val="00250DDE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08EE"/>
    <w:rsid w:val="00285FD6"/>
    <w:rsid w:val="00287687"/>
    <w:rsid w:val="0028775E"/>
    <w:rsid w:val="0028792B"/>
    <w:rsid w:val="00287C7C"/>
    <w:rsid w:val="00292552"/>
    <w:rsid w:val="00294FC0"/>
    <w:rsid w:val="0029738D"/>
    <w:rsid w:val="002A2091"/>
    <w:rsid w:val="002A53FE"/>
    <w:rsid w:val="002A68EB"/>
    <w:rsid w:val="002B090A"/>
    <w:rsid w:val="002B2021"/>
    <w:rsid w:val="002B6AB7"/>
    <w:rsid w:val="002C0D97"/>
    <w:rsid w:val="002C72BB"/>
    <w:rsid w:val="002D2C84"/>
    <w:rsid w:val="002D3CCD"/>
    <w:rsid w:val="002E00C7"/>
    <w:rsid w:val="002E4106"/>
    <w:rsid w:val="002E4DDF"/>
    <w:rsid w:val="002E55FE"/>
    <w:rsid w:val="002E6C73"/>
    <w:rsid w:val="002F1018"/>
    <w:rsid w:val="002F264D"/>
    <w:rsid w:val="002F5BDC"/>
    <w:rsid w:val="002F7B67"/>
    <w:rsid w:val="0030279C"/>
    <w:rsid w:val="00303E83"/>
    <w:rsid w:val="003046E0"/>
    <w:rsid w:val="003070A4"/>
    <w:rsid w:val="00310881"/>
    <w:rsid w:val="00315DC4"/>
    <w:rsid w:val="00316356"/>
    <w:rsid w:val="00323469"/>
    <w:rsid w:val="00326443"/>
    <w:rsid w:val="00333922"/>
    <w:rsid w:val="0033628D"/>
    <w:rsid w:val="0034060A"/>
    <w:rsid w:val="00342C67"/>
    <w:rsid w:val="003443C6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211"/>
    <w:rsid w:val="00360860"/>
    <w:rsid w:val="00361397"/>
    <w:rsid w:val="00365875"/>
    <w:rsid w:val="00365A3F"/>
    <w:rsid w:val="0037196E"/>
    <w:rsid w:val="00376EC5"/>
    <w:rsid w:val="003852E0"/>
    <w:rsid w:val="00395AC1"/>
    <w:rsid w:val="003A0533"/>
    <w:rsid w:val="003A2CCC"/>
    <w:rsid w:val="003A3DB8"/>
    <w:rsid w:val="003B2FEA"/>
    <w:rsid w:val="003C1AF2"/>
    <w:rsid w:val="003C31E7"/>
    <w:rsid w:val="003C48B2"/>
    <w:rsid w:val="003C7B08"/>
    <w:rsid w:val="003C7FEA"/>
    <w:rsid w:val="003D3F23"/>
    <w:rsid w:val="003E1FCB"/>
    <w:rsid w:val="003E7AE2"/>
    <w:rsid w:val="003F2118"/>
    <w:rsid w:val="003F2CA9"/>
    <w:rsid w:val="003F3A6F"/>
    <w:rsid w:val="003F639A"/>
    <w:rsid w:val="00403A31"/>
    <w:rsid w:val="00405463"/>
    <w:rsid w:val="004174FB"/>
    <w:rsid w:val="00420598"/>
    <w:rsid w:val="00425BBE"/>
    <w:rsid w:val="0042606E"/>
    <w:rsid w:val="00435FEE"/>
    <w:rsid w:val="00437096"/>
    <w:rsid w:val="0044113D"/>
    <w:rsid w:val="00441FF4"/>
    <w:rsid w:val="00443F56"/>
    <w:rsid w:val="00444CB5"/>
    <w:rsid w:val="004471B9"/>
    <w:rsid w:val="0045119E"/>
    <w:rsid w:val="00455379"/>
    <w:rsid w:val="00457CEF"/>
    <w:rsid w:val="00460D22"/>
    <w:rsid w:val="004769A8"/>
    <w:rsid w:val="004822B7"/>
    <w:rsid w:val="004826D4"/>
    <w:rsid w:val="00482A23"/>
    <w:rsid w:val="00490910"/>
    <w:rsid w:val="0049527E"/>
    <w:rsid w:val="00496D61"/>
    <w:rsid w:val="004A4669"/>
    <w:rsid w:val="004B5139"/>
    <w:rsid w:val="004B7AD5"/>
    <w:rsid w:val="004C1B4A"/>
    <w:rsid w:val="004C74D2"/>
    <w:rsid w:val="004D2511"/>
    <w:rsid w:val="004E11A5"/>
    <w:rsid w:val="004E4932"/>
    <w:rsid w:val="004F15FF"/>
    <w:rsid w:val="004F66BD"/>
    <w:rsid w:val="004F7537"/>
    <w:rsid w:val="0050024A"/>
    <w:rsid w:val="00500ED7"/>
    <w:rsid w:val="005017AB"/>
    <w:rsid w:val="005021A2"/>
    <w:rsid w:val="00503FE7"/>
    <w:rsid w:val="00506802"/>
    <w:rsid w:val="0051734B"/>
    <w:rsid w:val="00521A5B"/>
    <w:rsid w:val="00522DB3"/>
    <w:rsid w:val="00524EC9"/>
    <w:rsid w:val="0053006B"/>
    <w:rsid w:val="00531F6E"/>
    <w:rsid w:val="005328A7"/>
    <w:rsid w:val="00533C50"/>
    <w:rsid w:val="0054546F"/>
    <w:rsid w:val="00552522"/>
    <w:rsid w:val="00553BA6"/>
    <w:rsid w:val="005548B6"/>
    <w:rsid w:val="00561E3F"/>
    <w:rsid w:val="00567851"/>
    <w:rsid w:val="0057161E"/>
    <w:rsid w:val="00572814"/>
    <w:rsid w:val="00572ED8"/>
    <w:rsid w:val="00590705"/>
    <w:rsid w:val="00594049"/>
    <w:rsid w:val="00594D39"/>
    <w:rsid w:val="005A0765"/>
    <w:rsid w:val="005A756A"/>
    <w:rsid w:val="005B7B6F"/>
    <w:rsid w:val="005C203D"/>
    <w:rsid w:val="005C2C23"/>
    <w:rsid w:val="005C7B55"/>
    <w:rsid w:val="005D1ED9"/>
    <w:rsid w:val="005D3896"/>
    <w:rsid w:val="005D3993"/>
    <w:rsid w:val="005E27EA"/>
    <w:rsid w:val="005E5D40"/>
    <w:rsid w:val="005F0817"/>
    <w:rsid w:val="005F2181"/>
    <w:rsid w:val="005F32AC"/>
    <w:rsid w:val="005F56DF"/>
    <w:rsid w:val="00601AD8"/>
    <w:rsid w:val="006026A0"/>
    <w:rsid w:val="00603EF3"/>
    <w:rsid w:val="006044B8"/>
    <w:rsid w:val="00607E02"/>
    <w:rsid w:val="00610695"/>
    <w:rsid w:val="00611EBC"/>
    <w:rsid w:val="00614FBA"/>
    <w:rsid w:val="00615B69"/>
    <w:rsid w:val="00616280"/>
    <w:rsid w:val="00617051"/>
    <w:rsid w:val="00617FF3"/>
    <w:rsid w:val="0062023A"/>
    <w:rsid w:val="00621F3D"/>
    <w:rsid w:val="006242FC"/>
    <w:rsid w:val="00624794"/>
    <w:rsid w:val="00625A4C"/>
    <w:rsid w:val="00625CC1"/>
    <w:rsid w:val="006278DD"/>
    <w:rsid w:val="00634A56"/>
    <w:rsid w:val="00634D7E"/>
    <w:rsid w:val="006407AA"/>
    <w:rsid w:val="00650E9D"/>
    <w:rsid w:val="0065747C"/>
    <w:rsid w:val="00663666"/>
    <w:rsid w:val="00663859"/>
    <w:rsid w:val="00664C01"/>
    <w:rsid w:val="00664FDB"/>
    <w:rsid w:val="00666E04"/>
    <w:rsid w:val="00667CD3"/>
    <w:rsid w:val="0067351E"/>
    <w:rsid w:val="006774C5"/>
    <w:rsid w:val="00677F01"/>
    <w:rsid w:val="00684A8D"/>
    <w:rsid w:val="00686364"/>
    <w:rsid w:val="006922DB"/>
    <w:rsid w:val="006A0FB8"/>
    <w:rsid w:val="006A1200"/>
    <w:rsid w:val="006A24C0"/>
    <w:rsid w:val="006B0DF7"/>
    <w:rsid w:val="006B1F2F"/>
    <w:rsid w:val="006B201E"/>
    <w:rsid w:val="006B28C4"/>
    <w:rsid w:val="006B3982"/>
    <w:rsid w:val="006B546A"/>
    <w:rsid w:val="006B771B"/>
    <w:rsid w:val="006C1869"/>
    <w:rsid w:val="006C1A19"/>
    <w:rsid w:val="006C3065"/>
    <w:rsid w:val="006C53D4"/>
    <w:rsid w:val="006C54FE"/>
    <w:rsid w:val="006C59D1"/>
    <w:rsid w:val="006C6008"/>
    <w:rsid w:val="006C7B5D"/>
    <w:rsid w:val="006E1EB2"/>
    <w:rsid w:val="006E3A5D"/>
    <w:rsid w:val="006F1126"/>
    <w:rsid w:val="006F309C"/>
    <w:rsid w:val="006F547C"/>
    <w:rsid w:val="007021B0"/>
    <w:rsid w:val="007059C9"/>
    <w:rsid w:val="0070757E"/>
    <w:rsid w:val="007112BD"/>
    <w:rsid w:val="007158DD"/>
    <w:rsid w:val="00724336"/>
    <w:rsid w:val="007243E3"/>
    <w:rsid w:val="00724641"/>
    <w:rsid w:val="0072578B"/>
    <w:rsid w:val="00745AC4"/>
    <w:rsid w:val="00754F6D"/>
    <w:rsid w:val="00762E93"/>
    <w:rsid w:val="007630F1"/>
    <w:rsid w:val="007638C9"/>
    <w:rsid w:val="0076594A"/>
    <w:rsid w:val="00767FBB"/>
    <w:rsid w:val="007708AF"/>
    <w:rsid w:val="00771CD1"/>
    <w:rsid w:val="00780FC2"/>
    <w:rsid w:val="0078474F"/>
    <w:rsid w:val="00787AF5"/>
    <w:rsid w:val="00791560"/>
    <w:rsid w:val="007A0508"/>
    <w:rsid w:val="007B1C2C"/>
    <w:rsid w:val="007B3F69"/>
    <w:rsid w:val="007B5B82"/>
    <w:rsid w:val="007B7763"/>
    <w:rsid w:val="007C0906"/>
    <w:rsid w:val="007C1D93"/>
    <w:rsid w:val="007C42D6"/>
    <w:rsid w:val="007D66D0"/>
    <w:rsid w:val="007E4655"/>
    <w:rsid w:val="007E5BAE"/>
    <w:rsid w:val="007F60AC"/>
    <w:rsid w:val="0080078A"/>
    <w:rsid w:val="008077A1"/>
    <w:rsid w:val="008104FB"/>
    <w:rsid w:val="00813C03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67D4"/>
    <w:rsid w:val="008509B2"/>
    <w:rsid w:val="00851659"/>
    <w:rsid w:val="00855B6F"/>
    <w:rsid w:val="00856767"/>
    <w:rsid w:val="00856FA4"/>
    <w:rsid w:val="0086614E"/>
    <w:rsid w:val="00866745"/>
    <w:rsid w:val="008671E2"/>
    <w:rsid w:val="008721D4"/>
    <w:rsid w:val="00874947"/>
    <w:rsid w:val="00881AB1"/>
    <w:rsid w:val="00881BDF"/>
    <w:rsid w:val="00882B5B"/>
    <w:rsid w:val="00883498"/>
    <w:rsid w:val="0088513C"/>
    <w:rsid w:val="008863ED"/>
    <w:rsid w:val="00886598"/>
    <w:rsid w:val="00887DC3"/>
    <w:rsid w:val="008903ED"/>
    <w:rsid w:val="00890E8E"/>
    <w:rsid w:val="00891107"/>
    <w:rsid w:val="008960D5"/>
    <w:rsid w:val="008A1360"/>
    <w:rsid w:val="008A14B7"/>
    <w:rsid w:val="008A29B1"/>
    <w:rsid w:val="008A5694"/>
    <w:rsid w:val="008A6CC3"/>
    <w:rsid w:val="008B2867"/>
    <w:rsid w:val="008B3938"/>
    <w:rsid w:val="008B6E2D"/>
    <w:rsid w:val="008B6E52"/>
    <w:rsid w:val="008C4DF4"/>
    <w:rsid w:val="008D0884"/>
    <w:rsid w:val="008D284A"/>
    <w:rsid w:val="008D3FE7"/>
    <w:rsid w:val="008D6817"/>
    <w:rsid w:val="008D76D5"/>
    <w:rsid w:val="008E076A"/>
    <w:rsid w:val="008E0A93"/>
    <w:rsid w:val="008E0B8B"/>
    <w:rsid w:val="008E257B"/>
    <w:rsid w:val="008E277D"/>
    <w:rsid w:val="008E40FF"/>
    <w:rsid w:val="008F698B"/>
    <w:rsid w:val="008F6C18"/>
    <w:rsid w:val="00902E14"/>
    <w:rsid w:val="00907179"/>
    <w:rsid w:val="00914C95"/>
    <w:rsid w:val="00925084"/>
    <w:rsid w:val="00926DC5"/>
    <w:rsid w:val="00926EFF"/>
    <w:rsid w:val="0093372C"/>
    <w:rsid w:val="00934257"/>
    <w:rsid w:val="0093533A"/>
    <w:rsid w:val="00936B5F"/>
    <w:rsid w:val="00942E6F"/>
    <w:rsid w:val="00951B68"/>
    <w:rsid w:val="00952AA4"/>
    <w:rsid w:val="00955140"/>
    <w:rsid w:val="009557C9"/>
    <w:rsid w:val="00963CD0"/>
    <w:rsid w:val="0096585F"/>
    <w:rsid w:val="00975B7D"/>
    <w:rsid w:val="009823E8"/>
    <w:rsid w:val="00982436"/>
    <w:rsid w:val="009830B9"/>
    <w:rsid w:val="00987D9F"/>
    <w:rsid w:val="00992692"/>
    <w:rsid w:val="00993982"/>
    <w:rsid w:val="00997FE0"/>
    <w:rsid w:val="009A14DF"/>
    <w:rsid w:val="009A4ABC"/>
    <w:rsid w:val="009A592D"/>
    <w:rsid w:val="009A7357"/>
    <w:rsid w:val="009B358B"/>
    <w:rsid w:val="009B4ACD"/>
    <w:rsid w:val="009B63FA"/>
    <w:rsid w:val="009C1F19"/>
    <w:rsid w:val="009D264D"/>
    <w:rsid w:val="009D7233"/>
    <w:rsid w:val="009E1DA4"/>
    <w:rsid w:val="009E1FEF"/>
    <w:rsid w:val="009E37D6"/>
    <w:rsid w:val="009E7DB0"/>
    <w:rsid w:val="009F06D9"/>
    <w:rsid w:val="009F2F25"/>
    <w:rsid w:val="009F6EAA"/>
    <w:rsid w:val="009F796C"/>
    <w:rsid w:val="00A12027"/>
    <w:rsid w:val="00A13D2C"/>
    <w:rsid w:val="00A14701"/>
    <w:rsid w:val="00A43716"/>
    <w:rsid w:val="00A43E98"/>
    <w:rsid w:val="00A4454D"/>
    <w:rsid w:val="00A45B56"/>
    <w:rsid w:val="00A463A6"/>
    <w:rsid w:val="00A47701"/>
    <w:rsid w:val="00A51791"/>
    <w:rsid w:val="00A5214D"/>
    <w:rsid w:val="00A522DA"/>
    <w:rsid w:val="00A53328"/>
    <w:rsid w:val="00A54EA9"/>
    <w:rsid w:val="00A559DE"/>
    <w:rsid w:val="00A60761"/>
    <w:rsid w:val="00A6210E"/>
    <w:rsid w:val="00A67A8B"/>
    <w:rsid w:val="00A701CF"/>
    <w:rsid w:val="00A71367"/>
    <w:rsid w:val="00A725FA"/>
    <w:rsid w:val="00A75389"/>
    <w:rsid w:val="00A759B4"/>
    <w:rsid w:val="00A77159"/>
    <w:rsid w:val="00A8263E"/>
    <w:rsid w:val="00A84ABB"/>
    <w:rsid w:val="00A84C6B"/>
    <w:rsid w:val="00A84DD1"/>
    <w:rsid w:val="00A91F12"/>
    <w:rsid w:val="00A93476"/>
    <w:rsid w:val="00A96064"/>
    <w:rsid w:val="00AA1C77"/>
    <w:rsid w:val="00AA2269"/>
    <w:rsid w:val="00AA2699"/>
    <w:rsid w:val="00AA7E08"/>
    <w:rsid w:val="00AB05AA"/>
    <w:rsid w:val="00AB1DA5"/>
    <w:rsid w:val="00AB1E6F"/>
    <w:rsid w:val="00AB2B6B"/>
    <w:rsid w:val="00AB6222"/>
    <w:rsid w:val="00AC1867"/>
    <w:rsid w:val="00AC5183"/>
    <w:rsid w:val="00AD29DB"/>
    <w:rsid w:val="00AD2D64"/>
    <w:rsid w:val="00AD3BA5"/>
    <w:rsid w:val="00AD7608"/>
    <w:rsid w:val="00AF02B7"/>
    <w:rsid w:val="00AF09FA"/>
    <w:rsid w:val="00AF437F"/>
    <w:rsid w:val="00AF5BAC"/>
    <w:rsid w:val="00AF6680"/>
    <w:rsid w:val="00B00002"/>
    <w:rsid w:val="00B02735"/>
    <w:rsid w:val="00B10680"/>
    <w:rsid w:val="00B12651"/>
    <w:rsid w:val="00B14CCD"/>
    <w:rsid w:val="00B14FE1"/>
    <w:rsid w:val="00B15292"/>
    <w:rsid w:val="00B23B59"/>
    <w:rsid w:val="00B32425"/>
    <w:rsid w:val="00B32E67"/>
    <w:rsid w:val="00B363B1"/>
    <w:rsid w:val="00B3692B"/>
    <w:rsid w:val="00B436C3"/>
    <w:rsid w:val="00B44492"/>
    <w:rsid w:val="00B5468C"/>
    <w:rsid w:val="00B557DC"/>
    <w:rsid w:val="00B56DAF"/>
    <w:rsid w:val="00B62D1E"/>
    <w:rsid w:val="00B734F4"/>
    <w:rsid w:val="00B74E7C"/>
    <w:rsid w:val="00B7526B"/>
    <w:rsid w:val="00B76469"/>
    <w:rsid w:val="00B77378"/>
    <w:rsid w:val="00B77903"/>
    <w:rsid w:val="00B8075B"/>
    <w:rsid w:val="00B82C66"/>
    <w:rsid w:val="00B87BE7"/>
    <w:rsid w:val="00B91415"/>
    <w:rsid w:val="00B9246F"/>
    <w:rsid w:val="00B97535"/>
    <w:rsid w:val="00B979A4"/>
    <w:rsid w:val="00BA2AFF"/>
    <w:rsid w:val="00BA3317"/>
    <w:rsid w:val="00BA64B8"/>
    <w:rsid w:val="00BA6B46"/>
    <w:rsid w:val="00BB0025"/>
    <w:rsid w:val="00BB68C5"/>
    <w:rsid w:val="00BC0BE0"/>
    <w:rsid w:val="00BC19DA"/>
    <w:rsid w:val="00BC3DF5"/>
    <w:rsid w:val="00BC7EA6"/>
    <w:rsid w:val="00BD4480"/>
    <w:rsid w:val="00BE03E9"/>
    <w:rsid w:val="00BE0710"/>
    <w:rsid w:val="00BE0E94"/>
    <w:rsid w:val="00BE4B52"/>
    <w:rsid w:val="00BE65BB"/>
    <w:rsid w:val="00BE65E9"/>
    <w:rsid w:val="00BE6BA5"/>
    <w:rsid w:val="00C154E9"/>
    <w:rsid w:val="00C26E95"/>
    <w:rsid w:val="00C3187E"/>
    <w:rsid w:val="00C322FC"/>
    <w:rsid w:val="00C626A2"/>
    <w:rsid w:val="00C709DE"/>
    <w:rsid w:val="00C74285"/>
    <w:rsid w:val="00C848A0"/>
    <w:rsid w:val="00C84DF7"/>
    <w:rsid w:val="00C85F00"/>
    <w:rsid w:val="00C863E6"/>
    <w:rsid w:val="00C870ED"/>
    <w:rsid w:val="00C8734F"/>
    <w:rsid w:val="00C8753D"/>
    <w:rsid w:val="00C87FDB"/>
    <w:rsid w:val="00C91BD3"/>
    <w:rsid w:val="00C93314"/>
    <w:rsid w:val="00C94A06"/>
    <w:rsid w:val="00C96AFC"/>
    <w:rsid w:val="00CA0EA1"/>
    <w:rsid w:val="00CA213A"/>
    <w:rsid w:val="00CB07F3"/>
    <w:rsid w:val="00CB12D7"/>
    <w:rsid w:val="00CB6F47"/>
    <w:rsid w:val="00CC6F9E"/>
    <w:rsid w:val="00CC77CA"/>
    <w:rsid w:val="00CD06AD"/>
    <w:rsid w:val="00CE05C4"/>
    <w:rsid w:val="00CE23B9"/>
    <w:rsid w:val="00CE4985"/>
    <w:rsid w:val="00CE7EDC"/>
    <w:rsid w:val="00CF0580"/>
    <w:rsid w:val="00CF2A5D"/>
    <w:rsid w:val="00CF7972"/>
    <w:rsid w:val="00D013E9"/>
    <w:rsid w:val="00D060B1"/>
    <w:rsid w:val="00D11F04"/>
    <w:rsid w:val="00D12A64"/>
    <w:rsid w:val="00D14D17"/>
    <w:rsid w:val="00D21F8B"/>
    <w:rsid w:val="00D23458"/>
    <w:rsid w:val="00D23E8F"/>
    <w:rsid w:val="00D269A4"/>
    <w:rsid w:val="00D30171"/>
    <w:rsid w:val="00D3028D"/>
    <w:rsid w:val="00D31B1C"/>
    <w:rsid w:val="00D347A8"/>
    <w:rsid w:val="00D37485"/>
    <w:rsid w:val="00D44A30"/>
    <w:rsid w:val="00D467A1"/>
    <w:rsid w:val="00D46904"/>
    <w:rsid w:val="00D4761D"/>
    <w:rsid w:val="00D50217"/>
    <w:rsid w:val="00D50A91"/>
    <w:rsid w:val="00D51650"/>
    <w:rsid w:val="00D74E69"/>
    <w:rsid w:val="00D74EE0"/>
    <w:rsid w:val="00D81B14"/>
    <w:rsid w:val="00D82840"/>
    <w:rsid w:val="00D8293C"/>
    <w:rsid w:val="00D8472A"/>
    <w:rsid w:val="00D908D9"/>
    <w:rsid w:val="00DA7BC4"/>
    <w:rsid w:val="00DB0BE3"/>
    <w:rsid w:val="00DB270B"/>
    <w:rsid w:val="00DB3A19"/>
    <w:rsid w:val="00DB3E10"/>
    <w:rsid w:val="00DB489B"/>
    <w:rsid w:val="00DB69E2"/>
    <w:rsid w:val="00DC06B3"/>
    <w:rsid w:val="00DC16C4"/>
    <w:rsid w:val="00DC421A"/>
    <w:rsid w:val="00DC6A36"/>
    <w:rsid w:val="00DD3778"/>
    <w:rsid w:val="00DE1848"/>
    <w:rsid w:val="00DE6807"/>
    <w:rsid w:val="00DE7551"/>
    <w:rsid w:val="00DF26F3"/>
    <w:rsid w:val="00DF2D14"/>
    <w:rsid w:val="00DF2F0F"/>
    <w:rsid w:val="00DF344D"/>
    <w:rsid w:val="00E0183B"/>
    <w:rsid w:val="00E01BF8"/>
    <w:rsid w:val="00E04369"/>
    <w:rsid w:val="00E16A94"/>
    <w:rsid w:val="00E2569D"/>
    <w:rsid w:val="00E259E8"/>
    <w:rsid w:val="00E370E4"/>
    <w:rsid w:val="00E44828"/>
    <w:rsid w:val="00E466E9"/>
    <w:rsid w:val="00E53A5E"/>
    <w:rsid w:val="00E61BC2"/>
    <w:rsid w:val="00E62A05"/>
    <w:rsid w:val="00E64589"/>
    <w:rsid w:val="00E667E8"/>
    <w:rsid w:val="00E841B7"/>
    <w:rsid w:val="00E84560"/>
    <w:rsid w:val="00E853E9"/>
    <w:rsid w:val="00EA3F73"/>
    <w:rsid w:val="00EA52C5"/>
    <w:rsid w:val="00EA7765"/>
    <w:rsid w:val="00EB1B65"/>
    <w:rsid w:val="00EB4EF1"/>
    <w:rsid w:val="00EC3055"/>
    <w:rsid w:val="00EC7CFA"/>
    <w:rsid w:val="00ED03C6"/>
    <w:rsid w:val="00ED5005"/>
    <w:rsid w:val="00ED54E5"/>
    <w:rsid w:val="00EE019F"/>
    <w:rsid w:val="00EE1591"/>
    <w:rsid w:val="00EE66C3"/>
    <w:rsid w:val="00EE7F86"/>
    <w:rsid w:val="00EF4BBF"/>
    <w:rsid w:val="00EF5E6F"/>
    <w:rsid w:val="00F0010C"/>
    <w:rsid w:val="00F00C5C"/>
    <w:rsid w:val="00F076EF"/>
    <w:rsid w:val="00F12956"/>
    <w:rsid w:val="00F15469"/>
    <w:rsid w:val="00F15ED1"/>
    <w:rsid w:val="00F16040"/>
    <w:rsid w:val="00F26C42"/>
    <w:rsid w:val="00F33AAE"/>
    <w:rsid w:val="00F4507E"/>
    <w:rsid w:val="00F45924"/>
    <w:rsid w:val="00F465EF"/>
    <w:rsid w:val="00F504CF"/>
    <w:rsid w:val="00F515A5"/>
    <w:rsid w:val="00F521AC"/>
    <w:rsid w:val="00F53D4D"/>
    <w:rsid w:val="00F6249C"/>
    <w:rsid w:val="00F720DE"/>
    <w:rsid w:val="00F81936"/>
    <w:rsid w:val="00F82B3C"/>
    <w:rsid w:val="00F85129"/>
    <w:rsid w:val="00F85796"/>
    <w:rsid w:val="00F92A33"/>
    <w:rsid w:val="00F954A9"/>
    <w:rsid w:val="00FA1570"/>
    <w:rsid w:val="00FA712E"/>
    <w:rsid w:val="00FB301E"/>
    <w:rsid w:val="00FC1C44"/>
    <w:rsid w:val="00FC1E2A"/>
    <w:rsid w:val="00FC2C8C"/>
    <w:rsid w:val="00FC75CC"/>
    <w:rsid w:val="00FD1FE4"/>
    <w:rsid w:val="00FE3A9D"/>
    <w:rsid w:val="00FF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93533A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basedOn w:val="a0"/>
    <w:rsid w:val="00097AF7"/>
  </w:style>
  <w:style w:type="character" w:styleId="ab">
    <w:name w:val="Strong"/>
    <w:basedOn w:val="a0"/>
    <w:uiPriority w:val="22"/>
    <w:qFormat/>
    <w:rsid w:val="00097AF7"/>
    <w:rPr>
      <w:b/>
      <w:bCs/>
    </w:rPr>
  </w:style>
  <w:style w:type="character" w:customStyle="1" w:styleId="s10">
    <w:name w:val="s10"/>
    <w:basedOn w:val="a0"/>
    <w:rsid w:val="00A96064"/>
  </w:style>
  <w:style w:type="character" w:customStyle="1" w:styleId="s11">
    <w:name w:val="s11"/>
    <w:basedOn w:val="a0"/>
    <w:rsid w:val="00A96064"/>
  </w:style>
  <w:style w:type="paragraph" w:styleId="ac">
    <w:name w:val="List"/>
    <w:basedOn w:val="a"/>
    <w:rsid w:val="00BE65E9"/>
    <w:pPr>
      <w:ind w:left="283" w:hanging="283"/>
    </w:pPr>
  </w:style>
  <w:style w:type="paragraph" w:styleId="HTML">
    <w:name w:val="HTML Preformatted"/>
    <w:basedOn w:val="a"/>
    <w:link w:val="HTML0"/>
    <w:rsid w:val="00724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336"/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AD29DB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semiHidden/>
    <w:unhideWhenUsed/>
    <w:rsid w:val="00EA77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A77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vologda-oblast.ru." TargetMode="External"/><Relationship Id="rId13" Type="http://schemas.openxmlformats.org/officeDocument/2006/relationships/hyperlink" Target="http://www.consultant.ru/popular/gskrf/15_7.html" TargetMode="External"/><Relationship Id="rId18" Type="http://schemas.openxmlformats.org/officeDocument/2006/relationships/hyperlink" Target="http://www.consultant.ru/popular/gskrf/15_7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popular/gskrf/15_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consultant.ru/cons/cgi/online.cgi?req=doc;base=LAW;n=183069" TargetMode="External"/><Relationship Id="rId17" Type="http://schemas.openxmlformats.org/officeDocument/2006/relationships/hyperlink" Target="http://www.consultant.ru/popular/gskrf/15_7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popular/gskrf/15_7.html" TargetMode="External"/><Relationship Id="rId20" Type="http://schemas.openxmlformats.org/officeDocument/2006/relationships/hyperlink" Target="http://www.consultant.ru/popular/gskrf/15_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consultant.ru/cons/cgi/online.cgi?req=doc;base=LAW;n=18291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popular/gskrf/15_7.html" TargetMode="External"/><Relationship Id="rId23" Type="http://schemas.openxmlformats.org/officeDocument/2006/relationships/hyperlink" Target="http://www.consultant.ru/popular/gskrf/15_7.html" TargetMode="External"/><Relationship Id="rId10" Type="http://schemas.openxmlformats.org/officeDocument/2006/relationships/hyperlink" Target="http://base.consultant.ru/cons/cgi/online.cgi?req=doc;base=LAW;n=170575;dst=100115" TargetMode="External"/><Relationship Id="rId19" Type="http://schemas.openxmlformats.org/officeDocument/2006/relationships/hyperlink" Target="http://www.consultant.ru/popular/gskrf/15_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gov35.ru." TargetMode="External"/><Relationship Id="rId14" Type="http://schemas.openxmlformats.org/officeDocument/2006/relationships/hyperlink" Target="http://www.consultant.ru/popular/gskrf/15_7.html" TargetMode="External"/><Relationship Id="rId22" Type="http://schemas.openxmlformats.org/officeDocument/2006/relationships/hyperlink" Target="http://www.consultant.ru/popular/gskrf/15_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4E16-85A2-4969-AC21-AB79E753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27</Pages>
  <Words>9745</Words>
  <Characters>55553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65168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Владелец</cp:lastModifiedBy>
  <cp:revision>77</cp:revision>
  <cp:lastPrinted>2015-04-15T06:15:00Z</cp:lastPrinted>
  <dcterms:created xsi:type="dcterms:W3CDTF">2013-12-03T10:09:00Z</dcterms:created>
  <dcterms:modified xsi:type="dcterms:W3CDTF">2016-04-13T10:24:00Z</dcterms:modified>
</cp:coreProperties>
</file>