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69" w:rsidRPr="00B27369" w:rsidRDefault="00B27369" w:rsidP="00B273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464185" cy="743585"/>
            <wp:effectExtent l="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185" cy="743585"/>
                    </a:xfrm>
                    <a:prstGeom prst="rect">
                      <a:avLst/>
                    </a:prstGeom>
                    <a:noFill/>
                    <a:ln>
                      <a:noFill/>
                    </a:ln>
                  </pic:spPr>
                </pic:pic>
              </a:graphicData>
            </a:graphic>
          </wp:inline>
        </w:drawing>
      </w:r>
    </w:p>
    <w:p w:rsidR="00B27369" w:rsidRPr="00B27369" w:rsidRDefault="00B27369" w:rsidP="00B27369">
      <w:pPr>
        <w:spacing w:after="0" w:line="240" w:lineRule="auto"/>
        <w:jc w:val="center"/>
        <w:rPr>
          <w:rFonts w:ascii="Times New Roman" w:eastAsia="Times New Roman" w:hAnsi="Times New Roman" w:cs="Times New Roman"/>
          <w:b/>
          <w:sz w:val="28"/>
          <w:szCs w:val="28"/>
          <w:lang w:eastAsia="ru-RU"/>
        </w:rPr>
      </w:pPr>
    </w:p>
    <w:p w:rsidR="00B27369" w:rsidRPr="00B27369" w:rsidRDefault="00B27369" w:rsidP="00B27369">
      <w:pPr>
        <w:spacing w:after="0" w:line="240" w:lineRule="auto"/>
        <w:jc w:val="center"/>
        <w:rPr>
          <w:rFonts w:ascii="Times New Roman" w:eastAsia="Times New Roman" w:hAnsi="Times New Roman" w:cs="Times New Roman"/>
          <w:b/>
          <w:sz w:val="28"/>
          <w:szCs w:val="28"/>
          <w:lang w:eastAsia="ru-RU"/>
        </w:rPr>
      </w:pPr>
      <w:r w:rsidRPr="00B27369">
        <w:rPr>
          <w:rFonts w:ascii="Times New Roman" w:eastAsia="Times New Roman" w:hAnsi="Times New Roman" w:cs="Times New Roman"/>
          <w:b/>
          <w:sz w:val="28"/>
          <w:szCs w:val="28"/>
          <w:lang w:eastAsia="ru-RU"/>
        </w:rPr>
        <w:t xml:space="preserve">ДУМА ГОРОДСКОГО ОКРУГА </w:t>
      </w:r>
    </w:p>
    <w:p w:rsidR="00B27369" w:rsidRPr="00B27369" w:rsidRDefault="00B27369" w:rsidP="00B27369">
      <w:pPr>
        <w:shd w:val="clear" w:color="auto" w:fill="FFFFFF"/>
        <w:spacing w:after="0" w:line="240" w:lineRule="auto"/>
        <w:jc w:val="center"/>
        <w:rPr>
          <w:rFonts w:ascii="Times New Roman" w:eastAsia="Times New Roman" w:hAnsi="Times New Roman" w:cs="Times New Roman"/>
          <w:b/>
          <w:sz w:val="28"/>
          <w:szCs w:val="28"/>
          <w:lang w:eastAsia="ru-RU"/>
        </w:rPr>
      </w:pPr>
      <w:r w:rsidRPr="00B27369">
        <w:rPr>
          <w:rFonts w:ascii="Times New Roman" w:eastAsia="Times New Roman" w:hAnsi="Times New Roman" w:cs="Times New Roman"/>
          <w:b/>
          <w:sz w:val="28"/>
          <w:szCs w:val="28"/>
          <w:lang w:eastAsia="ru-RU"/>
        </w:rPr>
        <w:t>НИЖНЯЯ САЛДА</w:t>
      </w:r>
    </w:p>
    <w:p w:rsidR="00B27369" w:rsidRPr="00B27369" w:rsidRDefault="00B27369" w:rsidP="00B27369">
      <w:pPr>
        <w:spacing w:after="0" w:line="240" w:lineRule="auto"/>
        <w:rPr>
          <w:rFonts w:ascii="Times New Roman" w:eastAsia="Times New Roman" w:hAnsi="Times New Roman" w:cs="Times New Roman"/>
          <w:sz w:val="28"/>
          <w:szCs w:val="28"/>
          <w:lang w:eastAsia="ru-RU"/>
        </w:rPr>
      </w:pPr>
    </w:p>
    <w:p w:rsidR="00B27369" w:rsidRPr="00B27369" w:rsidRDefault="003330EC" w:rsidP="00B27369">
      <w:pPr>
        <w:spacing w:after="0" w:line="240" w:lineRule="auto"/>
        <w:rPr>
          <w:rFonts w:ascii="Times New Roman" w:eastAsia="Times New Roman" w:hAnsi="Times New Roman" w:cs="Times New Roman"/>
          <w:sz w:val="28"/>
          <w:szCs w:val="28"/>
          <w:lang w:eastAsia="ru-RU"/>
        </w:rPr>
      </w:pPr>
      <w:r w:rsidRPr="003330EC">
        <w:rPr>
          <w:rFonts w:ascii="Times New Roman" w:eastAsia="Times New Roman" w:hAnsi="Times New Roman" w:cs="Times New Roman"/>
          <w:noProof/>
          <w:sz w:val="24"/>
          <w:szCs w:val="24"/>
          <w:lang w:eastAsia="ru-RU"/>
        </w:rPr>
        <w:pict>
          <v:line id="Прямая соединительная линия 2" o:spid="_x0000_s1026" style="position:absolute;z-index:251659264;visibility:visibl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scVgIAAGYEAAAOAAAAZHJzL2Uyb0RvYy54bWysVM1uEzEQviPxDpbv6e6m25C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" strokeweight=".88mm">
            <v:stroke joinstyle="miter"/>
          </v:line>
        </w:pict>
      </w:r>
    </w:p>
    <w:p w:rsidR="00B27369" w:rsidRPr="00B27369" w:rsidRDefault="00B27369" w:rsidP="00B27369">
      <w:pPr>
        <w:spacing w:after="0" w:line="240" w:lineRule="auto"/>
        <w:jc w:val="center"/>
        <w:rPr>
          <w:rFonts w:ascii="Times New Roman" w:eastAsia="Times New Roman" w:hAnsi="Times New Roman" w:cs="Times New Roman"/>
          <w:b/>
          <w:bCs/>
          <w:sz w:val="28"/>
          <w:szCs w:val="28"/>
          <w:lang w:eastAsia="ru-RU"/>
        </w:rPr>
      </w:pPr>
      <w:proofErr w:type="gramStart"/>
      <w:r w:rsidRPr="00B27369">
        <w:rPr>
          <w:rFonts w:ascii="Times New Roman" w:eastAsia="Times New Roman" w:hAnsi="Times New Roman" w:cs="Times New Roman"/>
          <w:b/>
          <w:bCs/>
          <w:sz w:val="28"/>
          <w:szCs w:val="28"/>
          <w:lang w:eastAsia="ru-RU"/>
        </w:rPr>
        <w:t>Р</w:t>
      </w:r>
      <w:proofErr w:type="gramEnd"/>
      <w:r w:rsidRPr="00B27369">
        <w:rPr>
          <w:rFonts w:ascii="Times New Roman" w:eastAsia="Times New Roman" w:hAnsi="Times New Roman" w:cs="Times New Roman"/>
          <w:b/>
          <w:bCs/>
          <w:sz w:val="28"/>
          <w:szCs w:val="28"/>
          <w:lang w:eastAsia="ru-RU"/>
        </w:rPr>
        <w:t xml:space="preserve"> Е Ш Е Н И Е </w:t>
      </w:r>
    </w:p>
    <w:p w:rsidR="00B27369" w:rsidRPr="00B27369" w:rsidRDefault="00B27369" w:rsidP="00B27369">
      <w:pPr>
        <w:spacing w:after="0" w:line="240" w:lineRule="auto"/>
        <w:rPr>
          <w:rFonts w:ascii="Times New Roman" w:eastAsia="Times New Roman" w:hAnsi="Times New Roman" w:cs="Times New Roman"/>
          <w:sz w:val="28"/>
          <w:szCs w:val="28"/>
          <w:lang w:eastAsia="ru-RU"/>
        </w:rPr>
      </w:pPr>
    </w:p>
    <w:p w:rsidR="00B27369" w:rsidRPr="00B27369" w:rsidRDefault="00E455C8" w:rsidP="00B273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21.05.</w:t>
      </w:r>
      <w:r w:rsidR="00B27369" w:rsidRPr="00B27369">
        <w:rPr>
          <w:rFonts w:ascii="Times New Roman" w:eastAsia="Times New Roman" w:hAnsi="Times New Roman" w:cs="Times New Roman"/>
          <w:sz w:val="28"/>
          <w:szCs w:val="28"/>
          <w:lang w:eastAsia="ru-RU"/>
        </w:rPr>
        <w:t xml:space="preserve">2015                                                          </w:t>
      </w:r>
      <w:r>
        <w:rPr>
          <w:rFonts w:ascii="Times New Roman" w:eastAsia="Times New Roman" w:hAnsi="Times New Roman" w:cs="Times New Roman"/>
          <w:sz w:val="28"/>
          <w:szCs w:val="28"/>
          <w:lang w:eastAsia="ru-RU"/>
        </w:rPr>
        <w:t xml:space="preserve">                                            </w:t>
      </w:r>
      <w:r w:rsidR="007557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51/9</w:t>
      </w:r>
    </w:p>
    <w:p w:rsidR="00B27369" w:rsidRPr="00B27369" w:rsidRDefault="00B27369" w:rsidP="00B27369">
      <w:pPr>
        <w:spacing w:after="0" w:line="240" w:lineRule="auto"/>
        <w:jc w:val="center"/>
        <w:rPr>
          <w:rFonts w:ascii="Times New Roman" w:eastAsia="Times New Roman" w:hAnsi="Times New Roman" w:cs="Times New Roman"/>
          <w:b/>
          <w:bCs/>
          <w:i/>
          <w:sz w:val="28"/>
          <w:szCs w:val="28"/>
          <w:lang w:eastAsia="ru-RU"/>
        </w:rPr>
      </w:pPr>
    </w:p>
    <w:p w:rsidR="00B27369" w:rsidRPr="00B27369" w:rsidRDefault="00B27369" w:rsidP="00B27369">
      <w:pPr>
        <w:spacing w:after="0" w:line="240" w:lineRule="auto"/>
        <w:jc w:val="center"/>
        <w:rPr>
          <w:rFonts w:ascii="Times New Roman" w:eastAsia="Times New Roman" w:hAnsi="Times New Roman" w:cs="Times New Roman"/>
          <w:b/>
          <w:i/>
          <w:sz w:val="28"/>
          <w:szCs w:val="28"/>
          <w:lang w:eastAsia="ru-RU"/>
        </w:rPr>
      </w:pPr>
      <w:bookmarkStart w:id="0" w:name="OLE_LINK1"/>
      <w:bookmarkStart w:id="1" w:name="OLE_LINK2"/>
      <w:r w:rsidRPr="00B27369">
        <w:rPr>
          <w:rFonts w:ascii="Times New Roman" w:eastAsia="Times New Roman" w:hAnsi="Times New Roman" w:cs="Times New Roman"/>
          <w:b/>
          <w:i/>
          <w:sz w:val="28"/>
          <w:szCs w:val="28"/>
          <w:lang w:eastAsia="ru-RU"/>
        </w:rPr>
        <w:t xml:space="preserve">Об утверждении Положения об администрации </w:t>
      </w:r>
    </w:p>
    <w:p w:rsidR="00B27369" w:rsidRPr="00B27369" w:rsidRDefault="00B27369" w:rsidP="00B27369">
      <w:pPr>
        <w:spacing w:after="0" w:line="240" w:lineRule="auto"/>
        <w:jc w:val="center"/>
        <w:rPr>
          <w:rFonts w:ascii="Times New Roman" w:eastAsia="Times New Roman" w:hAnsi="Times New Roman" w:cs="Times New Roman"/>
          <w:b/>
          <w:i/>
          <w:sz w:val="28"/>
          <w:szCs w:val="28"/>
          <w:lang w:eastAsia="ru-RU"/>
        </w:rPr>
      </w:pPr>
      <w:r w:rsidRPr="00B27369">
        <w:rPr>
          <w:rFonts w:ascii="Times New Roman" w:eastAsia="Times New Roman" w:hAnsi="Times New Roman" w:cs="Times New Roman"/>
          <w:b/>
          <w:i/>
          <w:sz w:val="28"/>
          <w:szCs w:val="28"/>
          <w:lang w:eastAsia="ru-RU"/>
        </w:rPr>
        <w:t xml:space="preserve">городского округа Нижняя Салда </w:t>
      </w:r>
    </w:p>
    <w:bookmarkEnd w:id="0"/>
    <w:bookmarkEnd w:id="1"/>
    <w:p w:rsidR="00B27369" w:rsidRPr="00B27369" w:rsidRDefault="00B27369" w:rsidP="00B27369">
      <w:pPr>
        <w:spacing w:after="0" w:line="240" w:lineRule="auto"/>
        <w:jc w:val="center"/>
        <w:rPr>
          <w:rFonts w:ascii="Times New Roman" w:eastAsia="Times New Roman" w:hAnsi="Times New Roman" w:cs="Times New Roman"/>
          <w:b/>
          <w:i/>
          <w:sz w:val="28"/>
          <w:szCs w:val="28"/>
          <w:lang w:eastAsia="ru-RU"/>
        </w:rPr>
      </w:pPr>
    </w:p>
    <w:p w:rsidR="00B27369" w:rsidRPr="00B27369" w:rsidRDefault="00B27369" w:rsidP="00B273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7369">
        <w:rPr>
          <w:rFonts w:ascii="Times New Roman" w:eastAsia="Times New Roman" w:hAnsi="Times New Roman" w:cs="Times New Roman"/>
          <w:sz w:val="28"/>
          <w:szCs w:val="28"/>
          <w:lang w:eastAsia="ru-RU"/>
        </w:rPr>
        <w:t xml:space="preserve"> </w:t>
      </w:r>
      <w:r w:rsidRPr="00B27369">
        <w:rPr>
          <w:rFonts w:ascii="Times New Roman" w:eastAsia="Times New Roman" w:hAnsi="Times New Roman" w:cs="Times New Roman"/>
          <w:sz w:val="28"/>
          <w:szCs w:val="28"/>
          <w:lang w:eastAsia="ru-RU"/>
        </w:rPr>
        <w:tab/>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городского округа Нижняя Салда, Дума городского округа Нижняя Салда</w:t>
      </w:r>
    </w:p>
    <w:p w:rsidR="00B27369" w:rsidRPr="00B27369" w:rsidRDefault="00B27369" w:rsidP="00B27369">
      <w:pPr>
        <w:spacing w:after="0" w:line="240" w:lineRule="auto"/>
        <w:jc w:val="both"/>
        <w:rPr>
          <w:rFonts w:ascii="Times New Roman" w:eastAsia="Times New Roman" w:hAnsi="Times New Roman" w:cs="Times New Roman"/>
          <w:b/>
          <w:bCs/>
          <w:sz w:val="28"/>
          <w:szCs w:val="28"/>
          <w:lang w:eastAsia="ru-RU"/>
        </w:rPr>
      </w:pPr>
      <w:proofErr w:type="gramStart"/>
      <w:r w:rsidRPr="00B27369">
        <w:rPr>
          <w:rFonts w:ascii="Times New Roman" w:eastAsia="Times New Roman" w:hAnsi="Times New Roman" w:cs="Times New Roman"/>
          <w:b/>
          <w:bCs/>
          <w:sz w:val="28"/>
          <w:szCs w:val="28"/>
          <w:lang w:eastAsia="ru-RU"/>
        </w:rPr>
        <w:t>Р</w:t>
      </w:r>
      <w:proofErr w:type="gramEnd"/>
      <w:r w:rsidRPr="00B27369">
        <w:rPr>
          <w:rFonts w:ascii="Times New Roman" w:eastAsia="Times New Roman" w:hAnsi="Times New Roman" w:cs="Times New Roman"/>
          <w:b/>
          <w:bCs/>
          <w:sz w:val="28"/>
          <w:szCs w:val="28"/>
          <w:lang w:eastAsia="ru-RU"/>
        </w:rPr>
        <w:t xml:space="preserve"> Е Ш И Л А :</w:t>
      </w:r>
    </w:p>
    <w:p w:rsidR="00B27369" w:rsidRPr="00B27369" w:rsidRDefault="00B27369" w:rsidP="00B27369">
      <w:pPr>
        <w:numPr>
          <w:ilvl w:val="0"/>
          <w:numId w:val="21"/>
        </w:numPr>
        <w:tabs>
          <w:tab w:val="num" w:pos="0"/>
        </w:tabs>
        <w:spacing w:after="0" w:line="240" w:lineRule="auto"/>
        <w:ind w:left="0" w:firstLine="705"/>
        <w:jc w:val="both"/>
        <w:rPr>
          <w:rFonts w:ascii="Times New Roman" w:eastAsia="Times New Roman" w:hAnsi="Times New Roman" w:cs="Times New Roman"/>
          <w:sz w:val="28"/>
          <w:szCs w:val="28"/>
          <w:lang w:eastAsia="ru-RU"/>
        </w:rPr>
      </w:pPr>
      <w:r w:rsidRPr="00B27369">
        <w:rPr>
          <w:rFonts w:ascii="Times New Roman" w:eastAsia="Times New Roman" w:hAnsi="Times New Roman" w:cs="Times New Roman"/>
          <w:sz w:val="28"/>
          <w:szCs w:val="28"/>
          <w:lang w:eastAsia="ru-RU"/>
        </w:rPr>
        <w:t xml:space="preserve">Утвердить Положение об администрации городского округа Нижняя Салда (прилагается).   </w:t>
      </w:r>
    </w:p>
    <w:p w:rsidR="00B27369" w:rsidRPr="00B27369" w:rsidRDefault="00B27369" w:rsidP="00B27369">
      <w:pPr>
        <w:numPr>
          <w:ilvl w:val="0"/>
          <w:numId w:val="21"/>
        </w:numPr>
        <w:spacing w:after="0" w:line="240" w:lineRule="auto"/>
        <w:ind w:left="0" w:firstLine="705"/>
        <w:jc w:val="both"/>
        <w:rPr>
          <w:rFonts w:ascii="Times New Roman" w:eastAsia="Times New Roman" w:hAnsi="Times New Roman" w:cs="Times New Roman"/>
          <w:sz w:val="28"/>
          <w:szCs w:val="28"/>
          <w:lang w:eastAsia="ru-RU"/>
        </w:rPr>
      </w:pPr>
      <w:r w:rsidRPr="00B27369">
        <w:rPr>
          <w:rFonts w:ascii="Times New Roman" w:eastAsia="Times New Roman" w:hAnsi="Times New Roman" w:cs="Times New Roman"/>
          <w:sz w:val="28"/>
          <w:szCs w:val="28"/>
          <w:lang w:eastAsia="ru-RU"/>
        </w:rPr>
        <w:t xml:space="preserve">Опубликовать настоящее решение в газете «Городской вестник – Нижняя Салда» и разместить на официальном сайте городского округа Нижняя Салда.      </w:t>
      </w:r>
    </w:p>
    <w:p w:rsidR="00B27369" w:rsidRPr="00B27369" w:rsidRDefault="00B27369" w:rsidP="00B27369">
      <w:pPr>
        <w:tabs>
          <w:tab w:val="left" w:pos="780"/>
        </w:tabs>
        <w:spacing w:after="0" w:line="240" w:lineRule="auto"/>
        <w:ind w:firstLine="720"/>
        <w:jc w:val="both"/>
        <w:rPr>
          <w:rFonts w:ascii="Times New Roman" w:eastAsia="Times New Roman" w:hAnsi="Times New Roman" w:cs="Times New Roman"/>
          <w:sz w:val="28"/>
          <w:szCs w:val="28"/>
          <w:lang w:eastAsia="ru-RU"/>
        </w:rPr>
      </w:pPr>
      <w:r w:rsidRPr="00B27369">
        <w:rPr>
          <w:rFonts w:ascii="Times New Roman" w:eastAsia="Times New Roman" w:hAnsi="Times New Roman" w:cs="Times New Roman"/>
          <w:sz w:val="28"/>
          <w:szCs w:val="28"/>
          <w:lang w:eastAsia="ru-RU"/>
        </w:rPr>
        <w:t>3. Контроль над исполнением настоящего решения возложить на комиссию по вопросам законодательства, местного самоуправления и безопасности (</w:t>
      </w:r>
      <w:r w:rsidR="00E455C8" w:rsidRPr="00B27369">
        <w:rPr>
          <w:rFonts w:ascii="Times New Roman" w:eastAsia="Times New Roman" w:hAnsi="Times New Roman" w:cs="Times New Roman"/>
          <w:sz w:val="28"/>
          <w:szCs w:val="28"/>
          <w:lang w:eastAsia="ru-RU"/>
        </w:rPr>
        <w:t>В.Д.</w:t>
      </w:r>
      <w:r w:rsidR="00E455C8">
        <w:rPr>
          <w:rFonts w:ascii="Times New Roman" w:eastAsia="Times New Roman" w:hAnsi="Times New Roman" w:cs="Times New Roman"/>
          <w:sz w:val="28"/>
          <w:szCs w:val="28"/>
          <w:lang w:eastAsia="ru-RU"/>
        </w:rPr>
        <w:t xml:space="preserve"> </w:t>
      </w:r>
      <w:r w:rsidRPr="00B27369">
        <w:rPr>
          <w:rFonts w:ascii="Times New Roman" w:eastAsia="Times New Roman" w:hAnsi="Times New Roman" w:cs="Times New Roman"/>
          <w:sz w:val="28"/>
          <w:szCs w:val="28"/>
          <w:lang w:eastAsia="ru-RU"/>
        </w:rPr>
        <w:t>Мурашов).</w:t>
      </w:r>
    </w:p>
    <w:p w:rsidR="00B27369" w:rsidRPr="00B27369" w:rsidRDefault="00B27369" w:rsidP="00B27369">
      <w:pPr>
        <w:tabs>
          <w:tab w:val="left" w:pos="780"/>
        </w:tabs>
        <w:spacing w:after="0" w:line="240" w:lineRule="auto"/>
        <w:ind w:firstLine="720"/>
        <w:jc w:val="both"/>
        <w:rPr>
          <w:rFonts w:ascii="Times New Roman" w:eastAsia="Times New Roman" w:hAnsi="Times New Roman" w:cs="Times New Roman"/>
          <w:sz w:val="28"/>
          <w:szCs w:val="28"/>
          <w:lang w:eastAsia="ru-RU"/>
        </w:rPr>
      </w:pPr>
    </w:p>
    <w:p w:rsidR="00B27369" w:rsidRPr="00B27369" w:rsidRDefault="00B27369" w:rsidP="00B27369">
      <w:pPr>
        <w:autoSpaceDE w:val="0"/>
        <w:autoSpaceDN w:val="0"/>
        <w:adjustRightInd w:val="0"/>
        <w:spacing w:after="0" w:line="240" w:lineRule="auto"/>
        <w:ind w:left="139"/>
        <w:jc w:val="both"/>
        <w:rPr>
          <w:rFonts w:ascii="Arial" w:eastAsia="Times New Roman" w:hAnsi="Arial" w:cs="Times New Roman"/>
          <w:sz w:val="28"/>
          <w:szCs w:val="28"/>
          <w:lang w:eastAsia="ru-RU"/>
        </w:rPr>
      </w:pPr>
    </w:p>
    <w:p w:rsidR="00B27369" w:rsidRPr="00B27369" w:rsidRDefault="00B27369" w:rsidP="00B27369">
      <w:pPr>
        <w:spacing w:after="0" w:line="240" w:lineRule="auto"/>
        <w:jc w:val="both"/>
        <w:rPr>
          <w:rFonts w:ascii="Times New Roman" w:eastAsia="Times New Roman" w:hAnsi="Times New Roman" w:cs="Times New Roman"/>
          <w:sz w:val="28"/>
          <w:szCs w:val="28"/>
          <w:lang w:eastAsia="ru-RU"/>
        </w:rPr>
      </w:pPr>
    </w:p>
    <w:p w:rsidR="00B27369" w:rsidRPr="00B27369" w:rsidRDefault="00B27369" w:rsidP="00B27369">
      <w:pPr>
        <w:spacing w:after="0" w:line="240" w:lineRule="auto"/>
        <w:jc w:val="both"/>
        <w:rPr>
          <w:rFonts w:ascii="Times New Roman" w:eastAsia="Times New Roman" w:hAnsi="Times New Roman" w:cs="Times New Roman"/>
          <w:sz w:val="28"/>
          <w:szCs w:val="28"/>
          <w:lang w:eastAsia="ru-RU"/>
        </w:rPr>
      </w:pPr>
    </w:p>
    <w:p w:rsidR="00B27369" w:rsidRPr="00B27369" w:rsidRDefault="00B27369" w:rsidP="00B27369">
      <w:pPr>
        <w:tabs>
          <w:tab w:val="left" w:pos="780"/>
        </w:tabs>
        <w:spacing w:after="0" w:line="240" w:lineRule="auto"/>
        <w:jc w:val="both"/>
        <w:rPr>
          <w:rFonts w:ascii="Times New Roman" w:eastAsia="Times New Roman" w:hAnsi="Times New Roman" w:cs="Times New Roman"/>
          <w:sz w:val="24"/>
          <w:szCs w:val="24"/>
          <w:lang w:eastAsia="ru-RU"/>
        </w:rPr>
        <w:sectPr w:rsidR="00B27369" w:rsidRPr="00B27369" w:rsidSect="006E0477">
          <w:pgSz w:w="11906" w:h="16838"/>
          <w:pgMar w:top="851" w:right="851" w:bottom="851" w:left="1418" w:header="709" w:footer="709" w:gutter="0"/>
          <w:cols w:space="708"/>
          <w:docGrid w:linePitch="360"/>
        </w:sectPr>
      </w:pPr>
      <w:r w:rsidRPr="00B27369">
        <w:rPr>
          <w:rFonts w:ascii="Times New Roman" w:eastAsia="Times New Roman" w:hAnsi="Times New Roman" w:cs="Times New Roman"/>
          <w:sz w:val="28"/>
          <w:szCs w:val="28"/>
          <w:lang w:eastAsia="ru-RU"/>
        </w:rPr>
        <w:t>Глава  городского округа                                                              Е.В.</w:t>
      </w:r>
      <w:r w:rsidR="00E455C8">
        <w:rPr>
          <w:rFonts w:ascii="Times New Roman" w:eastAsia="Times New Roman" w:hAnsi="Times New Roman" w:cs="Times New Roman"/>
          <w:sz w:val="28"/>
          <w:szCs w:val="28"/>
          <w:lang w:eastAsia="ru-RU"/>
        </w:rPr>
        <w:t xml:space="preserve"> </w:t>
      </w:r>
      <w:r w:rsidRPr="00B27369">
        <w:rPr>
          <w:rFonts w:ascii="Times New Roman" w:eastAsia="Times New Roman" w:hAnsi="Times New Roman" w:cs="Times New Roman"/>
          <w:sz w:val="28"/>
          <w:szCs w:val="28"/>
          <w:lang w:eastAsia="ru-RU"/>
        </w:rPr>
        <w:t>Матвеев</w:t>
      </w:r>
      <w:r w:rsidR="006E0477">
        <w:rPr>
          <w:rFonts w:ascii="Times New Roman" w:eastAsia="Times New Roman" w:hAnsi="Times New Roman" w:cs="Times New Roman"/>
          <w:sz w:val="28"/>
          <w:szCs w:val="28"/>
          <w:lang w:eastAsia="ru-RU"/>
        </w:rPr>
        <w:t>а</w:t>
      </w:r>
    </w:p>
    <w:p w:rsidR="00B27369" w:rsidRPr="00FC0DCC" w:rsidRDefault="00B27369" w:rsidP="00BE6275">
      <w:pPr>
        <w:widowControl w:val="0"/>
        <w:autoSpaceDE w:val="0"/>
        <w:autoSpaceDN w:val="0"/>
        <w:adjustRightInd w:val="0"/>
        <w:spacing w:after="0" w:line="240" w:lineRule="auto"/>
        <w:outlineLvl w:val="0"/>
        <w:rPr>
          <w:rFonts w:ascii="Times New Roman" w:hAnsi="Times New Roman" w:cs="Times New Roman"/>
          <w:b/>
          <w:sz w:val="28"/>
          <w:szCs w:val="28"/>
        </w:rPr>
      </w:pPr>
    </w:p>
    <w:p w:rsidR="004A67C3" w:rsidRPr="00ED0390" w:rsidRDefault="00E455C8" w:rsidP="00E455C8">
      <w:pPr>
        <w:widowControl w:val="0"/>
        <w:autoSpaceDE w:val="0"/>
        <w:autoSpaceDN w:val="0"/>
        <w:adjustRightInd w:val="0"/>
        <w:spacing w:after="0" w:line="240" w:lineRule="auto"/>
        <w:ind w:left="5670"/>
        <w:outlineLvl w:val="0"/>
        <w:rPr>
          <w:rFonts w:ascii="Times New Roman" w:hAnsi="Times New Roman" w:cs="Times New Roman"/>
          <w:sz w:val="28"/>
          <w:szCs w:val="28"/>
        </w:rPr>
      </w:pPr>
      <w:r>
        <w:rPr>
          <w:rFonts w:ascii="Times New Roman" w:hAnsi="Times New Roman" w:cs="Times New Roman"/>
          <w:sz w:val="28"/>
          <w:szCs w:val="28"/>
        </w:rPr>
        <w:t>УТВЕРЖДЕНО</w:t>
      </w:r>
    </w:p>
    <w:p w:rsidR="00A7219A" w:rsidRPr="00ED0390" w:rsidRDefault="00A7219A" w:rsidP="00E455C8">
      <w:pPr>
        <w:widowControl w:val="0"/>
        <w:autoSpaceDE w:val="0"/>
        <w:autoSpaceDN w:val="0"/>
        <w:adjustRightInd w:val="0"/>
        <w:spacing w:after="0" w:line="240" w:lineRule="auto"/>
        <w:ind w:left="5670"/>
        <w:rPr>
          <w:rFonts w:ascii="Times New Roman" w:hAnsi="Times New Roman" w:cs="Times New Roman"/>
          <w:sz w:val="28"/>
          <w:szCs w:val="28"/>
        </w:rPr>
      </w:pPr>
      <w:r w:rsidRPr="00ED0390">
        <w:rPr>
          <w:rFonts w:ascii="Times New Roman" w:hAnsi="Times New Roman" w:cs="Times New Roman"/>
          <w:sz w:val="28"/>
          <w:szCs w:val="28"/>
        </w:rPr>
        <w:t>р</w:t>
      </w:r>
      <w:r w:rsidR="004A67C3" w:rsidRPr="00ED0390">
        <w:rPr>
          <w:rFonts w:ascii="Times New Roman" w:hAnsi="Times New Roman" w:cs="Times New Roman"/>
          <w:sz w:val="28"/>
          <w:szCs w:val="28"/>
        </w:rPr>
        <w:t>ешением Думы</w:t>
      </w:r>
      <w:r w:rsidRPr="00ED0390">
        <w:rPr>
          <w:rFonts w:ascii="Times New Roman" w:hAnsi="Times New Roman" w:cs="Times New Roman"/>
          <w:sz w:val="28"/>
          <w:szCs w:val="28"/>
        </w:rPr>
        <w:t xml:space="preserve"> </w:t>
      </w:r>
    </w:p>
    <w:p w:rsidR="00E455C8" w:rsidRDefault="004A67C3" w:rsidP="00E455C8">
      <w:pPr>
        <w:widowControl w:val="0"/>
        <w:autoSpaceDE w:val="0"/>
        <w:autoSpaceDN w:val="0"/>
        <w:adjustRightInd w:val="0"/>
        <w:spacing w:after="0" w:line="240" w:lineRule="auto"/>
        <w:ind w:left="5670"/>
        <w:rPr>
          <w:rFonts w:ascii="Times New Roman" w:hAnsi="Times New Roman" w:cs="Times New Roman"/>
          <w:sz w:val="28"/>
          <w:szCs w:val="28"/>
        </w:rPr>
      </w:pPr>
      <w:r w:rsidRPr="00ED0390">
        <w:rPr>
          <w:rFonts w:ascii="Times New Roman" w:hAnsi="Times New Roman" w:cs="Times New Roman"/>
          <w:sz w:val="28"/>
          <w:szCs w:val="28"/>
        </w:rPr>
        <w:t xml:space="preserve">городского округа </w:t>
      </w:r>
    </w:p>
    <w:p w:rsidR="004A67C3" w:rsidRPr="00ED0390" w:rsidRDefault="00A7219A" w:rsidP="00E455C8">
      <w:pPr>
        <w:widowControl w:val="0"/>
        <w:autoSpaceDE w:val="0"/>
        <w:autoSpaceDN w:val="0"/>
        <w:adjustRightInd w:val="0"/>
        <w:spacing w:after="0" w:line="240" w:lineRule="auto"/>
        <w:ind w:left="5670"/>
        <w:rPr>
          <w:rFonts w:ascii="Times New Roman" w:hAnsi="Times New Roman" w:cs="Times New Roman"/>
          <w:sz w:val="28"/>
          <w:szCs w:val="28"/>
        </w:rPr>
      </w:pPr>
      <w:r w:rsidRPr="00ED0390">
        <w:rPr>
          <w:rFonts w:ascii="Times New Roman" w:hAnsi="Times New Roman" w:cs="Times New Roman"/>
          <w:sz w:val="28"/>
          <w:szCs w:val="28"/>
        </w:rPr>
        <w:t>Нижняя Салда</w:t>
      </w:r>
    </w:p>
    <w:p w:rsidR="004A67C3" w:rsidRPr="00ED0390" w:rsidRDefault="004A67C3" w:rsidP="00E455C8">
      <w:pPr>
        <w:widowControl w:val="0"/>
        <w:autoSpaceDE w:val="0"/>
        <w:autoSpaceDN w:val="0"/>
        <w:adjustRightInd w:val="0"/>
        <w:spacing w:after="0" w:line="240" w:lineRule="auto"/>
        <w:ind w:left="5670"/>
        <w:rPr>
          <w:rFonts w:ascii="Times New Roman" w:hAnsi="Times New Roman" w:cs="Times New Roman"/>
          <w:sz w:val="28"/>
          <w:szCs w:val="28"/>
        </w:rPr>
      </w:pPr>
      <w:r w:rsidRPr="00ED0390">
        <w:rPr>
          <w:rFonts w:ascii="Times New Roman" w:hAnsi="Times New Roman" w:cs="Times New Roman"/>
          <w:sz w:val="28"/>
          <w:szCs w:val="28"/>
        </w:rPr>
        <w:t xml:space="preserve">от </w:t>
      </w:r>
      <w:r w:rsidR="00E455C8">
        <w:rPr>
          <w:rFonts w:ascii="Times New Roman" w:hAnsi="Times New Roman" w:cs="Times New Roman"/>
          <w:sz w:val="28"/>
          <w:szCs w:val="28"/>
        </w:rPr>
        <w:t>21.05.2015  № 51/9</w:t>
      </w:r>
    </w:p>
    <w:p w:rsidR="004A67C3"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5125" w:rsidRPr="00ED0390" w:rsidRDefault="001951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3"/>
      <w:bookmarkEnd w:id="2"/>
      <w:r w:rsidRPr="00ED0390">
        <w:rPr>
          <w:rFonts w:ascii="Times New Roman" w:hAnsi="Times New Roman" w:cs="Times New Roman"/>
          <w:b/>
          <w:bCs/>
          <w:sz w:val="28"/>
          <w:szCs w:val="28"/>
        </w:rPr>
        <w:t>ПОЛОЖЕНИЕ</w:t>
      </w:r>
    </w:p>
    <w:p w:rsidR="00A7219A" w:rsidRPr="00ED0390" w:rsidRDefault="004A67C3">
      <w:pPr>
        <w:widowControl w:val="0"/>
        <w:autoSpaceDE w:val="0"/>
        <w:autoSpaceDN w:val="0"/>
        <w:adjustRightInd w:val="0"/>
        <w:spacing w:after="0" w:line="240" w:lineRule="auto"/>
        <w:jc w:val="center"/>
        <w:rPr>
          <w:rFonts w:ascii="Times New Roman" w:hAnsi="Times New Roman" w:cs="Times New Roman"/>
          <w:b/>
          <w:bCs/>
          <w:sz w:val="28"/>
          <w:szCs w:val="28"/>
        </w:rPr>
      </w:pPr>
      <w:r w:rsidRPr="00ED0390">
        <w:rPr>
          <w:rFonts w:ascii="Times New Roman" w:hAnsi="Times New Roman" w:cs="Times New Roman"/>
          <w:b/>
          <w:bCs/>
          <w:sz w:val="28"/>
          <w:szCs w:val="28"/>
        </w:rPr>
        <w:t>ОБ АДМИНИСТРАЦИИ ГОРОДСКОГО ОКРУГА</w:t>
      </w:r>
    </w:p>
    <w:p w:rsidR="004A67C3" w:rsidRPr="00ED0390" w:rsidRDefault="00A7219A">
      <w:pPr>
        <w:widowControl w:val="0"/>
        <w:autoSpaceDE w:val="0"/>
        <w:autoSpaceDN w:val="0"/>
        <w:adjustRightInd w:val="0"/>
        <w:spacing w:after="0" w:line="240" w:lineRule="auto"/>
        <w:jc w:val="center"/>
        <w:rPr>
          <w:rFonts w:ascii="Times New Roman" w:hAnsi="Times New Roman" w:cs="Times New Roman"/>
          <w:b/>
          <w:bCs/>
          <w:sz w:val="28"/>
          <w:szCs w:val="28"/>
        </w:rPr>
      </w:pPr>
      <w:r w:rsidRPr="00ED0390">
        <w:rPr>
          <w:rFonts w:ascii="Times New Roman" w:hAnsi="Times New Roman" w:cs="Times New Roman"/>
          <w:b/>
          <w:bCs/>
          <w:sz w:val="28"/>
          <w:szCs w:val="28"/>
        </w:rPr>
        <w:t xml:space="preserve">НИЖНЯЯ САЛДА </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ED0390">
        <w:rPr>
          <w:rFonts w:ascii="Times New Roman" w:hAnsi="Times New Roman" w:cs="Times New Roman"/>
          <w:sz w:val="28"/>
          <w:szCs w:val="28"/>
        </w:rPr>
        <w:t>Раздел 1. ОБЩИЕ ПОЛОЖЕНИЯ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1.1. Администрация городского округа </w:t>
      </w:r>
      <w:r w:rsidR="00A7219A" w:rsidRPr="00ED0390">
        <w:rPr>
          <w:rFonts w:ascii="Times New Roman" w:hAnsi="Times New Roman" w:cs="Times New Roman"/>
          <w:sz w:val="28"/>
          <w:szCs w:val="28"/>
        </w:rPr>
        <w:t xml:space="preserve">Нижняя Салда </w:t>
      </w:r>
      <w:r w:rsidRPr="00ED0390">
        <w:rPr>
          <w:rFonts w:ascii="Times New Roman" w:hAnsi="Times New Roman" w:cs="Times New Roman"/>
          <w:sz w:val="28"/>
          <w:szCs w:val="28"/>
        </w:rPr>
        <w:t xml:space="preserve">(в дальнейшем - Администрация) в соответствии с </w:t>
      </w:r>
      <w:r w:rsidR="00B21CD1">
        <w:rPr>
          <w:rFonts w:ascii="Times New Roman" w:hAnsi="Times New Roman" w:cs="Times New Roman"/>
          <w:sz w:val="28"/>
          <w:szCs w:val="28"/>
        </w:rPr>
        <w:t>Уставом</w:t>
      </w:r>
      <w:hyperlink r:id="rId8" w:history="1"/>
      <w:r w:rsidRPr="00ED0390">
        <w:rPr>
          <w:rFonts w:ascii="Times New Roman" w:hAnsi="Times New Roman" w:cs="Times New Roman"/>
          <w:sz w:val="28"/>
          <w:szCs w:val="28"/>
        </w:rPr>
        <w:t xml:space="preserve"> городского округа </w:t>
      </w:r>
      <w:r w:rsidR="00A7219A"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(в дальнейшем - Устав) является исполнительно-распорядительным органом городского округа.</w:t>
      </w:r>
    </w:p>
    <w:p w:rsidR="004A67C3" w:rsidRPr="00C6088D"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1.2. Администрация правомочна решать вопросы местного значения, которые согласно </w:t>
      </w:r>
      <w:hyperlink r:id="rId9" w:history="1">
        <w:r w:rsidRPr="00B21CD1">
          <w:rPr>
            <w:rFonts w:ascii="Times New Roman" w:hAnsi="Times New Roman" w:cs="Times New Roman"/>
            <w:color w:val="000000" w:themeColor="text1"/>
            <w:sz w:val="28"/>
            <w:szCs w:val="28"/>
          </w:rPr>
          <w:t>Уставу</w:t>
        </w:r>
      </w:hyperlink>
      <w:r w:rsidRPr="00ED0390">
        <w:rPr>
          <w:rFonts w:ascii="Times New Roman" w:hAnsi="Times New Roman" w:cs="Times New Roman"/>
          <w:sz w:val="28"/>
          <w:szCs w:val="28"/>
        </w:rPr>
        <w:t>, настоящему Положению, действующему федеральному и областному законодательству не входят в компетенцию Главы городского округа, Думы городского округа, контрольного органа городского округа и</w:t>
      </w:r>
      <w:r w:rsidR="00061BB7">
        <w:rPr>
          <w:rFonts w:ascii="Times New Roman" w:hAnsi="Times New Roman" w:cs="Times New Roman"/>
          <w:sz w:val="28"/>
          <w:szCs w:val="28"/>
        </w:rPr>
        <w:t xml:space="preserve"> органов государственной власти</w:t>
      </w:r>
      <w:r w:rsidR="00061BB7" w:rsidRPr="00C6088D">
        <w:rPr>
          <w:rFonts w:ascii="Times New Roman" w:hAnsi="Times New Roman" w:cs="Times New Roman"/>
          <w:sz w:val="28"/>
          <w:szCs w:val="28"/>
        </w:rPr>
        <w:t>, а также полномочия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r w:rsidR="00EB452A">
        <w:rPr>
          <w:rFonts w:ascii="Times New Roman" w:hAnsi="Times New Roman" w:cs="Times New Roman"/>
          <w:sz w:val="28"/>
          <w:szCs w:val="28"/>
        </w:rPr>
        <w:t>.</w:t>
      </w:r>
      <w:r w:rsidR="00061BB7" w:rsidRPr="00C6088D">
        <w:rPr>
          <w:rFonts w:ascii="Times New Roman" w:hAnsi="Times New Roman" w:cs="Times New Roman"/>
          <w:sz w:val="28"/>
          <w:szCs w:val="28"/>
        </w:rPr>
        <w:t xml:space="preserve"> </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1.3. Администрация обладает правами юридического лица в соответствии с федеральными законами, устанавливающими общие принципы организации местного самоуправления в Российской Федерации, законами Свердловской области, </w:t>
      </w:r>
      <w:hyperlink r:id="rId10" w:history="1">
        <w:r w:rsidRPr="00B21CD1">
          <w:rPr>
            <w:rFonts w:ascii="Times New Roman" w:hAnsi="Times New Roman" w:cs="Times New Roman"/>
            <w:color w:val="000000" w:themeColor="text1"/>
            <w:sz w:val="28"/>
            <w:szCs w:val="28"/>
          </w:rPr>
          <w:t>Уставом</w:t>
        </w:r>
      </w:hyperlink>
      <w:r w:rsidRPr="00ED0390">
        <w:rPr>
          <w:rFonts w:ascii="Times New Roman" w:hAnsi="Times New Roman" w:cs="Times New Roman"/>
          <w:sz w:val="28"/>
          <w:szCs w:val="28"/>
        </w:rPr>
        <w:t xml:space="preserve"> городского округа </w:t>
      </w:r>
      <w:r w:rsidR="00A7219A" w:rsidRPr="00ED0390">
        <w:rPr>
          <w:rFonts w:ascii="Times New Roman" w:hAnsi="Times New Roman" w:cs="Times New Roman"/>
          <w:sz w:val="28"/>
          <w:szCs w:val="28"/>
        </w:rPr>
        <w:t>Нижняя Салда.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1.4. Имеет свою печать с изображением герба городского округа </w:t>
      </w:r>
      <w:r w:rsidR="00177C58"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и со своим наименованием согласно </w:t>
      </w:r>
      <w:hyperlink r:id="rId11" w:history="1">
        <w:r w:rsidRPr="00B21CD1">
          <w:rPr>
            <w:rFonts w:ascii="Times New Roman" w:hAnsi="Times New Roman" w:cs="Times New Roman"/>
            <w:color w:val="000000" w:themeColor="text1"/>
            <w:sz w:val="28"/>
            <w:szCs w:val="28"/>
          </w:rPr>
          <w:t>Уставу</w:t>
        </w:r>
      </w:hyperlink>
      <w:r w:rsidRPr="00ED0390">
        <w:rPr>
          <w:rFonts w:ascii="Times New Roman" w:hAnsi="Times New Roman" w:cs="Times New Roman"/>
          <w:sz w:val="28"/>
          <w:szCs w:val="28"/>
        </w:rPr>
        <w:t>, а также соответствующие печа</w:t>
      </w:r>
      <w:r w:rsidR="00671FBC">
        <w:rPr>
          <w:rFonts w:ascii="Times New Roman" w:hAnsi="Times New Roman" w:cs="Times New Roman"/>
          <w:sz w:val="28"/>
          <w:szCs w:val="28"/>
        </w:rPr>
        <w:t>ти, штампы и бланки. И</w:t>
      </w:r>
      <w:r w:rsidRPr="00ED0390">
        <w:rPr>
          <w:rFonts w:ascii="Times New Roman" w:hAnsi="Times New Roman" w:cs="Times New Roman"/>
          <w:sz w:val="28"/>
          <w:szCs w:val="28"/>
        </w:rPr>
        <w:t>меет лицевые счета в органах, осуществляющих казначейское исполнение местного бюджета.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1.5. От своего имени приобретает имущественные и неимущественные права и обязанности, выступает истцом и ответчиком в суде.</w:t>
      </w:r>
    </w:p>
    <w:p w:rsidR="004A67C3" w:rsidRPr="00ED0390" w:rsidRDefault="00F97B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w:t>
      </w:r>
      <w:r w:rsidR="004A67C3" w:rsidRPr="00ED0390">
        <w:rPr>
          <w:rFonts w:ascii="Times New Roman" w:hAnsi="Times New Roman" w:cs="Times New Roman"/>
          <w:sz w:val="28"/>
          <w:szCs w:val="28"/>
        </w:rPr>
        <w:t>оря</w:t>
      </w:r>
      <w:r>
        <w:rPr>
          <w:rFonts w:ascii="Times New Roman" w:hAnsi="Times New Roman" w:cs="Times New Roman"/>
          <w:sz w:val="28"/>
          <w:szCs w:val="28"/>
        </w:rPr>
        <w:t>док деятельности Администрации определяется</w:t>
      </w:r>
      <w:r w:rsidR="004A67C3" w:rsidRPr="00ED0390">
        <w:rPr>
          <w:rFonts w:ascii="Times New Roman" w:hAnsi="Times New Roman" w:cs="Times New Roman"/>
          <w:sz w:val="28"/>
          <w:szCs w:val="28"/>
        </w:rPr>
        <w:t xml:space="preserve"> настоящим Положением</w:t>
      </w:r>
      <w:r w:rsidR="00013AA2" w:rsidRPr="00ED0390">
        <w:rPr>
          <w:rFonts w:ascii="Times New Roman" w:hAnsi="Times New Roman" w:cs="Times New Roman"/>
          <w:sz w:val="28"/>
          <w:szCs w:val="28"/>
        </w:rPr>
        <w:t xml:space="preserve">. </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1.7. Руководство Администрацией осуществляет глава администрации.</w:t>
      </w:r>
    </w:p>
    <w:p w:rsidR="004A67C3" w:rsidRPr="00ED0390" w:rsidRDefault="00F97B05" w:rsidP="000D22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Структура Администрации</w:t>
      </w:r>
      <w:r w:rsidR="004A67C3" w:rsidRPr="00ED0390">
        <w:rPr>
          <w:rFonts w:ascii="Times New Roman" w:hAnsi="Times New Roman" w:cs="Times New Roman"/>
          <w:sz w:val="28"/>
          <w:szCs w:val="28"/>
        </w:rPr>
        <w:t xml:space="preserve"> формируется главой администрации городского округа и утверждается Думой городского округа </w:t>
      </w:r>
      <w:r w:rsidR="00013AA2"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 xml:space="preserve"> в соответствии со штатным расписанием в пределах средств, предусмотренных в бюджете для содержания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1.9. </w:t>
      </w:r>
      <w:r w:rsidR="005060F2">
        <w:rPr>
          <w:rFonts w:ascii="Times New Roman" w:hAnsi="Times New Roman" w:cs="Times New Roman"/>
          <w:sz w:val="28"/>
          <w:szCs w:val="28"/>
        </w:rPr>
        <w:t xml:space="preserve">Настоящее </w:t>
      </w:r>
      <w:r w:rsidRPr="00ED0390">
        <w:rPr>
          <w:rFonts w:ascii="Times New Roman" w:hAnsi="Times New Roman" w:cs="Times New Roman"/>
          <w:sz w:val="28"/>
          <w:szCs w:val="28"/>
        </w:rPr>
        <w:t xml:space="preserve">Положение утверждается Думой городского округа </w:t>
      </w:r>
      <w:r w:rsidR="00013AA2" w:rsidRPr="00ED0390">
        <w:rPr>
          <w:rFonts w:ascii="Times New Roman" w:hAnsi="Times New Roman" w:cs="Times New Roman"/>
          <w:sz w:val="28"/>
          <w:szCs w:val="28"/>
        </w:rPr>
        <w:t>Нижняя Салда</w:t>
      </w:r>
      <w:r w:rsidR="00F97B05">
        <w:rPr>
          <w:rFonts w:ascii="Times New Roman" w:hAnsi="Times New Roman" w:cs="Times New Roman"/>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1.10. Основными принципами деятельности Администрации являются: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законность;</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lastRenderedPageBreak/>
        <w:t>- гласность;</w:t>
      </w:r>
    </w:p>
    <w:p w:rsidR="004A67C3" w:rsidRPr="00ED0390" w:rsidRDefault="00013A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принцип</w:t>
      </w:r>
      <w:r w:rsidR="004A67C3" w:rsidRPr="00ED0390">
        <w:rPr>
          <w:rFonts w:ascii="Times New Roman" w:hAnsi="Times New Roman" w:cs="Times New Roman"/>
          <w:sz w:val="28"/>
          <w:szCs w:val="28"/>
        </w:rPr>
        <w:t xml:space="preserve"> народовластия;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принцип разграничения полномочий с федеральными и областными органами исполнительной власти по предметам совместного ведения;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принцип приоритета прав и свобод человека и гражданина;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самостоятельность в пределах своих полномочий;</w:t>
      </w:r>
    </w:p>
    <w:p w:rsidR="004A67C3" w:rsidRPr="00ED0390" w:rsidRDefault="00013A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профессионализм и компетентность</w:t>
      </w:r>
      <w:r w:rsidR="004A67C3" w:rsidRPr="00ED0390">
        <w:rPr>
          <w:rFonts w:ascii="Times New Roman" w:hAnsi="Times New Roman" w:cs="Times New Roman"/>
          <w:sz w:val="28"/>
          <w:szCs w:val="28"/>
        </w:rPr>
        <w:t>;</w:t>
      </w:r>
    </w:p>
    <w:p w:rsidR="004A67C3" w:rsidRPr="00ED0390" w:rsidRDefault="00013A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подконтрольность и персональная ответственность</w:t>
      </w:r>
      <w:r w:rsidR="004A67C3" w:rsidRPr="00ED0390">
        <w:rPr>
          <w:rFonts w:ascii="Times New Roman" w:hAnsi="Times New Roman" w:cs="Times New Roman"/>
          <w:sz w:val="28"/>
          <w:szCs w:val="28"/>
        </w:rPr>
        <w:t xml:space="preserve"> должностных лиц и муниципальны</w:t>
      </w:r>
      <w:r w:rsidR="004918A0" w:rsidRPr="00ED0390">
        <w:rPr>
          <w:rFonts w:ascii="Times New Roman" w:hAnsi="Times New Roman" w:cs="Times New Roman"/>
          <w:sz w:val="28"/>
          <w:szCs w:val="28"/>
        </w:rPr>
        <w:t>х служащих Администрации перед г</w:t>
      </w:r>
      <w:r w:rsidR="004A67C3" w:rsidRPr="00ED0390">
        <w:rPr>
          <w:rFonts w:ascii="Times New Roman" w:hAnsi="Times New Roman" w:cs="Times New Roman"/>
          <w:sz w:val="28"/>
          <w:szCs w:val="28"/>
        </w:rPr>
        <w:t>лавой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обязательность решений вышестоящих, в порядке подчиненности, должностных лиц Администрации в пределах их компетенции для нижестоящих должностных лиц.</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1.11. </w:t>
      </w:r>
      <w:proofErr w:type="gramStart"/>
      <w:r w:rsidRPr="00ED0390">
        <w:rPr>
          <w:rFonts w:ascii="Times New Roman" w:hAnsi="Times New Roman" w:cs="Times New Roman"/>
          <w:sz w:val="28"/>
          <w:szCs w:val="28"/>
        </w:rPr>
        <w:t>Деятельность Администрации по организации и исполнению федеральных, областных законов, нормативных правовых актов органов государственной власти,</w:t>
      </w:r>
      <w:r w:rsidR="000D5C7A">
        <w:rPr>
          <w:rFonts w:ascii="Times New Roman" w:hAnsi="Times New Roman" w:cs="Times New Roman"/>
          <w:sz w:val="28"/>
          <w:szCs w:val="28"/>
        </w:rPr>
        <w:t xml:space="preserve"> Думы и Главы городского округа</w:t>
      </w:r>
      <w:r w:rsidRPr="00ED0390">
        <w:rPr>
          <w:rFonts w:ascii="Times New Roman" w:hAnsi="Times New Roman" w:cs="Times New Roman"/>
          <w:sz w:val="28"/>
          <w:szCs w:val="28"/>
        </w:rPr>
        <w:t xml:space="preserve"> в части, касающейся Администрации, осуществляется в пределах предоставленных ей полномочий, постоянного контроля их выполнения и при</w:t>
      </w:r>
      <w:r w:rsidR="000D5C7A">
        <w:rPr>
          <w:rFonts w:ascii="Times New Roman" w:hAnsi="Times New Roman" w:cs="Times New Roman"/>
          <w:sz w:val="28"/>
          <w:szCs w:val="28"/>
        </w:rPr>
        <w:t>нятия</w:t>
      </w:r>
      <w:r w:rsidRPr="00ED0390">
        <w:rPr>
          <w:rFonts w:ascii="Times New Roman" w:hAnsi="Times New Roman" w:cs="Times New Roman"/>
          <w:sz w:val="28"/>
          <w:szCs w:val="28"/>
        </w:rPr>
        <w:t xml:space="preserve"> мер по устранению допущенных нарушений согласно </w:t>
      </w:r>
      <w:hyperlink r:id="rId12" w:history="1">
        <w:r w:rsidRPr="00B21CD1">
          <w:rPr>
            <w:rFonts w:ascii="Times New Roman" w:hAnsi="Times New Roman" w:cs="Times New Roman"/>
            <w:color w:val="000000" w:themeColor="text1"/>
            <w:sz w:val="28"/>
            <w:szCs w:val="28"/>
          </w:rPr>
          <w:t>Уставу</w:t>
        </w:r>
      </w:hyperlink>
      <w:r w:rsidRPr="00ED0390">
        <w:rPr>
          <w:rFonts w:ascii="Times New Roman" w:hAnsi="Times New Roman" w:cs="Times New Roman"/>
          <w:sz w:val="28"/>
          <w:szCs w:val="28"/>
        </w:rPr>
        <w:t xml:space="preserve">, </w:t>
      </w:r>
      <w:r w:rsidR="00013AA2" w:rsidRPr="00ED0390">
        <w:rPr>
          <w:rFonts w:ascii="Times New Roman" w:hAnsi="Times New Roman" w:cs="Times New Roman"/>
          <w:sz w:val="28"/>
          <w:szCs w:val="28"/>
        </w:rPr>
        <w:t xml:space="preserve"> Положению об </w:t>
      </w:r>
      <w:r w:rsidRPr="00ED0390">
        <w:rPr>
          <w:rFonts w:ascii="Times New Roman" w:hAnsi="Times New Roman" w:cs="Times New Roman"/>
          <w:sz w:val="28"/>
          <w:szCs w:val="28"/>
        </w:rPr>
        <w:t xml:space="preserve">администрации, Инструкции по делопроизводству в администрации городского округа </w:t>
      </w:r>
      <w:r w:rsidR="00013AA2" w:rsidRPr="00ED0390">
        <w:rPr>
          <w:rFonts w:ascii="Times New Roman" w:hAnsi="Times New Roman" w:cs="Times New Roman"/>
          <w:sz w:val="28"/>
          <w:szCs w:val="28"/>
        </w:rPr>
        <w:t>Нижняя Салда</w:t>
      </w:r>
      <w:r w:rsidR="00E455C8">
        <w:rPr>
          <w:rFonts w:ascii="Times New Roman" w:hAnsi="Times New Roman" w:cs="Times New Roman"/>
          <w:sz w:val="28"/>
          <w:szCs w:val="28"/>
        </w:rPr>
        <w:t>.</w:t>
      </w:r>
      <w:proofErr w:type="gramEnd"/>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1.12. Администрация является главным распорядителем бюджетных средств, выделяемых на осуществление полномочий, предоставленных ей </w:t>
      </w:r>
      <w:hyperlink r:id="rId13" w:history="1">
        <w:r w:rsidRPr="00B21CD1">
          <w:rPr>
            <w:rFonts w:ascii="Times New Roman" w:hAnsi="Times New Roman" w:cs="Times New Roman"/>
            <w:color w:val="000000" w:themeColor="text1"/>
            <w:sz w:val="28"/>
            <w:szCs w:val="28"/>
          </w:rPr>
          <w:t>Уставом</w:t>
        </w:r>
      </w:hyperlink>
      <w:r w:rsidRPr="00ED0390">
        <w:rPr>
          <w:rFonts w:ascii="Times New Roman" w:hAnsi="Times New Roman" w:cs="Times New Roman"/>
          <w:sz w:val="28"/>
          <w:szCs w:val="28"/>
        </w:rPr>
        <w:t xml:space="preserve"> городского округа </w:t>
      </w:r>
      <w:r w:rsidR="00013AA2" w:rsidRPr="00ED0390">
        <w:rPr>
          <w:rFonts w:ascii="Times New Roman" w:hAnsi="Times New Roman" w:cs="Times New Roman"/>
          <w:sz w:val="28"/>
          <w:szCs w:val="28"/>
        </w:rPr>
        <w:t xml:space="preserve">Нижняя Салда </w:t>
      </w:r>
      <w:r w:rsidRPr="00ED0390">
        <w:rPr>
          <w:rFonts w:ascii="Times New Roman" w:hAnsi="Times New Roman" w:cs="Times New Roman"/>
          <w:sz w:val="28"/>
          <w:szCs w:val="28"/>
        </w:rPr>
        <w:t>и настоящим Положением.</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Расходы на обеспечение деятельности администрации городского округа осуществ</w:t>
      </w:r>
      <w:r w:rsidR="00671FBC">
        <w:rPr>
          <w:rFonts w:ascii="Times New Roman" w:hAnsi="Times New Roman" w:cs="Times New Roman"/>
          <w:sz w:val="28"/>
          <w:szCs w:val="28"/>
        </w:rPr>
        <w:t>ляются в соответствии со сметой</w:t>
      </w:r>
      <w:r w:rsidRPr="00ED0390">
        <w:rPr>
          <w:rFonts w:ascii="Times New Roman" w:hAnsi="Times New Roman" w:cs="Times New Roman"/>
          <w:sz w:val="28"/>
          <w:szCs w:val="28"/>
        </w:rPr>
        <w:t xml:space="preserve"> расходов.</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1.13. Полное наименование Администрации городского округа </w:t>
      </w:r>
      <w:r w:rsidR="00013AA2" w:rsidRPr="00ED0390">
        <w:rPr>
          <w:rFonts w:ascii="Times New Roman" w:hAnsi="Times New Roman" w:cs="Times New Roman"/>
          <w:sz w:val="28"/>
          <w:szCs w:val="28"/>
        </w:rPr>
        <w:t>Нижняя Салда</w:t>
      </w:r>
      <w:r w:rsidR="004918A0" w:rsidRPr="00ED0390">
        <w:rPr>
          <w:rFonts w:ascii="Times New Roman" w:hAnsi="Times New Roman" w:cs="Times New Roman"/>
          <w:sz w:val="28"/>
          <w:szCs w:val="28"/>
        </w:rPr>
        <w:t xml:space="preserve"> - а</w:t>
      </w:r>
      <w:r w:rsidRPr="00ED0390">
        <w:rPr>
          <w:rFonts w:ascii="Times New Roman" w:hAnsi="Times New Roman" w:cs="Times New Roman"/>
          <w:sz w:val="28"/>
          <w:szCs w:val="28"/>
        </w:rPr>
        <w:t xml:space="preserve">дминистрация городского округа </w:t>
      </w:r>
      <w:r w:rsidR="00013AA2"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сокращенного наименования в соответствии с </w:t>
      </w:r>
      <w:hyperlink r:id="rId14" w:history="1">
        <w:r w:rsidRPr="00B21CD1">
          <w:rPr>
            <w:rFonts w:ascii="Times New Roman" w:hAnsi="Times New Roman" w:cs="Times New Roman"/>
            <w:color w:val="000000" w:themeColor="text1"/>
            <w:sz w:val="28"/>
            <w:szCs w:val="28"/>
          </w:rPr>
          <w:t>Уставом</w:t>
        </w:r>
      </w:hyperlink>
      <w:r w:rsidRPr="00ED0390">
        <w:rPr>
          <w:rFonts w:ascii="Times New Roman" w:hAnsi="Times New Roman" w:cs="Times New Roman"/>
          <w:sz w:val="28"/>
          <w:szCs w:val="28"/>
        </w:rPr>
        <w:t xml:space="preserve"> городского округа </w:t>
      </w:r>
      <w:r w:rsidR="00013AA2"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не имеется.</w:t>
      </w:r>
    </w:p>
    <w:p w:rsidR="004A67C3" w:rsidRPr="00ED0390" w:rsidRDefault="00FF51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1.14. Юридический адрес: 624742</w:t>
      </w:r>
      <w:r w:rsidR="004A67C3" w:rsidRPr="00ED0390">
        <w:rPr>
          <w:rFonts w:ascii="Times New Roman" w:hAnsi="Times New Roman" w:cs="Times New Roman"/>
          <w:sz w:val="28"/>
          <w:szCs w:val="28"/>
        </w:rPr>
        <w:t xml:space="preserve">, Свердловская область, г. </w:t>
      </w:r>
      <w:r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 xml:space="preserve">, </w:t>
      </w:r>
      <w:r w:rsidRPr="00ED0390">
        <w:rPr>
          <w:rFonts w:ascii="Times New Roman" w:hAnsi="Times New Roman" w:cs="Times New Roman"/>
          <w:sz w:val="28"/>
          <w:szCs w:val="28"/>
        </w:rPr>
        <w:t>ул. Фрунзе, 2</w:t>
      </w:r>
      <w:r w:rsidR="004A67C3" w:rsidRPr="00ED0390">
        <w:rPr>
          <w:rFonts w:ascii="Times New Roman" w:hAnsi="Times New Roman" w:cs="Times New Roman"/>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6"/>
      <w:bookmarkEnd w:id="4"/>
      <w:r w:rsidRPr="00ED0390">
        <w:rPr>
          <w:rFonts w:ascii="Times New Roman" w:hAnsi="Times New Roman" w:cs="Times New Roman"/>
          <w:sz w:val="28"/>
          <w:szCs w:val="28"/>
        </w:rPr>
        <w:t>Раздел 2. ОСНОВНЫЕ ЗАДАЧИ И ФУНКЦИИ</w:t>
      </w:r>
    </w:p>
    <w:p w:rsidR="004A67C3" w:rsidRPr="00ED0390" w:rsidRDefault="004A67C3">
      <w:pPr>
        <w:widowControl w:val="0"/>
        <w:autoSpaceDE w:val="0"/>
        <w:autoSpaceDN w:val="0"/>
        <w:adjustRightInd w:val="0"/>
        <w:spacing w:after="0" w:line="240" w:lineRule="auto"/>
        <w:jc w:val="center"/>
        <w:rPr>
          <w:rFonts w:ascii="Times New Roman" w:hAnsi="Times New Roman" w:cs="Times New Roman"/>
          <w:sz w:val="28"/>
          <w:szCs w:val="28"/>
        </w:rPr>
      </w:pPr>
      <w:r w:rsidRPr="00ED0390">
        <w:rPr>
          <w:rFonts w:ascii="Times New Roman" w:hAnsi="Times New Roman" w:cs="Times New Roman"/>
          <w:sz w:val="28"/>
          <w:szCs w:val="28"/>
        </w:rPr>
        <w:t>ДЕЯТЕЛЬНОСТИ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2.1. Основными задачами деятельности Администрации являются:</w:t>
      </w:r>
    </w:p>
    <w:p w:rsidR="004A67C3"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 осуществление исполнительно - распорядительной функции для общего блага, защиты и безопасности жителей городского округа;</w:t>
      </w:r>
    </w:p>
    <w:p w:rsidR="00C77288" w:rsidRPr="00ED0390" w:rsidRDefault="00C7728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 обеспечение условий для свободного развития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 планирование и проведение социально-экономического развития;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4) осуществление организации работы с устными обращениями граждан;</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 осуществление управления администрации городского округа на основе действующего законодательства и нормативных правовых актов Думы городского округа, принятых в пределах их компетенции;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6) управление муниципальной собственностью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7) обеспечение координации и взаимодействия деятельности </w:t>
      </w:r>
      <w:r w:rsidRPr="00ED0390">
        <w:rPr>
          <w:rFonts w:ascii="Times New Roman" w:hAnsi="Times New Roman" w:cs="Times New Roman"/>
          <w:sz w:val="28"/>
          <w:szCs w:val="28"/>
        </w:rPr>
        <w:lastRenderedPageBreak/>
        <w:t>юридических лиц по решению проблем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8) осуществление взаимоотношений, координация действий с исполнительными органами государственной власти по решению проблем населения городского округа,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9) осуществление контроля в пределах предоставленных ей полномочий;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10) иные задачи в соответствии с федеральным и областным законодательствами, </w:t>
      </w:r>
      <w:hyperlink r:id="rId15" w:history="1">
        <w:r w:rsidRPr="00B21CD1">
          <w:rPr>
            <w:rFonts w:ascii="Times New Roman" w:hAnsi="Times New Roman" w:cs="Times New Roman"/>
            <w:color w:val="000000" w:themeColor="text1"/>
            <w:sz w:val="28"/>
            <w:szCs w:val="28"/>
          </w:rPr>
          <w:t>Уставом</w:t>
        </w:r>
      </w:hyperlink>
      <w:r w:rsidRPr="00ED0390">
        <w:rPr>
          <w:rFonts w:ascii="Times New Roman" w:hAnsi="Times New Roman" w:cs="Times New Roman"/>
          <w:sz w:val="28"/>
          <w:szCs w:val="28"/>
        </w:rPr>
        <w:t>, решениями Думы городского округа и нормативными правовыми актами администрации, принятыми и изданными в пределах их компетенции.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2.2. Для решения поставленных задач Администрация осуществляет следующие организационные и исполнительно-распорядительные функции: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 п</w:t>
      </w:r>
      <w:r w:rsidR="00FF5150" w:rsidRPr="00ED0390">
        <w:rPr>
          <w:rFonts w:ascii="Times New Roman" w:hAnsi="Times New Roman" w:cs="Times New Roman"/>
          <w:sz w:val="28"/>
          <w:szCs w:val="28"/>
        </w:rPr>
        <w:t>ланирование и организация</w:t>
      </w:r>
      <w:r w:rsidRPr="00ED0390">
        <w:rPr>
          <w:rFonts w:ascii="Times New Roman" w:hAnsi="Times New Roman" w:cs="Times New Roman"/>
          <w:sz w:val="28"/>
          <w:szCs w:val="28"/>
        </w:rPr>
        <w:t xml:space="preserve"> деятельности администрации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 организация работы со служебными документами;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 организация работы с письменными и устными обращениями граждан</w:t>
      </w:r>
      <w:r w:rsidR="0071361C">
        <w:rPr>
          <w:rFonts w:ascii="Times New Roman" w:hAnsi="Times New Roman" w:cs="Times New Roman"/>
          <w:sz w:val="28"/>
          <w:szCs w:val="28"/>
        </w:rPr>
        <w:t>,</w:t>
      </w:r>
      <w:r w:rsidRPr="00ED0390">
        <w:rPr>
          <w:rFonts w:ascii="Times New Roman" w:hAnsi="Times New Roman" w:cs="Times New Roman"/>
          <w:sz w:val="28"/>
          <w:szCs w:val="28"/>
        </w:rPr>
        <w:t xml:space="preserve"> физических и юридических лиц в соответствии с Федеральным </w:t>
      </w:r>
      <w:hyperlink r:id="rId16" w:history="1">
        <w:r w:rsidRPr="00B21CD1">
          <w:rPr>
            <w:rFonts w:ascii="Times New Roman" w:hAnsi="Times New Roman" w:cs="Times New Roman"/>
            <w:color w:val="000000" w:themeColor="text1"/>
            <w:sz w:val="28"/>
            <w:szCs w:val="28"/>
          </w:rPr>
          <w:t>законом</w:t>
        </w:r>
      </w:hyperlink>
      <w:r w:rsidRPr="00ED0390">
        <w:rPr>
          <w:rFonts w:ascii="Times New Roman" w:hAnsi="Times New Roman" w:cs="Times New Roman"/>
          <w:sz w:val="28"/>
          <w:szCs w:val="28"/>
        </w:rPr>
        <w:t xml:space="preserve"> N 59-ФЗ от 02 мая 2006 года "О порядке рассмотрения обращений граждан Российской Федерации";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4) анализ социально-экономических ситуаций в городском округе;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 аналитическое и информационное обеспечение, прогнозирование;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6) законотворческие и контрольные функции обеспечивающие деятельность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7) исполняет функции Учредителя муниципальных предприятий и учреждений;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8) другие функции, установленные действующим законодательством, </w:t>
      </w:r>
      <w:hyperlink r:id="rId17" w:history="1">
        <w:r w:rsidRPr="00B21CD1">
          <w:rPr>
            <w:rFonts w:ascii="Times New Roman" w:hAnsi="Times New Roman" w:cs="Times New Roman"/>
            <w:color w:val="000000" w:themeColor="text1"/>
            <w:sz w:val="28"/>
            <w:szCs w:val="28"/>
          </w:rPr>
          <w:t>Уставом</w:t>
        </w:r>
      </w:hyperlink>
      <w:r w:rsidRPr="00ED0390">
        <w:rPr>
          <w:rFonts w:ascii="Times New Roman" w:hAnsi="Times New Roman" w:cs="Times New Roman"/>
          <w:sz w:val="28"/>
          <w:szCs w:val="28"/>
        </w:rPr>
        <w:t xml:space="preserve"> городского округа </w:t>
      </w:r>
      <w:r w:rsidR="00FF5150"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нормативными правовыми актами Думы городского округа, администрации, принятыми в пределах их компетенции.</w:t>
      </w:r>
    </w:p>
    <w:p w:rsidR="0071361C" w:rsidRPr="00ED0390" w:rsidRDefault="0071361C" w:rsidP="00F97B05">
      <w:pPr>
        <w:widowControl w:val="0"/>
        <w:autoSpaceDE w:val="0"/>
        <w:autoSpaceDN w:val="0"/>
        <w:adjustRightInd w:val="0"/>
        <w:spacing w:after="0" w:line="240" w:lineRule="auto"/>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0"/>
      <w:bookmarkEnd w:id="5"/>
      <w:r w:rsidRPr="00ED0390">
        <w:rPr>
          <w:rFonts w:ascii="Times New Roman" w:hAnsi="Times New Roman" w:cs="Times New Roman"/>
          <w:sz w:val="28"/>
          <w:szCs w:val="28"/>
        </w:rPr>
        <w:t>Раздел 3. ПРЕДМЕТЫ ВЕДЕНИЯ, ПОЛНОМОЧИЯ АДМИНИСТРАЦИИ</w:t>
      </w:r>
      <w:r w:rsidR="000E28C3">
        <w:rPr>
          <w:rFonts w:ascii="Times New Roman" w:hAnsi="Times New Roman" w:cs="Times New Roman"/>
          <w:sz w:val="28"/>
          <w:szCs w:val="28"/>
        </w:rPr>
        <w:t>, СТРУКТУРА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Предметами ведения являются </w:t>
      </w:r>
      <w:r w:rsidR="0071361C">
        <w:rPr>
          <w:rFonts w:ascii="Times New Roman" w:hAnsi="Times New Roman" w:cs="Times New Roman"/>
          <w:sz w:val="28"/>
          <w:szCs w:val="28"/>
        </w:rPr>
        <w:t>вопросы местного значения и</w:t>
      </w:r>
      <w:r w:rsidR="00DA632C" w:rsidRPr="00DA632C">
        <w:rPr>
          <w:rFonts w:ascii="Times New Roman" w:hAnsi="Times New Roman" w:cs="Times New Roman"/>
          <w:sz w:val="28"/>
          <w:szCs w:val="28"/>
        </w:rPr>
        <w:t xml:space="preserve"> </w:t>
      </w:r>
      <w:r w:rsidR="00DA632C">
        <w:rPr>
          <w:rFonts w:ascii="Times New Roman" w:hAnsi="Times New Roman" w:cs="Times New Roman"/>
          <w:sz w:val="28"/>
          <w:szCs w:val="28"/>
        </w:rPr>
        <w:t xml:space="preserve"> </w:t>
      </w:r>
      <w:r w:rsidR="00F97B05">
        <w:rPr>
          <w:rFonts w:ascii="Times New Roman" w:hAnsi="Times New Roman" w:cs="Times New Roman"/>
          <w:sz w:val="28"/>
          <w:szCs w:val="28"/>
        </w:rPr>
        <w:t>полномочия Администрации</w:t>
      </w:r>
      <w:r w:rsidR="00DA632C" w:rsidRPr="00ED0390">
        <w:rPr>
          <w:rFonts w:ascii="Times New Roman" w:hAnsi="Times New Roman" w:cs="Times New Roman"/>
          <w:sz w:val="28"/>
          <w:szCs w:val="28"/>
        </w:rPr>
        <w:t xml:space="preserve"> для осуществления отдельных государственных полномочий, переданных органам местного самоуправления федеральными законами и</w:t>
      </w:r>
      <w:r w:rsidR="0071361C">
        <w:rPr>
          <w:rFonts w:ascii="Times New Roman" w:hAnsi="Times New Roman" w:cs="Times New Roman"/>
          <w:sz w:val="28"/>
          <w:szCs w:val="28"/>
        </w:rPr>
        <w:t xml:space="preserve"> законами Свердловской области,</w:t>
      </w:r>
      <w:r w:rsidR="00D627F7">
        <w:rPr>
          <w:rFonts w:ascii="Times New Roman" w:hAnsi="Times New Roman" w:cs="Times New Roman"/>
          <w:sz w:val="28"/>
          <w:szCs w:val="28"/>
        </w:rPr>
        <w:t xml:space="preserve"> </w:t>
      </w:r>
      <w:r w:rsidRPr="00ED0390">
        <w:rPr>
          <w:rFonts w:ascii="Times New Roman" w:hAnsi="Times New Roman" w:cs="Times New Roman"/>
          <w:sz w:val="28"/>
          <w:szCs w:val="28"/>
        </w:rPr>
        <w:t xml:space="preserve"> предусм</w:t>
      </w:r>
      <w:r w:rsidR="0071361C">
        <w:rPr>
          <w:rFonts w:ascii="Times New Roman" w:hAnsi="Times New Roman" w:cs="Times New Roman"/>
          <w:sz w:val="28"/>
          <w:szCs w:val="28"/>
        </w:rPr>
        <w:t>отренных</w:t>
      </w:r>
      <w:r w:rsidRPr="00ED0390">
        <w:rPr>
          <w:rFonts w:ascii="Times New Roman" w:hAnsi="Times New Roman" w:cs="Times New Roman"/>
          <w:sz w:val="28"/>
          <w:szCs w:val="28"/>
        </w:rPr>
        <w:t xml:space="preserve"> Федеральным </w:t>
      </w:r>
      <w:hyperlink r:id="rId18" w:history="1">
        <w:r w:rsidRPr="00B21CD1">
          <w:rPr>
            <w:rFonts w:ascii="Times New Roman" w:hAnsi="Times New Roman" w:cs="Times New Roman"/>
            <w:color w:val="000000" w:themeColor="text1"/>
            <w:sz w:val="28"/>
            <w:szCs w:val="28"/>
          </w:rPr>
          <w:t>законом</w:t>
        </w:r>
      </w:hyperlink>
      <w:r w:rsidRPr="00ED0390">
        <w:rPr>
          <w:rFonts w:ascii="Times New Roman" w:hAnsi="Times New Roman" w:cs="Times New Roman"/>
          <w:sz w:val="28"/>
          <w:szCs w:val="28"/>
        </w:rPr>
        <w:t xml:space="preserve"> N 131-ФЗ от 06 октября 2003 года "Об общих принципах организации местного самоуправления в Российской Федерации", </w:t>
      </w:r>
      <w:hyperlink r:id="rId19" w:history="1">
        <w:r w:rsidRPr="00B21CD1">
          <w:rPr>
            <w:rFonts w:ascii="Times New Roman" w:hAnsi="Times New Roman" w:cs="Times New Roman"/>
            <w:color w:val="000000" w:themeColor="text1"/>
            <w:sz w:val="28"/>
            <w:szCs w:val="28"/>
          </w:rPr>
          <w:t>ст. 31</w:t>
        </w:r>
      </w:hyperlink>
      <w:r w:rsidRPr="00ED0390">
        <w:rPr>
          <w:rFonts w:ascii="Times New Roman" w:hAnsi="Times New Roman" w:cs="Times New Roman"/>
          <w:sz w:val="28"/>
          <w:szCs w:val="28"/>
        </w:rPr>
        <w:t xml:space="preserve"> Устава городского округа </w:t>
      </w:r>
      <w:r w:rsidR="00FF5150"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w:t>
      </w:r>
      <w:r w:rsidR="000E28C3">
        <w:rPr>
          <w:rFonts w:ascii="Times New Roman" w:hAnsi="Times New Roman" w:cs="Times New Roman"/>
          <w:sz w:val="28"/>
          <w:szCs w:val="28"/>
        </w:rPr>
        <w:t>1</w:t>
      </w:r>
      <w:r w:rsidR="00F97B05">
        <w:rPr>
          <w:rFonts w:ascii="Times New Roman" w:hAnsi="Times New Roman" w:cs="Times New Roman"/>
          <w:sz w:val="28"/>
          <w:szCs w:val="28"/>
        </w:rPr>
        <w:t>. Администрация</w:t>
      </w:r>
      <w:r w:rsidRPr="00ED0390">
        <w:rPr>
          <w:rFonts w:ascii="Times New Roman" w:hAnsi="Times New Roman" w:cs="Times New Roman"/>
          <w:sz w:val="28"/>
          <w:szCs w:val="28"/>
        </w:rPr>
        <w:t xml:space="preserve"> является органом местного самоуправления, уполномоченным осуществлять муниципальный контроль.</w:t>
      </w:r>
    </w:p>
    <w:p w:rsidR="004A67C3" w:rsidRPr="00ED0390" w:rsidRDefault="00F97B05" w:rsidP="00F97B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полномочиям А</w:t>
      </w:r>
      <w:r w:rsidR="004A67C3" w:rsidRPr="00ED0390">
        <w:rPr>
          <w:rFonts w:ascii="Times New Roman" w:hAnsi="Times New Roman" w:cs="Times New Roman"/>
          <w:sz w:val="28"/>
          <w:szCs w:val="28"/>
        </w:rPr>
        <w:t>дминистрации городского округа</w:t>
      </w:r>
      <w:r w:rsidR="000E28C3">
        <w:rPr>
          <w:rFonts w:ascii="Times New Roman" w:hAnsi="Times New Roman" w:cs="Times New Roman"/>
          <w:sz w:val="28"/>
          <w:szCs w:val="28"/>
        </w:rPr>
        <w:t xml:space="preserve"> относятся</w:t>
      </w:r>
      <w:r>
        <w:rPr>
          <w:rFonts w:ascii="Times New Roman" w:hAnsi="Times New Roman" w:cs="Times New Roman"/>
          <w:sz w:val="28"/>
          <w:szCs w:val="28"/>
        </w:rPr>
        <w:t xml:space="preserve"> виды муниципального контроля, которые определены Уставом городского округа Нижняя Салда.</w:t>
      </w:r>
    </w:p>
    <w:p w:rsidR="004A67C3" w:rsidRPr="00ED0390" w:rsidRDefault="000E28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4A67C3" w:rsidRPr="00ED0390">
        <w:rPr>
          <w:rFonts w:ascii="Times New Roman" w:hAnsi="Times New Roman" w:cs="Times New Roman"/>
          <w:sz w:val="28"/>
          <w:szCs w:val="28"/>
        </w:rPr>
        <w:t xml:space="preserve"> </w:t>
      </w:r>
      <w:r w:rsidR="00F97B05">
        <w:rPr>
          <w:rFonts w:ascii="Times New Roman" w:hAnsi="Times New Roman" w:cs="Times New Roman"/>
          <w:sz w:val="28"/>
          <w:szCs w:val="28"/>
        </w:rPr>
        <w:t>Администрация осуществляет иные полномочия, предусмотренные</w:t>
      </w:r>
      <w:r w:rsidR="004A67C3" w:rsidRPr="00ED0390">
        <w:rPr>
          <w:rFonts w:ascii="Times New Roman" w:hAnsi="Times New Roman" w:cs="Times New Roman"/>
          <w:sz w:val="28"/>
          <w:szCs w:val="28"/>
        </w:rPr>
        <w:t xml:space="preserve"> федеральными законами, законами и иными нормативными правов</w:t>
      </w:r>
      <w:r w:rsidR="00F97B05">
        <w:rPr>
          <w:rFonts w:ascii="Times New Roman" w:hAnsi="Times New Roman" w:cs="Times New Roman"/>
          <w:sz w:val="28"/>
          <w:szCs w:val="28"/>
        </w:rPr>
        <w:t>ыми актами Свердловской области.</w:t>
      </w:r>
    </w:p>
    <w:p w:rsidR="00D627F7" w:rsidRDefault="000E28C3" w:rsidP="00E235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3.3. </w:t>
      </w:r>
      <w:r w:rsidR="00FB767C">
        <w:rPr>
          <w:rFonts w:ascii="Times New Roman" w:hAnsi="Times New Roman" w:cs="Times New Roman"/>
          <w:color w:val="000000" w:themeColor="text1"/>
          <w:sz w:val="28"/>
          <w:szCs w:val="28"/>
        </w:rPr>
        <w:t>Структурой А</w:t>
      </w:r>
      <w:r w:rsidR="009B4A55">
        <w:rPr>
          <w:rFonts w:ascii="Times New Roman" w:hAnsi="Times New Roman" w:cs="Times New Roman"/>
          <w:color w:val="000000" w:themeColor="text1"/>
          <w:sz w:val="28"/>
          <w:szCs w:val="28"/>
        </w:rPr>
        <w:t>дминистрации определены заместител</w:t>
      </w:r>
      <w:r w:rsidR="005060F2">
        <w:rPr>
          <w:rFonts w:ascii="Times New Roman" w:hAnsi="Times New Roman" w:cs="Times New Roman"/>
          <w:color w:val="000000" w:themeColor="text1"/>
          <w:sz w:val="28"/>
          <w:szCs w:val="28"/>
        </w:rPr>
        <w:t>и</w:t>
      </w:r>
      <w:r w:rsidR="009B4A55">
        <w:rPr>
          <w:rFonts w:ascii="Times New Roman" w:hAnsi="Times New Roman" w:cs="Times New Roman"/>
          <w:color w:val="000000" w:themeColor="text1"/>
          <w:sz w:val="28"/>
          <w:szCs w:val="28"/>
        </w:rPr>
        <w:t xml:space="preserve"> главы администрации городского  округа</w:t>
      </w:r>
      <w:r w:rsidR="005060F2">
        <w:rPr>
          <w:rFonts w:ascii="Times New Roman" w:hAnsi="Times New Roman" w:cs="Times New Roman"/>
          <w:color w:val="000000" w:themeColor="text1"/>
          <w:sz w:val="28"/>
          <w:szCs w:val="28"/>
        </w:rPr>
        <w:t>, ф</w:t>
      </w:r>
      <w:r>
        <w:rPr>
          <w:rFonts w:ascii="Times New Roman" w:hAnsi="Times New Roman" w:cs="Times New Roman"/>
          <w:color w:val="000000" w:themeColor="text1"/>
          <w:sz w:val="28"/>
          <w:szCs w:val="28"/>
        </w:rPr>
        <w:t xml:space="preserve">ункциональные обязанности </w:t>
      </w:r>
      <w:r w:rsidR="005060F2">
        <w:rPr>
          <w:rFonts w:ascii="Times New Roman" w:hAnsi="Times New Roman" w:cs="Times New Roman"/>
          <w:color w:val="000000" w:themeColor="text1"/>
          <w:sz w:val="28"/>
          <w:szCs w:val="28"/>
        </w:rPr>
        <w:t>которых</w:t>
      </w:r>
      <w:r>
        <w:rPr>
          <w:rFonts w:ascii="Times New Roman" w:hAnsi="Times New Roman" w:cs="Times New Roman"/>
          <w:color w:val="000000" w:themeColor="text1"/>
          <w:sz w:val="28"/>
          <w:szCs w:val="28"/>
        </w:rPr>
        <w:t xml:space="preserve"> </w:t>
      </w:r>
      <w:r w:rsidR="005060F2">
        <w:rPr>
          <w:rFonts w:ascii="Times New Roman" w:hAnsi="Times New Roman" w:cs="Times New Roman"/>
          <w:color w:val="000000" w:themeColor="text1"/>
          <w:sz w:val="28"/>
          <w:szCs w:val="28"/>
        </w:rPr>
        <w:t>закреплены</w:t>
      </w:r>
      <w:r>
        <w:rPr>
          <w:rFonts w:ascii="Times New Roman" w:hAnsi="Times New Roman" w:cs="Times New Roman"/>
          <w:color w:val="000000" w:themeColor="text1"/>
          <w:sz w:val="28"/>
          <w:szCs w:val="28"/>
        </w:rPr>
        <w:t xml:space="preserve"> должностными инструкциями, утвержденными главой </w:t>
      </w:r>
      <w:r w:rsidR="005060F2">
        <w:rPr>
          <w:rFonts w:ascii="Times New Roman" w:hAnsi="Times New Roman" w:cs="Times New Roman"/>
          <w:color w:val="000000" w:themeColor="text1"/>
          <w:sz w:val="28"/>
          <w:szCs w:val="28"/>
        </w:rPr>
        <w:t>Ад</w:t>
      </w:r>
      <w:r>
        <w:rPr>
          <w:rFonts w:ascii="Times New Roman" w:hAnsi="Times New Roman" w:cs="Times New Roman"/>
          <w:color w:val="000000" w:themeColor="text1"/>
          <w:sz w:val="28"/>
          <w:szCs w:val="28"/>
        </w:rPr>
        <w:t>министрации.</w:t>
      </w:r>
      <w:r w:rsidR="009B4A55">
        <w:rPr>
          <w:rFonts w:ascii="Times New Roman" w:hAnsi="Times New Roman" w:cs="Times New Roman"/>
          <w:color w:val="000000" w:themeColor="text1"/>
          <w:sz w:val="28"/>
          <w:szCs w:val="28"/>
        </w:rPr>
        <w:t xml:space="preserve"> </w:t>
      </w:r>
    </w:p>
    <w:p w:rsidR="00D627F7" w:rsidRDefault="000E28C3" w:rsidP="00E235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 </w:t>
      </w:r>
      <w:r w:rsidR="00FB767C">
        <w:rPr>
          <w:rFonts w:ascii="Times New Roman" w:hAnsi="Times New Roman" w:cs="Times New Roman"/>
          <w:color w:val="000000" w:themeColor="text1"/>
          <w:sz w:val="28"/>
          <w:szCs w:val="28"/>
        </w:rPr>
        <w:t>Во исполнение полномочий А</w:t>
      </w:r>
      <w:r w:rsidR="004A67C3" w:rsidRPr="00ED0390">
        <w:rPr>
          <w:rFonts w:ascii="Times New Roman" w:hAnsi="Times New Roman" w:cs="Times New Roman"/>
          <w:color w:val="000000" w:themeColor="text1"/>
          <w:sz w:val="28"/>
          <w:szCs w:val="28"/>
        </w:rPr>
        <w:t>дминистрации на структурные подразделен</w:t>
      </w:r>
      <w:r w:rsidR="00E235BC" w:rsidRPr="00ED0390">
        <w:rPr>
          <w:rFonts w:ascii="Times New Roman" w:hAnsi="Times New Roman" w:cs="Times New Roman"/>
          <w:color w:val="000000" w:themeColor="text1"/>
          <w:sz w:val="28"/>
          <w:szCs w:val="28"/>
        </w:rPr>
        <w:t>ия</w:t>
      </w:r>
      <w:r w:rsidR="00D627F7">
        <w:rPr>
          <w:rFonts w:ascii="Times New Roman" w:hAnsi="Times New Roman" w:cs="Times New Roman"/>
          <w:color w:val="000000" w:themeColor="text1"/>
          <w:sz w:val="28"/>
          <w:szCs w:val="28"/>
        </w:rPr>
        <w:t xml:space="preserve"> (отделы)</w:t>
      </w:r>
      <w:r w:rsidR="00397781">
        <w:rPr>
          <w:rFonts w:ascii="Times New Roman" w:hAnsi="Times New Roman" w:cs="Times New Roman"/>
          <w:color w:val="000000" w:themeColor="text1"/>
          <w:sz w:val="28"/>
          <w:szCs w:val="28"/>
        </w:rPr>
        <w:t xml:space="preserve"> возложены</w:t>
      </w:r>
      <w:r w:rsidR="00E235BC" w:rsidRPr="00ED0390">
        <w:rPr>
          <w:rFonts w:ascii="Times New Roman" w:hAnsi="Times New Roman" w:cs="Times New Roman"/>
          <w:color w:val="000000" w:themeColor="text1"/>
          <w:sz w:val="28"/>
          <w:szCs w:val="28"/>
        </w:rPr>
        <w:t xml:space="preserve"> функции</w:t>
      </w:r>
      <w:r w:rsidR="00D627F7">
        <w:rPr>
          <w:rFonts w:ascii="Times New Roman" w:hAnsi="Times New Roman" w:cs="Times New Roman"/>
          <w:color w:val="000000" w:themeColor="text1"/>
          <w:sz w:val="28"/>
          <w:szCs w:val="28"/>
        </w:rPr>
        <w:t xml:space="preserve">, которые закреплены в положениях об отделах </w:t>
      </w:r>
      <w:r w:rsidR="005060F2">
        <w:rPr>
          <w:rFonts w:ascii="Times New Roman" w:hAnsi="Times New Roman" w:cs="Times New Roman"/>
          <w:color w:val="000000" w:themeColor="text1"/>
          <w:sz w:val="28"/>
          <w:szCs w:val="28"/>
        </w:rPr>
        <w:t>А</w:t>
      </w:r>
      <w:r w:rsidR="00D627F7">
        <w:rPr>
          <w:rFonts w:ascii="Times New Roman" w:hAnsi="Times New Roman" w:cs="Times New Roman"/>
          <w:color w:val="000000" w:themeColor="text1"/>
          <w:sz w:val="28"/>
          <w:szCs w:val="28"/>
        </w:rPr>
        <w:t>дминистрации</w:t>
      </w:r>
      <w:r w:rsidR="00F01C90">
        <w:rPr>
          <w:rFonts w:ascii="Times New Roman" w:hAnsi="Times New Roman" w:cs="Times New Roman"/>
          <w:color w:val="000000" w:themeColor="text1"/>
          <w:sz w:val="28"/>
          <w:szCs w:val="28"/>
        </w:rPr>
        <w:t xml:space="preserve">, утвержденных постановлениями </w:t>
      </w:r>
      <w:r w:rsidR="005060F2">
        <w:rPr>
          <w:rFonts w:ascii="Times New Roman" w:hAnsi="Times New Roman" w:cs="Times New Roman"/>
          <w:color w:val="000000" w:themeColor="text1"/>
          <w:sz w:val="28"/>
          <w:szCs w:val="28"/>
        </w:rPr>
        <w:t>А</w:t>
      </w:r>
      <w:r w:rsidR="00F01C90">
        <w:rPr>
          <w:rFonts w:ascii="Times New Roman" w:hAnsi="Times New Roman" w:cs="Times New Roman"/>
          <w:color w:val="000000" w:themeColor="text1"/>
          <w:sz w:val="28"/>
          <w:szCs w:val="28"/>
        </w:rPr>
        <w:t>дминистрации</w:t>
      </w:r>
      <w:r w:rsidR="005060F2">
        <w:rPr>
          <w:rFonts w:ascii="Times New Roman" w:hAnsi="Times New Roman" w:cs="Times New Roman"/>
          <w:color w:val="000000" w:themeColor="text1"/>
          <w:sz w:val="28"/>
          <w:szCs w:val="28"/>
        </w:rPr>
        <w:t>.</w:t>
      </w:r>
    </w:p>
    <w:p w:rsidR="009B4A55" w:rsidRPr="00195125" w:rsidRDefault="000E28C3" w:rsidP="005060F2">
      <w:pPr>
        <w:tabs>
          <w:tab w:val="left" w:pos="516"/>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3.5. </w:t>
      </w:r>
      <w:r w:rsidR="00F01C90">
        <w:rPr>
          <w:rFonts w:ascii="Times New Roman" w:eastAsia="Times New Roman" w:hAnsi="Times New Roman" w:cs="Times New Roman"/>
          <w:color w:val="000000" w:themeColor="text1"/>
          <w:sz w:val="28"/>
          <w:szCs w:val="28"/>
          <w:lang w:eastAsia="ru-RU"/>
        </w:rPr>
        <w:t>Кроме того, структурой администрации городского округа Нижняя Салда определены  отраслевые (функциональные) органы</w:t>
      </w:r>
      <w:r w:rsidR="005060F2">
        <w:rPr>
          <w:rFonts w:ascii="Times New Roman" w:eastAsia="Times New Roman" w:hAnsi="Times New Roman" w:cs="Times New Roman"/>
          <w:color w:val="000000" w:themeColor="text1"/>
          <w:sz w:val="28"/>
          <w:szCs w:val="28"/>
          <w:lang w:eastAsia="ru-RU"/>
        </w:rPr>
        <w:t xml:space="preserve">. </w:t>
      </w:r>
      <w:r w:rsidR="00F01C90">
        <w:rPr>
          <w:rFonts w:ascii="Times New Roman" w:eastAsia="Times New Roman" w:hAnsi="Times New Roman" w:cs="Times New Roman"/>
          <w:color w:val="000000" w:themeColor="text1"/>
          <w:sz w:val="28"/>
          <w:szCs w:val="28"/>
          <w:lang w:eastAsia="ru-RU"/>
        </w:rPr>
        <w:t>Полномочия и функции управлений  закреплены в соответствующих  Положениях об управлениях, утвержденных решениями Думы городского округа Нижняя Салда.</w:t>
      </w:r>
    </w:p>
    <w:p w:rsidR="002E2814" w:rsidRPr="00F01C90" w:rsidRDefault="002E2814" w:rsidP="00F01C90">
      <w:pPr>
        <w:pStyle w:val="a3"/>
        <w:tabs>
          <w:tab w:val="left" w:pos="516"/>
        </w:tabs>
        <w:spacing w:after="0" w:line="240" w:lineRule="auto"/>
        <w:ind w:left="1068"/>
        <w:jc w:val="both"/>
        <w:rPr>
          <w:rFonts w:ascii="Times New Roman" w:eastAsia="Times New Roman" w:hAnsi="Times New Roman" w:cs="Times New Roman"/>
          <w:color w:val="000000" w:themeColor="text1"/>
          <w:sz w:val="28"/>
          <w:szCs w:val="28"/>
          <w:lang w:eastAsia="ru-RU"/>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442"/>
      <w:bookmarkEnd w:id="6"/>
      <w:r w:rsidRPr="00ED0390">
        <w:rPr>
          <w:rFonts w:ascii="Times New Roman" w:hAnsi="Times New Roman" w:cs="Times New Roman"/>
          <w:sz w:val="28"/>
          <w:szCs w:val="28"/>
        </w:rPr>
        <w:t>Раздел 4. ГЛАВА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661C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4A67C3" w:rsidRPr="00ED0390">
        <w:rPr>
          <w:rFonts w:ascii="Times New Roman" w:hAnsi="Times New Roman" w:cs="Times New Roman"/>
          <w:sz w:val="28"/>
          <w:szCs w:val="28"/>
        </w:rPr>
        <w:t xml:space="preserve">Главой администрации является </w:t>
      </w:r>
      <w:r w:rsidR="00D23108" w:rsidRPr="00ED0390">
        <w:rPr>
          <w:rFonts w:ascii="Times New Roman" w:hAnsi="Times New Roman" w:cs="Times New Roman"/>
          <w:sz w:val="28"/>
          <w:szCs w:val="28"/>
        </w:rPr>
        <w:t>лицо, назначаемое на должность г</w:t>
      </w:r>
      <w:r w:rsidR="004A67C3" w:rsidRPr="00ED0390">
        <w:rPr>
          <w:rFonts w:ascii="Times New Roman" w:hAnsi="Times New Roman" w:cs="Times New Roman"/>
          <w:sz w:val="28"/>
          <w:szCs w:val="28"/>
        </w:rPr>
        <w:t xml:space="preserve">лавы администрации </w:t>
      </w:r>
      <w:r w:rsidR="00397781">
        <w:rPr>
          <w:rFonts w:ascii="Times New Roman" w:hAnsi="Times New Roman" w:cs="Times New Roman"/>
          <w:sz w:val="28"/>
          <w:szCs w:val="28"/>
        </w:rPr>
        <w:t xml:space="preserve">городского округа </w:t>
      </w:r>
      <w:r w:rsidR="004A67C3" w:rsidRPr="00ED0390">
        <w:rPr>
          <w:rFonts w:ascii="Times New Roman" w:hAnsi="Times New Roman" w:cs="Times New Roman"/>
          <w:sz w:val="28"/>
          <w:szCs w:val="28"/>
        </w:rPr>
        <w:t>по контракту, заключаемому по результатам конкурса на замещение данной должности</w:t>
      </w:r>
      <w:r w:rsidR="000E28C3">
        <w:rPr>
          <w:rFonts w:ascii="Times New Roman" w:hAnsi="Times New Roman" w:cs="Times New Roman"/>
          <w:sz w:val="28"/>
          <w:szCs w:val="28"/>
        </w:rPr>
        <w:t xml:space="preserve"> в порядке, у</w:t>
      </w:r>
      <w:r>
        <w:rPr>
          <w:rFonts w:ascii="Times New Roman" w:hAnsi="Times New Roman" w:cs="Times New Roman"/>
          <w:sz w:val="28"/>
          <w:szCs w:val="28"/>
        </w:rPr>
        <w:t>твержденном</w:t>
      </w:r>
      <w:r w:rsidR="000E28C3">
        <w:rPr>
          <w:rFonts w:ascii="Times New Roman" w:hAnsi="Times New Roman" w:cs="Times New Roman"/>
          <w:sz w:val="28"/>
          <w:szCs w:val="28"/>
        </w:rPr>
        <w:t xml:space="preserve"> решением Думы городского округа Нижняя Салда</w:t>
      </w:r>
      <w:r w:rsidR="004A67C3" w:rsidRPr="00ED0390">
        <w:rPr>
          <w:rFonts w:ascii="Times New Roman" w:hAnsi="Times New Roman" w:cs="Times New Roman"/>
          <w:sz w:val="28"/>
          <w:szCs w:val="28"/>
        </w:rPr>
        <w:t>.</w:t>
      </w:r>
    </w:p>
    <w:p w:rsidR="004A67C3" w:rsidRPr="00ED0390" w:rsidRDefault="00661CDB" w:rsidP="005368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4A67C3" w:rsidRPr="00ED0390">
        <w:rPr>
          <w:rFonts w:ascii="Times New Roman" w:hAnsi="Times New Roman" w:cs="Times New Roman"/>
          <w:sz w:val="28"/>
          <w:szCs w:val="28"/>
        </w:rPr>
        <w:t>Условия контракта для главы администрации городского округа утверждаются Думой городского округа в части, касающейся осуществления полномочий по решению вопросов местного значения, и законом Свердловской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661CDB"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4.3. </w:t>
      </w:r>
      <w:r w:rsidR="00D23108" w:rsidRPr="00ED0390">
        <w:rPr>
          <w:rFonts w:ascii="Times New Roman" w:hAnsi="Times New Roman" w:cs="Times New Roman"/>
          <w:sz w:val="28"/>
          <w:szCs w:val="28"/>
        </w:rPr>
        <w:t>В случае временного отсутствия г</w:t>
      </w:r>
      <w:r w:rsidRPr="00ED0390">
        <w:rPr>
          <w:rFonts w:ascii="Times New Roman" w:hAnsi="Times New Roman" w:cs="Times New Roman"/>
          <w:sz w:val="28"/>
          <w:szCs w:val="28"/>
        </w:rPr>
        <w:t>лавы администрации его полномочия осуществляет заместитель главы администрации</w:t>
      </w:r>
      <w:r w:rsidR="00661CDB">
        <w:rPr>
          <w:rFonts w:ascii="Times New Roman" w:hAnsi="Times New Roman" w:cs="Times New Roman"/>
          <w:sz w:val="28"/>
          <w:szCs w:val="28"/>
        </w:rPr>
        <w:t xml:space="preserve"> на основании распоряжения о возложении обязанностей.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4.4. Глава администрации городского округа </w:t>
      </w:r>
      <w:proofErr w:type="gramStart"/>
      <w:r w:rsidRPr="00ED0390">
        <w:rPr>
          <w:rFonts w:ascii="Times New Roman" w:hAnsi="Times New Roman" w:cs="Times New Roman"/>
          <w:sz w:val="28"/>
          <w:szCs w:val="28"/>
        </w:rPr>
        <w:t>наделен</w:t>
      </w:r>
      <w:proofErr w:type="gramEnd"/>
      <w:r w:rsidRPr="00ED0390">
        <w:rPr>
          <w:rFonts w:ascii="Times New Roman" w:hAnsi="Times New Roman" w:cs="Times New Roman"/>
          <w:sz w:val="28"/>
          <w:szCs w:val="28"/>
        </w:rPr>
        <w:t xml:space="preserve"> полномочиями</w:t>
      </w:r>
      <w:r w:rsidR="00661CDB">
        <w:rPr>
          <w:rFonts w:ascii="Times New Roman" w:hAnsi="Times New Roman" w:cs="Times New Roman"/>
          <w:sz w:val="28"/>
          <w:szCs w:val="28"/>
        </w:rPr>
        <w:t>, определенными ст. 29 Устава городского округа Нижняя Салда.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4.5. Глава администрации городского округа, осуществля</w:t>
      </w:r>
      <w:r w:rsidR="005060F2">
        <w:rPr>
          <w:rFonts w:ascii="Times New Roman" w:hAnsi="Times New Roman" w:cs="Times New Roman"/>
          <w:sz w:val="28"/>
          <w:szCs w:val="28"/>
        </w:rPr>
        <w:t>ет</w:t>
      </w:r>
      <w:r w:rsidRPr="00ED0390">
        <w:rPr>
          <w:rFonts w:ascii="Times New Roman" w:hAnsi="Times New Roman" w:cs="Times New Roman"/>
          <w:sz w:val="28"/>
          <w:szCs w:val="28"/>
        </w:rPr>
        <w:t xml:space="preserve"> свои полномочия на основе контракта: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 </w:t>
      </w:r>
      <w:proofErr w:type="gramStart"/>
      <w:r w:rsidRPr="00ED0390">
        <w:rPr>
          <w:rFonts w:ascii="Times New Roman" w:hAnsi="Times New Roman" w:cs="Times New Roman"/>
          <w:sz w:val="28"/>
          <w:szCs w:val="28"/>
        </w:rPr>
        <w:t>подконтролен</w:t>
      </w:r>
      <w:proofErr w:type="gramEnd"/>
      <w:r w:rsidRPr="00ED0390">
        <w:rPr>
          <w:rFonts w:ascii="Times New Roman" w:hAnsi="Times New Roman" w:cs="Times New Roman"/>
          <w:sz w:val="28"/>
          <w:szCs w:val="28"/>
        </w:rPr>
        <w:t xml:space="preserve"> и подотчетен Думе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 представляет Думе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w:t>
      </w:r>
    </w:p>
    <w:p w:rsidR="004A67C3"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661CDB" w:rsidRPr="00ED0390" w:rsidRDefault="00661C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Ответственность главы администрации городского округа  определена ст. 49 Устава городского округа Нижняя Салда и действующим законодательством РФ.</w:t>
      </w:r>
    </w:p>
    <w:p w:rsidR="004A67C3"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0477" w:rsidRPr="00ED0390" w:rsidRDefault="006E04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498"/>
      <w:bookmarkEnd w:id="7"/>
      <w:r w:rsidRPr="00ED0390">
        <w:rPr>
          <w:rFonts w:ascii="Times New Roman" w:hAnsi="Times New Roman" w:cs="Times New Roman"/>
          <w:sz w:val="28"/>
          <w:szCs w:val="28"/>
        </w:rPr>
        <w:lastRenderedPageBreak/>
        <w:t xml:space="preserve">Раздел 5. ИМУЩЕСТВО И ФИНАНСОВЫЕ СРЕДСТВА </w:t>
      </w:r>
      <w:bookmarkStart w:id="8" w:name="_GoBack"/>
      <w:bookmarkEnd w:id="8"/>
      <w:r w:rsidRPr="00ED0390">
        <w:rPr>
          <w:rFonts w:ascii="Times New Roman" w:hAnsi="Times New Roman" w:cs="Times New Roman"/>
          <w:sz w:val="28"/>
          <w:szCs w:val="28"/>
        </w:rPr>
        <w:t>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5.1. За Администрацией закрепляется в установленном действующим законодательством порядке движимое и недвижимое имущество, являющееся муниципальной собственностью городского округа </w:t>
      </w:r>
      <w:r w:rsidR="00D23108"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на праве оперативного управления. В отношении указанного имущества Администрация осуществляет в пределах, установленных законодательством, в соответствии с целями и задачами деятельности, указанными в настоящем Положении, и назначением имущества права владения и пользования.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5.2. Администрация не вправе отчуждать, сдавать в аренду, залог, доверительное управление или иным способом р</w:t>
      </w:r>
      <w:r w:rsidR="00EB452A">
        <w:rPr>
          <w:rFonts w:ascii="Times New Roman" w:hAnsi="Times New Roman" w:cs="Times New Roman"/>
          <w:sz w:val="28"/>
          <w:szCs w:val="28"/>
        </w:rPr>
        <w:t>аспоряжаться закрепленным на праве оперативного управления за ней</w:t>
      </w:r>
      <w:r w:rsidRPr="00ED0390">
        <w:rPr>
          <w:rFonts w:ascii="Times New Roman" w:hAnsi="Times New Roman" w:cs="Times New Roman"/>
          <w:sz w:val="28"/>
          <w:szCs w:val="28"/>
        </w:rPr>
        <w:t xml:space="preserve"> имуществом и имуществом, приобретенным за счет средств, выделенных ей по бюджетной смете.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5.3. Право оперативного управления имуществом, в отношении которого принято решение о закреплении за Администрацией, возникает у Администрации с момента передачи имущества или с момента, указанного в решении.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5.4. Имущество, приобретенное Администрацией по договорам или иным основаниям, поступает в оперативное управление Администрации в порядке, установленном действующим законодательством и настоящим Положением.</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5.5. Финансирование Администрации осуществляется по бюджетной смете в пределах средств на содержание Администрации, утвержденных решением Думы городского округа </w:t>
      </w:r>
      <w:r w:rsidR="00671FBC">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о бюджете на соответствующий финансовый г</w:t>
      </w:r>
      <w:r w:rsidR="00AA0773">
        <w:rPr>
          <w:rFonts w:ascii="Times New Roman" w:hAnsi="Times New Roman" w:cs="Times New Roman"/>
          <w:sz w:val="28"/>
          <w:szCs w:val="28"/>
        </w:rPr>
        <w:t>од и плановый период.</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5.6. Администрация отвечает по своим обязательствам находящимися в ее распоряжении денежными средствами.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5.7. Администрация несет ответственность за целевое использование выделенных в распоряжение Администрации бюджетных средств; достоверность и своевременное представление установленной отчетности и другой информации, связанной с исполнением бюджета; эффективное использование бюджетных средств.</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D0390">
        <w:rPr>
          <w:rFonts w:ascii="Times New Roman" w:hAnsi="Times New Roman" w:cs="Times New Roman"/>
          <w:color w:val="000000" w:themeColor="text1"/>
          <w:sz w:val="28"/>
          <w:szCs w:val="28"/>
        </w:rPr>
        <w:t xml:space="preserve">5.8. Порядок наделения имуществом и порядок финансирования функционального органа с правами юридического лица - Финансового управления Администрации городского округа </w:t>
      </w:r>
      <w:r w:rsidR="00422867" w:rsidRPr="00ED0390">
        <w:rPr>
          <w:rFonts w:ascii="Times New Roman" w:hAnsi="Times New Roman" w:cs="Times New Roman"/>
          <w:color w:val="000000" w:themeColor="text1"/>
          <w:sz w:val="28"/>
          <w:szCs w:val="28"/>
        </w:rPr>
        <w:t>Нижняя Салда</w:t>
      </w:r>
      <w:r w:rsidRPr="00ED0390">
        <w:rPr>
          <w:rFonts w:ascii="Times New Roman" w:hAnsi="Times New Roman" w:cs="Times New Roman"/>
          <w:color w:val="000000" w:themeColor="text1"/>
          <w:sz w:val="28"/>
          <w:szCs w:val="28"/>
        </w:rPr>
        <w:t xml:space="preserve"> - устанавливаются Положением, утверждаемым </w:t>
      </w:r>
      <w:r w:rsidR="00691DDF">
        <w:rPr>
          <w:rFonts w:ascii="Times New Roman" w:hAnsi="Times New Roman" w:cs="Times New Roman"/>
          <w:color w:val="000000" w:themeColor="text1"/>
          <w:sz w:val="28"/>
          <w:szCs w:val="28"/>
        </w:rPr>
        <w:t>Думой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509"/>
      <w:bookmarkEnd w:id="9"/>
      <w:r w:rsidRPr="00ED0390">
        <w:rPr>
          <w:rFonts w:ascii="Times New Roman" w:hAnsi="Times New Roman" w:cs="Times New Roman"/>
          <w:sz w:val="28"/>
          <w:szCs w:val="28"/>
        </w:rPr>
        <w:t xml:space="preserve">Раздел 6. ОРГАНИЗАЦИЯ </w:t>
      </w:r>
      <w:r w:rsidR="003D6B72" w:rsidRPr="000D2275">
        <w:rPr>
          <w:rFonts w:ascii="Times New Roman" w:hAnsi="Times New Roman" w:cs="Times New Roman"/>
          <w:color w:val="000000" w:themeColor="text1"/>
          <w:sz w:val="28"/>
          <w:szCs w:val="28"/>
        </w:rPr>
        <w:t xml:space="preserve">И ПЛАНИРОВАНИЕ </w:t>
      </w:r>
      <w:r w:rsidRPr="00ED0390">
        <w:rPr>
          <w:rFonts w:ascii="Times New Roman" w:hAnsi="Times New Roman" w:cs="Times New Roman"/>
          <w:sz w:val="28"/>
          <w:szCs w:val="28"/>
        </w:rPr>
        <w:t>ДЕЯТЕЛЬНОСТИ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6.1. Глава администрации городского округа </w:t>
      </w:r>
      <w:r w:rsidR="004356E3"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возглавляет Администрацию на принципах единоначалия и осуществляет непосредственное руководство ее деятельностью.</w:t>
      </w:r>
    </w:p>
    <w:p w:rsidR="004A67C3" w:rsidRPr="00ED0390" w:rsidRDefault="004A67C3" w:rsidP="000D22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6.</w:t>
      </w:r>
      <w:r w:rsidR="00C6088D">
        <w:rPr>
          <w:rFonts w:ascii="Times New Roman" w:hAnsi="Times New Roman" w:cs="Times New Roman"/>
          <w:sz w:val="28"/>
          <w:szCs w:val="28"/>
        </w:rPr>
        <w:t>2</w:t>
      </w:r>
      <w:r w:rsidRPr="00ED0390">
        <w:rPr>
          <w:rFonts w:ascii="Times New Roman" w:hAnsi="Times New Roman" w:cs="Times New Roman"/>
          <w:sz w:val="28"/>
          <w:szCs w:val="28"/>
        </w:rPr>
        <w:t xml:space="preserve">. Для исполнения предоставленных полномочий в Администрации </w:t>
      </w:r>
      <w:r w:rsidR="000D2275">
        <w:rPr>
          <w:rFonts w:ascii="Times New Roman" w:hAnsi="Times New Roman" w:cs="Times New Roman"/>
          <w:sz w:val="28"/>
          <w:szCs w:val="28"/>
        </w:rPr>
        <w:t xml:space="preserve">  создают</w:t>
      </w:r>
      <w:r w:rsidRPr="00ED0390">
        <w:rPr>
          <w:rFonts w:ascii="Times New Roman" w:hAnsi="Times New Roman" w:cs="Times New Roman"/>
          <w:sz w:val="28"/>
          <w:szCs w:val="28"/>
        </w:rPr>
        <w:t>ся комиссии, рабочие группы и советы.</w:t>
      </w:r>
    </w:p>
    <w:p w:rsidR="004A67C3" w:rsidRDefault="004356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lastRenderedPageBreak/>
        <w:t>6.</w:t>
      </w:r>
      <w:r w:rsidR="000D2275">
        <w:rPr>
          <w:rFonts w:ascii="Times New Roman" w:hAnsi="Times New Roman" w:cs="Times New Roman"/>
          <w:sz w:val="28"/>
          <w:szCs w:val="28"/>
        </w:rPr>
        <w:t>3</w:t>
      </w:r>
      <w:r w:rsidRPr="00ED0390">
        <w:rPr>
          <w:rFonts w:ascii="Times New Roman" w:hAnsi="Times New Roman" w:cs="Times New Roman"/>
          <w:sz w:val="28"/>
          <w:szCs w:val="28"/>
        </w:rPr>
        <w:t>. Деятельность а</w:t>
      </w:r>
      <w:r w:rsidR="004A67C3" w:rsidRPr="00ED0390">
        <w:rPr>
          <w:rFonts w:ascii="Times New Roman" w:hAnsi="Times New Roman" w:cs="Times New Roman"/>
          <w:sz w:val="28"/>
          <w:szCs w:val="28"/>
        </w:rPr>
        <w:t xml:space="preserve">дминистрации строится на основе перспективного планирования в соответствии со стратегией социально-экономического развития городского округа </w:t>
      </w:r>
      <w:r w:rsidR="00C93EB4"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 xml:space="preserve">, прогнозом социально-экономического развития городского округа, программами развития городского округа, бюджетом городского округа и другими муниципальными правовыми актами органов местного самоуправления городского округа </w:t>
      </w:r>
      <w:r w:rsidR="00C93EB4"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w:t>
      </w:r>
    </w:p>
    <w:p w:rsidR="009727EA" w:rsidRPr="000D2275" w:rsidRDefault="000D227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 xml:space="preserve">6.4. </w:t>
      </w:r>
      <w:r w:rsidR="003D6B72" w:rsidRPr="000D2275">
        <w:rPr>
          <w:rFonts w:ascii="Times New Roman" w:hAnsi="Times New Roman" w:cs="Times New Roman"/>
          <w:color w:val="000000" w:themeColor="text1"/>
          <w:sz w:val="28"/>
          <w:szCs w:val="28"/>
        </w:rPr>
        <w:t>Планы работы администрации разрабатываются на основе предложений структурных подразделений администрации</w:t>
      </w:r>
      <w:r w:rsidR="00F24B60" w:rsidRPr="000D2275">
        <w:rPr>
          <w:rFonts w:ascii="Times New Roman" w:hAnsi="Times New Roman" w:cs="Times New Roman"/>
          <w:color w:val="000000" w:themeColor="text1"/>
          <w:sz w:val="28"/>
          <w:szCs w:val="28"/>
        </w:rPr>
        <w:t>. Организационное планирование является одним из основных организационно-правовых методов деятельности</w:t>
      </w:r>
      <w:r w:rsidR="00FB767C" w:rsidRPr="000D2275">
        <w:rPr>
          <w:rFonts w:ascii="Times New Roman" w:hAnsi="Times New Roman" w:cs="Times New Roman"/>
          <w:color w:val="000000" w:themeColor="text1"/>
          <w:sz w:val="28"/>
          <w:szCs w:val="28"/>
        </w:rPr>
        <w:t xml:space="preserve"> </w:t>
      </w:r>
      <w:proofErr w:type="gramStart"/>
      <w:r w:rsidR="00FB767C" w:rsidRPr="000D2275">
        <w:rPr>
          <w:rFonts w:ascii="Times New Roman" w:hAnsi="Times New Roman" w:cs="Times New Roman"/>
          <w:color w:val="000000" w:themeColor="text1"/>
          <w:sz w:val="28"/>
          <w:szCs w:val="28"/>
        </w:rPr>
        <w:t>А</w:t>
      </w:r>
      <w:r w:rsidR="00F166AE" w:rsidRPr="000D2275">
        <w:rPr>
          <w:rFonts w:ascii="Times New Roman" w:hAnsi="Times New Roman" w:cs="Times New Roman"/>
          <w:color w:val="000000" w:themeColor="text1"/>
          <w:sz w:val="28"/>
          <w:szCs w:val="28"/>
        </w:rPr>
        <w:t>дминистрации</w:t>
      </w:r>
      <w:proofErr w:type="gramEnd"/>
      <w:r w:rsidR="00F166AE" w:rsidRPr="000D2275">
        <w:rPr>
          <w:rFonts w:ascii="Times New Roman" w:hAnsi="Times New Roman" w:cs="Times New Roman"/>
          <w:color w:val="000000" w:themeColor="text1"/>
          <w:sz w:val="28"/>
          <w:szCs w:val="28"/>
        </w:rPr>
        <w:t xml:space="preserve"> по осуществлению закрепленных за ней функций и полномочий, способствует достижению </w:t>
      </w:r>
      <w:r w:rsidR="00FB767C" w:rsidRPr="000D2275">
        <w:rPr>
          <w:rFonts w:ascii="Times New Roman" w:hAnsi="Times New Roman" w:cs="Times New Roman"/>
          <w:color w:val="000000" w:themeColor="text1"/>
          <w:sz w:val="28"/>
          <w:szCs w:val="28"/>
        </w:rPr>
        <w:t>согласованности в деятельности А</w:t>
      </w:r>
      <w:r w:rsidR="00F166AE" w:rsidRPr="000D2275">
        <w:rPr>
          <w:rFonts w:ascii="Times New Roman" w:hAnsi="Times New Roman" w:cs="Times New Roman"/>
          <w:color w:val="000000" w:themeColor="text1"/>
          <w:sz w:val="28"/>
          <w:szCs w:val="28"/>
        </w:rPr>
        <w:t>дминистра</w:t>
      </w:r>
      <w:r w:rsidR="00FB767C" w:rsidRPr="000D2275">
        <w:rPr>
          <w:rFonts w:ascii="Times New Roman" w:hAnsi="Times New Roman" w:cs="Times New Roman"/>
          <w:color w:val="000000" w:themeColor="text1"/>
          <w:sz w:val="28"/>
          <w:szCs w:val="28"/>
        </w:rPr>
        <w:t>ции. Перспективный план работы А</w:t>
      </w:r>
      <w:r w:rsidR="00F166AE" w:rsidRPr="000D2275">
        <w:rPr>
          <w:rFonts w:ascii="Times New Roman" w:hAnsi="Times New Roman" w:cs="Times New Roman"/>
          <w:color w:val="000000" w:themeColor="text1"/>
          <w:sz w:val="28"/>
          <w:szCs w:val="28"/>
        </w:rPr>
        <w:t>дминистрации составляется на календарный год и включает основные направлени</w:t>
      </w:r>
      <w:r w:rsidR="00FB767C" w:rsidRPr="000D2275">
        <w:rPr>
          <w:rFonts w:ascii="Times New Roman" w:hAnsi="Times New Roman" w:cs="Times New Roman"/>
          <w:color w:val="000000" w:themeColor="text1"/>
          <w:sz w:val="28"/>
          <w:szCs w:val="28"/>
        </w:rPr>
        <w:t>я, формы и методы деятельности А</w:t>
      </w:r>
      <w:r w:rsidR="00F166AE" w:rsidRPr="000D2275">
        <w:rPr>
          <w:rFonts w:ascii="Times New Roman" w:hAnsi="Times New Roman" w:cs="Times New Roman"/>
          <w:color w:val="000000" w:themeColor="text1"/>
          <w:sz w:val="28"/>
          <w:szCs w:val="28"/>
        </w:rPr>
        <w:t>дминистрации с учетом комплексного решения проблем местного значения и обеспечения жизнедеятельности городского округа.</w:t>
      </w:r>
    </w:p>
    <w:p w:rsidR="005A7B21" w:rsidRPr="000D2275" w:rsidRDefault="000D227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6.5</w:t>
      </w:r>
      <w:r w:rsidR="009727EA" w:rsidRPr="000D2275">
        <w:rPr>
          <w:rFonts w:ascii="Times New Roman" w:hAnsi="Times New Roman" w:cs="Times New Roman"/>
          <w:color w:val="000000" w:themeColor="text1"/>
          <w:sz w:val="28"/>
          <w:szCs w:val="28"/>
        </w:rPr>
        <w:t xml:space="preserve">. </w:t>
      </w:r>
      <w:r w:rsidR="005A7B21" w:rsidRPr="000D2275">
        <w:rPr>
          <w:rFonts w:ascii="Times New Roman" w:hAnsi="Times New Roman" w:cs="Times New Roman"/>
          <w:color w:val="000000" w:themeColor="text1"/>
          <w:sz w:val="28"/>
          <w:szCs w:val="28"/>
        </w:rPr>
        <w:t>Разработ</w:t>
      </w:r>
      <w:r w:rsidR="00FB767C" w:rsidRPr="000D2275">
        <w:rPr>
          <w:rFonts w:ascii="Times New Roman" w:hAnsi="Times New Roman" w:cs="Times New Roman"/>
          <w:color w:val="000000" w:themeColor="text1"/>
          <w:sz w:val="28"/>
          <w:szCs w:val="28"/>
        </w:rPr>
        <w:t>ка перспективного плана работы А</w:t>
      </w:r>
      <w:r w:rsidR="005A7B21" w:rsidRPr="000D2275">
        <w:rPr>
          <w:rFonts w:ascii="Times New Roman" w:hAnsi="Times New Roman" w:cs="Times New Roman"/>
          <w:color w:val="000000" w:themeColor="text1"/>
          <w:sz w:val="28"/>
          <w:szCs w:val="28"/>
        </w:rPr>
        <w:t>дминистрации на год осуществляется в следующем порядке:</w:t>
      </w:r>
    </w:p>
    <w:p w:rsidR="00291E12" w:rsidRPr="000D2275" w:rsidRDefault="00291E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 предложения в проект плана работы внося</w:t>
      </w:r>
      <w:r w:rsidR="00A05447" w:rsidRPr="000D2275">
        <w:rPr>
          <w:rFonts w:ascii="Times New Roman" w:hAnsi="Times New Roman" w:cs="Times New Roman"/>
          <w:color w:val="000000" w:themeColor="text1"/>
          <w:sz w:val="28"/>
          <w:szCs w:val="28"/>
        </w:rPr>
        <w:t>т</w:t>
      </w:r>
      <w:r w:rsidRPr="000D2275">
        <w:rPr>
          <w:rFonts w:ascii="Times New Roman" w:hAnsi="Times New Roman" w:cs="Times New Roman"/>
          <w:color w:val="000000" w:themeColor="text1"/>
          <w:sz w:val="28"/>
          <w:szCs w:val="28"/>
        </w:rPr>
        <w:t xml:space="preserve"> отделы, управления не позднее, чем 10 декабря года, предшествующего </w:t>
      </w:r>
      <w:proofErr w:type="gramStart"/>
      <w:r w:rsidRPr="000D2275">
        <w:rPr>
          <w:rFonts w:ascii="Times New Roman" w:hAnsi="Times New Roman" w:cs="Times New Roman"/>
          <w:color w:val="000000" w:themeColor="text1"/>
          <w:sz w:val="28"/>
          <w:szCs w:val="28"/>
        </w:rPr>
        <w:t>планируемому</w:t>
      </w:r>
      <w:proofErr w:type="gramEnd"/>
      <w:r w:rsidRPr="000D2275">
        <w:rPr>
          <w:rFonts w:ascii="Times New Roman" w:hAnsi="Times New Roman" w:cs="Times New Roman"/>
          <w:color w:val="000000" w:themeColor="text1"/>
          <w:sz w:val="28"/>
          <w:szCs w:val="28"/>
        </w:rPr>
        <w:t>;</w:t>
      </w:r>
    </w:p>
    <w:p w:rsidR="00291E12" w:rsidRPr="000D2275" w:rsidRDefault="00291E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 в течение недели предложения рассматриваются и согласовываются заместителями главы администрации, затем передаются в организационно-управленческий отдел для составления проекта перспективного плана;</w:t>
      </w:r>
    </w:p>
    <w:p w:rsidR="003D6B72" w:rsidRPr="000D2275" w:rsidRDefault="00291E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 окончательный вариант перспективного плана</w:t>
      </w:r>
      <w:r w:rsidR="00F166AE" w:rsidRPr="000D2275">
        <w:rPr>
          <w:rFonts w:ascii="Times New Roman" w:hAnsi="Times New Roman" w:cs="Times New Roman"/>
          <w:color w:val="000000" w:themeColor="text1"/>
          <w:sz w:val="28"/>
          <w:szCs w:val="28"/>
        </w:rPr>
        <w:t xml:space="preserve"> </w:t>
      </w:r>
      <w:r w:rsidRPr="000D2275">
        <w:rPr>
          <w:rFonts w:ascii="Times New Roman" w:hAnsi="Times New Roman" w:cs="Times New Roman"/>
          <w:color w:val="000000" w:themeColor="text1"/>
          <w:sz w:val="28"/>
          <w:szCs w:val="28"/>
        </w:rPr>
        <w:t xml:space="preserve">на очередной год должен быть рассмотрен и утвержден главой администрации не позднее 25 декабря. </w:t>
      </w:r>
    </w:p>
    <w:p w:rsidR="00291E12" w:rsidRPr="000D2275" w:rsidRDefault="000D227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6.6</w:t>
      </w:r>
      <w:r w:rsidR="00291E12" w:rsidRPr="000D2275">
        <w:rPr>
          <w:rFonts w:ascii="Times New Roman" w:hAnsi="Times New Roman" w:cs="Times New Roman"/>
          <w:color w:val="000000" w:themeColor="text1"/>
          <w:sz w:val="28"/>
          <w:szCs w:val="28"/>
        </w:rPr>
        <w:t>. Месячный план работы составляется на осно</w:t>
      </w:r>
      <w:r w:rsidR="00E455C8">
        <w:rPr>
          <w:rFonts w:ascii="Times New Roman" w:hAnsi="Times New Roman" w:cs="Times New Roman"/>
          <w:color w:val="000000" w:themeColor="text1"/>
          <w:sz w:val="28"/>
          <w:szCs w:val="28"/>
        </w:rPr>
        <w:t>ве перспективного плана работы А</w:t>
      </w:r>
      <w:r w:rsidR="00291E12" w:rsidRPr="000D2275">
        <w:rPr>
          <w:rFonts w:ascii="Times New Roman" w:hAnsi="Times New Roman" w:cs="Times New Roman"/>
          <w:color w:val="000000" w:themeColor="text1"/>
          <w:sz w:val="28"/>
          <w:szCs w:val="28"/>
        </w:rPr>
        <w:t>дминистрации на год в следующем порядке:</w:t>
      </w:r>
    </w:p>
    <w:p w:rsidR="00291E12" w:rsidRPr="000D2275" w:rsidRDefault="00291E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отделы, управления разрабатывают месячные планы, утверждают их курирующим заместителем главы администрации</w:t>
      </w:r>
      <w:r w:rsidR="00B14571" w:rsidRPr="000D2275">
        <w:rPr>
          <w:rFonts w:ascii="Times New Roman" w:hAnsi="Times New Roman" w:cs="Times New Roman"/>
          <w:color w:val="000000" w:themeColor="text1"/>
          <w:sz w:val="28"/>
          <w:szCs w:val="28"/>
        </w:rPr>
        <w:t>, и</w:t>
      </w:r>
      <w:r w:rsidR="002475E0" w:rsidRPr="000D2275">
        <w:rPr>
          <w:rFonts w:ascii="Times New Roman" w:hAnsi="Times New Roman" w:cs="Times New Roman"/>
          <w:color w:val="000000" w:themeColor="text1"/>
          <w:sz w:val="28"/>
          <w:szCs w:val="28"/>
        </w:rPr>
        <w:t xml:space="preserve"> представляют в организационно-</w:t>
      </w:r>
      <w:r w:rsidR="00B14571" w:rsidRPr="000D2275">
        <w:rPr>
          <w:rFonts w:ascii="Times New Roman" w:hAnsi="Times New Roman" w:cs="Times New Roman"/>
          <w:color w:val="000000" w:themeColor="text1"/>
          <w:sz w:val="28"/>
          <w:szCs w:val="28"/>
        </w:rPr>
        <w:t xml:space="preserve">управленческий отдел за 5 дней до начала следующего месяца. Организационно-управленческий отдел формирует </w:t>
      </w:r>
      <w:r w:rsidR="002475E0" w:rsidRPr="000D2275">
        <w:rPr>
          <w:rFonts w:ascii="Times New Roman" w:hAnsi="Times New Roman" w:cs="Times New Roman"/>
          <w:color w:val="000000" w:themeColor="text1"/>
          <w:sz w:val="28"/>
          <w:szCs w:val="28"/>
        </w:rPr>
        <w:t xml:space="preserve">месячный план работы администрации и представляет его на утверждение главе администрации за 2 дня до начала следующего месяца. </w:t>
      </w:r>
    </w:p>
    <w:p w:rsidR="002475E0" w:rsidRPr="000D2275" w:rsidRDefault="000D227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6.7</w:t>
      </w:r>
      <w:r w:rsidR="002475E0" w:rsidRPr="000D2275">
        <w:rPr>
          <w:rFonts w:ascii="Times New Roman" w:hAnsi="Times New Roman" w:cs="Times New Roman"/>
          <w:color w:val="000000" w:themeColor="text1"/>
          <w:sz w:val="28"/>
          <w:szCs w:val="28"/>
        </w:rPr>
        <w:t xml:space="preserve">. Отчеты о выполнении месячных планов работы представляются отделами, управлениями курирующему заместителю главы администрации ежемесячно до 5 числа месяца, следующего </w:t>
      </w:r>
      <w:proofErr w:type="gramStart"/>
      <w:r w:rsidR="002475E0" w:rsidRPr="000D2275">
        <w:rPr>
          <w:rFonts w:ascii="Times New Roman" w:hAnsi="Times New Roman" w:cs="Times New Roman"/>
          <w:color w:val="000000" w:themeColor="text1"/>
          <w:sz w:val="28"/>
          <w:szCs w:val="28"/>
        </w:rPr>
        <w:t>за</w:t>
      </w:r>
      <w:proofErr w:type="gramEnd"/>
      <w:r w:rsidR="002475E0" w:rsidRPr="000D2275">
        <w:rPr>
          <w:rFonts w:ascii="Times New Roman" w:hAnsi="Times New Roman" w:cs="Times New Roman"/>
          <w:color w:val="000000" w:themeColor="text1"/>
          <w:sz w:val="28"/>
          <w:szCs w:val="28"/>
        </w:rPr>
        <w:t xml:space="preserve"> отчетным.</w:t>
      </w:r>
      <w:r w:rsidR="003B794C" w:rsidRPr="000D2275">
        <w:rPr>
          <w:rFonts w:ascii="Times New Roman" w:hAnsi="Times New Roman" w:cs="Times New Roman"/>
          <w:color w:val="000000" w:themeColor="text1"/>
          <w:sz w:val="28"/>
          <w:szCs w:val="28"/>
        </w:rPr>
        <w:t xml:space="preserve"> </w:t>
      </w:r>
    </w:p>
    <w:p w:rsidR="003B794C" w:rsidRPr="000D2275" w:rsidRDefault="003B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Отчеты о выполнении перспективного плана на год работы администрации подготавливаются отделами, управлениями за полугодие и за год в срок за 5 дней до окончания отчетного периода.</w:t>
      </w:r>
    </w:p>
    <w:p w:rsidR="003B794C" w:rsidRPr="000D2275" w:rsidRDefault="000D227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6.8</w:t>
      </w:r>
      <w:r w:rsidR="003B794C" w:rsidRPr="000D2275">
        <w:rPr>
          <w:rFonts w:ascii="Times New Roman" w:hAnsi="Times New Roman" w:cs="Times New Roman"/>
          <w:color w:val="000000" w:themeColor="text1"/>
          <w:sz w:val="28"/>
          <w:szCs w:val="28"/>
        </w:rPr>
        <w:t>. Контроль выполнения осуществляют:</w:t>
      </w:r>
    </w:p>
    <w:p w:rsidR="003B794C" w:rsidRPr="000D2275" w:rsidRDefault="003B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 xml:space="preserve">- перспективного плана работы на год </w:t>
      </w:r>
      <w:r w:rsidR="007366B4" w:rsidRPr="000D2275">
        <w:rPr>
          <w:rFonts w:ascii="Times New Roman" w:hAnsi="Times New Roman" w:cs="Times New Roman"/>
          <w:color w:val="000000" w:themeColor="text1"/>
          <w:sz w:val="28"/>
          <w:szCs w:val="28"/>
        </w:rPr>
        <w:t>– заместители главы администрации по направлениям;</w:t>
      </w:r>
    </w:p>
    <w:p w:rsidR="007366B4" w:rsidRPr="000D2275" w:rsidRDefault="007366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 месячных планов работы – организационно-управленческий отдел.</w:t>
      </w:r>
    </w:p>
    <w:p w:rsidR="007366B4" w:rsidRPr="000D2275" w:rsidRDefault="007366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О выполнении перспективного плана работы главе администрации представляется сводная информация.</w:t>
      </w:r>
    </w:p>
    <w:p w:rsidR="007366B4" w:rsidRPr="000D2275" w:rsidRDefault="000D227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lastRenderedPageBreak/>
        <w:t>6.9</w:t>
      </w:r>
      <w:r w:rsidR="007366B4" w:rsidRPr="000D2275">
        <w:rPr>
          <w:rFonts w:ascii="Times New Roman" w:hAnsi="Times New Roman" w:cs="Times New Roman"/>
          <w:color w:val="000000" w:themeColor="text1"/>
          <w:sz w:val="28"/>
          <w:szCs w:val="28"/>
        </w:rPr>
        <w:t xml:space="preserve">. Для выработки оптимальных решений по вопросам местного значения глава администрации и его заместители проводят совещания с руководителями структурных подразделений с приглашением специалистов и заинтересованных руководителей предприятий, организаций, учреждений и других хозяйствующих субъектов городского округа, отделений федеральных органов государственной власти и органов государственной власти Свердловской области. </w:t>
      </w:r>
    </w:p>
    <w:p w:rsidR="004A1587" w:rsidRPr="000D2275" w:rsidRDefault="000D227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6.10</w:t>
      </w:r>
      <w:r w:rsidR="004A1587" w:rsidRPr="000D2275">
        <w:rPr>
          <w:rFonts w:ascii="Times New Roman" w:hAnsi="Times New Roman" w:cs="Times New Roman"/>
          <w:color w:val="000000" w:themeColor="text1"/>
          <w:sz w:val="28"/>
          <w:szCs w:val="28"/>
        </w:rPr>
        <w:t>. В целях</w:t>
      </w:r>
      <w:r w:rsidR="001861C3" w:rsidRPr="000D2275">
        <w:rPr>
          <w:rFonts w:ascii="Times New Roman" w:hAnsi="Times New Roman" w:cs="Times New Roman"/>
          <w:color w:val="000000" w:themeColor="text1"/>
          <w:sz w:val="28"/>
          <w:szCs w:val="28"/>
        </w:rPr>
        <w:t xml:space="preserve"> оперативного руководства деятельностью структурных подразделений и должностных лиц администрации глава администрации проводит оперативное совещание с руководителями отделов и управлений еженедельно по понедельникам в 09.00 часов.</w:t>
      </w:r>
    </w:p>
    <w:p w:rsidR="001861C3" w:rsidRPr="000D2275" w:rsidRDefault="000D227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6.11</w:t>
      </w:r>
      <w:r w:rsidR="001861C3" w:rsidRPr="000D2275">
        <w:rPr>
          <w:rFonts w:ascii="Times New Roman" w:hAnsi="Times New Roman" w:cs="Times New Roman"/>
          <w:color w:val="000000" w:themeColor="text1"/>
          <w:sz w:val="28"/>
          <w:szCs w:val="28"/>
        </w:rPr>
        <w:t>. Дата и время проведения заседаний, совещаний, мероприятий, не предусмотренных планом работы, согласовываются с главой администрации.</w:t>
      </w:r>
    </w:p>
    <w:p w:rsidR="001861C3" w:rsidRPr="000D2275" w:rsidRDefault="001861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Извещение о проведении заседаний, совещаний и других мероприятий осуществляется секретарями комиссий, старшим инспектором организационно-управленческого отдела телефонограммами или письменно за три дня до их проведения, если иной срок не установлен главой администрации.</w:t>
      </w:r>
    </w:p>
    <w:p w:rsidR="00A61B0D" w:rsidRPr="000D2275" w:rsidRDefault="000D227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6.12</w:t>
      </w:r>
      <w:r w:rsidR="00A61B0D" w:rsidRPr="000D2275">
        <w:rPr>
          <w:rFonts w:ascii="Times New Roman" w:hAnsi="Times New Roman" w:cs="Times New Roman"/>
          <w:color w:val="000000" w:themeColor="text1"/>
          <w:sz w:val="28"/>
          <w:szCs w:val="28"/>
        </w:rPr>
        <w:t>. На совещаниях</w:t>
      </w:r>
      <w:r w:rsidR="00B16B33" w:rsidRPr="000D2275">
        <w:rPr>
          <w:rFonts w:ascii="Times New Roman" w:hAnsi="Times New Roman" w:cs="Times New Roman"/>
          <w:color w:val="000000" w:themeColor="text1"/>
          <w:sz w:val="28"/>
          <w:szCs w:val="28"/>
        </w:rPr>
        <w:t xml:space="preserve"> у главы администрации и заместителей главы администрации специалисты соответствующих структурных подразделений по ходу совещания организуют ведение протокола и, не позднее следующего </w:t>
      </w:r>
      <w:r w:rsidR="00A9572B" w:rsidRPr="000D2275">
        <w:rPr>
          <w:rFonts w:ascii="Times New Roman" w:hAnsi="Times New Roman" w:cs="Times New Roman"/>
          <w:color w:val="000000" w:themeColor="text1"/>
          <w:sz w:val="28"/>
          <w:szCs w:val="28"/>
        </w:rPr>
        <w:t>рабочего дня</w:t>
      </w:r>
      <w:r w:rsidR="00B16B33" w:rsidRPr="000D2275">
        <w:rPr>
          <w:rFonts w:ascii="Times New Roman" w:hAnsi="Times New Roman" w:cs="Times New Roman"/>
          <w:color w:val="000000" w:themeColor="text1"/>
          <w:sz w:val="28"/>
          <w:szCs w:val="28"/>
        </w:rPr>
        <w:t>, оформляют его</w:t>
      </w:r>
      <w:r w:rsidR="00445A50" w:rsidRPr="000D2275">
        <w:rPr>
          <w:rFonts w:ascii="Times New Roman" w:hAnsi="Times New Roman" w:cs="Times New Roman"/>
          <w:color w:val="000000" w:themeColor="text1"/>
          <w:sz w:val="28"/>
          <w:szCs w:val="28"/>
        </w:rPr>
        <w:t xml:space="preserve">. В протоколе отражаются  дата, время, место проведения, состав участников, обсуждаемые вопросы (повестка дня), </w:t>
      </w:r>
      <w:r w:rsidR="005C7E6B" w:rsidRPr="000D2275">
        <w:rPr>
          <w:rFonts w:ascii="Times New Roman" w:hAnsi="Times New Roman" w:cs="Times New Roman"/>
          <w:color w:val="000000" w:themeColor="text1"/>
          <w:sz w:val="28"/>
          <w:szCs w:val="28"/>
        </w:rPr>
        <w:t>фамилия и должность председательствующего, ведущего протокол. По каждому рассмотренному вопросу в протоколе указывается, кто выступил и содержание принятого решения с определением ответственного за исполнение поручения и срока исполнения.</w:t>
      </w:r>
    </w:p>
    <w:p w:rsidR="005C7E6B" w:rsidRPr="000D2275" w:rsidRDefault="000D227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6.13</w:t>
      </w:r>
      <w:r w:rsidR="005C7E6B" w:rsidRPr="000D2275">
        <w:rPr>
          <w:rFonts w:ascii="Times New Roman" w:hAnsi="Times New Roman" w:cs="Times New Roman"/>
          <w:color w:val="000000" w:themeColor="text1"/>
          <w:sz w:val="28"/>
          <w:szCs w:val="28"/>
        </w:rPr>
        <w:t xml:space="preserve">. Протокол подписывается руководителем, председательствующим на совещании. Организационно-управленческий отдел, соответствующее структурное подразделение </w:t>
      </w:r>
      <w:r w:rsidR="00596BDB" w:rsidRPr="000D2275">
        <w:rPr>
          <w:rFonts w:ascii="Times New Roman" w:hAnsi="Times New Roman" w:cs="Times New Roman"/>
          <w:color w:val="000000" w:themeColor="text1"/>
          <w:sz w:val="28"/>
          <w:szCs w:val="28"/>
        </w:rPr>
        <w:t xml:space="preserve">организует регистрацию, учет и хранение протоколов. Экземпляры протоколов или выписки из них направляются исполнителям для организации работы по выполнению принятых решений. </w:t>
      </w:r>
    </w:p>
    <w:p w:rsidR="004A67C3" w:rsidRPr="000D2275" w:rsidRDefault="00596BDB" w:rsidP="00FB767C">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Решения, принятые на совещаниях, проводимых главой администрации, ставятся на контроль.</w:t>
      </w:r>
    </w:p>
    <w:p w:rsidR="00AF79DF" w:rsidRPr="000D2275" w:rsidRDefault="000D2275" w:rsidP="00AF79D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6.14</w:t>
      </w:r>
      <w:r w:rsidR="00FB767C" w:rsidRPr="000D2275">
        <w:rPr>
          <w:rFonts w:ascii="Times New Roman" w:hAnsi="Times New Roman" w:cs="Times New Roman"/>
          <w:color w:val="000000" w:themeColor="text1"/>
          <w:sz w:val="28"/>
          <w:szCs w:val="28"/>
        </w:rPr>
        <w:t xml:space="preserve">. </w:t>
      </w:r>
      <w:r w:rsidR="00AF79DF" w:rsidRPr="000D2275">
        <w:rPr>
          <w:rFonts w:ascii="Times New Roman" w:hAnsi="Times New Roman" w:cs="Times New Roman"/>
          <w:color w:val="000000" w:themeColor="text1"/>
          <w:sz w:val="28"/>
          <w:szCs w:val="28"/>
        </w:rPr>
        <w:t>Дача указаний и поручений главы администрации осуществляется:</w:t>
      </w:r>
    </w:p>
    <w:p w:rsidR="00AF79DF" w:rsidRPr="000D2275" w:rsidRDefault="00BC24A3" w:rsidP="00BC24A3">
      <w:pPr>
        <w:widowControl w:val="0"/>
        <w:autoSpaceDE w:val="0"/>
        <w:autoSpaceDN w:val="0"/>
        <w:adjustRightInd w:val="0"/>
        <w:spacing w:after="0" w:line="240" w:lineRule="auto"/>
        <w:ind w:left="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 xml:space="preserve">а) </w:t>
      </w:r>
      <w:r w:rsidR="00AF79DF" w:rsidRPr="000D2275">
        <w:rPr>
          <w:rFonts w:ascii="Times New Roman" w:hAnsi="Times New Roman" w:cs="Times New Roman"/>
          <w:color w:val="000000" w:themeColor="text1"/>
          <w:sz w:val="28"/>
          <w:szCs w:val="28"/>
        </w:rPr>
        <w:t>в устном порядке;</w:t>
      </w:r>
    </w:p>
    <w:p w:rsidR="00E51813" w:rsidRPr="000D2275" w:rsidRDefault="00BC24A3" w:rsidP="00BC24A3">
      <w:pPr>
        <w:pStyle w:val="a3"/>
        <w:widowControl w:val="0"/>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 xml:space="preserve">       б) </w:t>
      </w:r>
      <w:r w:rsidR="00AF79DF" w:rsidRPr="000D2275">
        <w:rPr>
          <w:rFonts w:ascii="Times New Roman" w:hAnsi="Times New Roman" w:cs="Times New Roman"/>
          <w:color w:val="000000" w:themeColor="text1"/>
          <w:sz w:val="28"/>
          <w:szCs w:val="28"/>
        </w:rPr>
        <w:t>письменно в виде резолюции на зарегистрированных</w:t>
      </w:r>
      <w:r w:rsidR="00E51813" w:rsidRPr="000D2275">
        <w:rPr>
          <w:rFonts w:ascii="Times New Roman" w:hAnsi="Times New Roman" w:cs="Times New Roman"/>
          <w:color w:val="000000" w:themeColor="text1"/>
          <w:sz w:val="28"/>
          <w:szCs w:val="28"/>
        </w:rPr>
        <w:t xml:space="preserve"> </w:t>
      </w:r>
      <w:r w:rsidR="00AF79DF" w:rsidRPr="000D2275">
        <w:rPr>
          <w:rFonts w:ascii="Times New Roman" w:hAnsi="Times New Roman" w:cs="Times New Roman"/>
          <w:color w:val="000000" w:themeColor="text1"/>
          <w:sz w:val="28"/>
          <w:szCs w:val="28"/>
        </w:rPr>
        <w:t xml:space="preserve">документах, включая фамилию исполнителя, которому дается поручение, </w:t>
      </w:r>
      <w:r w:rsidR="00E51813" w:rsidRPr="000D2275">
        <w:rPr>
          <w:rFonts w:ascii="Times New Roman" w:hAnsi="Times New Roman" w:cs="Times New Roman"/>
          <w:color w:val="000000" w:themeColor="text1"/>
          <w:sz w:val="28"/>
          <w:szCs w:val="28"/>
        </w:rPr>
        <w:t xml:space="preserve">содержание поручения, </w:t>
      </w:r>
      <w:r w:rsidR="00FB767C" w:rsidRPr="000D2275">
        <w:rPr>
          <w:rFonts w:ascii="Times New Roman" w:hAnsi="Times New Roman" w:cs="Times New Roman"/>
          <w:color w:val="000000" w:themeColor="text1"/>
          <w:sz w:val="28"/>
          <w:szCs w:val="28"/>
        </w:rPr>
        <w:t>дату</w:t>
      </w:r>
      <w:r w:rsidR="00AF79DF" w:rsidRPr="000D2275">
        <w:rPr>
          <w:rFonts w:ascii="Times New Roman" w:hAnsi="Times New Roman" w:cs="Times New Roman"/>
          <w:color w:val="000000" w:themeColor="text1"/>
          <w:sz w:val="28"/>
          <w:szCs w:val="28"/>
        </w:rPr>
        <w:t xml:space="preserve">, подпись автора резолюции, срок исполнения. </w:t>
      </w:r>
    </w:p>
    <w:p w:rsidR="00731C0A" w:rsidRPr="000D2275" w:rsidRDefault="00BC24A3" w:rsidP="00BC24A3">
      <w:pPr>
        <w:pStyle w:val="a3"/>
        <w:widowControl w:val="0"/>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 xml:space="preserve">        </w:t>
      </w:r>
      <w:r w:rsidR="00E51813" w:rsidRPr="000D2275">
        <w:rPr>
          <w:rFonts w:ascii="Times New Roman" w:hAnsi="Times New Roman" w:cs="Times New Roman"/>
          <w:color w:val="000000" w:themeColor="text1"/>
          <w:sz w:val="28"/>
          <w:szCs w:val="28"/>
        </w:rPr>
        <w:t>Руководители структурных подразделений, заместители главы администрации организуют исполнение поручений главы администрации, поступивших документов, определяют исполнителей, обеспечивающих сбор, обработку и обобщение информации, подготовку не</w:t>
      </w:r>
      <w:r w:rsidR="00E9048C" w:rsidRPr="000D2275">
        <w:rPr>
          <w:rFonts w:ascii="Times New Roman" w:hAnsi="Times New Roman" w:cs="Times New Roman"/>
          <w:color w:val="000000" w:themeColor="text1"/>
          <w:sz w:val="28"/>
          <w:szCs w:val="28"/>
        </w:rPr>
        <w:t>обходимых документов для ответа.</w:t>
      </w:r>
    </w:p>
    <w:p w:rsidR="00195125" w:rsidRPr="000D2275" w:rsidRDefault="00195125" w:rsidP="00E9048C">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p>
    <w:p w:rsidR="006E0477" w:rsidRDefault="006E0477" w:rsidP="00E9048C">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p>
    <w:p w:rsidR="006E0477" w:rsidRDefault="006E0477" w:rsidP="00E9048C">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p>
    <w:p w:rsidR="00731C0A" w:rsidRPr="000D2275" w:rsidRDefault="00FB767C" w:rsidP="00E9048C">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lastRenderedPageBreak/>
        <w:t>Раздел 7. ВЗАИМООТНОШЕНИЯ С НАСЕЛЕНИЕМ.</w:t>
      </w:r>
    </w:p>
    <w:p w:rsidR="00E9048C" w:rsidRPr="000D2275" w:rsidRDefault="00E9048C" w:rsidP="00E9048C">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p>
    <w:p w:rsidR="00731C0A" w:rsidRPr="000D2275" w:rsidRDefault="00E9048C" w:rsidP="00AF79D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7.</w:t>
      </w:r>
      <w:r w:rsidR="000D4A7D" w:rsidRPr="000D2275">
        <w:rPr>
          <w:rFonts w:ascii="Times New Roman" w:hAnsi="Times New Roman" w:cs="Times New Roman"/>
          <w:color w:val="000000" w:themeColor="text1"/>
          <w:sz w:val="28"/>
          <w:szCs w:val="28"/>
        </w:rPr>
        <w:t>1.</w:t>
      </w:r>
      <w:r w:rsidR="00731C0A" w:rsidRPr="000D2275">
        <w:rPr>
          <w:rFonts w:ascii="Times New Roman" w:hAnsi="Times New Roman" w:cs="Times New Roman"/>
          <w:color w:val="000000" w:themeColor="text1"/>
          <w:sz w:val="28"/>
          <w:szCs w:val="28"/>
        </w:rPr>
        <w:t>Администрация городского округа Нижняя Салда взаимодействует с населением посредством реализации права граждан на обращения в органы местного самоуправления:</w:t>
      </w:r>
    </w:p>
    <w:p w:rsidR="00731C0A" w:rsidRPr="000D2275" w:rsidRDefault="00731C0A" w:rsidP="00E9048C">
      <w:pPr>
        <w:pStyle w:val="a3"/>
        <w:widowControl w:val="0"/>
        <w:numPr>
          <w:ilvl w:val="2"/>
          <w:numId w:val="19"/>
        </w:numPr>
        <w:autoSpaceDE w:val="0"/>
        <w:autoSpaceDN w:val="0"/>
        <w:adjustRightInd w:val="0"/>
        <w:spacing w:after="0" w:line="240" w:lineRule="auto"/>
        <w:ind w:left="0"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работа с письменными обращениями граждан, подготовка письменных ответов;</w:t>
      </w:r>
    </w:p>
    <w:p w:rsidR="00731C0A" w:rsidRPr="000D2275" w:rsidRDefault="00731C0A" w:rsidP="00E9048C">
      <w:pPr>
        <w:pStyle w:val="a3"/>
        <w:widowControl w:val="0"/>
        <w:numPr>
          <w:ilvl w:val="2"/>
          <w:numId w:val="20"/>
        </w:numPr>
        <w:autoSpaceDE w:val="0"/>
        <w:autoSpaceDN w:val="0"/>
        <w:adjustRightInd w:val="0"/>
        <w:spacing w:after="0" w:line="240" w:lineRule="auto"/>
        <w:ind w:left="0"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организация устных приемов главой администрации и заместителями главы администрации.</w:t>
      </w:r>
    </w:p>
    <w:p w:rsidR="00731C0A" w:rsidRPr="000D2275" w:rsidRDefault="00731C0A" w:rsidP="00D60981">
      <w:pPr>
        <w:pStyle w:val="a3"/>
        <w:widowControl w:val="0"/>
        <w:autoSpaceDE w:val="0"/>
        <w:autoSpaceDN w:val="0"/>
        <w:adjustRightInd w:val="0"/>
        <w:spacing w:after="0" w:line="240" w:lineRule="auto"/>
        <w:ind w:left="0"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Прием граждан по личным вопросам руководителями администрации устанавливается по следующему графику:</w:t>
      </w:r>
    </w:p>
    <w:p w:rsidR="00731C0A" w:rsidRPr="000D2275" w:rsidRDefault="00731C0A" w:rsidP="00D60981">
      <w:pPr>
        <w:pStyle w:val="a3"/>
        <w:widowControl w:val="0"/>
        <w:autoSpaceDE w:val="0"/>
        <w:autoSpaceDN w:val="0"/>
        <w:adjustRightInd w:val="0"/>
        <w:spacing w:after="0" w:line="240" w:lineRule="auto"/>
        <w:ind w:left="0"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 у главы администрации –</w:t>
      </w:r>
      <w:r w:rsidR="00D60981" w:rsidRPr="000D2275">
        <w:rPr>
          <w:rFonts w:ascii="Times New Roman" w:hAnsi="Times New Roman" w:cs="Times New Roman"/>
          <w:color w:val="000000" w:themeColor="text1"/>
          <w:sz w:val="28"/>
          <w:szCs w:val="28"/>
        </w:rPr>
        <w:t xml:space="preserve"> </w:t>
      </w:r>
      <w:r w:rsidRPr="000D2275">
        <w:rPr>
          <w:rFonts w:ascii="Times New Roman" w:hAnsi="Times New Roman" w:cs="Times New Roman"/>
          <w:color w:val="000000" w:themeColor="text1"/>
          <w:sz w:val="28"/>
          <w:szCs w:val="28"/>
        </w:rPr>
        <w:t xml:space="preserve">еженедельно </w:t>
      </w:r>
      <w:r w:rsidR="00D60981" w:rsidRPr="000D2275">
        <w:rPr>
          <w:rFonts w:ascii="Times New Roman" w:hAnsi="Times New Roman" w:cs="Times New Roman"/>
          <w:color w:val="000000" w:themeColor="text1"/>
          <w:sz w:val="28"/>
          <w:szCs w:val="28"/>
        </w:rPr>
        <w:t>по</w:t>
      </w:r>
      <w:r w:rsidRPr="000D2275">
        <w:rPr>
          <w:rFonts w:ascii="Times New Roman" w:hAnsi="Times New Roman" w:cs="Times New Roman"/>
          <w:color w:val="000000" w:themeColor="text1"/>
          <w:sz w:val="28"/>
          <w:szCs w:val="28"/>
        </w:rPr>
        <w:t xml:space="preserve"> средам </w:t>
      </w:r>
      <w:r w:rsidR="00D60981" w:rsidRPr="000D2275">
        <w:rPr>
          <w:rFonts w:ascii="Times New Roman" w:hAnsi="Times New Roman" w:cs="Times New Roman"/>
          <w:color w:val="000000" w:themeColor="text1"/>
          <w:sz w:val="28"/>
          <w:szCs w:val="28"/>
        </w:rPr>
        <w:t>с 15.00 до 17.00;</w:t>
      </w:r>
    </w:p>
    <w:p w:rsidR="00D60981" w:rsidRPr="000D2275" w:rsidRDefault="00D60981" w:rsidP="00D60981">
      <w:pPr>
        <w:pStyle w:val="a3"/>
        <w:widowControl w:val="0"/>
        <w:autoSpaceDE w:val="0"/>
        <w:autoSpaceDN w:val="0"/>
        <w:adjustRightInd w:val="0"/>
        <w:spacing w:after="0" w:line="240" w:lineRule="auto"/>
        <w:ind w:left="0"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 xml:space="preserve">- </w:t>
      </w:r>
      <w:r w:rsidR="00E9048C" w:rsidRPr="000D2275">
        <w:rPr>
          <w:rFonts w:ascii="Times New Roman" w:hAnsi="Times New Roman" w:cs="Times New Roman"/>
          <w:color w:val="000000" w:themeColor="text1"/>
          <w:sz w:val="28"/>
          <w:szCs w:val="28"/>
        </w:rPr>
        <w:t>у заместителя</w:t>
      </w:r>
      <w:r w:rsidRPr="000D2275">
        <w:rPr>
          <w:rFonts w:ascii="Times New Roman" w:hAnsi="Times New Roman" w:cs="Times New Roman"/>
          <w:color w:val="000000" w:themeColor="text1"/>
          <w:sz w:val="28"/>
          <w:szCs w:val="28"/>
        </w:rPr>
        <w:t xml:space="preserve"> главы администрации по социальным вопросам – еженедельно по понедельникам с 14.00 до 17.00;</w:t>
      </w:r>
    </w:p>
    <w:p w:rsidR="00D60981" w:rsidRPr="000D2275" w:rsidRDefault="00D60981" w:rsidP="00D60981">
      <w:pPr>
        <w:pStyle w:val="a3"/>
        <w:widowControl w:val="0"/>
        <w:autoSpaceDE w:val="0"/>
        <w:autoSpaceDN w:val="0"/>
        <w:adjustRightInd w:val="0"/>
        <w:spacing w:after="0" w:line="240" w:lineRule="auto"/>
        <w:ind w:left="0"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 xml:space="preserve">- у заместителя главы администрации по экономике и финансам – </w:t>
      </w:r>
      <w:r w:rsidR="00DA02E6" w:rsidRPr="000D2275">
        <w:rPr>
          <w:rFonts w:ascii="Times New Roman" w:hAnsi="Times New Roman" w:cs="Times New Roman"/>
          <w:color w:val="000000" w:themeColor="text1"/>
          <w:sz w:val="28"/>
          <w:szCs w:val="28"/>
        </w:rPr>
        <w:t>еженедельно по понедельникам с 15.00 до 17.00;</w:t>
      </w:r>
    </w:p>
    <w:p w:rsidR="00D60981" w:rsidRPr="000D2275" w:rsidRDefault="00D60981" w:rsidP="002E2814">
      <w:pPr>
        <w:pStyle w:val="a3"/>
        <w:widowControl w:val="0"/>
        <w:autoSpaceDE w:val="0"/>
        <w:autoSpaceDN w:val="0"/>
        <w:adjustRightInd w:val="0"/>
        <w:spacing w:after="0" w:line="240" w:lineRule="auto"/>
        <w:ind w:left="0" w:firstLine="540"/>
        <w:jc w:val="both"/>
        <w:rPr>
          <w:rFonts w:ascii="Times New Roman" w:hAnsi="Times New Roman" w:cs="Times New Roman"/>
          <w:color w:val="000000" w:themeColor="text1"/>
          <w:sz w:val="28"/>
          <w:szCs w:val="28"/>
        </w:rPr>
      </w:pPr>
      <w:r w:rsidRPr="000D2275">
        <w:rPr>
          <w:rFonts w:ascii="Times New Roman" w:hAnsi="Times New Roman" w:cs="Times New Roman"/>
          <w:color w:val="000000" w:themeColor="text1"/>
          <w:sz w:val="28"/>
          <w:szCs w:val="28"/>
        </w:rPr>
        <w:t>- у заместителя главы администрации по жилищно-коммунальному хозяйству – еженедельно по понедельникам с 15.00 до 19.00.</w:t>
      </w:r>
    </w:p>
    <w:p w:rsidR="00525247" w:rsidRPr="000D2275" w:rsidRDefault="00E9048C" w:rsidP="002E2814">
      <w:pPr>
        <w:pStyle w:val="ab"/>
        <w:ind w:left="709"/>
        <w:jc w:val="both"/>
        <w:rPr>
          <w:rFonts w:ascii="Times New Roman" w:hAnsi="Times New Roman"/>
          <w:color w:val="000000" w:themeColor="text1"/>
          <w:sz w:val="28"/>
          <w:szCs w:val="28"/>
        </w:rPr>
      </w:pPr>
      <w:r w:rsidRPr="000D2275">
        <w:rPr>
          <w:rFonts w:ascii="Times New Roman" w:hAnsi="Times New Roman"/>
          <w:color w:val="000000" w:themeColor="text1"/>
          <w:sz w:val="28"/>
          <w:szCs w:val="28"/>
        </w:rPr>
        <w:t>7.</w:t>
      </w:r>
      <w:r w:rsidR="000D4A7D" w:rsidRPr="000D2275">
        <w:rPr>
          <w:rFonts w:ascii="Times New Roman" w:hAnsi="Times New Roman"/>
          <w:color w:val="000000" w:themeColor="text1"/>
          <w:sz w:val="28"/>
          <w:szCs w:val="28"/>
        </w:rPr>
        <w:t>2. Администрация городского округа также участвует в обеспечении</w:t>
      </w:r>
      <w:r w:rsidR="00525247" w:rsidRPr="000D2275">
        <w:rPr>
          <w:rFonts w:ascii="Times New Roman" w:hAnsi="Times New Roman"/>
          <w:color w:val="000000" w:themeColor="text1"/>
          <w:sz w:val="28"/>
          <w:szCs w:val="28"/>
        </w:rPr>
        <w:t>:</w:t>
      </w:r>
      <w:r w:rsidR="000D4A7D" w:rsidRPr="000D2275">
        <w:rPr>
          <w:rFonts w:ascii="Times New Roman" w:hAnsi="Times New Roman"/>
          <w:color w:val="000000" w:themeColor="text1"/>
          <w:sz w:val="28"/>
          <w:szCs w:val="28"/>
        </w:rPr>
        <w:t xml:space="preserve"> </w:t>
      </w:r>
      <w:r w:rsidR="00525247" w:rsidRPr="000D2275">
        <w:rPr>
          <w:rFonts w:ascii="Times New Roman" w:hAnsi="Times New Roman"/>
          <w:color w:val="000000" w:themeColor="text1"/>
          <w:sz w:val="28"/>
          <w:szCs w:val="28"/>
        </w:rPr>
        <w:t xml:space="preserve">               - </w:t>
      </w:r>
      <w:r w:rsidR="000D4A7D" w:rsidRPr="000D2275">
        <w:rPr>
          <w:rFonts w:ascii="Times New Roman" w:hAnsi="Times New Roman"/>
          <w:color w:val="000000" w:themeColor="text1"/>
          <w:sz w:val="28"/>
          <w:szCs w:val="28"/>
        </w:rPr>
        <w:t xml:space="preserve">реализации избирательных прав граждан, </w:t>
      </w:r>
    </w:p>
    <w:p w:rsidR="00525247" w:rsidRPr="000D2275" w:rsidRDefault="00525247" w:rsidP="002E2814">
      <w:pPr>
        <w:pStyle w:val="ab"/>
        <w:ind w:firstLine="709"/>
        <w:jc w:val="both"/>
        <w:rPr>
          <w:rFonts w:ascii="Times New Roman" w:hAnsi="Times New Roman"/>
          <w:color w:val="000000" w:themeColor="text1"/>
          <w:sz w:val="28"/>
        </w:rPr>
      </w:pPr>
      <w:r w:rsidRPr="000D2275">
        <w:rPr>
          <w:rFonts w:ascii="Times New Roman" w:hAnsi="Times New Roman"/>
          <w:color w:val="000000" w:themeColor="text1"/>
          <w:sz w:val="28"/>
        </w:rPr>
        <w:t xml:space="preserve">- </w:t>
      </w:r>
      <w:r w:rsidR="000D4A7D" w:rsidRPr="000D2275">
        <w:rPr>
          <w:rFonts w:ascii="Times New Roman" w:hAnsi="Times New Roman"/>
          <w:color w:val="000000" w:themeColor="text1"/>
          <w:sz w:val="28"/>
        </w:rPr>
        <w:t>голосования по вопросам изменения границ городского округа, преобразования городского округа</w:t>
      </w:r>
      <w:r w:rsidRPr="000D2275">
        <w:rPr>
          <w:rFonts w:ascii="Times New Roman" w:hAnsi="Times New Roman"/>
          <w:color w:val="000000" w:themeColor="text1"/>
          <w:sz w:val="28"/>
        </w:rPr>
        <w:t>,</w:t>
      </w:r>
    </w:p>
    <w:p w:rsidR="00525247" w:rsidRPr="000D2275" w:rsidRDefault="00525247" w:rsidP="00525247">
      <w:pPr>
        <w:pStyle w:val="ab"/>
        <w:ind w:firstLine="709"/>
        <w:jc w:val="both"/>
        <w:rPr>
          <w:rFonts w:ascii="Times New Roman" w:hAnsi="Times New Roman"/>
          <w:color w:val="000000" w:themeColor="text1"/>
          <w:sz w:val="28"/>
        </w:rPr>
      </w:pPr>
      <w:r w:rsidRPr="000D2275">
        <w:rPr>
          <w:rFonts w:ascii="Times New Roman" w:hAnsi="Times New Roman"/>
          <w:color w:val="000000" w:themeColor="text1"/>
          <w:sz w:val="28"/>
        </w:rPr>
        <w:t xml:space="preserve">- </w:t>
      </w:r>
      <w:r w:rsidR="000D4A7D" w:rsidRPr="000D2275">
        <w:rPr>
          <w:rFonts w:ascii="Times New Roman" w:hAnsi="Times New Roman"/>
          <w:color w:val="000000" w:themeColor="text1"/>
          <w:sz w:val="28"/>
        </w:rPr>
        <w:t>проведения сходов граждан сельских населенных пунктов, а также через выборные и иные органы местного самоуправления го</w:t>
      </w:r>
      <w:r w:rsidRPr="000D2275">
        <w:rPr>
          <w:rFonts w:ascii="Times New Roman" w:hAnsi="Times New Roman"/>
          <w:color w:val="000000" w:themeColor="text1"/>
          <w:sz w:val="28"/>
        </w:rPr>
        <w:t>родского округа,</w:t>
      </w:r>
    </w:p>
    <w:p w:rsidR="00525247" w:rsidRPr="000D2275" w:rsidRDefault="00525247" w:rsidP="00525247">
      <w:pPr>
        <w:pStyle w:val="ab"/>
        <w:ind w:firstLine="709"/>
        <w:jc w:val="both"/>
        <w:rPr>
          <w:rFonts w:ascii="Times New Roman" w:hAnsi="Times New Roman"/>
          <w:color w:val="000000" w:themeColor="text1"/>
          <w:sz w:val="28"/>
        </w:rPr>
      </w:pPr>
      <w:r w:rsidRPr="000D2275">
        <w:rPr>
          <w:rFonts w:ascii="Times New Roman" w:hAnsi="Times New Roman"/>
          <w:color w:val="000000" w:themeColor="text1"/>
          <w:sz w:val="28"/>
        </w:rPr>
        <w:t>- проведения публичных слушаний;</w:t>
      </w:r>
    </w:p>
    <w:p w:rsidR="00525247" w:rsidRPr="000D2275" w:rsidRDefault="00525247" w:rsidP="00525247">
      <w:pPr>
        <w:pStyle w:val="ab"/>
        <w:ind w:firstLine="709"/>
        <w:jc w:val="both"/>
        <w:rPr>
          <w:rFonts w:ascii="Times New Roman" w:hAnsi="Times New Roman"/>
          <w:color w:val="000000" w:themeColor="text1"/>
          <w:sz w:val="28"/>
        </w:rPr>
      </w:pPr>
      <w:r w:rsidRPr="000D2275">
        <w:rPr>
          <w:rFonts w:ascii="Times New Roman" w:hAnsi="Times New Roman"/>
          <w:color w:val="000000" w:themeColor="text1"/>
          <w:sz w:val="28"/>
        </w:rPr>
        <w:t xml:space="preserve">-  проведения собраний граждан; </w:t>
      </w:r>
    </w:p>
    <w:p w:rsidR="00525247" w:rsidRPr="000D2275" w:rsidRDefault="00525247" w:rsidP="00525247">
      <w:pPr>
        <w:pStyle w:val="ab"/>
        <w:ind w:firstLine="709"/>
        <w:jc w:val="both"/>
        <w:rPr>
          <w:rFonts w:ascii="Times New Roman" w:hAnsi="Times New Roman"/>
          <w:color w:val="000000" w:themeColor="text1"/>
          <w:sz w:val="28"/>
        </w:rPr>
      </w:pPr>
      <w:r w:rsidRPr="000D2275">
        <w:rPr>
          <w:rFonts w:ascii="Times New Roman" w:hAnsi="Times New Roman"/>
          <w:color w:val="000000" w:themeColor="text1"/>
          <w:sz w:val="28"/>
        </w:rPr>
        <w:t>-  проведения конференций граждан (собраний делегатов);</w:t>
      </w:r>
    </w:p>
    <w:p w:rsidR="00525247" w:rsidRPr="000D2275" w:rsidRDefault="00525247" w:rsidP="00525247">
      <w:pPr>
        <w:pStyle w:val="ab"/>
        <w:ind w:firstLine="709"/>
        <w:jc w:val="both"/>
        <w:rPr>
          <w:rFonts w:ascii="Times New Roman" w:hAnsi="Times New Roman"/>
          <w:color w:val="000000" w:themeColor="text1"/>
          <w:sz w:val="28"/>
        </w:rPr>
      </w:pPr>
      <w:r w:rsidRPr="000D2275">
        <w:rPr>
          <w:rFonts w:ascii="Times New Roman" w:hAnsi="Times New Roman"/>
          <w:color w:val="000000" w:themeColor="text1"/>
          <w:sz w:val="28"/>
        </w:rPr>
        <w:t>- проведения опросов граждан;</w:t>
      </w:r>
    </w:p>
    <w:p w:rsidR="00525247" w:rsidRPr="000D2275" w:rsidRDefault="00525247" w:rsidP="00525247">
      <w:pPr>
        <w:pStyle w:val="ab"/>
        <w:ind w:firstLine="709"/>
        <w:jc w:val="both"/>
        <w:rPr>
          <w:rFonts w:ascii="Times New Roman" w:hAnsi="Times New Roman"/>
          <w:color w:val="000000" w:themeColor="text1"/>
          <w:sz w:val="28"/>
        </w:rPr>
      </w:pPr>
      <w:r w:rsidRPr="000D2275">
        <w:rPr>
          <w:rFonts w:ascii="Times New Roman" w:hAnsi="Times New Roman"/>
          <w:color w:val="000000" w:themeColor="text1"/>
          <w:sz w:val="28"/>
        </w:rPr>
        <w:t xml:space="preserve">- </w:t>
      </w:r>
      <w:r w:rsidR="00E9048C" w:rsidRPr="000D2275">
        <w:rPr>
          <w:rFonts w:ascii="Times New Roman" w:hAnsi="Times New Roman"/>
          <w:color w:val="000000" w:themeColor="text1"/>
          <w:sz w:val="28"/>
        </w:rPr>
        <w:t>реализации права граждан на индивидуальные и коллективные обращения</w:t>
      </w:r>
      <w:r w:rsidRPr="000D2275">
        <w:rPr>
          <w:rFonts w:ascii="Times New Roman" w:hAnsi="Times New Roman"/>
          <w:color w:val="000000" w:themeColor="text1"/>
          <w:sz w:val="28"/>
        </w:rPr>
        <w:t xml:space="preserve"> в органы местного самоуправления городского округа;</w:t>
      </w:r>
    </w:p>
    <w:p w:rsidR="00D60981" w:rsidRPr="000D2275" w:rsidRDefault="00525247" w:rsidP="00BE7DB0">
      <w:pPr>
        <w:pStyle w:val="ab"/>
        <w:ind w:firstLine="709"/>
        <w:jc w:val="both"/>
        <w:rPr>
          <w:rFonts w:ascii="Times New Roman" w:hAnsi="Times New Roman"/>
          <w:color w:val="000000" w:themeColor="text1"/>
          <w:sz w:val="28"/>
        </w:rPr>
      </w:pPr>
      <w:r w:rsidRPr="000D2275">
        <w:rPr>
          <w:rFonts w:ascii="Times New Roman" w:hAnsi="Times New Roman"/>
          <w:color w:val="000000" w:themeColor="text1"/>
          <w:sz w:val="28"/>
        </w:rPr>
        <w:t>- ознакомления с правовыми актами органов местного самоуправления городского округа, н</w:t>
      </w:r>
      <w:r w:rsidR="00E9048C" w:rsidRPr="000D2275">
        <w:rPr>
          <w:rFonts w:ascii="Times New Roman" w:hAnsi="Times New Roman"/>
          <w:color w:val="000000" w:themeColor="text1"/>
          <w:sz w:val="28"/>
        </w:rPr>
        <w:t>епосредственно затрагивающими</w:t>
      </w:r>
      <w:r w:rsidRPr="000D2275">
        <w:rPr>
          <w:rFonts w:ascii="Times New Roman" w:hAnsi="Times New Roman"/>
          <w:color w:val="000000" w:themeColor="text1"/>
          <w:sz w:val="28"/>
        </w:rPr>
        <w:t xml:space="preserve"> права и свободы</w:t>
      </w:r>
      <w:r w:rsidR="00E9048C" w:rsidRPr="000D2275">
        <w:rPr>
          <w:rFonts w:ascii="Times New Roman" w:hAnsi="Times New Roman"/>
          <w:color w:val="000000" w:themeColor="text1"/>
          <w:sz w:val="28"/>
        </w:rPr>
        <w:t xml:space="preserve"> граждан</w:t>
      </w:r>
      <w:r w:rsidRPr="000D2275">
        <w:rPr>
          <w:rFonts w:ascii="Times New Roman" w:hAnsi="Times New Roman"/>
          <w:color w:val="000000" w:themeColor="text1"/>
          <w:sz w:val="28"/>
        </w:rPr>
        <w:t>, если иное не установлено федеральным законодательством.</w:t>
      </w:r>
    </w:p>
    <w:p w:rsidR="00D60981" w:rsidRPr="000D2275" w:rsidRDefault="00D60981" w:rsidP="00D60981">
      <w:pPr>
        <w:pStyle w:val="a3"/>
        <w:widowControl w:val="0"/>
        <w:autoSpaceDE w:val="0"/>
        <w:autoSpaceDN w:val="0"/>
        <w:adjustRightInd w:val="0"/>
        <w:spacing w:after="0" w:line="240" w:lineRule="auto"/>
        <w:ind w:left="0" w:firstLine="540"/>
        <w:jc w:val="both"/>
        <w:rPr>
          <w:rFonts w:ascii="Times New Roman" w:hAnsi="Times New Roman" w:cs="Times New Roman"/>
          <w:color w:val="000000" w:themeColor="text1"/>
          <w:sz w:val="28"/>
          <w:szCs w:val="28"/>
        </w:rPr>
      </w:pPr>
    </w:p>
    <w:p w:rsidR="004A67C3" w:rsidRPr="00ED0390" w:rsidRDefault="00E9048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520"/>
      <w:bookmarkEnd w:id="10"/>
      <w:r>
        <w:rPr>
          <w:rFonts w:ascii="Times New Roman" w:hAnsi="Times New Roman" w:cs="Times New Roman"/>
          <w:sz w:val="28"/>
          <w:szCs w:val="28"/>
        </w:rPr>
        <w:t>Раздел 8</w:t>
      </w:r>
      <w:r w:rsidR="004A67C3" w:rsidRPr="00ED0390">
        <w:rPr>
          <w:rFonts w:ascii="Times New Roman" w:hAnsi="Times New Roman" w:cs="Times New Roman"/>
          <w:sz w:val="28"/>
          <w:szCs w:val="28"/>
        </w:rPr>
        <w:t>. ПРАВОВЫЕ АКТЫ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A67C3" w:rsidRPr="00ED0390">
        <w:rPr>
          <w:rFonts w:ascii="Times New Roman" w:hAnsi="Times New Roman" w:cs="Times New Roman"/>
          <w:sz w:val="28"/>
          <w:szCs w:val="28"/>
        </w:rPr>
        <w:t xml:space="preserve">.1. </w:t>
      </w:r>
      <w:proofErr w:type="gramStart"/>
      <w:r w:rsidR="004A67C3" w:rsidRPr="00ED0390">
        <w:rPr>
          <w:rFonts w:ascii="Times New Roman" w:hAnsi="Times New Roman" w:cs="Times New Roman"/>
          <w:sz w:val="28"/>
          <w:szCs w:val="28"/>
        </w:rPr>
        <w:t xml:space="preserve">Администрация городского округа </w:t>
      </w:r>
      <w:r w:rsidR="00A60817" w:rsidRPr="00ED0390">
        <w:rPr>
          <w:rFonts w:ascii="Times New Roman" w:hAnsi="Times New Roman" w:cs="Times New Roman"/>
          <w:sz w:val="28"/>
          <w:szCs w:val="28"/>
        </w:rPr>
        <w:t>Нижняя Салда</w:t>
      </w:r>
      <w:r w:rsidR="00691DDF">
        <w:rPr>
          <w:rFonts w:ascii="Times New Roman" w:hAnsi="Times New Roman" w:cs="Times New Roman"/>
          <w:sz w:val="28"/>
          <w:szCs w:val="28"/>
        </w:rPr>
        <w:t xml:space="preserve"> </w:t>
      </w:r>
      <w:r w:rsidR="004A67C3" w:rsidRPr="00ED0390">
        <w:rPr>
          <w:rFonts w:ascii="Times New Roman" w:hAnsi="Times New Roman" w:cs="Times New Roman"/>
          <w:sz w:val="28"/>
          <w:szCs w:val="28"/>
        </w:rPr>
        <w:t xml:space="preserve">в пределах своих полномочий, установленных федеральными законами, законами Свердловской области, </w:t>
      </w:r>
      <w:hyperlink r:id="rId20" w:history="1">
        <w:r w:rsidR="004A67C3" w:rsidRPr="00B21CD1">
          <w:rPr>
            <w:rFonts w:ascii="Times New Roman" w:hAnsi="Times New Roman" w:cs="Times New Roman"/>
            <w:color w:val="000000" w:themeColor="text1"/>
            <w:sz w:val="28"/>
            <w:szCs w:val="28"/>
          </w:rPr>
          <w:t>Уставом</w:t>
        </w:r>
      </w:hyperlink>
      <w:r w:rsidR="004A67C3" w:rsidRPr="00ED0390">
        <w:rPr>
          <w:rFonts w:ascii="Times New Roman" w:hAnsi="Times New Roman" w:cs="Times New Roman"/>
          <w:sz w:val="28"/>
          <w:szCs w:val="28"/>
        </w:rPr>
        <w:t xml:space="preserve"> городского округа, нормативными правовыми актами Думы городског</w:t>
      </w:r>
      <w:r w:rsidR="00B947A4" w:rsidRPr="00ED0390">
        <w:rPr>
          <w:rFonts w:ascii="Times New Roman" w:hAnsi="Times New Roman" w:cs="Times New Roman"/>
          <w:sz w:val="28"/>
          <w:szCs w:val="28"/>
        </w:rPr>
        <w:t>о округа, издает постановления А</w:t>
      </w:r>
      <w:r w:rsidR="004A67C3" w:rsidRPr="00ED0390">
        <w:rPr>
          <w:rFonts w:ascii="Times New Roman" w:hAnsi="Times New Roman" w:cs="Times New Roman"/>
          <w:sz w:val="28"/>
          <w:szCs w:val="28"/>
        </w:rPr>
        <w:t>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w:t>
      </w:r>
      <w:r w:rsidR="00B947A4" w:rsidRPr="00ED0390">
        <w:rPr>
          <w:rFonts w:ascii="Times New Roman" w:hAnsi="Times New Roman" w:cs="Times New Roman"/>
          <w:sz w:val="28"/>
          <w:szCs w:val="28"/>
        </w:rPr>
        <w:t>едерации, а также распоряжения А</w:t>
      </w:r>
      <w:r w:rsidR="004A67C3" w:rsidRPr="00ED0390">
        <w:rPr>
          <w:rFonts w:ascii="Times New Roman" w:hAnsi="Times New Roman" w:cs="Times New Roman"/>
          <w:sz w:val="28"/>
          <w:szCs w:val="28"/>
        </w:rPr>
        <w:t xml:space="preserve">дминистрации </w:t>
      </w:r>
      <w:r w:rsidR="00B947A4" w:rsidRPr="00ED0390">
        <w:rPr>
          <w:rFonts w:ascii="Times New Roman" w:hAnsi="Times New Roman" w:cs="Times New Roman"/>
          <w:sz w:val="28"/>
          <w:szCs w:val="28"/>
        </w:rPr>
        <w:t>по вопросам организации работы А</w:t>
      </w:r>
      <w:r w:rsidR="004A67C3" w:rsidRPr="00ED0390">
        <w:rPr>
          <w:rFonts w:ascii="Times New Roman" w:hAnsi="Times New Roman" w:cs="Times New Roman"/>
          <w:sz w:val="28"/>
          <w:szCs w:val="28"/>
        </w:rPr>
        <w:t>дминистрации.</w:t>
      </w:r>
      <w:proofErr w:type="gramEnd"/>
    </w:p>
    <w:p w:rsidR="00691DDF" w:rsidRDefault="00E9048C" w:rsidP="00AF79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B947A4" w:rsidRPr="00ED0390">
        <w:rPr>
          <w:rFonts w:ascii="Times New Roman" w:hAnsi="Times New Roman" w:cs="Times New Roman"/>
          <w:sz w:val="28"/>
          <w:szCs w:val="28"/>
        </w:rPr>
        <w:t>.2. Правовые акты А</w:t>
      </w:r>
      <w:r w:rsidR="004A67C3" w:rsidRPr="00ED0390">
        <w:rPr>
          <w:rFonts w:ascii="Times New Roman" w:hAnsi="Times New Roman" w:cs="Times New Roman"/>
          <w:sz w:val="28"/>
          <w:szCs w:val="28"/>
        </w:rPr>
        <w:t xml:space="preserve">дминистрации, подлежащие опубликованию, вступают в силу со дня их официального опубликования, если иной срок не </w:t>
      </w:r>
      <w:r w:rsidR="004A67C3" w:rsidRPr="00ED0390">
        <w:rPr>
          <w:rFonts w:ascii="Times New Roman" w:hAnsi="Times New Roman" w:cs="Times New Roman"/>
          <w:sz w:val="28"/>
          <w:szCs w:val="28"/>
        </w:rPr>
        <w:lastRenderedPageBreak/>
        <w:t>оговорен в самом акте.</w:t>
      </w:r>
    </w:p>
    <w:p w:rsidR="00691DDF" w:rsidRPr="00ED0390" w:rsidRDefault="00691D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E9048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525"/>
      <w:bookmarkEnd w:id="11"/>
      <w:r>
        <w:rPr>
          <w:rFonts w:ascii="Times New Roman" w:hAnsi="Times New Roman" w:cs="Times New Roman"/>
          <w:sz w:val="28"/>
          <w:szCs w:val="28"/>
        </w:rPr>
        <w:t>Раздел 9</w:t>
      </w:r>
      <w:r w:rsidR="004A67C3" w:rsidRPr="00ED0390">
        <w:rPr>
          <w:rFonts w:ascii="Times New Roman" w:hAnsi="Times New Roman" w:cs="Times New Roman"/>
          <w:sz w:val="28"/>
          <w:szCs w:val="28"/>
        </w:rPr>
        <w:t>. ПРАВА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A67C3" w:rsidRPr="00ED0390">
        <w:rPr>
          <w:rFonts w:ascii="Times New Roman" w:hAnsi="Times New Roman" w:cs="Times New Roman"/>
          <w:sz w:val="28"/>
          <w:szCs w:val="28"/>
        </w:rPr>
        <w:t>.1. При осуществлении своих полномочий Администрация имеет право:</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9.1.1. Запрашивать</w:t>
      </w:r>
      <w:r w:rsidR="004A67C3" w:rsidRPr="00ED0390">
        <w:rPr>
          <w:rFonts w:ascii="Times New Roman" w:hAnsi="Times New Roman" w:cs="Times New Roman"/>
          <w:sz w:val="28"/>
          <w:szCs w:val="28"/>
        </w:rPr>
        <w:t xml:space="preserve"> у Думы городского округа </w:t>
      </w:r>
      <w:r w:rsidR="00B947A4"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 xml:space="preserve"> должностных лиц органов государственной власти, организаций различных организационно-правовых форм и форм собственности информацию, необходимую для решения вопросов местного значения, в соответствии с предоставленными полномочиями.</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A67C3" w:rsidRPr="00ED0390">
        <w:rPr>
          <w:rFonts w:ascii="Times New Roman" w:hAnsi="Times New Roman" w:cs="Times New Roman"/>
          <w:sz w:val="28"/>
          <w:szCs w:val="28"/>
        </w:rPr>
        <w:t>.1.2. Пользоваться имуществом, закрепленным за Администрацией на праве оперативного управления, в пределах, установленных действующим законодательством.</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A67C3" w:rsidRPr="00ED0390">
        <w:rPr>
          <w:rFonts w:ascii="Times New Roman" w:hAnsi="Times New Roman" w:cs="Times New Roman"/>
          <w:sz w:val="28"/>
          <w:szCs w:val="28"/>
        </w:rPr>
        <w:t xml:space="preserve">.1.3. Запрашивать в установленном порядке информацию о результатах проверок по контролю за санитарно-эпидемиологическим, радиационным и экологическим состоянием территории городского округа </w:t>
      </w:r>
      <w:r w:rsidR="00B947A4"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 проводимых уполномоченными государственными контрольными и надзорными органами.</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A67C3" w:rsidRPr="00ED0390">
        <w:rPr>
          <w:rFonts w:ascii="Times New Roman" w:hAnsi="Times New Roman" w:cs="Times New Roman"/>
          <w:sz w:val="28"/>
          <w:szCs w:val="28"/>
        </w:rPr>
        <w:t xml:space="preserve">.1.4. Пользоваться иными правами, предоставленными Администрации действующим законодательством, </w:t>
      </w:r>
      <w:hyperlink r:id="rId21" w:history="1">
        <w:r w:rsidR="004A67C3" w:rsidRPr="00B21CD1">
          <w:rPr>
            <w:rFonts w:ascii="Times New Roman" w:hAnsi="Times New Roman" w:cs="Times New Roman"/>
            <w:color w:val="000000" w:themeColor="text1"/>
            <w:sz w:val="28"/>
            <w:szCs w:val="28"/>
          </w:rPr>
          <w:t>Уставом</w:t>
        </w:r>
      </w:hyperlink>
      <w:r w:rsidR="004A67C3" w:rsidRPr="00ED0390">
        <w:rPr>
          <w:rFonts w:ascii="Times New Roman" w:hAnsi="Times New Roman" w:cs="Times New Roman"/>
          <w:sz w:val="28"/>
          <w:szCs w:val="28"/>
        </w:rPr>
        <w:t xml:space="preserve"> городского округа и иными муниципальными правовыми актами городского округа </w:t>
      </w:r>
      <w:r w:rsidR="00B947A4"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86BCE" w:rsidRPr="00ED0390" w:rsidRDefault="00E9048C" w:rsidP="00B947A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533"/>
      <w:bookmarkEnd w:id="12"/>
      <w:r>
        <w:rPr>
          <w:rFonts w:ascii="Times New Roman" w:hAnsi="Times New Roman" w:cs="Times New Roman"/>
          <w:sz w:val="28"/>
          <w:szCs w:val="28"/>
        </w:rPr>
        <w:t>10</w:t>
      </w:r>
      <w:r w:rsidR="004A67C3" w:rsidRPr="00ED0390">
        <w:rPr>
          <w:rFonts w:ascii="Times New Roman" w:hAnsi="Times New Roman" w:cs="Times New Roman"/>
          <w:sz w:val="28"/>
          <w:szCs w:val="28"/>
        </w:rPr>
        <w:t xml:space="preserve">. </w:t>
      </w:r>
      <w:r w:rsidR="00C6088D">
        <w:rPr>
          <w:rFonts w:ascii="Times New Roman" w:hAnsi="Times New Roman" w:cs="Times New Roman"/>
          <w:sz w:val="28"/>
          <w:szCs w:val="28"/>
        </w:rPr>
        <w:t xml:space="preserve">ВЗАИМОДЕЙСТВИЕ </w:t>
      </w:r>
      <w:r w:rsidR="004A67C3" w:rsidRPr="00ED0390">
        <w:rPr>
          <w:rFonts w:ascii="Times New Roman" w:hAnsi="Times New Roman" w:cs="Times New Roman"/>
          <w:sz w:val="28"/>
          <w:szCs w:val="28"/>
        </w:rPr>
        <w:t xml:space="preserve"> АДМИНИСТРАЦИИ ГОРОДСКОГО ОКРУГА </w:t>
      </w:r>
    </w:p>
    <w:p w:rsidR="004A67C3" w:rsidRPr="00ED0390" w:rsidRDefault="00B947A4" w:rsidP="00986BC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D0390">
        <w:rPr>
          <w:rFonts w:ascii="Times New Roman" w:hAnsi="Times New Roman" w:cs="Times New Roman"/>
          <w:sz w:val="28"/>
          <w:szCs w:val="28"/>
        </w:rPr>
        <w:t xml:space="preserve">НИЖНЯЯ САЛДА </w:t>
      </w:r>
      <w:r w:rsidR="004A67C3" w:rsidRPr="00ED0390">
        <w:rPr>
          <w:rFonts w:ascii="Times New Roman" w:hAnsi="Times New Roman" w:cs="Times New Roman"/>
          <w:sz w:val="28"/>
          <w:szCs w:val="28"/>
        </w:rPr>
        <w:t xml:space="preserve">С ДУМОЙ ГОРОДСКОГО ОКРУГА </w:t>
      </w:r>
      <w:r w:rsidR="00986BCE" w:rsidRPr="00ED0390">
        <w:rPr>
          <w:rFonts w:ascii="Times New Roman" w:hAnsi="Times New Roman" w:cs="Times New Roman"/>
          <w:sz w:val="28"/>
          <w:szCs w:val="28"/>
        </w:rPr>
        <w:t xml:space="preserve">НИЖНЯЯ САЛДА И </w:t>
      </w:r>
      <w:r w:rsidR="004A67C3" w:rsidRPr="00ED0390">
        <w:rPr>
          <w:rFonts w:ascii="Times New Roman" w:hAnsi="Times New Roman" w:cs="Times New Roman"/>
          <w:sz w:val="28"/>
          <w:szCs w:val="28"/>
        </w:rPr>
        <w:t>ИСПОЛНИТЕЛЬНЫМИ ОРГАНАМИ ГОСУДАРСТВЕННОЙ ВЛАСТИ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A67C3" w:rsidRPr="00ED0390">
        <w:rPr>
          <w:rFonts w:ascii="Times New Roman" w:hAnsi="Times New Roman" w:cs="Times New Roman"/>
          <w:sz w:val="28"/>
          <w:szCs w:val="28"/>
        </w:rPr>
        <w:t>.1. Администрация наделяется правом внесения проектов нормативных правовых актов в Думу.</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A67C3" w:rsidRPr="00ED0390">
        <w:rPr>
          <w:rFonts w:ascii="Times New Roman" w:hAnsi="Times New Roman" w:cs="Times New Roman"/>
          <w:sz w:val="28"/>
          <w:szCs w:val="28"/>
        </w:rPr>
        <w:t>.2. Орга</w:t>
      </w:r>
      <w:r w:rsidR="00E455C8">
        <w:rPr>
          <w:rFonts w:ascii="Times New Roman" w:hAnsi="Times New Roman" w:cs="Times New Roman"/>
          <w:sz w:val="28"/>
          <w:szCs w:val="28"/>
        </w:rPr>
        <w:t xml:space="preserve">ны и структурные подразделения Администрации </w:t>
      </w:r>
      <w:r w:rsidR="004A67C3" w:rsidRPr="00ED0390">
        <w:rPr>
          <w:rFonts w:ascii="Times New Roman" w:hAnsi="Times New Roman" w:cs="Times New Roman"/>
          <w:sz w:val="28"/>
          <w:szCs w:val="28"/>
        </w:rPr>
        <w:t xml:space="preserve"> по решению Думы или по своей инициативе, согласно Регламенту Думы и инструкции по делопроизводству в Администрации, вносят в Думу подготовленные ими проекты нормативных правовых актов, которые рассматриваются в установленном порядке.</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A67C3" w:rsidRPr="00ED0390">
        <w:rPr>
          <w:rFonts w:ascii="Times New Roman" w:hAnsi="Times New Roman" w:cs="Times New Roman"/>
          <w:sz w:val="28"/>
          <w:szCs w:val="28"/>
        </w:rPr>
        <w:t>.3. Органы и структурные подразделения Администрации ответственны перед Думой по вопросам исполнения решений, общеобязательных правил и положений, принятых Думой в пределах ее компетенции.</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A67C3" w:rsidRPr="00ED0390">
        <w:rPr>
          <w:rFonts w:ascii="Times New Roman" w:hAnsi="Times New Roman" w:cs="Times New Roman"/>
          <w:sz w:val="28"/>
          <w:szCs w:val="28"/>
        </w:rPr>
        <w:t xml:space="preserve">.4. Должностные лица, муниципальные служащие Администрации </w:t>
      </w:r>
      <w:r>
        <w:rPr>
          <w:rFonts w:ascii="Times New Roman" w:hAnsi="Times New Roman" w:cs="Times New Roman"/>
          <w:sz w:val="28"/>
          <w:szCs w:val="28"/>
        </w:rPr>
        <w:t>участвуют в</w:t>
      </w:r>
      <w:r w:rsidR="004A67C3" w:rsidRPr="00ED0390">
        <w:rPr>
          <w:rFonts w:ascii="Times New Roman" w:hAnsi="Times New Roman" w:cs="Times New Roman"/>
          <w:sz w:val="28"/>
          <w:szCs w:val="28"/>
        </w:rPr>
        <w:t xml:space="preserve"> заседаниях Думы и постоянных комиссий согласно </w:t>
      </w:r>
      <w:hyperlink r:id="rId22" w:history="1">
        <w:r w:rsidR="004A67C3" w:rsidRPr="00B21CD1">
          <w:rPr>
            <w:rFonts w:ascii="Times New Roman" w:hAnsi="Times New Roman" w:cs="Times New Roman"/>
            <w:color w:val="000000" w:themeColor="text1"/>
            <w:sz w:val="28"/>
            <w:szCs w:val="28"/>
          </w:rPr>
          <w:t>Уставу</w:t>
        </w:r>
      </w:hyperlink>
      <w:r w:rsidR="004A67C3" w:rsidRPr="00B21CD1">
        <w:rPr>
          <w:rFonts w:ascii="Times New Roman" w:hAnsi="Times New Roman" w:cs="Times New Roman"/>
          <w:color w:val="000000" w:themeColor="text1"/>
          <w:sz w:val="28"/>
          <w:szCs w:val="28"/>
        </w:rPr>
        <w:t xml:space="preserve"> </w:t>
      </w:r>
      <w:r w:rsidR="004A67C3" w:rsidRPr="00ED0390">
        <w:rPr>
          <w:rFonts w:ascii="Times New Roman" w:hAnsi="Times New Roman" w:cs="Times New Roman"/>
          <w:sz w:val="28"/>
          <w:szCs w:val="28"/>
        </w:rPr>
        <w:t>городского округа и регламенту Думы.</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A67C3" w:rsidRPr="00ED0390">
        <w:rPr>
          <w:rFonts w:ascii="Times New Roman" w:hAnsi="Times New Roman" w:cs="Times New Roman"/>
          <w:sz w:val="28"/>
          <w:szCs w:val="28"/>
        </w:rPr>
        <w:t>.5. В случае получения от депутатов Думы депутатских запросов, касающихся деятельности Администрации, глава администрации городского округа, руководители органов Администрации обязаны дать ответ не позднее чем через 10 дней со дня их получения или в срок, указанный в самом запросе и составляющий не менее 10 дней.</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A67C3" w:rsidRPr="00ED0390">
        <w:rPr>
          <w:rFonts w:ascii="Times New Roman" w:hAnsi="Times New Roman" w:cs="Times New Roman"/>
          <w:sz w:val="28"/>
          <w:szCs w:val="28"/>
        </w:rPr>
        <w:t xml:space="preserve">.6. Постоянные комиссии Думы, депутаты Думы, аппарат Думы при направлении письменного обращения Администрации должны получить </w:t>
      </w:r>
      <w:r w:rsidR="004A67C3" w:rsidRPr="00ED0390">
        <w:rPr>
          <w:rFonts w:ascii="Times New Roman" w:hAnsi="Times New Roman" w:cs="Times New Roman"/>
          <w:sz w:val="28"/>
          <w:szCs w:val="28"/>
        </w:rPr>
        <w:lastRenderedPageBreak/>
        <w:t>письменный ответ согласно инструкции по делопроизводству в Администрации.</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A67C3" w:rsidRPr="00ED0390">
        <w:rPr>
          <w:rFonts w:ascii="Times New Roman" w:hAnsi="Times New Roman" w:cs="Times New Roman"/>
          <w:sz w:val="28"/>
          <w:szCs w:val="28"/>
        </w:rPr>
        <w:t>.7. Глава администрации рассматривает рекомендации и предложения депутатов Думы. О результатах рассмотрения рекомендаций и предложений и о принятых мерах Администрация сообщает Думе в течение одного месяца, если не установлен иной срок.</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A67C3" w:rsidRPr="00ED0390">
        <w:rPr>
          <w:rFonts w:ascii="Times New Roman" w:hAnsi="Times New Roman" w:cs="Times New Roman"/>
          <w:sz w:val="28"/>
          <w:szCs w:val="28"/>
        </w:rPr>
        <w:t>.8. Отношения Администрации с исполнительными органами государственной власти строятся на основе: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а) </w:t>
      </w:r>
      <w:hyperlink r:id="rId23" w:history="1">
        <w:r w:rsidRPr="00B21CD1">
          <w:rPr>
            <w:rFonts w:ascii="Times New Roman" w:hAnsi="Times New Roman" w:cs="Times New Roman"/>
            <w:color w:val="000000" w:themeColor="text1"/>
            <w:sz w:val="28"/>
            <w:szCs w:val="28"/>
          </w:rPr>
          <w:t>Устава</w:t>
        </w:r>
      </w:hyperlink>
      <w:r w:rsidRPr="00B21CD1">
        <w:rPr>
          <w:rFonts w:ascii="Times New Roman" w:hAnsi="Times New Roman" w:cs="Times New Roman"/>
          <w:color w:val="000000" w:themeColor="text1"/>
          <w:sz w:val="28"/>
          <w:szCs w:val="28"/>
        </w:rPr>
        <w:t xml:space="preserve"> </w:t>
      </w:r>
      <w:r w:rsidRPr="00ED0390">
        <w:rPr>
          <w:rFonts w:ascii="Times New Roman" w:hAnsi="Times New Roman" w:cs="Times New Roman"/>
          <w:sz w:val="28"/>
          <w:szCs w:val="28"/>
        </w:rPr>
        <w:t>городского округа и решений главы администрации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б) заключения между ними соглашений и договоров, в том числе по разделению полномочий;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в) создания координационных, консультативных, совещательных и иных рабочих органов как временных, так и постоянно действующих.</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A67C3" w:rsidRPr="00ED0390">
        <w:rPr>
          <w:rFonts w:ascii="Times New Roman" w:hAnsi="Times New Roman" w:cs="Times New Roman"/>
          <w:sz w:val="28"/>
          <w:szCs w:val="28"/>
        </w:rPr>
        <w:t>.9. Администрация обязана рассмотреть предложения и рекомендации исполнительных органов государственной власти по вопросам городского округа и подготовить письменный ответ о данном предложении.</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A67C3" w:rsidRPr="00ED0390">
        <w:rPr>
          <w:rFonts w:ascii="Times New Roman" w:hAnsi="Times New Roman" w:cs="Times New Roman"/>
          <w:sz w:val="28"/>
          <w:szCs w:val="28"/>
        </w:rPr>
        <w:t xml:space="preserve">.10. </w:t>
      </w:r>
      <w:proofErr w:type="gramStart"/>
      <w:r w:rsidR="004A67C3" w:rsidRPr="00ED0390">
        <w:rPr>
          <w:rFonts w:ascii="Times New Roman" w:hAnsi="Times New Roman" w:cs="Times New Roman"/>
          <w:sz w:val="28"/>
          <w:szCs w:val="28"/>
        </w:rPr>
        <w:t>Администрация по переданным отдельным полномочиям исполнительных органов государственной власти действует согласно условиям, контролю и взаимоответственности, установленными договором.</w:t>
      </w:r>
      <w:proofErr w:type="gramEnd"/>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A67C3" w:rsidRPr="00ED0390">
        <w:rPr>
          <w:rFonts w:ascii="Times New Roman" w:hAnsi="Times New Roman" w:cs="Times New Roman"/>
          <w:sz w:val="28"/>
          <w:szCs w:val="28"/>
        </w:rPr>
        <w:t xml:space="preserve">.11. </w:t>
      </w:r>
      <w:proofErr w:type="gramStart"/>
      <w:r w:rsidR="004A67C3" w:rsidRPr="00ED0390">
        <w:rPr>
          <w:rFonts w:ascii="Times New Roman" w:hAnsi="Times New Roman" w:cs="Times New Roman"/>
          <w:sz w:val="28"/>
          <w:szCs w:val="28"/>
        </w:rPr>
        <w:t xml:space="preserve">Споры и конфликты между Администрацией и органами государственной власти, физическими и юридическими лицами разрешаются в претензионном либо в судебном порядке согласно действующему законодательству, </w:t>
      </w:r>
      <w:hyperlink r:id="rId24" w:history="1">
        <w:r w:rsidR="004A67C3" w:rsidRPr="00B21CD1">
          <w:rPr>
            <w:rFonts w:ascii="Times New Roman" w:hAnsi="Times New Roman" w:cs="Times New Roman"/>
            <w:color w:val="000000" w:themeColor="text1"/>
            <w:sz w:val="28"/>
            <w:szCs w:val="28"/>
          </w:rPr>
          <w:t>Уставу</w:t>
        </w:r>
      </w:hyperlink>
      <w:r w:rsidR="004A67C3" w:rsidRPr="00B21CD1">
        <w:rPr>
          <w:rFonts w:ascii="Times New Roman" w:hAnsi="Times New Roman" w:cs="Times New Roman"/>
          <w:color w:val="000000" w:themeColor="text1"/>
          <w:sz w:val="28"/>
          <w:szCs w:val="28"/>
        </w:rPr>
        <w:t xml:space="preserve"> </w:t>
      </w:r>
      <w:r w:rsidR="004A67C3" w:rsidRPr="00ED0390">
        <w:rPr>
          <w:rFonts w:ascii="Times New Roman" w:hAnsi="Times New Roman" w:cs="Times New Roman"/>
          <w:sz w:val="28"/>
          <w:szCs w:val="28"/>
        </w:rPr>
        <w:t>городского округа и иным нормативным правовым актам.</w:t>
      </w:r>
      <w:proofErr w:type="gramEnd"/>
    </w:p>
    <w:p w:rsidR="000D2275" w:rsidRPr="00ED0390" w:rsidRDefault="000D2275" w:rsidP="00E455C8">
      <w:pPr>
        <w:widowControl w:val="0"/>
        <w:autoSpaceDE w:val="0"/>
        <w:autoSpaceDN w:val="0"/>
        <w:adjustRightInd w:val="0"/>
        <w:spacing w:after="0" w:line="240" w:lineRule="auto"/>
        <w:jc w:val="both"/>
        <w:rPr>
          <w:rFonts w:ascii="Times New Roman" w:hAnsi="Times New Roman" w:cs="Times New Roman"/>
          <w:sz w:val="28"/>
          <w:szCs w:val="28"/>
        </w:rPr>
      </w:pPr>
    </w:p>
    <w:p w:rsidR="004A67C3" w:rsidRPr="00ED0390" w:rsidRDefault="00E9048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552"/>
      <w:bookmarkEnd w:id="13"/>
      <w:r>
        <w:rPr>
          <w:rFonts w:ascii="Times New Roman" w:hAnsi="Times New Roman" w:cs="Times New Roman"/>
          <w:sz w:val="28"/>
          <w:szCs w:val="28"/>
        </w:rPr>
        <w:t>Раздел 11</w:t>
      </w:r>
      <w:r w:rsidR="004A67C3" w:rsidRPr="00ED0390">
        <w:rPr>
          <w:rFonts w:ascii="Times New Roman" w:hAnsi="Times New Roman" w:cs="Times New Roman"/>
          <w:sz w:val="28"/>
          <w:szCs w:val="28"/>
        </w:rPr>
        <w:t>. ОТВЕТСТВЕННОСТЬ АДМИНИСТРАЦИИ,</w:t>
      </w:r>
    </w:p>
    <w:p w:rsidR="004A67C3" w:rsidRPr="00ED0390" w:rsidRDefault="004A67C3">
      <w:pPr>
        <w:widowControl w:val="0"/>
        <w:autoSpaceDE w:val="0"/>
        <w:autoSpaceDN w:val="0"/>
        <w:adjustRightInd w:val="0"/>
        <w:spacing w:after="0" w:line="240" w:lineRule="auto"/>
        <w:jc w:val="center"/>
        <w:rPr>
          <w:rFonts w:ascii="Times New Roman" w:hAnsi="Times New Roman" w:cs="Times New Roman"/>
          <w:sz w:val="28"/>
          <w:szCs w:val="28"/>
        </w:rPr>
      </w:pPr>
      <w:r w:rsidRPr="00ED0390">
        <w:rPr>
          <w:rFonts w:ascii="Times New Roman" w:hAnsi="Times New Roman" w:cs="Times New Roman"/>
          <w:sz w:val="28"/>
          <w:szCs w:val="28"/>
        </w:rPr>
        <w:t>ДОЛЖНОСТНЫХ ЛИЦ, МУНИЦИПАЛЬНЫХ СЛУЖАЩИХ И</w:t>
      </w:r>
    </w:p>
    <w:p w:rsidR="004A67C3" w:rsidRPr="00ED0390" w:rsidRDefault="004A67C3">
      <w:pPr>
        <w:widowControl w:val="0"/>
        <w:autoSpaceDE w:val="0"/>
        <w:autoSpaceDN w:val="0"/>
        <w:adjustRightInd w:val="0"/>
        <w:spacing w:after="0" w:line="240" w:lineRule="auto"/>
        <w:jc w:val="center"/>
        <w:rPr>
          <w:rFonts w:ascii="Times New Roman" w:hAnsi="Times New Roman" w:cs="Times New Roman"/>
          <w:sz w:val="28"/>
          <w:szCs w:val="28"/>
        </w:rPr>
      </w:pPr>
      <w:r w:rsidRPr="00ED0390">
        <w:rPr>
          <w:rFonts w:ascii="Times New Roman" w:hAnsi="Times New Roman" w:cs="Times New Roman"/>
          <w:sz w:val="28"/>
          <w:szCs w:val="28"/>
        </w:rPr>
        <w:t>ТЕХНИЧЕСКИХ РАБОТНИКОВ</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E9048C" w:rsidP="0004680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4A67C3" w:rsidRPr="00ED0390">
        <w:rPr>
          <w:rFonts w:ascii="Times New Roman" w:hAnsi="Times New Roman" w:cs="Times New Roman"/>
          <w:sz w:val="28"/>
          <w:szCs w:val="28"/>
        </w:rPr>
        <w:t>.1. Ответственность Администрации:</w:t>
      </w:r>
    </w:p>
    <w:p w:rsidR="004A67C3" w:rsidRPr="00ED0390" w:rsidRDefault="00E9048C" w:rsidP="0004680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4A67C3" w:rsidRPr="00ED0390">
        <w:rPr>
          <w:rFonts w:ascii="Times New Roman" w:hAnsi="Times New Roman" w:cs="Times New Roman"/>
          <w:sz w:val="28"/>
          <w:szCs w:val="28"/>
        </w:rPr>
        <w:t>.1.1. Администрация, являясь юридическим лицом, отвечает по своим обязательствам находящимися в ее распоряжении денежными средствами. Администрация в соответствии с законодательством Российской Федерации, Свердловской области, защищая имущественные и неимуществе</w:t>
      </w:r>
      <w:r w:rsidR="00912C34" w:rsidRPr="00ED0390">
        <w:rPr>
          <w:rFonts w:ascii="Times New Roman" w:hAnsi="Times New Roman" w:cs="Times New Roman"/>
          <w:sz w:val="28"/>
          <w:szCs w:val="28"/>
        </w:rPr>
        <w:t xml:space="preserve">нные права городского округа, </w:t>
      </w:r>
      <w:r w:rsidR="004A67C3" w:rsidRPr="00ED0390">
        <w:rPr>
          <w:rFonts w:ascii="Times New Roman" w:hAnsi="Times New Roman" w:cs="Times New Roman"/>
          <w:sz w:val="28"/>
          <w:szCs w:val="28"/>
        </w:rPr>
        <w:t>может выступать истцом и ответчиком</w:t>
      </w:r>
      <w:r w:rsidR="00912C34" w:rsidRPr="00ED0390">
        <w:rPr>
          <w:rFonts w:ascii="Times New Roman" w:hAnsi="Times New Roman" w:cs="Times New Roman"/>
          <w:sz w:val="28"/>
          <w:szCs w:val="28"/>
        </w:rPr>
        <w:t xml:space="preserve"> в суде. При их недостаточности </w:t>
      </w:r>
      <w:r w:rsidR="004A67C3" w:rsidRPr="00ED0390">
        <w:rPr>
          <w:rFonts w:ascii="Times New Roman" w:hAnsi="Times New Roman" w:cs="Times New Roman"/>
          <w:sz w:val="28"/>
          <w:szCs w:val="28"/>
        </w:rPr>
        <w:t>субсидиарную ответственность по обязательствам Администрации несет городской округ.</w:t>
      </w:r>
    </w:p>
    <w:p w:rsidR="004A67C3" w:rsidRPr="00ED0390" w:rsidRDefault="00E9048C" w:rsidP="0004680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4A67C3" w:rsidRPr="00ED0390">
        <w:rPr>
          <w:rFonts w:ascii="Times New Roman" w:hAnsi="Times New Roman" w:cs="Times New Roman"/>
          <w:sz w:val="28"/>
          <w:szCs w:val="28"/>
        </w:rPr>
        <w:t>.1.2. Администрация в соответствии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осуществление отдельных государственных полномочий, переданных в установленном порядке федеральными законами и законами Свердловской области.</w:t>
      </w:r>
    </w:p>
    <w:p w:rsidR="004A67C3" w:rsidRPr="00ED0390" w:rsidRDefault="00E904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A67C3" w:rsidRPr="00ED0390">
        <w:rPr>
          <w:rFonts w:ascii="Times New Roman" w:hAnsi="Times New Roman" w:cs="Times New Roman"/>
          <w:sz w:val="28"/>
          <w:szCs w:val="28"/>
        </w:rPr>
        <w:t xml:space="preserve">.1.3. Администрация обязана осуществлять возложенные на нее полномочия в строгом соответствии с законодательством Российской Федерации, Свердловской области, </w:t>
      </w:r>
      <w:hyperlink r:id="rId25" w:history="1">
        <w:r w:rsidR="004A67C3" w:rsidRPr="00B21CD1">
          <w:rPr>
            <w:rFonts w:ascii="Times New Roman" w:hAnsi="Times New Roman" w:cs="Times New Roman"/>
            <w:color w:val="000000" w:themeColor="text1"/>
            <w:sz w:val="28"/>
            <w:szCs w:val="28"/>
          </w:rPr>
          <w:t>Уставом</w:t>
        </w:r>
      </w:hyperlink>
      <w:r w:rsidR="004A67C3" w:rsidRPr="00ED0390">
        <w:rPr>
          <w:rFonts w:ascii="Times New Roman" w:hAnsi="Times New Roman" w:cs="Times New Roman"/>
          <w:sz w:val="28"/>
          <w:szCs w:val="28"/>
        </w:rPr>
        <w:t xml:space="preserve"> городского округа, иными </w:t>
      </w:r>
      <w:r w:rsidR="004A67C3" w:rsidRPr="00ED0390">
        <w:rPr>
          <w:rFonts w:ascii="Times New Roman" w:hAnsi="Times New Roman" w:cs="Times New Roman"/>
          <w:sz w:val="28"/>
          <w:szCs w:val="28"/>
        </w:rPr>
        <w:lastRenderedPageBreak/>
        <w:t>муниципальными правовыми актами городского округа.</w:t>
      </w:r>
    </w:p>
    <w:p w:rsidR="004A67C3" w:rsidRPr="00ED0390" w:rsidRDefault="00BC24A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A67C3" w:rsidRPr="00ED0390">
        <w:rPr>
          <w:rFonts w:ascii="Times New Roman" w:hAnsi="Times New Roman" w:cs="Times New Roman"/>
          <w:sz w:val="28"/>
          <w:szCs w:val="28"/>
        </w:rPr>
        <w:t xml:space="preserve">.1.4. Администрация ответственна перед Думой городского округа </w:t>
      </w:r>
      <w:r w:rsidR="00912C34"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 xml:space="preserve"> по во</w:t>
      </w:r>
      <w:r w:rsidR="009E5105">
        <w:rPr>
          <w:rFonts w:ascii="Times New Roman" w:hAnsi="Times New Roman" w:cs="Times New Roman"/>
          <w:sz w:val="28"/>
          <w:szCs w:val="28"/>
        </w:rPr>
        <w:t>просам исполнения решений Думы.</w:t>
      </w:r>
      <w:r w:rsidR="004A67C3" w:rsidRPr="00ED0390">
        <w:rPr>
          <w:rFonts w:ascii="Times New Roman" w:hAnsi="Times New Roman" w:cs="Times New Roman"/>
          <w:sz w:val="28"/>
          <w:szCs w:val="28"/>
        </w:rPr>
        <w:t xml:space="preserve"> Администрация обязана </w:t>
      </w:r>
      <w:proofErr w:type="gramStart"/>
      <w:r w:rsidR="004A67C3" w:rsidRPr="00ED0390">
        <w:rPr>
          <w:rFonts w:ascii="Times New Roman" w:hAnsi="Times New Roman" w:cs="Times New Roman"/>
          <w:sz w:val="28"/>
          <w:szCs w:val="28"/>
        </w:rPr>
        <w:t>отчитываться о выполнении</w:t>
      </w:r>
      <w:proofErr w:type="gramEnd"/>
      <w:r w:rsidR="004A67C3" w:rsidRPr="00ED0390">
        <w:rPr>
          <w:rFonts w:ascii="Times New Roman" w:hAnsi="Times New Roman" w:cs="Times New Roman"/>
          <w:sz w:val="28"/>
          <w:szCs w:val="28"/>
        </w:rPr>
        <w:t xml:space="preserve"> решений Думы в пределах своей компетенции.</w:t>
      </w:r>
    </w:p>
    <w:p w:rsidR="004A67C3" w:rsidRPr="00ED0390" w:rsidRDefault="00BC24A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A67C3" w:rsidRPr="00ED0390">
        <w:rPr>
          <w:rFonts w:ascii="Times New Roman" w:hAnsi="Times New Roman" w:cs="Times New Roman"/>
          <w:sz w:val="28"/>
          <w:szCs w:val="28"/>
        </w:rPr>
        <w:t xml:space="preserve">.1.5. </w:t>
      </w:r>
      <w:proofErr w:type="gramStart"/>
      <w:r w:rsidR="004A67C3" w:rsidRPr="00ED0390">
        <w:rPr>
          <w:rFonts w:ascii="Times New Roman" w:hAnsi="Times New Roman" w:cs="Times New Roman"/>
          <w:sz w:val="28"/>
          <w:szCs w:val="28"/>
        </w:rPr>
        <w:t xml:space="preserve">Ответственность </w:t>
      </w:r>
      <w:r w:rsidR="00E455C8">
        <w:rPr>
          <w:rFonts w:ascii="Times New Roman" w:hAnsi="Times New Roman" w:cs="Times New Roman"/>
          <w:sz w:val="28"/>
          <w:szCs w:val="28"/>
        </w:rPr>
        <w:t>Администрации</w:t>
      </w:r>
      <w:r w:rsidR="004A67C3" w:rsidRPr="00ED0390">
        <w:rPr>
          <w:rFonts w:ascii="Times New Roman" w:hAnsi="Times New Roman" w:cs="Times New Roman"/>
          <w:sz w:val="28"/>
          <w:szCs w:val="28"/>
        </w:rPr>
        <w:t xml:space="preserve"> и должностных лиц </w:t>
      </w:r>
      <w:r w:rsidR="00E455C8">
        <w:rPr>
          <w:rFonts w:ascii="Times New Roman" w:hAnsi="Times New Roman" w:cs="Times New Roman"/>
          <w:sz w:val="28"/>
          <w:szCs w:val="28"/>
        </w:rPr>
        <w:t>Администрации</w:t>
      </w:r>
      <w:r w:rsidR="004A67C3" w:rsidRPr="00ED0390">
        <w:rPr>
          <w:rFonts w:ascii="Times New Roman" w:hAnsi="Times New Roman" w:cs="Times New Roman"/>
          <w:sz w:val="28"/>
          <w:szCs w:val="28"/>
        </w:rPr>
        <w:t xml:space="preserve"> перед государством наступает на основании решения соответствующего суда в случае нарушения ими </w:t>
      </w:r>
      <w:hyperlink r:id="rId26" w:history="1">
        <w:r w:rsidR="004A67C3" w:rsidRPr="00B21CD1">
          <w:rPr>
            <w:rFonts w:ascii="Times New Roman" w:hAnsi="Times New Roman" w:cs="Times New Roman"/>
            <w:color w:val="000000" w:themeColor="text1"/>
            <w:sz w:val="28"/>
            <w:szCs w:val="28"/>
          </w:rPr>
          <w:t>Конституции</w:t>
        </w:r>
      </w:hyperlink>
      <w:r w:rsidR="004A67C3" w:rsidRPr="00ED0390">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27" w:history="1">
        <w:r w:rsidR="004A67C3" w:rsidRPr="00B21CD1">
          <w:rPr>
            <w:rFonts w:ascii="Times New Roman" w:hAnsi="Times New Roman" w:cs="Times New Roman"/>
            <w:color w:val="000000" w:themeColor="text1"/>
            <w:sz w:val="28"/>
            <w:szCs w:val="28"/>
          </w:rPr>
          <w:t>Устава</w:t>
        </w:r>
      </w:hyperlink>
      <w:r w:rsidR="004A67C3" w:rsidRPr="00ED0390">
        <w:rPr>
          <w:rFonts w:ascii="Times New Roman" w:hAnsi="Times New Roman" w:cs="Times New Roman"/>
          <w:sz w:val="28"/>
          <w:szCs w:val="28"/>
        </w:rPr>
        <w:t xml:space="preserve"> и законов Свердловской области, </w:t>
      </w:r>
      <w:hyperlink r:id="rId28" w:history="1">
        <w:r w:rsidR="004A67C3" w:rsidRPr="00B21CD1">
          <w:rPr>
            <w:rFonts w:ascii="Times New Roman" w:hAnsi="Times New Roman" w:cs="Times New Roman"/>
            <w:color w:val="000000" w:themeColor="text1"/>
            <w:sz w:val="28"/>
            <w:szCs w:val="28"/>
          </w:rPr>
          <w:t>Устава</w:t>
        </w:r>
      </w:hyperlink>
      <w:r w:rsidR="004A67C3" w:rsidRPr="00ED0390">
        <w:rPr>
          <w:rFonts w:ascii="Times New Roman" w:hAnsi="Times New Roman" w:cs="Times New Roman"/>
          <w:sz w:val="28"/>
          <w:szCs w:val="28"/>
        </w:rPr>
        <w:t xml:space="preserve"> городского округа </w:t>
      </w:r>
      <w:r w:rsidR="00912C34"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 а также в случае ненадлежащего осуществления Администрации и должностными лицами переданных им отдельных государственных полномочий.</w:t>
      </w:r>
      <w:proofErr w:type="gramEnd"/>
    </w:p>
    <w:p w:rsidR="004A67C3" w:rsidRPr="00ED0390" w:rsidRDefault="00BC24A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A67C3" w:rsidRPr="00ED0390">
        <w:rPr>
          <w:rFonts w:ascii="Times New Roman" w:hAnsi="Times New Roman" w:cs="Times New Roman"/>
          <w:sz w:val="28"/>
          <w:szCs w:val="28"/>
        </w:rPr>
        <w:t>.2. Ответственность муниципальных служащих:</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Ответственность муниципальных служащих наступает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4A67C3" w:rsidRPr="00ED0390" w:rsidRDefault="00BC24A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A67C3" w:rsidRPr="00ED0390">
        <w:rPr>
          <w:rFonts w:ascii="Times New Roman" w:hAnsi="Times New Roman" w:cs="Times New Roman"/>
          <w:sz w:val="28"/>
          <w:szCs w:val="28"/>
        </w:rPr>
        <w:t>.3. Ответственность технических работников:</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Ответственность технических работников наступает в соответствии с федеральным законодательством о труде и принимаемым в соответствии с ним законом Свердловской области.</w:t>
      </w:r>
    </w:p>
    <w:p w:rsidR="004A67C3" w:rsidRPr="00ED0390" w:rsidRDefault="00BC24A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A67C3" w:rsidRPr="00ED0390">
        <w:rPr>
          <w:rFonts w:ascii="Times New Roman" w:hAnsi="Times New Roman" w:cs="Times New Roman"/>
          <w:sz w:val="28"/>
          <w:szCs w:val="28"/>
        </w:rPr>
        <w:t>.</w:t>
      </w:r>
      <w:r w:rsidR="00E455C8">
        <w:rPr>
          <w:rFonts w:ascii="Times New Roman" w:hAnsi="Times New Roman" w:cs="Times New Roman"/>
          <w:sz w:val="28"/>
          <w:szCs w:val="28"/>
        </w:rPr>
        <w:t>4. Должностные лица и служащие А</w:t>
      </w:r>
      <w:r w:rsidR="004A67C3" w:rsidRPr="00ED0390">
        <w:rPr>
          <w:rFonts w:ascii="Times New Roman" w:hAnsi="Times New Roman" w:cs="Times New Roman"/>
          <w:sz w:val="28"/>
          <w:szCs w:val="28"/>
        </w:rPr>
        <w:t xml:space="preserve">дминистрации ответственны перед главой администрации городского округа </w:t>
      </w:r>
      <w:r w:rsidR="00912C34"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 xml:space="preserve"> за свои действия в пределах своей компетенции, предоставленной должностной инструкцией. Ответственность наступает в случае нарушения должностных инструкций, </w:t>
      </w:r>
      <w:r w:rsidR="00912C34" w:rsidRPr="00ED0390">
        <w:rPr>
          <w:rFonts w:ascii="Times New Roman" w:hAnsi="Times New Roman" w:cs="Times New Roman"/>
          <w:sz w:val="28"/>
          <w:szCs w:val="28"/>
        </w:rPr>
        <w:t xml:space="preserve"> </w:t>
      </w:r>
      <w:r w:rsidR="004A67C3" w:rsidRPr="00ED0390">
        <w:rPr>
          <w:rFonts w:ascii="Times New Roman" w:hAnsi="Times New Roman" w:cs="Times New Roman"/>
          <w:sz w:val="28"/>
          <w:szCs w:val="28"/>
        </w:rPr>
        <w:t xml:space="preserve"> нормативных правовых актов городского округа </w:t>
      </w:r>
      <w:r w:rsidR="00912C34"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w:t>
      </w:r>
    </w:p>
    <w:p w:rsidR="004A67C3" w:rsidRPr="00ED0390" w:rsidRDefault="00BC24A3" w:rsidP="004918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A67C3" w:rsidRPr="00ED0390">
        <w:rPr>
          <w:rFonts w:ascii="Times New Roman" w:hAnsi="Times New Roman" w:cs="Times New Roman"/>
          <w:sz w:val="28"/>
          <w:szCs w:val="28"/>
        </w:rPr>
        <w:t xml:space="preserve">.5. Ущерб, принесенный неправомерными действиями должностных лиц и служащих, возмещается Администрации на основании решения суда с принятием соответствующих мер главой администрации городского округа </w:t>
      </w:r>
      <w:r w:rsidR="00912C34"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 xml:space="preserve"> в соответствии с</w:t>
      </w:r>
      <w:r w:rsidR="00912C34" w:rsidRPr="00ED0390">
        <w:rPr>
          <w:rFonts w:ascii="Times New Roman" w:hAnsi="Times New Roman" w:cs="Times New Roman"/>
          <w:sz w:val="28"/>
          <w:szCs w:val="28"/>
        </w:rPr>
        <w:t xml:space="preserve"> действующим законодательством.</w:t>
      </w:r>
      <w:r w:rsidR="004918A0" w:rsidRPr="00ED0390">
        <w:rPr>
          <w:rFonts w:ascii="Times New Roman" w:hAnsi="Times New Roman" w:cs="Times New Roman"/>
          <w:sz w:val="28"/>
          <w:szCs w:val="28"/>
        </w:rPr>
        <w:t xml:space="preserve"> </w:t>
      </w:r>
    </w:p>
    <w:p w:rsidR="003D506A" w:rsidRPr="00ED0390" w:rsidRDefault="003D506A">
      <w:pPr>
        <w:rPr>
          <w:rFonts w:ascii="Times New Roman" w:hAnsi="Times New Roman" w:cs="Times New Roman"/>
          <w:sz w:val="28"/>
          <w:szCs w:val="28"/>
        </w:rPr>
      </w:pPr>
    </w:p>
    <w:sectPr w:rsidR="003D506A" w:rsidRPr="00ED0390" w:rsidSect="00195125">
      <w:headerReference w:type="default" r:id="rId29"/>
      <w:pgSz w:w="11906" w:h="16838"/>
      <w:pgMar w:top="993"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5A" w:rsidRDefault="0076585A" w:rsidP="00230E88">
      <w:pPr>
        <w:spacing w:after="0" w:line="240" w:lineRule="auto"/>
      </w:pPr>
      <w:r>
        <w:separator/>
      </w:r>
    </w:p>
  </w:endnote>
  <w:endnote w:type="continuationSeparator" w:id="0">
    <w:p w:rsidR="0076585A" w:rsidRDefault="0076585A" w:rsidP="00230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5A" w:rsidRDefault="0076585A" w:rsidP="00230E88">
      <w:pPr>
        <w:spacing w:after="0" w:line="240" w:lineRule="auto"/>
      </w:pPr>
      <w:r>
        <w:separator/>
      </w:r>
    </w:p>
  </w:footnote>
  <w:footnote w:type="continuationSeparator" w:id="0">
    <w:p w:rsidR="0076585A" w:rsidRDefault="0076585A" w:rsidP="00230E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55" w:rsidRDefault="009B4A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960"/>
        </w:tabs>
        <w:ind w:left="3960" w:hanging="360"/>
      </w:pPr>
      <w:rPr>
        <w:rFonts w:ascii="Symbol" w:hAnsi="Symbol" w:cs="StarSymbol"/>
        <w:sz w:val="18"/>
        <w:szCs w:val="18"/>
      </w:rPr>
    </w:lvl>
    <w:lvl w:ilvl="6">
      <w:start w:val="1"/>
      <w:numFmt w:val="bullet"/>
      <w:lvlText w:val=""/>
      <w:lvlJc w:val="left"/>
      <w:pPr>
        <w:tabs>
          <w:tab w:val="num" w:pos="4680"/>
        </w:tabs>
        <w:ind w:left="4680" w:hanging="360"/>
      </w:pPr>
      <w:rPr>
        <w:rFonts w:ascii="Symbol" w:hAnsi="Symbol" w:cs="StarSymbol"/>
        <w:sz w:val="18"/>
        <w:szCs w:val="18"/>
      </w:rPr>
    </w:lvl>
    <w:lvl w:ilvl="7">
      <w:start w:val="1"/>
      <w:numFmt w:val="bullet"/>
      <w:lvlText w:val=""/>
      <w:lvlJc w:val="left"/>
      <w:pPr>
        <w:tabs>
          <w:tab w:val="num" w:pos="5400"/>
        </w:tabs>
        <w:ind w:left="5400" w:hanging="360"/>
      </w:pPr>
      <w:rPr>
        <w:rFonts w:ascii="Symbol" w:hAnsi="Symbol" w:cs="StarSymbol"/>
        <w:sz w:val="18"/>
        <w:szCs w:val="18"/>
      </w:rPr>
    </w:lvl>
    <w:lvl w:ilvl="8">
      <w:start w:val="1"/>
      <w:numFmt w:val="bullet"/>
      <w:lvlText w:val=""/>
      <w:lvlJc w:val="left"/>
      <w:pPr>
        <w:tabs>
          <w:tab w:val="num" w:pos="6120"/>
        </w:tabs>
        <w:ind w:left="6120" w:hanging="360"/>
      </w:pPr>
      <w:rPr>
        <w:rFonts w:ascii="Symbol" w:hAnsi="Symbol" w:cs="StarSymbol"/>
        <w:sz w:val="18"/>
        <w:szCs w:val="18"/>
      </w:rPr>
    </w:lvl>
  </w:abstractNum>
  <w:abstractNum w:abstractNumId="1">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25"/>
        </w:tabs>
        <w:ind w:left="1125" w:hanging="360"/>
      </w:pPr>
      <w:rPr>
        <w:rFonts w:ascii="Symbol" w:hAnsi="Symbol" w:cs="StarSymbol"/>
        <w:sz w:val="18"/>
        <w:szCs w:val="18"/>
      </w:rPr>
    </w:lvl>
    <w:lvl w:ilvl="2">
      <w:start w:val="1"/>
      <w:numFmt w:val="bullet"/>
      <w:lvlText w:val=""/>
      <w:lvlJc w:val="left"/>
      <w:pPr>
        <w:tabs>
          <w:tab w:val="num" w:pos="1890"/>
        </w:tabs>
        <w:ind w:left="1890" w:hanging="360"/>
      </w:pPr>
      <w:rPr>
        <w:rFonts w:ascii="Symbol" w:hAnsi="Symbol" w:cs="StarSymbol"/>
        <w:sz w:val="18"/>
        <w:szCs w:val="18"/>
      </w:rPr>
    </w:lvl>
    <w:lvl w:ilvl="3">
      <w:start w:val="1"/>
      <w:numFmt w:val="bullet"/>
      <w:lvlText w:val=""/>
      <w:lvlJc w:val="left"/>
      <w:pPr>
        <w:tabs>
          <w:tab w:val="num" w:pos="2655"/>
        </w:tabs>
        <w:ind w:left="2655" w:hanging="360"/>
      </w:pPr>
      <w:rPr>
        <w:rFonts w:ascii="Symbol" w:hAnsi="Symbol" w:cs="StarSymbol"/>
        <w:sz w:val="18"/>
        <w:szCs w:val="18"/>
      </w:rPr>
    </w:lvl>
    <w:lvl w:ilvl="4">
      <w:start w:val="1"/>
      <w:numFmt w:val="bullet"/>
      <w:lvlText w:val=""/>
      <w:lvlJc w:val="left"/>
      <w:pPr>
        <w:tabs>
          <w:tab w:val="num" w:pos="3420"/>
        </w:tabs>
        <w:ind w:left="3420" w:hanging="360"/>
      </w:pPr>
      <w:rPr>
        <w:rFonts w:ascii="Symbol" w:hAnsi="Symbol" w:cs="StarSymbol"/>
        <w:sz w:val="18"/>
        <w:szCs w:val="18"/>
      </w:rPr>
    </w:lvl>
    <w:lvl w:ilvl="5">
      <w:start w:val="1"/>
      <w:numFmt w:val="bullet"/>
      <w:lvlText w:val=""/>
      <w:lvlJc w:val="left"/>
      <w:pPr>
        <w:tabs>
          <w:tab w:val="num" w:pos="4185"/>
        </w:tabs>
        <w:ind w:left="4185" w:hanging="360"/>
      </w:pPr>
      <w:rPr>
        <w:rFonts w:ascii="Symbol" w:hAnsi="Symbol" w:cs="StarSymbol"/>
        <w:sz w:val="18"/>
        <w:szCs w:val="18"/>
      </w:rPr>
    </w:lvl>
    <w:lvl w:ilvl="6">
      <w:start w:val="1"/>
      <w:numFmt w:val="bullet"/>
      <w:lvlText w:val=""/>
      <w:lvlJc w:val="left"/>
      <w:pPr>
        <w:tabs>
          <w:tab w:val="num" w:pos="4950"/>
        </w:tabs>
        <w:ind w:left="4950" w:hanging="360"/>
      </w:pPr>
      <w:rPr>
        <w:rFonts w:ascii="Symbol" w:hAnsi="Symbol" w:cs="StarSymbol"/>
        <w:sz w:val="18"/>
        <w:szCs w:val="18"/>
      </w:rPr>
    </w:lvl>
    <w:lvl w:ilvl="7">
      <w:start w:val="1"/>
      <w:numFmt w:val="bullet"/>
      <w:lvlText w:val=""/>
      <w:lvlJc w:val="left"/>
      <w:pPr>
        <w:tabs>
          <w:tab w:val="num" w:pos="5715"/>
        </w:tabs>
        <w:ind w:left="5715" w:hanging="360"/>
      </w:pPr>
      <w:rPr>
        <w:rFonts w:ascii="Symbol" w:hAnsi="Symbol" w:cs="StarSymbol"/>
        <w:sz w:val="18"/>
        <w:szCs w:val="18"/>
      </w:rPr>
    </w:lvl>
    <w:lvl w:ilvl="8">
      <w:start w:val="1"/>
      <w:numFmt w:val="bullet"/>
      <w:lvlText w:val=""/>
      <w:lvlJc w:val="left"/>
      <w:pPr>
        <w:tabs>
          <w:tab w:val="num" w:pos="6480"/>
        </w:tabs>
        <w:ind w:left="6480" w:hanging="360"/>
      </w:pPr>
      <w:rPr>
        <w:rFonts w:ascii="Symbol" w:hAnsi="Symbol" w:cs="StarSymbol"/>
        <w:sz w:val="18"/>
        <w:szCs w:val="18"/>
      </w:rPr>
    </w:lvl>
  </w:abstractNum>
  <w:abstractNum w:abstractNumId="2">
    <w:nsid w:val="0000000B"/>
    <w:multiLevelType w:val="multilevel"/>
    <w:tmpl w:val="0000000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539"/>
        </w:tabs>
        <w:ind w:left="1539" w:hanging="360"/>
      </w:pPr>
      <w:rPr>
        <w:rFonts w:ascii="Symbol" w:hAnsi="Symbol" w:cs="StarSymbol"/>
        <w:sz w:val="18"/>
        <w:szCs w:val="18"/>
      </w:rPr>
    </w:lvl>
    <w:lvl w:ilvl="2">
      <w:start w:val="1"/>
      <w:numFmt w:val="bullet"/>
      <w:lvlText w:val=""/>
      <w:lvlJc w:val="left"/>
      <w:pPr>
        <w:tabs>
          <w:tab w:val="num" w:pos="2447"/>
        </w:tabs>
        <w:ind w:left="2447" w:hanging="360"/>
      </w:pPr>
      <w:rPr>
        <w:rFonts w:ascii="Symbol" w:hAnsi="Symbol" w:cs="StarSymbol"/>
        <w:sz w:val="18"/>
        <w:szCs w:val="18"/>
      </w:rPr>
    </w:lvl>
    <w:lvl w:ilvl="3">
      <w:start w:val="1"/>
      <w:numFmt w:val="bullet"/>
      <w:lvlText w:val=""/>
      <w:lvlJc w:val="left"/>
      <w:pPr>
        <w:tabs>
          <w:tab w:val="num" w:pos="3355"/>
        </w:tabs>
        <w:ind w:left="3355" w:hanging="360"/>
      </w:pPr>
      <w:rPr>
        <w:rFonts w:ascii="Symbol" w:hAnsi="Symbol" w:cs="StarSymbol"/>
        <w:sz w:val="18"/>
        <w:szCs w:val="18"/>
      </w:rPr>
    </w:lvl>
    <w:lvl w:ilvl="4">
      <w:start w:val="1"/>
      <w:numFmt w:val="bullet"/>
      <w:lvlText w:val=""/>
      <w:lvlJc w:val="left"/>
      <w:pPr>
        <w:tabs>
          <w:tab w:val="num" w:pos="4263"/>
        </w:tabs>
        <w:ind w:left="4263" w:hanging="360"/>
      </w:pPr>
      <w:rPr>
        <w:rFonts w:ascii="Symbol" w:hAnsi="Symbol" w:cs="StarSymbol"/>
        <w:sz w:val="18"/>
        <w:szCs w:val="18"/>
      </w:rPr>
    </w:lvl>
    <w:lvl w:ilvl="5">
      <w:start w:val="1"/>
      <w:numFmt w:val="bullet"/>
      <w:lvlText w:val=""/>
      <w:lvlJc w:val="left"/>
      <w:pPr>
        <w:tabs>
          <w:tab w:val="num" w:pos="5171"/>
        </w:tabs>
        <w:ind w:left="5171" w:hanging="360"/>
      </w:pPr>
      <w:rPr>
        <w:rFonts w:ascii="Symbol" w:hAnsi="Symbol" w:cs="StarSymbol"/>
        <w:sz w:val="18"/>
        <w:szCs w:val="18"/>
      </w:rPr>
    </w:lvl>
    <w:lvl w:ilvl="6">
      <w:start w:val="1"/>
      <w:numFmt w:val="bullet"/>
      <w:lvlText w:val=""/>
      <w:lvlJc w:val="left"/>
      <w:pPr>
        <w:tabs>
          <w:tab w:val="num" w:pos="6079"/>
        </w:tabs>
        <w:ind w:left="6079" w:hanging="360"/>
      </w:pPr>
      <w:rPr>
        <w:rFonts w:ascii="Symbol" w:hAnsi="Symbol" w:cs="StarSymbol"/>
        <w:sz w:val="18"/>
        <w:szCs w:val="18"/>
      </w:rPr>
    </w:lvl>
    <w:lvl w:ilvl="7">
      <w:start w:val="1"/>
      <w:numFmt w:val="bullet"/>
      <w:lvlText w:val=""/>
      <w:lvlJc w:val="left"/>
      <w:pPr>
        <w:tabs>
          <w:tab w:val="num" w:pos="6987"/>
        </w:tabs>
        <w:ind w:left="6987" w:hanging="360"/>
      </w:pPr>
      <w:rPr>
        <w:rFonts w:ascii="Symbol" w:hAnsi="Symbol" w:cs="StarSymbol"/>
        <w:sz w:val="18"/>
        <w:szCs w:val="18"/>
      </w:rPr>
    </w:lvl>
    <w:lvl w:ilvl="8">
      <w:start w:val="1"/>
      <w:numFmt w:val="bullet"/>
      <w:lvlText w:val=""/>
      <w:lvlJc w:val="left"/>
      <w:pPr>
        <w:tabs>
          <w:tab w:val="num" w:pos="7895"/>
        </w:tabs>
        <w:ind w:left="7895" w:hanging="360"/>
      </w:pPr>
      <w:rPr>
        <w:rFonts w:ascii="Symbol" w:hAnsi="Symbol" w:cs="StarSymbol"/>
        <w:sz w:val="18"/>
        <w:szCs w:val="18"/>
      </w:rPr>
    </w:lvl>
  </w:abstractNum>
  <w:abstractNum w:abstractNumId="3">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abstractNum w:abstractNumId="4">
    <w:nsid w:val="0000000D"/>
    <w:multiLevelType w:val="multilevel"/>
    <w:tmpl w:val="0000000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abstractNum w:abstractNumId="5">
    <w:nsid w:val="0000000E"/>
    <w:multiLevelType w:val="multilevel"/>
    <w:tmpl w:val="0000000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abstractNum w:abstractNumId="6">
    <w:nsid w:val="04C9542B"/>
    <w:multiLevelType w:val="multilevel"/>
    <w:tmpl w:val="9FA0244E"/>
    <w:lvl w:ilvl="0">
      <w:start w:val="7"/>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7">
    <w:nsid w:val="0BAF7520"/>
    <w:multiLevelType w:val="multilevel"/>
    <w:tmpl w:val="5CDA6D6E"/>
    <w:lvl w:ilvl="0">
      <w:start w:val="3"/>
      <w:numFmt w:val="decimal"/>
      <w:lvlText w:val="%1"/>
      <w:lvlJc w:val="left"/>
      <w:pPr>
        <w:ind w:left="900" w:hanging="900"/>
      </w:pPr>
      <w:rPr>
        <w:rFonts w:eastAsia="Calibri" w:hint="default"/>
        <w:color w:val="auto"/>
      </w:rPr>
    </w:lvl>
    <w:lvl w:ilvl="1">
      <w:start w:val="15"/>
      <w:numFmt w:val="decimal"/>
      <w:lvlText w:val="%1.%2"/>
      <w:lvlJc w:val="left"/>
      <w:pPr>
        <w:ind w:left="1113" w:hanging="900"/>
      </w:pPr>
      <w:rPr>
        <w:rFonts w:eastAsia="Calibri" w:hint="default"/>
        <w:color w:val="auto"/>
      </w:rPr>
    </w:lvl>
    <w:lvl w:ilvl="2">
      <w:start w:val="29"/>
      <w:numFmt w:val="decimal"/>
      <w:lvlText w:val="%1.%2.%3"/>
      <w:lvlJc w:val="left"/>
      <w:pPr>
        <w:ind w:left="1326" w:hanging="900"/>
      </w:pPr>
      <w:rPr>
        <w:rFonts w:eastAsia="Calibri" w:hint="default"/>
        <w:color w:val="auto"/>
      </w:rPr>
    </w:lvl>
    <w:lvl w:ilvl="3">
      <w:start w:val="1"/>
      <w:numFmt w:val="decimal"/>
      <w:lvlText w:val="%1.%2.%3.%4"/>
      <w:lvlJc w:val="left"/>
      <w:pPr>
        <w:ind w:left="1719" w:hanging="1080"/>
      </w:pPr>
      <w:rPr>
        <w:rFonts w:eastAsia="Calibri" w:hint="default"/>
        <w:color w:val="auto"/>
      </w:rPr>
    </w:lvl>
    <w:lvl w:ilvl="4">
      <w:start w:val="1"/>
      <w:numFmt w:val="decimal"/>
      <w:lvlText w:val="%1.%2.%3.%4.%5"/>
      <w:lvlJc w:val="left"/>
      <w:pPr>
        <w:ind w:left="1932" w:hanging="1080"/>
      </w:pPr>
      <w:rPr>
        <w:rFonts w:eastAsia="Calibri" w:hint="default"/>
        <w:color w:val="auto"/>
      </w:rPr>
    </w:lvl>
    <w:lvl w:ilvl="5">
      <w:start w:val="1"/>
      <w:numFmt w:val="decimal"/>
      <w:lvlText w:val="%1.%2.%3.%4.%5.%6"/>
      <w:lvlJc w:val="left"/>
      <w:pPr>
        <w:ind w:left="2505" w:hanging="1440"/>
      </w:pPr>
      <w:rPr>
        <w:rFonts w:eastAsia="Calibri" w:hint="default"/>
        <w:color w:val="auto"/>
      </w:rPr>
    </w:lvl>
    <w:lvl w:ilvl="6">
      <w:start w:val="1"/>
      <w:numFmt w:val="decimal"/>
      <w:lvlText w:val="%1.%2.%3.%4.%5.%6.%7"/>
      <w:lvlJc w:val="left"/>
      <w:pPr>
        <w:ind w:left="2718" w:hanging="1440"/>
      </w:pPr>
      <w:rPr>
        <w:rFonts w:eastAsia="Calibri" w:hint="default"/>
        <w:color w:val="auto"/>
      </w:rPr>
    </w:lvl>
    <w:lvl w:ilvl="7">
      <w:start w:val="1"/>
      <w:numFmt w:val="decimal"/>
      <w:lvlText w:val="%1.%2.%3.%4.%5.%6.%7.%8"/>
      <w:lvlJc w:val="left"/>
      <w:pPr>
        <w:ind w:left="3291" w:hanging="1800"/>
      </w:pPr>
      <w:rPr>
        <w:rFonts w:eastAsia="Calibri" w:hint="default"/>
        <w:color w:val="auto"/>
      </w:rPr>
    </w:lvl>
    <w:lvl w:ilvl="8">
      <w:start w:val="1"/>
      <w:numFmt w:val="decimal"/>
      <w:lvlText w:val="%1.%2.%3.%4.%5.%6.%7.%8.%9"/>
      <w:lvlJc w:val="left"/>
      <w:pPr>
        <w:ind w:left="3504" w:hanging="1800"/>
      </w:pPr>
      <w:rPr>
        <w:rFonts w:eastAsia="Calibri" w:hint="default"/>
        <w:color w:val="auto"/>
      </w:rPr>
    </w:lvl>
  </w:abstractNum>
  <w:abstractNum w:abstractNumId="8">
    <w:nsid w:val="0DE779CA"/>
    <w:multiLevelType w:val="multilevel"/>
    <w:tmpl w:val="2D2A30EC"/>
    <w:lvl w:ilvl="0">
      <w:start w:val="3"/>
      <w:numFmt w:val="decimal"/>
      <w:lvlText w:val="%1"/>
      <w:lvlJc w:val="left"/>
      <w:pPr>
        <w:ind w:left="750" w:hanging="750"/>
      </w:pPr>
      <w:rPr>
        <w:rFonts w:hint="default"/>
      </w:rPr>
    </w:lvl>
    <w:lvl w:ilvl="1">
      <w:start w:val="10"/>
      <w:numFmt w:val="decimal"/>
      <w:lvlText w:val="%1.%2"/>
      <w:lvlJc w:val="left"/>
      <w:pPr>
        <w:ind w:left="862" w:hanging="750"/>
      </w:pPr>
      <w:rPr>
        <w:rFonts w:hint="default"/>
      </w:rPr>
    </w:lvl>
    <w:lvl w:ilvl="2">
      <w:start w:val="7"/>
      <w:numFmt w:val="decimal"/>
      <w:lvlText w:val="%1.%2.%3"/>
      <w:lvlJc w:val="left"/>
      <w:pPr>
        <w:ind w:left="974" w:hanging="75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9">
    <w:nsid w:val="13B41BD9"/>
    <w:multiLevelType w:val="hybridMultilevel"/>
    <w:tmpl w:val="6400CA54"/>
    <w:lvl w:ilvl="0" w:tplc="8968EA18">
      <w:start w:val="1"/>
      <w:numFmt w:val="decimal"/>
      <w:lvlText w:val="%1."/>
      <w:lvlJc w:val="left"/>
      <w:pPr>
        <w:ind w:left="975" w:hanging="360"/>
      </w:pPr>
      <w:rPr>
        <w:rFonts w:ascii="Times New Roman" w:eastAsiaTheme="minorHAnsi" w:hAnsi="Times New Roman" w:cs="Times New Roman"/>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1D701025"/>
    <w:multiLevelType w:val="multilevel"/>
    <w:tmpl w:val="C0F4E3AE"/>
    <w:lvl w:ilvl="0">
      <w:start w:val="1"/>
      <w:numFmt w:val="decimal"/>
      <w:lvlText w:val="%1."/>
      <w:lvlJc w:val="left"/>
      <w:pPr>
        <w:tabs>
          <w:tab w:val="num" w:pos="360"/>
        </w:tabs>
        <w:ind w:left="360" w:hanging="360"/>
      </w:pPr>
      <w:rPr>
        <w:b w:val="0"/>
      </w:r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21660C4A"/>
    <w:multiLevelType w:val="hybridMultilevel"/>
    <w:tmpl w:val="92E83566"/>
    <w:lvl w:ilvl="0" w:tplc="2B6E8C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FB4803"/>
    <w:multiLevelType w:val="multilevel"/>
    <w:tmpl w:val="F7AADE1E"/>
    <w:lvl w:ilvl="0">
      <w:start w:val="3"/>
      <w:numFmt w:val="decimal"/>
      <w:lvlText w:val="%1."/>
      <w:lvlJc w:val="left"/>
      <w:pPr>
        <w:ind w:left="600" w:hanging="600"/>
      </w:pPr>
      <w:rPr>
        <w:rFonts w:hint="default"/>
      </w:rPr>
    </w:lvl>
    <w:lvl w:ilvl="1">
      <w:start w:val="3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3D7493"/>
    <w:multiLevelType w:val="multilevel"/>
    <w:tmpl w:val="7F86D6E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5C1A1E42"/>
    <w:multiLevelType w:val="multilevel"/>
    <w:tmpl w:val="07EA0CF2"/>
    <w:lvl w:ilvl="0">
      <w:start w:val="3"/>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1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09178E7"/>
    <w:multiLevelType w:val="multilevel"/>
    <w:tmpl w:val="337CA090"/>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7A73C1F"/>
    <w:multiLevelType w:val="hybridMultilevel"/>
    <w:tmpl w:val="EC34486C"/>
    <w:lvl w:ilvl="0" w:tplc="C0727C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13C5717"/>
    <w:multiLevelType w:val="multilevel"/>
    <w:tmpl w:val="94C6011E"/>
    <w:lvl w:ilvl="0">
      <w:start w:val="7"/>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8">
    <w:nsid w:val="71B75B24"/>
    <w:multiLevelType w:val="multilevel"/>
    <w:tmpl w:val="9BDE2F20"/>
    <w:lvl w:ilvl="0">
      <w:start w:val="3"/>
      <w:numFmt w:val="decimal"/>
      <w:lvlText w:val="%1."/>
      <w:lvlJc w:val="left"/>
      <w:pPr>
        <w:ind w:left="975" w:hanging="975"/>
      </w:pPr>
      <w:rPr>
        <w:rFonts w:hint="default"/>
      </w:rPr>
    </w:lvl>
    <w:lvl w:ilvl="1">
      <w:start w:val="10"/>
      <w:numFmt w:val="decimal"/>
      <w:lvlText w:val="%1.%2."/>
      <w:lvlJc w:val="left"/>
      <w:pPr>
        <w:ind w:left="1258" w:hanging="975"/>
      </w:pPr>
      <w:rPr>
        <w:rFonts w:hint="default"/>
      </w:rPr>
    </w:lvl>
    <w:lvl w:ilvl="2">
      <w:start w:val="13"/>
      <w:numFmt w:val="decimal"/>
      <w:lvlText w:val="%1.%2.%3."/>
      <w:lvlJc w:val="left"/>
      <w:pPr>
        <w:ind w:left="1541" w:hanging="97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7419277B"/>
    <w:multiLevelType w:val="multilevel"/>
    <w:tmpl w:val="96B06EFA"/>
    <w:lvl w:ilvl="0">
      <w:start w:val="3"/>
      <w:numFmt w:val="decimal"/>
      <w:lvlText w:val="%1."/>
      <w:lvlJc w:val="left"/>
      <w:pPr>
        <w:ind w:left="600" w:hanging="600"/>
      </w:pPr>
      <w:rPr>
        <w:rFonts w:hint="default"/>
      </w:rPr>
    </w:lvl>
    <w:lvl w:ilvl="1">
      <w:start w:val="5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A3F27CC"/>
    <w:multiLevelType w:val="hybridMultilevel"/>
    <w:tmpl w:val="CF76565C"/>
    <w:lvl w:ilvl="0" w:tplc="98EE733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19"/>
  </w:num>
  <w:num w:numId="3">
    <w:abstractNumId w:val="10"/>
  </w:num>
  <w:num w:numId="4">
    <w:abstractNumId w:val="8"/>
  </w:num>
  <w:num w:numId="5">
    <w:abstractNumId w:val="14"/>
  </w:num>
  <w:num w:numId="6">
    <w:abstractNumId w:val="18"/>
  </w:num>
  <w:num w:numId="7">
    <w:abstractNumId w:val="15"/>
  </w:num>
  <w:num w:numId="8">
    <w:abstractNumId w:val="0"/>
  </w:num>
  <w:num w:numId="9">
    <w:abstractNumId w:val="1"/>
  </w:num>
  <w:num w:numId="10">
    <w:abstractNumId w:val="2"/>
  </w:num>
  <w:num w:numId="11">
    <w:abstractNumId w:val="3"/>
  </w:num>
  <w:num w:numId="12">
    <w:abstractNumId w:val="4"/>
  </w:num>
  <w:num w:numId="13">
    <w:abstractNumId w:val="5"/>
  </w:num>
  <w:num w:numId="14">
    <w:abstractNumId w:val="7"/>
  </w:num>
  <w:num w:numId="15">
    <w:abstractNumId w:val="9"/>
  </w:num>
  <w:num w:numId="16">
    <w:abstractNumId w:val="11"/>
  </w:num>
  <w:num w:numId="17">
    <w:abstractNumId w:val="16"/>
  </w:num>
  <w:num w:numId="18">
    <w:abstractNumId w:val="13"/>
  </w:num>
  <w:num w:numId="19">
    <w:abstractNumId w:val="6"/>
  </w:num>
  <w:num w:numId="20">
    <w:abstractNumId w:val="1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A67C3"/>
    <w:rsid w:val="0000504D"/>
    <w:rsid w:val="00013AA2"/>
    <w:rsid w:val="00035D7D"/>
    <w:rsid w:val="00046802"/>
    <w:rsid w:val="00061BB7"/>
    <w:rsid w:val="000627DC"/>
    <w:rsid w:val="000D2275"/>
    <w:rsid w:val="000D4A7D"/>
    <w:rsid w:val="000D5C7A"/>
    <w:rsid w:val="000E28C3"/>
    <w:rsid w:val="00130030"/>
    <w:rsid w:val="00136A7C"/>
    <w:rsid w:val="001766FA"/>
    <w:rsid w:val="00177C58"/>
    <w:rsid w:val="001861C3"/>
    <w:rsid w:val="00195125"/>
    <w:rsid w:val="001A39E4"/>
    <w:rsid w:val="001C720A"/>
    <w:rsid w:val="00230E88"/>
    <w:rsid w:val="002425E8"/>
    <w:rsid w:val="002475E0"/>
    <w:rsid w:val="00291E12"/>
    <w:rsid w:val="002E2814"/>
    <w:rsid w:val="003032E2"/>
    <w:rsid w:val="003330EC"/>
    <w:rsid w:val="00347811"/>
    <w:rsid w:val="0036474D"/>
    <w:rsid w:val="00397781"/>
    <w:rsid w:val="003B794C"/>
    <w:rsid w:val="003D506A"/>
    <w:rsid w:val="003D6B72"/>
    <w:rsid w:val="003F1594"/>
    <w:rsid w:val="00414B6B"/>
    <w:rsid w:val="00422867"/>
    <w:rsid w:val="00426044"/>
    <w:rsid w:val="004356E3"/>
    <w:rsid w:val="00445A50"/>
    <w:rsid w:val="00473132"/>
    <w:rsid w:val="004918A0"/>
    <w:rsid w:val="004A1587"/>
    <w:rsid w:val="004A67C3"/>
    <w:rsid w:val="005060F2"/>
    <w:rsid w:val="00525247"/>
    <w:rsid w:val="0052794B"/>
    <w:rsid w:val="005368A4"/>
    <w:rsid w:val="00596BDB"/>
    <w:rsid w:val="005A7B21"/>
    <w:rsid w:val="005C7E6B"/>
    <w:rsid w:val="00661CDB"/>
    <w:rsid w:val="00671FBC"/>
    <w:rsid w:val="00675F1A"/>
    <w:rsid w:val="00691DDF"/>
    <w:rsid w:val="006A3C3E"/>
    <w:rsid w:val="006E0477"/>
    <w:rsid w:val="006F3442"/>
    <w:rsid w:val="006F7A48"/>
    <w:rsid w:val="0071361C"/>
    <w:rsid w:val="00717A7F"/>
    <w:rsid w:val="00731C0A"/>
    <w:rsid w:val="007366B4"/>
    <w:rsid w:val="007557AB"/>
    <w:rsid w:val="0076585A"/>
    <w:rsid w:val="007B04BE"/>
    <w:rsid w:val="007B59A8"/>
    <w:rsid w:val="007D4F24"/>
    <w:rsid w:val="00877C23"/>
    <w:rsid w:val="00912C34"/>
    <w:rsid w:val="00970C49"/>
    <w:rsid w:val="009727EA"/>
    <w:rsid w:val="00986BCE"/>
    <w:rsid w:val="009B4A55"/>
    <w:rsid w:val="009E5105"/>
    <w:rsid w:val="00A05447"/>
    <w:rsid w:val="00A4061C"/>
    <w:rsid w:val="00A60817"/>
    <w:rsid w:val="00A61B0D"/>
    <w:rsid w:val="00A7219A"/>
    <w:rsid w:val="00A9572B"/>
    <w:rsid w:val="00AA0773"/>
    <w:rsid w:val="00AB741F"/>
    <w:rsid w:val="00AF79DF"/>
    <w:rsid w:val="00B14571"/>
    <w:rsid w:val="00B16B33"/>
    <w:rsid w:val="00B21CD1"/>
    <w:rsid w:val="00B27369"/>
    <w:rsid w:val="00B65D20"/>
    <w:rsid w:val="00B947A4"/>
    <w:rsid w:val="00BB3507"/>
    <w:rsid w:val="00BC24A3"/>
    <w:rsid w:val="00BE6275"/>
    <w:rsid w:val="00BE7DB0"/>
    <w:rsid w:val="00C6088D"/>
    <w:rsid w:val="00C77288"/>
    <w:rsid w:val="00C93EB4"/>
    <w:rsid w:val="00CC499C"/>
    <w:rsid w:val="00D0062A"/>
    <w:rsid w:val="00D23108"/>
    <w:rsid w:val="00D60981"/>
    <w:rsid w:val="00D627F7"/>
    <w:rsid w:val="00DA02E6"/>
    <w:rsid w:val="00DA632C"/>
    <w:rsid w:val="00E046D9"/>
    <w:rsid w:val="00E12C84"/>
    <w:rsid w:val="00E20A56"/>
    <w:rsid w:val="00E235BC"/>
    <w:rsid w:val="00E267BB"/>
    <w:rsid w:val="00E455C8"/>
    <w:rsid w:val="00E51813"/>
    <w:rsid w:val="00E63229"/>
    <w:rsid w:val="00E652D9"/>
    <w:rsid w:val="00E9048C"/>
    <w:rsid w:val="00EA489C"/>
    <w:rsid w:val="00EB452A"/>
    <w:rsid w:val="00EB7C9C"/>
    <w:rsid w:val="00ED0390"/>
    <w:rsid w:val="00F01C90"/>
    <w:rsid w:val="00F14786"/>
    <w:rsid w:val="00F166AE"/>
    <w:rsid w:val="00F24B60"/>
    <w:rsid w:val="00F97B05"/>
    <w:rsid w:val="00FB767C"/>
    <w:rsid w:val="00FC0DCC"/>
    <w:rsid w:val="00FF5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94B"/>
    <w:pPr>
      <w:ind w:left="720"/>
      <w:contextualSpacing/>
    </w:pPr>
  </w:style>
  <w:style w:type="paragraph" w:customStyle="1" w:styleId="ConsNormal">
    <w:name w:val="ConsNormal"/>
    <w:rsid w:val="005368A4"/>
    <w:pPr>
      <w:spacing w:after="0" w:line="240" w:lineRule="auto"/>
      <w:ind w:firstLine="720"/>
    </w:pPr>
    <w:rPr>
      <w:rFonts w:ascii="Arial" w:eastAsia="Times New Roman" w:hAnsi="Arial" w:cs="Times New Roman"/>
      <w:snapToGrid w:val="0"/>
      <w:sz w:val="28"/>
      <w:szCs w:val="20"/>
      <w:lang w:eastAsia="ru-RU"/>
    </w:rPr>
  </w:style>
  <w:style w:type="paragraph" w:customStyle="1" w:styleId="a4">
    <w:name w:val="Знак Знак Знак Знак Знак Знак Знак"/>
    <w:basedOn w:val="a"/>
    <w:rsid w:val="005368A4"/>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5">
    <w:name w:val="Balloon Text"/>
    <w:basedOn w:val="a"/>
    <w:link w:val="a6"/>
    <w:uiPriority w:val="99"/>
    <w:semiHidden/>
    <w:unhideWhenUsed/>
    <w:rsid w:val="00ED03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390"/>
    <w:rPr>
      <w:rFonts w:ascii="Tahoma" w:hAnsi="Tahoma" w:cs="Tahoma"/>
      <w:sz w:val="16"/>
      <w:szCs w:val="16"/>
    </w:rPr>
  </w:style>
  <w:style w:type="paragraph" w:styleId="a7">
    <w:name w:val="header"/>
    <w:basedOn w:val="a"/>
    <w:link w:val="a8"/>
    <w:uiPriority w:val="99"/>
    <w:unhideWhenUsed/>
    <w:rsid w:val="00230E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0E88"/>
  </w:style>
  <w:style w:type="paragraph" w:styleId="a9">
    <w:name w:val="footer"/>
    <w:basedOn w:val="a"/>
    <w:link w:val="aa"/>
    <w:uiPriority w:val="99"/>
    <w:unhideWhenUsed/>
    <w:rsid w:val="00230E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0E88"/>
  </w:style>
  <w:style w:type="paragraph" w:styleId="ab">
    <w:name w:val="Plain Text"/>
    <w:basedOn w:val="a"/>
    <w:link w:val="ac"/>
    <w:rsid w:val="000D4A7D"/>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0D4A7D"/>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94B"/>
    <w:pPr>
      <w:ind w:left="720"/>
      <w:contextualSpacing/>
    </w:pPr>
  </w:style>
  <w:style w:type="paragraph" w:customStyle="1" w:styleId="ConsNormal">
    <w:name w:val="ConsNormal"/>
    <w:rsid w:val="005368A4"/>
    <w:pPr>
      <w:spacing w:after="0" w:line="240" w:lineRule="auto"/>
      <w:ind w:firstLine="720"/>
    </w:pPr>
    <w:rPr>
      <w:rFonts w:ascii="Arial" w:eastAsia="Times New Roman" w:hAnsi="Arial" w:cs="Times New Roman"/>
      <w:snapToGrid w:val="0"/>
      <w:sz w:val="28"/>
      <w:szCs w:val="20"/>
      <w:lang w:eastAsia="ru-RU"/>
    </w:rPr>
  </w:style>
  <w:style w:type="paragraph" w:customStyle="1" w:styleId="a4">
    <w:name w:val="Знак Знак Знак Знак Знак Знак Знак"/>
    <w:basedOn w:val="a"/>
    <w:rsid w:val="005368A4"/>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5">
    <w:name w:val="Balloon Text"/>
    <w:basedOn w:val="a"/>
    <w:link w:val="a6"/>
    <w:uiPriority w:val="99"/>
    <w:semiHidden/>
    <w:unhideWhenUsed/>
    <w:rsid w:val="00ED03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390"/>
    <w:rPr>
      <w:rFonts w:ascii="Tahoma" w:hAnsi="Tahoma" w:cs="Tahoma"/>
      <w:sz w:val="16"/>
      <w:szCs w:val="16"/>
    </w:rPr>
  </w:style>
  <w:style w:type="paragraph" w:styleId="a7">
    <w:name w:val="header"/>
    <w:basedOn w:val="a"/>
    <w:link w:val="a8"/>
    <w:uiPriority w:val="99"/>
    <w:unhideWhenUsed/>
    <w:rsid w:val="00230E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0E88"/>
  </w:style>
  <w:style w:type="paragraph" w:styleId="a9">
    <w:name w:val="footer"/>
    <w:basedOn w:val="a"/>
    <w:link w:val="aa"/>
    <w:uiPriority w:val="99"/>
    <w:unhideWhenUsed/>
    <w:rsid w:val="00230E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0E88"/>
  </w:style>
  <w:style w:type="paragraph" w:styleId="ab">
    <w:name w:val="Plain Text"/>
    <w:basedOn w:val="a"/>
    <w:link w:val="ac"/>
    <w:rsid w:val="000D4A7D"/>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0D4A7D"/>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34F133CF83F1C3B1A5574FA4BE29DFA05651E67AE60FDCBA0E64B25BACD03CCBDC53F61BE1C241A43B6M8t3J" TargetMode="External"/><Relationship Id="rId13" Type="http://schemas.openxmlformats.org/officeDocument/2006/relationships/hyperlink" Target="consultantplus://offline/ref=E5F34F133CF83F1C3B1A5574FA4BE29DFA05651E67AE60FDCBA0E64B25BACD03MCtCJ" TargetMode="External"/><Relationship Id="rId18" Type="http://schemas.openxmlformats.org/officeDocument/2006/relationships/hyperlink" Target="consultantplus://offline/ref=E5F34F133CF83F1C3B0458629615E89DF65F611F63A035A89FA6B114M7t5J" TargetMode="External"/><Relationship Id="rId26" Type="http://schemas.openxmlformats.org/officeDocument/2006/relationships/hyperlink" Target="consultantplus://offline/ref=E5F34F133CF83F1C3B0458629615E89EF95C6D1435F737F9CAA8MBt4J" TargetMode="External"/><Relationship Id="rId3" Type="http://schemas.openxmlformats.org/officeDocument/2006/relationships/settings" Target="settings.xml"/><Relationship Id="rId21" Type="http://schemas.openxmlformats.org/officeDocument/2006/relationships/hyperlink" Target="consultantplus://offline/ref=E5F34F133CF83F1C3B1A5574FA4BE29DFA05651E67AE60FDCBA0E64B25BACD03MCtCJ" TargetMode="External"/><Relationship Id="rId7" Type="http://schemas.openxmlformats.org/officeDocument/2006/relationships/image" Target="media/image1.jpeg"/><Relationship Id="rId12" Type="http://schemas.openxmlformats.org/officeDocument/2006/relationships/hyperlink" Target="consultantplus://offline/ref=E5F34F133CF83F1C3B1A5574FA4BE29DFA05651E67AE60FDCBA0E64B25BACD03MCtCJ" TargetMode="External"/><Relationship Id="rId17" Type="http://schemas.openxmlformats.org/officeDocument/2006/relationships/hyperlink" Target="consultantplus://offline/ref=E5F34F133CF83F1C3B1A5574FA4BE29DFA05651E67AE60FDCBA0E64B25BACD03MCtCJ" TargetMode="External"/><Relationship Id="rId25" Type="http://schemas.openxmlformats.org/officeDocument/2006/relationships/hyperlink" Target="consultantplus://offline/ref=E5F34F133CF83F1C3B1A5574FA4BE29DFA05651E67AE60FDCBA0E64B25BACD03MCtCJ" TargetMode="External"/><Relationship Id="rId2" Type="http://schemas.openxmlformats.org/officeDocument/2006/relationships/styles" Target="styles.xml"/><Relationship Id="rId16" Type="http://schemas.openxmlformats.org/officeDocument/2006/relationships/hyperlink" Target="consultantplus://offline/ref=E5F34F133CF83F1C3B0458629615E89DF65A6A1A67A035A89FA6B114M7t5J" TargetMode="External"/><Relationship Id="rId20" Type="http://schemas.openxmlformats.org/officeDocument/2006/relationships/hyperlink" Target="consultantplus://offline/ref=E5F34F133CF83F1C3B1A5574FA4BE29DFA05651E67AE60FDCBA0E64B25BACD03MCtCJ"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F34F133CF83F1C3B1A5574FA4BE29DFA05651E67AE60FDCBA0E64B25BACD03MCtCJ" TargetMode="External"/><Relationship Id="rId24" Type="http://schemas.openxmlformats.org/officeDocument/2006/relationships/hyperlink" Target="consultantplus://offline/ref=E5F34F133CF83F1C3B1A5574FA4BE29DFA05651E67AE60FDCBA0E64B25BACD03MCtCJ"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E5F34F133CF83F1C3B1A5574FA4BE29DFA05651E67AE60FDCBA0E64B25BACD03MCtCJ" TargetMode="External"/><Relationship Id="rId23" Type="http://schemas.openxmlformats.org/officeDocument/2006/relationships/hyperlink" Target="consultantplus://offline/ref=E5F34F133CF83F1C3B1A5574FA4BE29DFA05651E67AE60FDCBA0E64B25BACD03MCtCJ" TargetMode="External"/><Relationship Id="rId28" Type="http://schemas.openxmlformats.org/officeDocument/2006/relationships/hyperlink" Target="consultantplus://offline/ref=E5F34F133CF83F1C3B1A5574FA4BE29DFA05651E67AE60FDCBA0E64B25BACD03MCtCJ" TargetMode="External"/><Relationship Id="rId10" Type="http://schemas.openxmlformats.org/officeDocument/2006/relationships/hyperlink" Target="consultantplus://offline/ref=E5F34F133CF83F1C3B1A5574FA4BE29DFA05651E67AE60FDCBA0E64B25BACD03MCtCJ" TargetMode="External"/><Relationship Id="rId19" Type="http://schemas.openxmlformats.org/officeDocument/2006/relationships/hyperlink" Target="consultantplus://offline/ref=E5F34F133CF83F1C3B1A5574FA4BE29DFA05651E67AE60FDCBA0E64B25BACD03CCBDC53F61BE1C241A43B5M8t0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F34F133CF83F1C3B1A5574FA4BE29DFA05651E67AE60FDCBA0E64B25BACD03CCBDC53F61BE1C241A43B6M8t9J" TargetMode="External"/><Relationship Id="rId14" Type="http://schemas.openxmlformats.org/officeDocument/2006/relationships/hyperlink" Target="consultantplus://offline/ref=E5F34F133CF83F1C3B1A5574FA4BE29DFA05651E67AE60FDCBA0E64B25BACD03MCtCJ" TargetMode="External"/><Relationship Id="rId22" Type="http://schemas.openxmlformats.org/officeDocument/2006/relationships/hyperlink" Target="consultantplus://offline/ref=E5F34F133CF83F1C3B1A5574FA4BE29DFA05651E67AE60FDCBA0E64B25BACD03MCtCJ" TargetMode="External"/><Relationship Id="rId27" Type="http://schemas.openxmlformats.org/officeDocument/2006/relationships/hyperlink" Target="consultantplus://offline/ref=E5F34F133CF83F1C3B1A5574FA4BE29DFA05651E60AD60F1CDA0E64B25BACD03MCtC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12</Pages>
  <Words>4432</Words>
  <Characters>25267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29</cp:revision>
  <cp:lastPrinted>2015-05-19T05:38:00Z</cp:lastPrinted>
  <dcterms:created xsi:type="dcterms:W3CDTF">2015-05-14T12:03:00Z</dcterms:created>
  <dcterms:modified xsi:type="dcterms:W3CDTF">2015-05-25T10:00:00Z</dcterms:modified>
</cp:coreProperties>
</file>